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10173"/>
      </w:tblGrid>
      <w:tr w:rsidR="00541910" w:rsidTr="00C43A93">
        <w:tc>
          <w:tcPr>
            <w:tcW w:w="10173" w:type="dxa"/>
          </w:tcPr>
          <w:p w:rsidR="00541910" w:rsidRDefault="00541910">
            <w:pPr>
              <w:tabs>
                <w:tab w:val="left" w:pos="9432"/>
              </w:tabs>
              <w:ind w:right="126"/>
              <w:jc w:val="center"/>
            </w:pPr>
            <w:r w:rsidRPr="005606E9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36499621" r:id="rId6"/>
              </w:object>
            </w:r>
          </w:p>
        </w:tc>
      </w:tr>
      <w:tr w:rsidR="00541910" w:rsidTr="00C43A93">
        <w:trPr>
          <w:trHeight w:val="1155"/>
        </w:trPr>
        <w:tc>
          <w:tcPr>
            <w:tcW w:w="10173" w:type="dxa"/>
          </w:tcPr>
          <w:p w:rsidR="00541910" w:rsidRDefault="00541910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541910" w:rsidRDefault="00541910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541910" w:rsidRDefault="00541910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541910" w:rsidRDefault="00541910" w:rsidP="00C274AF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 Е Н И Е</w:t>
            </w:r>
          </w:p>
        </w:tc>
      </w:tr>
      <w:tr w:rsidR="00541910" w:rsidTr="00C43A93">
        <w:tc>
          <w:tcPr>
            <w:tcW w:w="10173" w:type="dxa"/>
          </w:tcPr>
          <w:p w:rsidR="00541910" w:rsidRDefault="00541910"/>
          <w:p w:rsidR="00541910" w:rsidRPr="00C274AF" w:rsidRDefault="00541910" w:rsidP="009618D3">
            <w:pPr>
              <w:rPr>
                <w:sz w:val="28"/>
                <w:szCs w:val="28"/>
              </w:rPr>
            </w:pPr>
            <w:r w:rsidRPr="00C274AF">
              <w:rPr>
                <w:sz w:val="28"/>
                <w:szCs w:val="28"/>
              </w:rPr>
              <w:t>от 04 июля 2016г. № 35-р</w:t>
            </w:r>
          </w:p>
        </w:tc>
      </w:tr>
      <w:tr w:rsidR="00541910" w:rsidTr="00C43A93">
        <w:tc>
          <w:tcPr>
            <w:tcW w:w="10173" w:type="dxa"/>
          </w:tcPr>
          <w:p w:rsidR="00541910" w:rsidRDefault="00541910">
            <w:pPr>
              <w:rPr>
                <w:sz w:val="28"/>
              </w:rPr>
            </w:pPr>
          </w:p>
          <w:p w:rsidR="00541910" w:rsidRPr="009618D3" w:rsidRDefault="00541910" w:rsidP="00C274AF">
            <w:pPr>
              <w:pStyle w:val="ConsPlusTitle"/>
              <w:widowControl/>
              <w:ind w:right="4737"/>
              <w:jc w:val="both"/>
              <w:rPr>
                <w:b w:val="0"/>
                <w:sz w:val="28"/>
                <w:szCs w:val="28"/>
              </w:rPr>
            </w:pPr>
            <w:r w:rsidRPr="009618D3">
              <w:rPr>
                <w:b w:val="0"/>
                <w:sz w:val="28"/>
                <w:szCs w:val="28"/>
              </w:rPr>
              <w:t>Об утверждении Требований к отдельным видам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618D3">
              <w:rPr>
                <w:b w:val="0"/>
                <w:sz w:val="28"/>
                <w:szCs w:val="28"/>
              </w:rPr>
              <w:t>товаров, работ, услуг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(</w:t>
            </w:r>
            <w:r w:rsidRPr="00C43A93">
              <w:rPr>
                <w:b w:val="0"/>
                <w:sz w:val="28"/>
                <w:szCs w:val="28"/>
              </w:rPr>
              <w:t>в том числе предельных цен товаров, работ, услуг)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9618D3">
              <w:rPr>
                <w:b w:val="0"/>
                <w:sz w:val="28"/>
                <w:szCs w:val="28"/>
              </w:rPr>
              <w:t xml:space="preserve">закупаемым  для обеспечения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618D3">
              <w:rPr>
                <w:b w:val="0"/>
                <w:sz w:val="28"/>
                <w:szCs w:val="28"/>
              </w:rPr>
              <w:t xml:space="preserve">муниципальных нужд Администрацией </w:t>
            </w:r>
            <w:r>
              <w:rPr>
                <w:b w:val="0"/>
                <w:sz w:val="28"/>
                <w:szCs w:val="28"/>
              </w:rPr>
              <w:t>Слойков</w:t>
            </w:r>
            <w:r w:rsidRPr="009618D3">
              <w:rPr>
                <w:b w:val="0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  <w:p w:rsidR="00541910" w:rsidRDefault="00541910">
            <w:pPr>
              <w:rPr>
                <w:sz w:val="28"/>
              </w:rPr>
            </w:pPr>
          </w:p>
          <w:p w:rsidR="00541910" w:rsidRDefault="00541910" w:rsidP="009618D3">
            <w:pPr>
              <w:pStyle w:val="BodyText"/>
              <w:tabs>
                <w:tab w:val="left" w:pos="9432"/>
              </w:tabs>
              <w:ind w:right="0"/>
              <w:jc w:val="both"/>
            </w:pPr>
            <w:r>
              <w:t xml:space="preserve">           </w:t>
            </w:r>
            <w:r w:rsidRPr="0095522D">
              <w:rPr>
                <w:bCs/>
              </w:rPr>
              <w:t xml:space="preserve">В соответствии с частью 5 статьи 19 Федерального закона </w:t>
            </w:r>
            <w:r w:rsidRPr="0095522D">
              <w:t xml:space="preserve">от 05.04.2013 № 44-ФЗ </w:t>
            </w:r>
            <w:r w:rsidRPr="0095522D">
              <w:rPr>
                <w:bCs/>
              </w:rPr>
              <w:t>«О контрактной системе в сфере закупок товаров, работ и услуг</w:t>
            </w:r>
            <w:r w:rsidRPr="0095522D">
              <w:rPr>
                <w:bCs/>
                <w:color w:val="000000"/>
              </w:rPr>
              <w:t xml:space="preserve"> для обеспечения государственных и муниципальных нужд</w:t>
            </w:r>
            <w:r w:rsidRPr="0095522D">
              <w:rPr>
                <w:bCs/>
              </w:rPr>
              <w:t>»</w:t>
            </w:r>
            <w:r>
              <w:rPr>
                <w:bCs/>
              </w:rPr>
              <w:t xml:space="preserve">, постановлением </w:t>
            </w:r>
            <w:r>
              <w:t xml:space="preserve">       Администрации      Слойковского      сельского        поселения Дорогобужского района Смоленской области </w:t>
            </w:r>
            <w:r w:rsidRPr="009618D3">
              <w:t xml:space="preserve">от  </w:t>
            </w:r>
            <w:r>
              <w:t>10</w:t>
            </w:r>
            <w:r w:rsidRPr="009618D3">
              <w:t>.0</w:t>
            </w:r>
            <w:r>
              <w:t>5</w:t>
            </w:r>
            <w:r w:rsidRPr="009618D3">
              <w:t xml:space="preserve">.2016 года  № </w:t>
            </w:r>
            <w:r>
              <w:t>33 «Об утверждении требований к порядку разработки и принятия правовых актов о нормировании в сфере закупок товаров, работ, услуг для обеспечения нужд Слойковского сельского поселения Дорогобужского района Смоленской области, содержанию указанных актов и обеспечению их исполнения» Администрация      Слойковского      сельского        поселения Дорогобужского района Смоленской области:</w:t>
            </w:r>
          </w:p>
          <w:p w:rsidR="00541910" w:rsidRDefault="00541910" w:rsidP="009618D3">
            <w:pPr>
              <w:tabs>
                <w:tab w:val="left" w:pos="9432"/>
              </w:tabs>
              <w:ind w:left="360"/>
              <w:rPr>
                <w:sz w:val="28"/>
              </w:rPr>
            </w:pPr>
          </w:p>
          <w:p w:rsidR="00541910" w:rsidRDefault="00541910" w:rsidP="00C43A93">
            <w:pPr>
              <w:ind w:righ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1. Утвердить </w:t>
            </w:r>
            <w:r>
              <w:rPr>
                <w:sz w:val="28"/>
                <w:szCs w:val="28"/>
              </w:rPr>
              <w:t>Требования</w:t>
            </w:r>
            <w:r w:rsidRPr="009618D3">
              <w:rPr>
                <w:sz w:val="28"/>
                <w:szCs w:val="28"/>
              </w:rPr>
              <w:t xml:space="preserve"> к отдельным видам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18D3">
              <w:rPr>
                <w:sz w:val="28"/>
                <w:szCs w:val="28"/>
              </w:rPr>
              <w:t>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EE68C2">
              <w:rPr>
                <w:sz w:val="28"/>
                <w:szCs w:val="28"/>
              </w:rPr>
              <w:t>(в том числе предельных цен товаров, работ, услуг)</w:t>
            </w:r>
            <w:r w:rsidRPr="009618D3">
              <w:rPr>
                <w:sz w:val="28"/>
                <w:szCs w:val="28"/>
              </w:rPr>
              <w:t xml:space="preserve"> закупаемыми  для обеспечения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18D3">
              <w:rPr>
                <w:sz w:val="28"/>
                <w:szCs w:val="28"/>
              </w:rPr>
              <w:t xml:space="preserve">муниципальных нужд </w:t>
            </w:r>
            <w:r w:rsidRPr="00C43A93">
              <w:rPr>
                <w:sz w:val="28"/>
                <w:szCs w:val="28"/>
              </w:rPr>
              <w:t xml:space="preserve">Администрацией </w:t>
            </w:r>
            <w:r>
              <w:rPr>
                <w:sz w:val="28"/>
                <w:szCs w:val="28"/>
              </w:rPr>
              <w:t>Слойков</w:t>
            </w:r>
            <w:r w:rsidRPr="00C43A93">
              <w:rPr>
                <w:sz w:val="28"/>
                <w:szCs w:val="28"/>
              </w:rPr>
              <w:t>ского сельского поселения Дорогобужского района Смоленской области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 на которое  распространяется положения Федерального закона от 05.04.2013 № 44-ФЗ « О контрактной системе в сфере закупок товаров, работ и услуг для обеспечения государственных и муниципальных нужд» и нормативные затраты на обеспечение функций Администрации Слойковского сельского поселения</w:t>
            </w:r>
            <w:r>
              <w:rPr>
                <w:sz w:val="28"/>
              </w:rPr>
              <w:t xml:space="preserve"> </w:t>
            </w:r>
            <w:r w:rsidRPr="00C43A93">
              <w:rPr>
                <w:sz w:val="28"/>
                <w:szCs w:val="28"/>
              </w:rPr>
              <w:t>Дорогобужского района Смоленской области</w:t>
            </w:r>
            <w:r>
              <w:rPr>
                <w:sz w:val="28"/>
                <w:szCs w:val="28"/>
              </w:rPr>
              <w:t xml:space="preserve"> (прилагается).</w:t>
            </w:r>
          </w:p>
          <w:p w:rsidR="00541910" w:rsidRDefault="00541910" w:rsidP="00C43A9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распоряжение опубликовать в «Информационном вестнике Слойковского сельского поселения» и разместить на официальной странице</w:t>
            </w:r>
            <w:r w:rsidRPr="0012429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Слойков</w:t>
            </w:r>
            <w:r w:rsidRPr="00124293">
              <w:rPr>
                <w:kern w:val="2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541910" w:rsidRDefault="00541910" w:rsidP="00C43A9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3.Контроль за исполнением данного постановления оставляю за собой.</w:t>
            </w:r>
          </w:p>
          <w:p w:rsidR="00541910" w:rsidRPr="00C43A93" w:rsidRDefault="00541910" w:rsidP="005F5C1D">
            <w:pPr>
              <w:ind w:right="34"/>
              <w:jc w:val="both"/>
              <w:rPr>
                <w:sz w:val="28"/>
                <w:szCs w:val="28"/>
              </w:rPr>
            </w:pPr>
          </w:p>
          <w:p w:rsidR="00541910" w:rsidRDefault="00541910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541910" w:rsidRDefault="00541910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541910" w:rsidRPr="003A50CC" w:rsidRDefault="00541910" w:rsidP="00B352B1">
            <w:pPr>
              <w:pStyle w:val="Heading3"/>
              <w:jc w:val="left"/>
            </w:pPr>
            <w:r>
              <w:rPr>
                <w:b w:val="0"/>
                <w:bCs w:val="0"/>
              </w:rPr>
              <w:t xml:space="preserve">Дорогобужского района   Смоленской области                            </w:t>
            </w:r>
            <w:r w:rsidRPr="00B352B1">
              <w:rPr>
                <w:bCs w:val="0"/>
              </w:rPr>
              <w:t>Л.П.Павликов</w:t>
            </w:r>
            <w:r>
              <w:rPr>
                <w:b w:val="0"/>
                <w:bCs w:val="0"/>
              </w:rPr>
              <w:t xml:space="preserve">                               </w:t>
            </w:r>
            <w:r w:rsidRPr="003E7363">
              <w:rPr>
                <w:bCs w:val="0"/>
              </w:rPr>
              <w:t xml:space="preserve"> </w:t>
            </w:r>
          </w:p>
        </w:tc>
      </w:tr>
    </w:tbl>
    <w:p w:rsidR="00541910" w:rsidRDefault="00541910" w:rsidP="00051394">
      <w:pPr>
        <w:jc w:val="right"/>
      </w:pPr>
      <w:r>
        <w:t>Утверждены</w:t>
      </w:r>
    </w:p>
    <w:p w:rsidR="00541910" w:rsidRDefault="00541910" w:rsidP="00051394">
      <w:pPr>
        <w:jc w:val="right"/>
      </w:pPr>
      <w:r>
        <w:t>распоряжением Администрации</w:t>
      </w:r>
    </w:p>
    <w:p w:rsidR="00541910" w:rsidRDefault="00541910" w:rsidP="00051394">
      <w:pPr>
        <w:jc w:val="right"/>
      </w:pPr>
      <w:r>
        <w:t>Слойковского сельского поселения</w:t>
      </w:r>
    </w:p>
    <w:p w:rsidR="00541910" w:rsidRDefault="00541910" w:rsidP="00051394">
      <w:pPr>
        <w:jc w:val="right"/>
      </w:pPr>
      <w:r>
        <w:t>Дорогобужского района</w:t>
      </w:r>
    </w:p>
    <w:p w:rsidR="00541910" w:rsidRDefault="00541910" w:rsidP="00051394">
      <w:pPr>
        <w:jc w:val="right"/>
      </w:pPr>
      <w:r>
        <w:t>Смоленской области</w:t>
      </w:r>
    </w:p>
    <w:p w:rsidR="00541910" w:rsidRDefault="00541910" w:rsidP="00051394">
      <w:pPr>
        <w:jc w:val="right"/>
      </w:pPr>
      <w:r>
        <w:t>от 04 июля 2016г.  №  35-р</w:t>
      </w:r>
    </w:p>
    <w:p w:rsidR="00541910" w:rsidRDefault="00541910" w:rsidP="00C67958"/>
    <w:p w:rsidR="00541910" w:rsidRPr="00C67958" w:rsidRDefault="00541910" w:rsidP="00C67958">
      <w:pPr>
        <w:jc w:val="center"/>
        <w:rPr>
          <w:b/>
          <w:sz w:val="28"/>
          <w:szCs w:val="28"/>
        </w:rPr>
      </w:pPr>
      <w:r w:rsidRPr="00C67958">
        <w:rPr>
          <w:b/>
          <w:sz w:val="28"/>
          <w:szCs w:val="28"/>
        </w:rPr>
        <w:t>Требования</w:t>
      </w:r>
    </w:p>
    <w:p w:rsidR="00541910" w:rsidRDefault="00541910" w:rsidP="00C67958">
      <w:pPr>
        <w:jc w:val="center"/>
        <w:rPr>
          <w:b/>
          <w:sz w:val="28"/>
          <w:szCs w:val="28"/>
        </w:rPr>
      </w:pPr>
      <w:r w:rsidRPr="00C67958">
        <w:rPr>
          <w:b/>
          <w:sz w:val="28"/>
          <w:szCs w:val="28"/>
        </w:rPr>
        <w:t xml:space="preserve">к отдельным видам товаров, работ, услуг (в том числе предельных цен товаров, работ, услуг) закупаемыми  для обеспечения  муниципальных нужд Администрацией </w:t>
      </w:r>
      <w:r>
        <w:rPr>
          <w:b/>
          <w:sz w:val="28"/>
          <w:szCs w:val="28"/>
        </w:rPr>
        <w:t>Слойков</w:t>
      </w:r>
      <w:r w:rsidRPr="00C67958">
        <w:rPr>
          <w:b/>
          <w:sz w:val="28"/>
          <w:szCs w:val="28"/>
        </w:rPr>
        <w:t>ского сельского поселения Дорогобужского района Смоленской области</w:t>
      </w:r>
      <w:r w:rsidRPr="00C67958">
        <w:rPr>
          <w:b/>
          <w:sz w:val="28"/>
        </w:rPr>
        <w:t>,</w:t>
      </w:r>
      <w:r w:rsidRPr="00C67958">
        <w:rPr>
          <w:b/>
          <w:sz w:val="28"/>
          <w:szCs w:val="28"/>
        </w:rPr>
        <w:t xml:space="preserve">  на которое  распространяется положения Федерального закона от 05.04.2013 № 44-ФЗ « О контрактной системе в сфере закупок товаров, работ и услуг для обеспечения государственных и муниципальных нужд» и нормативные затраты на обеспечение функций Администрации </w:t>
      </w:r>
      <w:r>
        <w:rPr>
          <w:b/>
          <w:sz w:val="28"/>
          <w:szCs w:val="28"/>
        </w:rPr>
        <w:t>Слойков</w:t>
      </w:r>
      <w:r w:rsidRPr="00C67958">
        <w:rPr>
          <w:b/>
          <w:sz w:val="28"/>
          <w:szCs w:val="28"/>
        </w:rPr>
        <w:t>ского сельского поселения</w:t>
      </w:r>
      <w:r w:rsidRPr="00C67958">
        <w:rPr>
          <w:b/>
          <w:sz w:val="28"/>
        </w:rPr>
        <w:t xml:space="preserve"> </w:t>
      </w:r>
      <w:r w:rsidRPr="00C67958">
        <w:rPr>
          <w:b/>
          <w:sz w:val="28"/>
          <w:szCs w:val="28"/>
        </w:rPr>
        <w:t>Дорогобужского района Смоленской области</w:t>
      </w:r>
    </w:p>
    <w:p w:rsidR="00541910" w:rsidRDefault="00541910" w:rsidP="002325B5">
      <w:pPr>
        <w:pStyle w:val="NoSpacing"/>
        <w:ind w:firstLine="567"/>
        <w:jc w:val="both"/>
        <w:rPr>
          <w:sz w:val="28"/>
          <w:szCs w:val="28"/>
        </w:rPr>
      </w:pP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 xml:space="preserve">1. Требования к отдельным видам товаров, работ, услуг закупаемых Администрацией </w:t>
      </w:r>
      <w:r>
        <w:rPr>
          <w:sz w:val="28"/>
          <w:szCs w:val="28"/>
        </w:rPr>
        <w:t>Слойков</w:t>
      </w:r>
      <w:r w:rsidRPr="002325B5">
        <w:rPr>
          <w:sz w:val="28"/>
          <w:szCs w:val="28"/>
        </w:rPr>
        <w:t>ского сельского поселения, на которые распространяются положения Федерального закона от 05.04.2013 года № 44-ФЗ «О контрактной системе в сфере закупок товаров, работ и услуг для обеспечения государственных и муниципальных нужд» и нормативные затраты на обеспечение функций указанных органов ( далее</w:t>
      </w:r>
      <w:r>
        <w:rPr>
          <w:sz w:val="28"/>
          <w:szCs w:val="28"/>
        </w:rPr>
        <w:t xml:space="preserve"> </w:t>
      </w:r>
      <w:r w:rsidRPr="002325B5">
        <w:rPr>
          <w:sz w:val="28"/>
          <w:szCs w:val="28"/>
        </w:rPr>
        <w:t>- Требования к отдельным видам товаров, работ, услуг), должны содержать:</w:t>
      </w:r>
      <w:r w:rsidRPr="002325B5">
        <w:rPr>
          <w:sz w:val="28"/>
          <w:szCs w:val="28"/>
        </w:rPr>
        <w:br/>
        <w:t>- наименование товаров, работ, услуг, подлежащих нормированию;</w:t>
      </w:r>
      <w:r w:rsidRPr="002325B5">
        <w:rPr>
          <w:sz w:val="28"/>
          <w:szCs w:val="28"/>
        </w:rPr>
        <w:br/>
        <w:t>- функциональное назначение товаров, работ, услуг, подлежащих нормированию;</w:t>
      </w:r>
      <w:r w:rsidRPr="002325B5">
        <w:rPr>
          <w:sz w:val="28"/>
          <w:szCs w:val="28"/>
        </w:rPr>
        <w:br/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r w:rsidRPr="002325B5">
        <w:rPr>
          <w:sz w:val="28"/>
          <w:szCs w:val="28"/>
        </w:rPr>
        <w:br/>
        <w:t>- единицы измерения параметров, характеризу</w:t>
      </w:r>
      <w:r>
        <w:rPr>
          <w:sz w:val="28"/>
          <w:szCs w:val="28"/>
        </w:rPr>
        <w:t>ющие потребительские свойства (</w:t>
      </w:r>
      <w:r w:rsidRPr="002325B5">
        <w:rPr>
          <w:sz w:val="28"/>
          <w:szCs w:val="28"/>
        </w:rPr>
        <w:t>функциональные характеристики)</w:t>
      </w:r>
      <w:r>
        <w:rPr>
          <w:sz w:val="28"/>
          <w:szCs w:val="28"/>
        </w:rPr>
        <w:t xml:space="preserve"> (</w:t>
      </w:r>
      <w:r w:rsidRPr="002325B5">
        <w:rPr>
          <w:sz w:val="28"/>
          <w:szCs w:val="28"/>
        </w:rPr>
        <w:t>товаров, работ, услуг, по которым устанавливается требование к приобретаемым товарам, работам, услугам;</w:t>
      </w:r>
      <w:r w:rsidRPr="002325B5">
        <w:rPr>
          <w:sz w:val="28"/>
          <w:szCs w:val="28"/>
        </w:rPr>
        <w:br/>
        <w:t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работам. Услугам.</w:t>
      </w: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>Примерная форма требований к отдельным видам товаров, работ, услуг (в том числе предельные цены товаров, работ, услуг) и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541910" w:rsidRPr="002325B5" w:rsidRDefault="00541910" w:rsidP="002325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25B5">
        <w:rPr>
          <w:sz w:val="28"/>
          <w:szCs w:val="28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</w:t>
      </w:r>
      <w:r w:rsidRPr="002325B5">
        <w:rPr>
          <w:sz w:val="28"/>
          <w:szCs w:val="28"/>
        </w:rPr>
        <w:br/>
        <w:t xml:space="preserve">      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</w:t>
      </w:r>
      <w:r>
        <w:rPr>
          <w:sz w:val="28"/>
          <w:szCs w:val="28"/>
        </w:rPr>
        <w:t xml:space="preserve"> </w:t>
      </w:r>
      <w:r w:rsidRPr="002325B5">
        <w:rPr>
          <w:sz w:val="28"/>
          <w:szCs w:val="28"/>
        </w:rPr>
        <w:t>информации.</w:t>
      </w:r>
      <w:r w:rsidRPr="002325B5">
        <w:rPr>
          <w:sz w:val="28"/>
          <w:szCs w:val="28"/>
        </w:rPr>
        <w:br/>
        <w:t xml:space="preserve">       2. Требования к товарам, работам, услугам, закупаемым администрацией </w:t>
      </w:r>
      <w:r>
        <w:rPr>
          <w:sz w:val="28"/>
          <w:szCs w:val="28"/>
        </w:rPr>
        <w:t>Слойков</w:t>
      </w:r>
      <w:r w:rsidRPr="002325B5">
        <w:rPr>
          <w:sz w:val="28"/>
          <w:szCs w:val="28"/>
        </w:rPr>
        <w:t>ского сельского поселения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>3. Требования к товарам, работам и услугам, закупаемым для обеспечения нужд подведомственных муниципальных казённых учреждений, устанавливаются с учетом утвержденных нормативных затрат и нормативных затрат на содержание имущества указанных учреждений.</w:t>
      </w: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 xml:space="preserve">4. Утвержденные администрацией </w:t>
      </w:r>
      <w:r>
        <w:rPr>
          <w:sz w:val="28"/>
          <w:szCs w:val="28"/>
        </w:rPr>
        <w:t>Слойков</w:t>
      </w:r>
      <w:r w:rsidRPr="002325B5">
        <w:rPr>
          <w:sz w:val="28"/>
          <w:szCs w:val="28"/>
        </w:rPr>
        <w:t>ского сельского поселения нормативные затраты на содержание имущества, подлежат пересмотру с учетом требований к приобретаемым товарам, работам, и услугам, доста</w:t>
      </w:r>
      <w:r>
        <w:rPr>
          <w:sz w:val="28"/>
          <w:szCs w:val="28"/>
        </w:rPr>
        <w:t>точным дл обеспечения функций (</w:t>
      </w:r>
      <w:r w:rsidRPr="002325B5">
        <w:rPr>
          <w:sz w:val="28"/>
          <w:szCs w:val="28"/>
        </w:rPr>
        <w:t xml:space="preserve">деятельности), </w:t>
      </w:r>
      <w:r>
        <w:rPr>
          <w:sz w:val="28"/>
          <w:szCs w:val="28"/>
        </w:rPr>
        <w:t xml:space="preserve"> </w:t>
      </w:r>
      <w:r w:rsidRPr="002325B5">
        <w:rPr>
          <w:sz w:val="28"/>
          <w:szCs w:val="28"/>
        </w:rPr>
        <w:t>установленным в соответствии с Перечнем товаров, работ, услуг, подлежащих обязательному нормированию.</w:t>
      </w: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 xml:space="preserve">5. Администрация </w:t>
      </w:r>
      <w:r>
        <w:rPr>
          <w:sz w:val="28"/>
          <w:szCs w:val="28"/>
        </w:rPr>
        <w:t>Слойков</w:t>
      </w:r>
      <w:r w:rsidRPr="002325B5">
        <w:rPr>
          <w:sz w:val="28"/>
          <w:szCs w:val="28"/>
        </w:rPr>
        <w:t xml:space="preserve">ского сельского поселения осуществляет контроль исполнения подведомственными муниципальными казенным учреждениями утвержденных актов, </w:t>
      </w:r>
      <w:r>
        <w:rPr>
          <w:sz w:val="28"/>
          <w:szCs w:val="28"/>
        </w:rPr>
        <w:t xml:space="preserve"> </w:t>
      </w:r>
      <w:r w:rsidRPr="002325B5">
        <w:rPr>
          <w:sz w:val="28"/>
          <w:szCs w:val="28"/>
        </w:rPr>
        <w:t>п</w:t>
      </w:r>
      <w:r>
        <w:rPr>
          <w:sz w:val="28"/>
          <w:szCs w:val="28"/>
        </w:rPr>
        <w:t>равильность их применения</w:t>
      </w:r>
      <w:r w:rsidRPr="002325B5">
        <w:rPr>
          <w:sz w:val="28"/>
          <w:szCs w:val="28"/>
        </w:rPr>
        <w:t>, а также соблюдения настоящих Требований к товарам, работам, услугам.</w:t>
      </w: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541910" w:rsidRDefault="00541910" w:rsidP="002325B5">
      <w:pPr>
        <w:pStyle w:val="NoSpacing"/>
        <w:ind w:firstLine="567"/>
        <w:jc w:val="both"/>
        <w:rPr>
          <w:sz w:val="28"/>
          <w:szCs w:val="28"/>
        </w:rPr>
      </w:pPr>
      <w:r w:rsidRPr="002325B5">
        <w:rPr>
          <w:sz w:val="28"/>
          <w:szCs w:val="28"/>
        </w:rPr>
        <w:t>7. Лица, виновные в нарушении настоящих Требований к товарам, работам, услугам или актов о нормировании в сфере закупок, несут ответственность в соответствии с Федеральным законом от 05 апреля 2013 года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541910" w:rsidRDefault="00541910" w:rsidP="002325B5">
      <w:pPr>
        <w:pStyle w:val="NoSpacing"/>
        <w:ind w:firstLine="567"/>
        <w:jc w:val="both"/>
        <w:rPr>
          <w:sz w:val="28"/>
          <w:szCs w:val="28"/>
        </w:rPr>
      </w:pPr>
    </w:p>
    <w:p w:rsidR="00541910" w:rsidRDefault="00541910" w:rsidP="002325B5">
      <w:pPr>
        <w:pStyle w:val="NoSpacing"/>
        <w:ind w:firstLine="567"/>
        <w:jc w:val="both"/>
        <w:rPr>
          <w:sz w:val="28"/>
          <w:szCs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ind w:left="6372"/>
        <w:rPr>
          <w:sz w:val="28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</w:p>
    <w:p w:rsidR="00541910" w:rsidRPr="00BC2D07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  <w:sz w:val="24"/>
          <w:szCs w:val="24"/>
        </w:rPr>
      </w:pPr>
      <w:r w:rsidRPr="00BC2D07">
        <w:rPr>
          <w:rStyle w:val="2"/>
          <w:color w:val="000000"/>
          <w:sz w:val="24"/>
          <w:szCs w:val="24"/>
        </w:rPr>
        <w:t>Приложение</w:t>
      </w:r>
    </w:p>
    <w:p w:rsidR="00541910" w:rsidRPr="00BC2D07" w:rsidRDefault="00541910" w:rsidP="00BC2D07">
      <w:pPr>
        <w:jc w:val="right"/>
      </w:pPr>
      <w:r w:rsidRPr="00BC2D07">
        <w:rPr>
          <w:rStyle w:val="2"/>
          <w:color w:val="000000"/>
          <w:sz w:val="24"/>
        </w:rPr>
        <w:t xml:space="preserve">к  </w:t>
      </w:r>
      <w:r w:rsidRPr="00BC2D07">
        <w:t>Требованиям к отдельным видам товаров,</w:t>
      </w:r>
    </w:p>
    <w:p w:rsidR="00541910" w:rsidRPr="00BC2D07" w:rsidRDefault="00541910" w:rsidP="00BC2D07">
      <w:pPr>
        <w:jc w:val="right"/>
      </w:pPr>
      <w:r w:rsidRPr="00BC2D07">
        <w:t xml:space="preserve"> работ, услуг (в том числе </w:t>
      </w:r>
    </w:p>
    <w:p w:rsidR="00541910" w:rsidRPr="00BC2D07" w:rsidRDefault="00541910" w:rsidP="00BC2D07">
      <w:pPr>
        <w:jc w:val="right"/>
      </w:pPr>
      <w:r w:rsidRPr="00BC2D07">
        <w:t>предельных цен товаров, работ, услуг)</w:t>
      </w:r>
    </w:p>
    <w:p w:rsidR="00541910" w:rsidRPr="00BC2D07" w:rsidRDefault="00541910" w:rsidP="00BC2D07">
      <w:pPr>
        <w:jc w:val="right"/>
      </w:pPr>
      <w:r w:rsidRPr="00BC2D07">
        <w:t xml:space="preserve"> закупаемыми  для обеспечения  муниципальных </w:t>
      </w:r>
    </w:p>
    <w:p w:rsidR="00541910" w:rsidRPr="00BC2D07" w:rsidRDefault="00541910" w:rsidP="00BC2D07">
      <w:pPr>
        <w:jc w:val="right"/>
      </w:pPr>
      <w:r w:rsidRPr="00BC2D07">
        <w:t xml:space="preserve">нужд Администрацией </w:t>
      </w:r>
      <w:r>
        <w:t>Слойков</w:t>
      </w:r>
      <w:r w:rsidRPr="00BC2D07">
        <w:t>ского сельского поселения</w:t>
      </w:r>
    </w:p>
    <w:p w:rsidR="00541910" w:rsidRPr="00BC2D07" w:rsidRDefault="00541910" w:rsidP="00BC2D07">
      <w:pPr>
        <w:jc w:val="right"/>
      </w:pPr>
      <w:r w:rsidRPr="00BC2D07">
        <w:t xml:space="preserve"> Дорогобужского района Смоленской области,  </w:t>
      </w:r>
    </w:p>
    <w:p w:rsidR="00541910" w:rsidRPr="00BC2D07" w:rsidRDefault="00541910" w:rsidP="00BC2D07">
      <w:pPr>
        <w:jc w:val="right"/>
      </w:pPr>
      <w:r w:rsidRPr="00BC2D07">
        <w:t xml:space="preserve">на которое  распространяется положения </w:t>
      </w:r>
    </w:p>
    <w:p w:rsidR="00541910" w:rsidRPr="00BC2D07" w:rsidRDefault="00541910" w:rsidP="00BC2D07">
      <w:pPr>
        <w:jc w:val="right"/>
      </w:pPr>
      <w:r w:rsidRPr="00BC2D07">
        <w:t xml:space="preserve">Федерального закона от 05.04.2013 № 44-ФЗ </w:t>
      </w:r>
    </w:p>
    <w:p w:rsidR="00541910" w:rsidRPr="00BC2D07" w:rsidRDefault="00541910" w:rsidP="00BC2D07">
      <w:pPr>
        <w:jc w:val="right"/>
      </w:pPr>
      <w:r w:rsidRPr="00BC2D07">
        <w:t xml:space="preserve">« О контрактной системе в сфере закупок </w:t>
      </w:r>
    </w:p>
    <w:p w:rsidR="00541910" w:rsidRPr="00BC2D07" w:rsidRDefault="00541910" w:rsidP="00BC2D07">
      <w:pPr>
        <w:jc w:val="right"/>
      </w:pPr>
      <w:r w:rsidRPr="00BC2D07">
        <w:t xml:space="preserve">товаров, работ и услуг для обеспечения </w:t>
      </w:r>
    </w:p>
    <w:p w:rsidR="00541910" w:rsidRPr="00BC2D07" w:rsidRDefault="00541910" w:rsidP="00BC2D07">
      <w:pPr>
        <w:jc w:val="right"/>
      </w:pPr>
      <w:r w:rsidRPr="00BC2D07">
        <w:t xml:space="preserve">государственных и муниципальных нужд» </w:t>
      </w:r>
    </w:p>
    <w:p w:rsidR="00541910" w:rsidRPr="00BC2D07" w:rsidRDefault="00541910" w:rsidP="00BC2D07">
      <w:pPr>
        <w:jc w:val="right"/>
      </w:pPr>
      <w:r w:rsidRPr="00BC2D07">
        <w:t xml:space="preserve">и нормативные затраты на обеспечение </w:t>
      </w:r>
    </w:p>
    <w:p w:rsidR="00541910" w:rsidRPr="00BC2D07" w:rsidRDefault="00541910" w:rsidP="00BC2D07">
      <w:pPr>
        <w:jc w:val="right"/>
      </w:pPr>
      <w:r w:rsidRPr="00BC2D07">
        <w:t xml:space="preserve">функций Администрации </w:t>
      </w:r>
      <w:r>
        <w:t>Слойков</w:t>
      </w:r>
      <w:r w:rsidRPr="00BC2D07">
        <w:t xml:space="preserve">ского сельского поселения </w:t>
      </w:r>
    </w:p>
    <w:p w:rsidR="00541910" w:rsidRPr="00BC2D07" w:rsidRDefault="00541910" w:rsidP="00BC2D07">
      <w:pPr>
        <w:jc w:val="right"/>
        <w:rPr>
          <w:sz w:val="28"/>
          <w:szCs w:val="28"/>
        </w:rPr>
      </w:pPr>
      <w:r w:rsidRPr="00BC2D07">
        <w:t>Дорогобужского района Смоленской области</w:t>
      </w: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</w:rPr>
      </w:pPr>
    </w:p>
    <w:p w:rsidR="00541910" w:rsidRPr="00BC2D07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jc w:val="right"/>
        <w:rPr>
          <w:rStyle w:val="2"/>
          <w:color w:val="000000"/>
        </w:rPr>
      </w:pPr>
      <w:r w:rsidRPr="00BC2D07">
        <w:rPr>
          <w:rStyle w:val="2"/>
          <w:color w:val="000000"/>
        </w:rPr>
        <w:t>Форма</w:t>
      </w: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Требования </w:t>
      </w: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к отдельным видам товаров, работ, услуг закупаемым администрацией Слойковского сельского поселения Дорогобужского района</w:t>
      </w: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 Смоленской области</w:t>
      </w:r>
    </w:p>
    <w:p w:rsidR="00541910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308"/>
        <w:gridCol w:w="2224"/>
        <w:gridCol w:w="3452"/>
      </w:tblGrid>
      <w:tr w:rsidR="00541910" w:rsidRPr="0083583B" w:rsidTr="005B270B">
        <w:tc>
          <w:tcPr>
            <w:tcW w:w="4904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Наименование товара, работы, услуги</w:t>
            </w:r>
          </w:p>
        </w:tc>
        <w:tc>
          <w:tcPr>
            <w:tcW w:w="5676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4904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Код ОКПД</w:t>
            </w:r>
          </w:p>
        </w:tc>
        <w:tc>
          <w:tcPr>
            <w:tcW w:w="5676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4904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Функциональное назначение</w:t>
            </w:r>
          </w:p>
        </w:tc>
        <w:tc>
          <w:tcPr>
            <w:tcW w:w="5676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4904" w:type="dxa"/>
            <w:gridSpan w:val="2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Параметры, характеризующих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 xml:space="preserve"> потребительские свойства 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(функциональные характеристики)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 xml:space="preserve"> товаров, работ, услуг, 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 xml:space="preserve">по которым устанавливается 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 xml:space="preserve">требование к приобретаемым </w:t>
            </w:r>
          </w:p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товарам, работам, услугам.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Един. измерения</w:t>
            </w: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 xml:space="preserve">З н а ч е н и е </w:t>
            </w:r>
          </w:p>
        </w:tc>
      </w:tr>
      <w:tr w:rsidR="00541910" w:rsidRPr="0083583B" w:rsidTr="005B270B">
        <w:tc>
          <w:tcPr>
            <w:tcW w:w="596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1.</w:t>
            </w:r>
          </w:p>
        </w:tc>
        <w:tc>
          <w:tcPr>
            <w:tcW w:w="4308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596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2.</w:t>
            </w:r>
          </w:p>
        </w:tc>
        <w:tc>
          <w:tcPr>
            <w:tcW w:w="4308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Начальная максимальная цена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596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3.</w:t>
            </w:r>
          </w:p>
        </w:tc>
        <w:tc>
          <w:tcPr>
            <w:tcW w:w="4308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Срок эксплуатации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596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4.</w:t>
            </w:r>
          </w:p>
        </w:tc>
        <w:tc>
          <w:tcPr>
            <w:tcW w:w="4308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Срок гарантии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  <w:tr w:rsidR="00541910" w:rsidRPr="0083583B" w:rsidTr="005B270B">
        <w:tc>
          <w:tcPr>
            <w:tcW w:w="596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5.</w:t>
            </w:r>
          </w:p>
        </w:tc>
        <w:tc>
          <w:tcPr>
            <w:tcW w:w="4308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jc w:val="left"/>
              <w:rPr>
                <w:rStyle w:val="2"/>
                <w:color w:val="000000"/>
                <w:szCs w:val="28"/>
              </w:rPr>
            </w:pPr>
            <w:r w:rsidRPr="000B24D3">
              <w:rPr>
                <w:rStyle w:val="2"/>
                <w:color w:val="000000"/>
                <w:szCs w:val="28"/>
              </w:rPr>
              <w:t>Объем гарантии</w:t>
            </w:r>
          </w:p>
        </w:tc>
        <w:tc>
          <w:tcPr>
            <w:tcW w:w="0" w:type="auto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  <w:tc>
          <w:tcPr>
            <w:tcW w:w="3452" w:type="dxa"/>
          </w:tcPr>
          <w:p w:rsidR="00541910" w:rsidRPr="000B24D3" w:rsidRDefault="00541910" w:rsidP="005B270B">
            <w:pPr>
              <w:pStyle w:val="20"/>
              <w:shd w:val="clear" w:color="auto" w:fill="auto"/>
              <w:tabs>
                <w:tab w:val="left" w:pos="961"/>
              </w:tabs>
              <w:spacing w:before="0" w:after="0" w:line="329" w:lineRule="exact"/>
              <w:rPr>
                <w:rStyle w:val="2"/>
                <w:b/>
                <w:color w:val="000000"/>
                <w:szCs w:val="28"/>
              </w:rPr>
            </w:pPr>
          </w:p>
        </w:tc>
      </w:tr>
    </w:tbl>
    <w:p w:rsidR="00541910" w:rsidRPr="00E97D75" w:rsidRDefault="00541910" w:rsidP="00BC2D07">
      <w:pPr>
        <w:pStyle w:val="20"/>
        <w:shd w:val="clear" w:color="auto" w:fill="auto"/>
        <w:tabs>
          <w:tab w:val="left" w:pos="961"/>
        </w:tabs>
        <w:spacing w:before="0" w:after="0" w:line="329" w:lineRule="exact"/>
        <w:rPr>
          <w:rStyle w:val="2"/>
          <w:b/>
          <w:color w:val="000000"/>
        </w:rPr>
      </w:pPr>
    </w:p>
    <w:p w:rsidR="00541910" w:rsidRPr="002325B5" w:rsidRDefault="00541910" w:rsidP="002325B5">
      <w:pPr>
        <w:pStyle w:val="NoSpacing"/>
        <w:ind w:firstLine="567"/>
        <w:jc w:val="both"/>
        <w:rPr>
          <w:sz w:val="28"/>
          <w:szCs w:val="28"/>
        </w:rPr>
      </w:pPr>
    </w:p>
    <w:p w:rsidR="00541910" w:rsidRPr="002325B5" w:rsidRDefault="00541910" w:rsidP="002325B5">
      <w:pPr>
        <w:pStyle w:val="NoSpacing"/>
        <w:jc w:val="both"/>
        <w:rPr>
          <w:b/>
          <w:sz w:val="28"/>
          <w:szCs w:val="28"/>
        </w:rPr>
      </w:pPr>
    </w:p>
    <w:sectPr w:rsidR="00541910" w:rsidRPr="002325B5" w:rsidSect="005F5C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51394"/>
    <w:rsid w:val="000634CB"/>
    <w:rsid w:val="0007508F"/>
    <w:rsid w:val="00085793"/>
    <w:rsid w:val="000B24D3"/>
    <w:rsid w:val="000B34DA"/>
    <w:rsid w:val="000B7BEA"/>
    <w:rsid w:val="00124293"/>
    <w:rsid w:val="001605D1"/>
    <w:rsid w:val="001A3221"/>
    <w:rsid w:val="00206E11"/>
    <w:rsid w:val="00230F78"/>
    <w:rsid w:val="002325B5"/>
    <w:rsid w:val="002F0BC9"/>
    <w:rsid w:val="00303117"/>
    <w:rsid w:val="0039310C"/>
    <w:rsid w:val="00395911"/>
    <w:rsid w:val="003A50CC"/>
    <w:rsid w:val="003C0912"/>
    <w:rsid w:val="003C1318"/>
    <w:rsid w:val="003E7363"/>
    <w:rsid w:val="004135A4"/>
    <w:rsid w:val="00432BDA"/>
    <w:rsid w:val="0044011C"/>
    <w:rsid w:val="00541910"/>
    <w:rsid w:val="005606E9"/>
    <w:rsid w:val="005720F4"/>
    <w:rsid w:val="005867D6"/>
    <w:rsid w:val="005A2DCC"/>
    <w:rsid w:val="005B270B"/>
    <w:rsid w:val="005F5C1D"/>
    <w:rsid w:val="006E50CE"/>
    <w:rsid w:val="00732150"/>
    <w:rsid w:val="0073667D"/>
    <w:rsid w:val="0080034E"/>
    <w:rsid w:val="0083583B"/>
    <w:rsid w:val="00880B7A"/>
    <w:rsid w:val="008B550C"/>
    <w:rsid w:val="008C0848"/>
    <w:rsid w:val="0095522D"/>
    <w:rsid w:val="009618D3"/>
    <w:rsid w:val="00A46A7A"/>
    <w:rsid w:val="00B30E83"/>
    <w:rsid w:val="00B352B1"/>
    <w:rsid w:val="00B512DD"/>
    <w:rsid w:val="00BC2D07"/>
    <w:rsid w:val="00C274AF"/>
    <w:rsid w:val="00C43A93"/>
    <w:rsid w:val="00C67958"/>
    <w:rsid w:val="00D14615"/>
    <w:rsid w:val="00D339CC"/>
    <w:rsid w:val="00D67C14"/>
    <w:rsid w:val="00D82685"/>
    <w:rsid w:val="00E3372A"/>
    <w:rsid w:val="00E97D75"/>
    <w:rsid w:val="00EC3959"/>
    <w:rsid w:val="00EE68C2"/>
    <w:rsid w:val="00F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Title">
    <w:name w:val="ConsPlusTitle"/>
    <w:uiPriority w:val="99"/>
    <w:rsid w:val="009618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18D3"/>
    <w:pPr>
      <w:ind w:right="570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18D3"/>
    <w:rPr>
      <w:rFonts w:cs="Times New Roman"/>
      <w:sz w:val="28"/>
      <w:szCs w:val="28"/>
    </w:rPr>
  </w:style>
  <w:style w:type="paragraph" w:styleId="NormalWeb">
    <w:name w:val="Normal (Web)"/>
    <w:basedOn w:val="Normal"/>
    <w:uiPriority w:val="99"/>
    <w:rsid w:val="002325B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325B5"/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BC2D07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C2D0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1188</Words>
  <Characters>6775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10</cp:revision>
  <cp:lastPrinted>2016-01-11T09:30:00Z</cp:lastPrinted>
  <dcterms:created xsi:type="dcterms:W3CDTF">2016-05-16T09:48:00Z</dcterms:created>
  <dcterms:modified xsi:type="dcterms:W3CDTF">2016-09-27T13:41:00Z</dcterms:modified>
</cp:coreProperties>
</file>