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73C" w:rsidRPr="00C601D2" w:rsidRDefault="0096473C" w:rsidP="00CB5916">
      <w:pPr>
        <w:shd w:val="clear" w:color="auto" w:fill="FFFFFF"/>
        <w:ind w:right="-25"/>
        <w:contextualSpacing/>
        <w:jc w:val="center"/>
        <w:rPr>
          <w:color w:val="FF0000"/>
          <w:w w:val="109"/>
          <w:sz w:val="24"/>
          <w:szCs w:val="24"/>
        </w:rPr>
      </w:pPr>
    </w:p>
    <w:p w:rsidR="0096473C" w:rsidRPr="006714F7" w:rsidRDefault="0096473C" w:rsidP="00A44035">
      <w:pPr>
        <w:shd w:val="clear" w:color="auto" w:fill="FFFFFF"/>
        <w:ind w:right="-25"/>
        <w:contextualSpacing/>
        <w:jc w:val="center"/>
        <w:rPr>
          <w:b/>
          <w:w w:val="109"/>
          <w:sz w:val="24"/>
          <w:szCs w:val="24"/>
        </w:rPr>
      </w:pPr>
      <w:r w:rsidRPr="006714F7">
        <w:rPr>
          <w:b/>
          <w:w w:val="109"/>
          <w:sz w:val="24"/>
          <w:szCs w:val="24"/>
        </w:rPr>
        <w:t xml:space="preserve">МУНИЦИПАЛЬНЫЙ КОНТРАКТ </w:t>
      </w:r>
    </w:p>
    <w:p w:rsidR="00DC4EF0" w:rsidRPr="006714F7" w:rsidRDefault="006B73A0" w:rsidP="006714F7">
      <w:pPr>
        <w:shd w:val="clear" w:color="auto" w:fill="FFFFFF"/>
        <w:tabs>
          <w:tab w:val="left" w:pos="0"/>
        </w:tabs>
        <w:ind w:right="-25"/>
        <w:contextualSpacing/>
        <w:jc w:val="center"/>
        <w:rPr>
          <w:w w:val="109"/>
          <w:sz w:val="24"/>
          <w:szCs w:val="24"/>
        </w:rPr>
      </w:pPr>
      <w:r w:rsidRPr="006714F7">
        <w:rPr>
          <w:sz w:val="24"/>
          <w:szCs w:val="24"/>
        </w:rPr>
        <w:t xml:space="preserve">Благоустройство </w:t>
      </w:r>
      <w:r w:rsidR="006714F7" w:rsidRPr="006714F7">
        <w:rPr>
          <w:sz w:val="24"/>
          <w:szCs w:val="24"/>
        </w:rPr>
        <w:t>пешеходной дорожки в районе МБОУ «Дорогобужская СОШ №2»</w:t>
      </w:r>
    </w:p>
    <w:p w:rsidR="006714F7" w:rsidRDefault="006714F7" w:rsidP="00CB5916">
      <w:pPr>
        <w:shd w:val="clear" w:color="auto" w:fill="FFFFFF"/>
        <w:tabs>
          <w:tab w:val="left" w:pos="0"/>
        </w:tabs>
        <w:ind w:right="-25"/>
        <w:contextualSpacing/>
        <w:jc w:val="center"/>
        <w:rPr>
          <w:w w:val="109"/>
          <w:sz w:val="24"/>
          <w:szCs w:val="24"/>
        </w:rPr>
      </w:pPr>
    </w:p>
    <w:p w:rsidR="0096473C" w:rsidRPr="006714F7" w:rsidRDefault="0096473C" w:rsidP="00CB5916">
      <w:pPr>
        <w:shd w:val="clear" w:color="auto" w:fill="FFFFFF"/>
        <w:tabs>
          <w:tab w:val="left" w:pos="0"/>
        </w:tabs>
        <w:ind w:right="-25"/>
        <w:contextualSpacing/>
        <w:jc w:val="center"/>
        <w:rPr>
          <w:sz w:val="24"/>
          <w:szCs w:val="24"/>
        </w:rPr>
      </w:pPr>
      <w:r w:rsidRPr="006714F7">
        <w:rPr>
          <w:w w:val="109"/>
          <w:sz w:val="24"/>
          <w:szCs w:val="24"/>
        </w:rPr>
        <w:t xml:space="preserve">г. </w:t>
      </w:r>
      <w:r w:rsidR="00514123" w:rsidRPr="006714F7">
        <w:rPr>
          <w:w w:val="109"/>
          <w:sz w:val="24"/>
          <w:szCs w:val="24"/>
        </w:rPr>
        <w:t>Дорогобуж</w:t>
      </w:r>
      <w:r w:rsidR="006C7E50" w:rsidRPr="006714F7">
        <w:rPr>
          <w:w w:val="109"/>
          <w:sz w:val="24"/>
          <w:szCs w:val="24"/>
        </w:rPr>
        <w:t xml:space="preserve">                                                                  </w:t>
      </w:r>
      <w:r w:rsidR="00432C9E" w:rsidRPr="006714F7">
        <w:rPr>
          <w:w w:val="109"/>
          <w:sz w:val="24"/>
          <w:szCs w:val="24"/>
        </w:rPr>
        <w:t xml:space="preserve">                   </w:t>
      </w:r>
      <w:r w:rsidR="0085179B" w:rsidRPr="006714F7">
        <w:rPr>
          <w:w w:val="109"/>
          <w:sz w:val="24"/>
          <w:szCs w:val="24"/>
        </w:rPr>
        <w:t xml:space="preserve">     </w:t>
      </w:r>
      <w:r w:rsidRPr="006714F7">
        <w:rPr>
          <w:w w:val="109"/>
          <w:sz w:val="24"/>
          <w:szCs w:val="24"/>
        </w:rPr>
        <w:t>«</w:t>
      </w:r>
      <w:r w:rsidR="00D43CCA">
        <w:rPr>
          <w:w w:val="109"/>
          <w:sz w:val="24"/>
          <w:szCs w:val="24"/>
        </w:rPr>
        <w:t>24</w:t>
      </w:r>
      <w:bookmarkStart w:id="0" w:name="_GoBack"/>
      <w:bookmarkEnd w:id="0"/>
      <w:r w:rsidR="007752B3" w:rsidRPr="006714F7">
        <w:rPr>
          <w:w w:val="109"/>
          <w:sz w:val="24"/>
          <w:szCs w:val="24"/>
        </w:rPr>
        <w:t xml:space="preserve">» </w:t>
      </w:r>
      <w:r w:rsidR="00C601D2" w:rsidRPr="006714F7">
        <w:rPr>
          <w:w w:val="109"/>
          <w:sz w:val="24"/>
          <w:szCs w:val="24"/>
        </w:rPr>
        <w:t>марта</w:t>
      </w:r>
      <w:r w:rsidRPr="006714F7">
        <w:rPr>
          <w:w w:val="109"/>
          <w:sz w:val="24"/>
          <w:szCs w:val="24"/>
        </w:rPr>
        <w:t xml:space="preserve"> 2</w:t>
      </w:r>
      <w:r w:rsidR="0048544B" w:rsidRPr="006714F7">
        <w:rPr>
          <w:sz w:val="24"/>
          <w:szCs w:val="24"/>
        </w:rPr>
        <w:t>02</w:t>
      </w:r>
      <w:r w:rsidR="00C601D2" w:rsidRPr="006714F7">
        <w:rPr>
          <w:sz w:val="24"/>
          <w:szCs w:val="24"/>
        </w:rPr>
        <w:t>2</w:t>
      </w:r>
      <w:r w:rsidR="00BC7994" w:rsidRPr="006714F7">
        <w:rPr>
          <w:sz w:val="24"/>
          <w:szCs w:val="24"/>
        </w:rPr>
        <w:t xml:space="preserve"> г.</w:t>
      </w:r>
    </w:p>
    <w:p w:rsidR="0096473C" w:rsidRPr="00C601D2" w:rsidRDefault="0096473C" w:rsidP="00CB5916">
      <w:pPr>
        <w:shd w:val="clear" w:color="auto" w:fill="FFFFFF"/>
        <w:tabs>
          <w:tab w:val="left" w:pos="2731"/>
          <w:tab w:val="left" w:pos="8328"/>
        </w:tabs>
        <w:ind w:right="-25" w:firstLine="709"/>
        <w:contextualSpacing/>
        <w:jc w:val="both"/>
        <w:rPr>
          <w:color w:val="FF0000"/>
          <w:sz w:val="24"/>
          <w:szCs w:val="24"/>
        </w:rPr>
      </w:pPr>
    </w:p>
    <w:p w:rsidR="006714F7" w:rsidRPr="003753AA" w:rsidRDefault="00650F33" w:rsidP="006714F7">
      <w:pPr>
        <w:pStyle w:val="ConsPlusNormal0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01D2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6714F7" w:rsidRPr="005E6FCD">
        <w:rPr>
          <w:rFonts w:ascii="Times New Roman" w:hAnsi="Times New Roman" w:cs="Times New Roman"/>
          <w:b/>
          <w:spacing w:val="4"/>
          <w:sz w:val="24"/>
          <w:szCs w:val="24"/>
        </w:rPr>
        <w:t>Администрация муниципального образования «Дорогобужский район» Смоленской области</w:t>
      </w:r>
      <w:r w:rsidR="006714F7" w:rsidRPr="005E6FCD">
        <w:rPr>
          <w:rFonts w:ascii="Times New Roman" w:hAnsi="Times New Roman" w:cs="Times New Roman"/>
          <w:spacing w:val="4"/>
          <w:sz w:val="24"/>
          <w:szCs w:val="24"/>
        </w:rPr>
        <w:t>, именуемая в дальнейшем «</w:t>
      </w:r>
      <w:r w:rsidR="006714F7" w:rsidRPr="005E6FCD">
        <w:rPr>
          <w:rFonts w:ascii="Times New Roman" w:hAnsi="Times New Roman" w:cs="Times New Roman"/>
          <w:b/>
          <w:spacing w:val="4"/>
          <w:sz w:val="24"/>
          <w:szCs w:val="24"/>
        </w:rPr>
        <w:t>Заказчик</w:t>
      </w:r>
      <w:r w:rsidR="006714F7" w:rsidRPr="005E6FCD">
        <w:rPr>
          <w:rFonts w:ascii="Times New Roman" w:hAnsi="Times New Roman" w:cs="Times New Roman"/>
          <w:spacing w:val="4"/>
          <w:sz w:val="24"/>
          <w:szCs w:val="24"/>
        </w:rPr>
        <w:t>», в лице заместителя Главы муниципального образования «Дорогобужский район» Смоленской области – председателя комитета по жилищно-коммунальному хозяйству, архитектуре и градостроительству Смольянинова Александра Михайловича, действующего на основании распоряжения Администрации муниципального образования «Дорогобужский район» Смоленской области от 16.03.2021 №142-р и Устава</w:t>
      </w:r>
      <w:r w:rsidR="006714F7" w:rsidRPr="005E6FCD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, с одной стороны и </w:t>
      </w:r>
      <w:r w:rsidR="006714F7" w:rsidRPr="005E6FCD">
        <w:rPr>
          <w:rFonts w:ascii="Times New Roman" w:eastAsia="Calibri" w:hAnsi="Times New Roman" w:cs="Times New Roman"/>
          <w:b/>
          <w:spacing w:val="4"/>
          <w:sz w:val="24"/>
          <w:szCs w:val="24"/>
        </w:rPr>
        <w:t>Общество с ограниченной ответственностью «СтройТехСнаб» (ООО «СТБ»)</w:t>
      </w:r>
      <w:r w:rsidR="006714F7" w:rsidRPr="005E6FCD">
        <w:rPr>
          <w:rFonts w:ascii="Times New Roman" w:eastAsia="Calibri" w:hAnsi="Times New Roman" w:cs="Times New Roman"/>
          <w:spacing w:val="4"/>
          <w:sz w:val="24"/>
          <w:szCs w:val="24"/>
        </w:rPr>
        <w:t>, именуемое в дальнейшем «</w:t>
      </w:r>
      <w:r w:rsidR="006714F7" w:rsidRPr="005E6FCD">
        <w:rPr>
          <w:rFonts w:ascii="Times New Roman" w:eastAsia="Calibri" w:hAnsi="Times New Roman" w:cs="Times New Roman"/>
          <w:b/>
          <w:spacing w:val="4"/>
          <w:sz w:val="24"/>
          <w:szCs w:val="24"/>
        </w:rPr>
        <w:t>Подрядчик</w:t>
      </w:r>
      <w:r w:rsidR="006714F7" w:rsidRPr="005E6FCD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», в лице генерального директора ООО «СТБ» Галстяна Эдварда Мануковича, действующего на основании Устава, с другой стороны, вместе именуемые «Стороны», </w:t>
      </w:r>
      <w:r w:rsidR="006714F7" w:rsidRPr="003753AA">
        <w:rPr>
          <w:rFonts w:ascii="Times New Roman" w:eastAsia="Calibri" w:hAnsi="Times New Roman" w:cs="Times New Roman"/>
          <w:sz w:val="24"/>
          <w:szCs w:val="24"/>
        </w:rPr>
        <w:t>с соблюдением требований  п.4 ч. 1 ст.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(Федеральный закон №44-ФЗ), заключили настоящий муниципальный контракт (далее – Контракт) о нижеследующем:</w:t>
      </w:r>
    </w:p>
    <w:p w:rsidR="006C7E50" w:rsidRPr="00C601D2" w:rsidRDefault="006C7E50" w:rsidP="006714F7">
      <w:pPr>
        <w:pStyle w:val="ConsPlusNormal0"/>
        <w:ind w:firstLine="0"/>
        <w:contextualSpacing/>
        <w:jc w:val="both"/>
        <w:rPr>
          <w:rFonts w:ascii="Times New Roman" w:eastAsia="Calibri" w:hAnsi="Times New Roman" w:cs="Times New Roman"/>
          <w:color w:val="FF0000"/>
          <w:spacing w:val="-4"/>
          <w:sz w:val="24"/>
          <w:szCs w:val="24"/>
        </w:rPr>
      </w:pPr>
    </w:p>
    <w:p w:rsidR="006C7E50" w:rsidRPr="006714F7" w:rsidRDefault="006C7E50" w:rsidP="00CB5916">
      <w:pPr>
        <w:contextualSpacing/>
        <w:jc w:val="center"/>
        <w:rPr>
          <w:spacing w:val="-4"/>
          <w:sz w:val="24"/>
          <w:szCs w:val="24"/>
        </w:rPr>
      </w:pPr>
      <w:r w:rsidRPr="006714F7">
        <w:rPr>
          <w:b/>
          <w:bCs/>
          <w:spacing w:val="-4"/>
          <w:sz w:val="24"/>
          <w:szCs w:val="24"/>
        </w:rPr>
        <w:t>1. Предмет Контракта, срок и место выполнения работ</w:t>
      </w:r>
    </w:p>
    <w:p w:rsidR="006C7E50" w:rsidRPr="006714F7" w:rsidRDefault="00BB1B94" w:rsidP="00C44962">
      <w:pPr>
        <w:shd w:val="clear" w:color="auto" w:fill="FFFFFF"/>
        <w:tabs>
          <w:tab w:val="left" w:pos="0"/>
        </w:tabs>
        <w:ind w:right="-25"/>
        <w:contextualSpacing/>
        <w:jc w:val="both"/>
        <w:rPr>
          <w:spacing w:val="-4"/>
          <w:sz w:val="24"/>
          <w:szCs w:val="24"/>
        </w:rPr>
      </w:pPr>
      <w:r w:rsidRPr="006714F7">
        <w:rPr>
          <w:spacing w:val="-4"/>
          <w:sz w:val="24"/>
          <w:szCs w:val="24"/>
        </w:rPr>
        <w:tab/>
      </w:r>
      <w:r w:rsidR="006C7E50" w:rsidRPr="006714F7">
        <w:rPr>
          <w:spacing w:val="-4"/>
          <w:sz w:val="24"/>
          <w:szCs w:val="24"/>
        </w:rPr>
        <w:t xml:space="preserve">1.1. Подрядчик по заданию Заказчика обязуется </w:t>
      </w:r>
      <w:r w:rsidR="004F796A" w:rsidRPr="006714F7">
        <w:rPr>
          <w:spacing w:val="-4"/>
          <w:sz w:val="24"/>
          <w:szCs w:val="24"/>
        </w:rPr>
        <w:t xml:space="preserve">выполнить работы по </w:t>
      </w:r>
      <w:r w:rsidR="006714F7" w:rsidRPr="006714F7">
        <w:rPr>
          <w:sz w:val="24"/>
          <w:szCs w:val="24"/>
        </w:rPr>
        <w:t>благоустройству пешеходной дорожки в районе МБОУ «Дорогобужская СОШ №2»</w:t>
      </w:r>
      <w:r w:rsidR="006B73A0" w:rsidRPr="006714F7">
        <w:rPr>
          <w:spacing w:val="-4"/>
          <w:sz w:val="24"/>
          <w:szCs w:val="24"/>
        </w:rPr>
        <w:t xml:space="preserve"> </w:t>
      </w:r>
      <w:r w:rsidR="006C7E50" w:rsidRPr="006714F7">
        <w:rPr>
          <w:spacing w:val="-4"/>
          <w:sz w:val="24"/>
          <w:szCs w:val="24"/>
        </w:rPr>
        <w:t xml:space="preserve">(далее – </w:t>
      </w:r>
      <w:r w:rsidR="006C7E50" w:rsidRPr="006714F7">
        <w:rPr>
          <w:bCs/>
          <w:spacing w:val="-4"/>
          <w:sz w:val="24"/>
          <w:szCs w:val="24"/>
        </w:rPr>
        <w:t>работы</w:t>
      </w:r>
      <w:r w:rsidR="006C7E50" w:rsidRPr="006714F7">
        <w:rPr>
          <w:spacing w:val="-4"/>
          <w:sz w:val="24"/>
          <w:szCs w:val="24"/>
        </w:rPr>
        <w:t>) в соответствии</w:t>
      </w:r>
      <w:r w:rsidR="006C7E50" w:rsidRPr="006714F7">
        <w:rPr>
          <w:spacing w:val="-4"/>
          <w:sz w:val="28"/>
          <w:szCs w:val="24"/>
        </w:rPr>
        <w:t xml:space="preserve"> </w:t>
      </w:r>
      <w:r w:rsidR="006C7E50" w:rsidRPr="006714F7">
        <w:rPr>
          <w:spacing w:val="-4"/>
          <w:sz w:val="24"/>
          <w:szCs w:val="24"/>
        </w:rPr>
        <w:t>с условиями настоящего Контракта, Техническим заданием, утвержденным Заказчиком (Приложение № 1 к Контракту).</w:t>
      </w:r>
    </w:p>
    <w:p w:rsidR="006C7E50" w:rsidRPr="006714F7" w:rsidRDefault="00BB1B94" w:rsidP="00CB5916">
      <w:pPr>
        <w:contextualSpacing/>
        <w:jc w:val="both"/>
        <w:rPr>
          <w:b/>
          <w:spacing w:val="-4"/>
          <w:sz w:val="24"/>
          <w:szCs w:val="24"/>
        </w:rPr>
      </w:pPr>
      <w:r w:rsidRPr="00C601D2">
        <w:rPr>
          <w:color w:val="FF0000"/>
          <w:spacing w:val="-4"/>
          <w:sz w:val="24"/>
          <w:szCs w:val="24"/>
        </w:rPr>
        <w:tab/>
      </w:r>
      <w:r w:rsidR="006C7E50" w:rsidRPr="006714F7">
        <w:rPr>
          <w:spacing w:val="-4"/>
          <w:sz w:val="24"/>
          <w:szCs w:val="24"/>
        </w:rPr>
        <w:t>1.2. Заказчик обязуется принять надлежащим образом выполненные работы и обеспечить их оплату, в порядке и на условиях, предусмотренных настоящим Контрактом.</w:t>
      </w:r>
    </w:p>
    <w:p w:rsidR="006C7E50" w:rsidRPr="006714F7" w:rsidRDefault="00BB1B94" w:rsidP="00715F9D">
      <w:pPr>
        <w:tabs>
          <w:tab w:val="left" w:pos="567"/>
        </w:tabs>
        <w:contextualSpacing/>
        <w:jc w:val="both"/>
        <w:rPr>
          <w:spacing w:val="-4"/>
          <w:sz w:val="24"/>
          <w:szCs w:val="24"/>
        </w:rPr>
      </w:pPr>
      <w:r w:rsidRPr="006714F7">
        <w:rPr>
          <w:spacing w:val="-4"/>
          <w:sz w:val="24"/>
          <w:szCs w:val="24"/>
        </w:rPr>
        <w:tab/>
      </w:r>
      <w:r w:rsidR="006C7E50" w:rsidRPr="006714F7">
        <w:rPr>
          <w:spacing w:val="-4"/>
          <w:sz w:val="24"/>
          <w:szCs w:val="24"/>
        </w:rPr>
        <w:t>1.3. Срок выполнения работ:</w:t>
      </w:r>
      <w:r w:rsidR="00715F9D" w:rsidRPr="006714F7">
        <w:rPr>
          <w:spacing w:val="-4"/>
          <w:sz w:val="24"/>
          <w:szCs w:val="24"/>
        </w:rPr>
        <w:t xml:space="preserve"> </w:t>
      </w:r>
      <w:r w:rsidR="00C02830" w:rsidRPr="006714F7">
        <w:rPr>
          <w:spacing w:val="-4"/>
          <w:sz w:val="24"/>
          <w:szCs w:val="24"/>
        </w:rPr>
        <w:t xml:space="preserve">с </w:t>
      </w:r>
      <w:r w:rsidR="009013BE" w:rsidRPr="006714F7">
        <w:rPr>
          <w:spacing w:val="-4"/>
          <w:sz w:val="24"/>
          <w:szCs w:val="24"/>
        </w:rPr>
        <w:t>18</w:t>
      </w:r>
      <w:r w:rsidR="009A5570" w:rsidRPr="006714F7">
        <w:rPr>
          <w:spacing w:val="-4"/>
          <w:sz w:val="24"/>
          <w:szCs w:val="24"/>
        </w:rPr>
        <w:t>.04.202</w:t>
      </w:r>
      <w:r w:rsidR="009013BE" w:rsidRPr="006714F7">
        <w:rPr>
          <w:spacing w:val="-4"/>
          <w:sz w:val="24"/>
          <w:szCs w:val="24"/>
        </w:rPr>
        <w:t>2</w:t>
      </w:r>
      <w:r w:rsidR="00C02830" w:rsidRPr="006714F7">
        <w:rPr>
          <w:spacing w:val="-4"/>
          <w:sz w:val="24"/>
          <w:szCs w:val="24"/>
        </w:rPr>
        <w:t xml:space="preserve"> по </w:t>
      </w:r>
      <w:r w:rsidR="006B73A0" w:rsidRPr="006714F7">
        <w:rPr>
          <w:spacing w:val="-4"/>
          <w:sz w:val="24"/>
          <w:szCs w:val="24"/>
        </w:rPr>
        <w:t>21</w:t>
      </w:r>
      <w:r w:rsidR="00C02830" w:rsidRPr="006714F7">
        <w:rPr>
          <w:spacing w:val="-4"/>
          <w:sz w:val="24"/>
          <w:szCs w:val="24"/>
        </w:rPr>
        <w:t>.06.202</w:t>
      </w:r>
      <w:r w:rsidR="009013BE" w:rsidRPr="006714F7">
        <w:rPr>
          <w:spacing w:val="-4"/>
          <w:sz w:val="24"/>
          <w:szCs w:val="24"/>
        </w:rPr>
        <w:t>2</w:t>
      </w:r>
      <w:r w:rsidR="0048544B" w:rsidRPr="006714F7">
        <w:rPr>
          <w:spacing w:val="-4"/>
          <w:sz w:val="24"/>
          <w:szCs w:val="24"/>
        </w:rPr>
        <w:t>.</w:t>
      </w:r>
    </w:p>
    <w:p w:rsidR="006C7E50" w:rsidRPr="000C3E95" w:rsidRDefault="00BB1B94" w:rsidP="00CB5916">
      <w:pPr>
        <w:tabs>
          <w:tab w:val="left" w:pos="567"/>
          <w:tab w:val="left" w:pos="690"/>
        </w:tabs>
        <w:contextualSpacing/>
        <w:jc w:val="both"/>
        <w:rPr>
          <w:spacing w:val="-4"/>
          <w:sz w:val="24"/>
          <w:szCs w:val="24"/>
        </w:rPr>
      </w:pPr>
      <w:r w:rsidRPr="000C3E95">
        <w:rPr>
          <w:spacing w:val="-4"/>
          <w:sz w:val="24"/>
          <w:szCs w:val="24"/>
        </w:rPr>
        <w:tab/>
      </w:r>
      <w:r w:rsidR="006C7E50" w:rsidRPr="000C3E95">
        <w:rPr>
          <w:spacing w:val="-4"/>
          <w:sz w:val="24"/>
          <w:szCs w:val="24"/>
        </w:rPr>
        <w:t>На момент подписания настоящего Контракта дата окончания работ является исходной для определения имущественных санкций в случае нарушения срока выполнения работ.</w:t>
      </w:r>
    </w:p>
    <w:p w:rsidR="00962C40" w:rsidRPr="000C3E95" w:rsidRDefault="00BB1B94" w:rsidP="00BC0157">
      <w:pPr>
        <w:pStyle w:val="formattext"/>
        <w:jc w:val="both"/>
        <w:rPr>
          <w:spacing w:val="-4"/>
          <w:sz w:val="24"/>
          <w:szCs w:val="24"/>
        </w:rPr>
      </w:pPr>
      <w:r w:rsidRPr="000C3E95">
        <w:rPr>
          <w:spacing w:val="-4"/>
          <w:sz w:val="24"/>
          <w:szCs w:val="24"/>
        </w:rPr>
        <w:tab/>
      </w:r>
      <w:r w:rsidR="006C7E50" w:rsidRPr="000C3E95">
        <w:rPr>
          <w:spacing w:val="-4"/>
          <w:sz w:val="24"/>
          <w:szCs w:val="24"/>
        </w:rPr>
        <w:t xml:space="preserve">1.4. Место выполнения работ: </w:t>
      </w:r>
      <w:r w:rsidR="009013BE" w:rsidRPr="000C3E95">
        <w:rPr>
          <w:spacing w:val="-4"/>
          <w:sz w:val="24"/>
          <w:szCs w:val="24"/>
        </w:rPr>
        <w:t xml:space="preserve">Смоленская область, г. Дорогобуж, ул. </w:t>
      </w:r>
      <w:r w:rsidR="000C3E95" w:rsidRPr="000C3E95">
        <w:rPr>
          <w:spacing w:val="-4"/>
          <w:sz w:val="24"/>
          <w:szCs w:val="24"/>
        </w:rPr>
        <w:t>Путенкова</w:t>
      </w:r>
      <w:r w:rsidR="009013BE" w:rsidRPr="000C3E95">
        <w:rPr>
          <w:spacing w:val="-4"/>
          <w:sz w:val="24"/>
          <w:szCs w:val="24"/>
        </w:rPr>
        <w:t xml:space="preserve">, </w:t>
      </w:r>
      <w:r w:rsidR="000C3E95" w:rsidRPr="000C3E95">
        <w:rPr>
          <w:spacing w:val="-4"/>
          <w:sz w:val="24"/>
          <w:szCs w:val="24"/>
        </w:rPr>
        <w:t>пешеходная дорожка с западной стороны МБОУ «Дорогобужская СОШ №2».</w:t>
      </w:r>
    </w:p>
    <w:p w:rsidR="00BC7994" w:rsidRPr="00C601D2" w:rsidRDefault="00BC7994" w:rsidP="00CB5916">
      <w:pPr>
        <w:tabs>
          <w:tab w:val="left" w:pos="567"/>
        </w:tabs>
        <w:contextualSpacing/>
        <w:jc w:val="both"/>
        <w:rPr>
          <w:color w:val="FF0000"/>
          <w:spacing w:val="-4"/>
          <w:sz w:val="24"/>
          <w:szCs w:val="24"/>
        </w:rPr>
      </w:pPr>
    </w:p>
    <w:p w:rsidR="00322EF5" w:rsidRPr="000C3E95" w:rsidRDefault="006C7E50" w:rsidP="00CB5916">
      <w:pPr>
        <w:autoSpaceDE w:val="0"/>
        <w:contextualSpacing/>
        <w:jc w:val="center"/>
        <w:rPr>
          <w:spacing w:val="-4"/>
          <w:sz w:val="24"/>
          <w:szCs w:val="24"/>
        </w:rPr>
      </w:pPr>
      <w:r w:rsidRPr="000C3E95">
        <w:rPr>
          <w:b/>
          <w:spacing w:val="-4"/>
          <w:sz w:val="24"/>
          <w:szCs w:val="24"/>
        </w:rPr>
        <w:t xml:space="preserve">2. </w:t>
      </w:r>
      <w:r w:rsidR="00954D34" w:rsidRPr="000C3E95">
        <w:rPr>
          <w:b/>
          <w:spacing w:val="-4"/>
          <w:sz w:val="24"/>
          <w:szCs w:val="24"/>
        </w:rPr>
        <w:t>Гарантия к</w:t>
      </w:r>
      <w:r w:rsidRPr="000C3E95">
        <w:rPr>
          <w:b/>
          <w:spacing w:val="-4"/>
          <w:sz w:val="24"/>
          <w:szCs w:val="24"/>
        </w:rPr>
        <w:t>ачеств</w:t>
      </w:r>
      <w:r w:rsidR="00954D34" w:rsidRPr="000C3E95">
        <w:rPr>
          <w:b/>
          <w:spacing w:val="-4"/>
          <w:sz w:val="24"/>
          <w:szCs w:val="24"/>
        </w:rPr>
        <w:t>а</w:t>
      </w:r>
      <w:r w:rsidRPr="000C3E95">
        <w:rPr>
          <w:b/>
          <w:spacing w:val="-4"/>
          <w:sz w:val="24"/>
          <w:szCs w:val="24"/>
        </w:rPr>
        <w:t xml:space="preserve"> работ</w:t>
      </w:r>
    </w:p>
    <w:p w:rsidR="0048544B" w:rsidRPr="000C3E95" w:rsidRDefault="00BB1B94" w:rsidP="0048544B">
      <w:pPr>
        <w:autoSpaceDE w:val="0"/>
        <w:contextualSpacing/>
        <w:jc w:val="both"/>
        <w:rPr>
          <w:spacing w:val="-4"/>
          <w:sz w:val="24"/>
          <w:szCs w:val="24"/>
        </w:rPr>
      </w:pPr>
      <w:r w:rsidRPr="000C3E95">
        <w:rPr>
          <w:spacing w:val="-4"/>
          <w:sz w:val="24"/>
          <w:szCs w:val="24"/>
        </w:rPr>
        <w:tab/>
      </w:r>
      <w:r w:rsidR="0048544B" w:rsidRPr="000C3E95">
        <w:rPr>
          <w:spacing w:val="-4"/>
          <w:sz w:val="24"/>
          <w:szCs w:val="24"/>
        </w:rPr>
        <w:t>2.1. Работы должны отвечать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если такие требования предъявляются действующим законодательством Российской Федерации или настоящим Контрактом.</w:t>
      </w:r>
    </w:p>
    <w:p w:rsidR="0048544B" w:rsidRPr="000C3E95" w:rsidRDefault="0048544B" w:rsidP="0048544B">
      <w:pPr>
        <w:autoSpaceDE w:val="0"/>
        <w:contextualSpacing/>
        <w:jc w:val="both"/>
        <w:rPr>
          <w:spacing w:val="-4"/>
          <w:sz w:val="24"/>
          <w:szCs w:val="24"/>
        </w:rPr>
      </w:pPr>
      <w:r w:rsidRPr="00C601D2">
        <w:rPr>
          <w:color w:val="FF0000"/>
          <w:spacing w:val="-4"/>
          <w:sz w:val="24"/>
          <w:szCs w:val="24"/>
        </w:rPr>
        <w:tab/>
      </w:r>
      <w:r w:rsidRPr="000C3E95">
        <w:rPr>
          <w:spacing w:val="-4"/>
          <w:sz w:val="24"/>
          <w:szCs w:val="24"/>
        </w:rPr>
        <w:t>2.2. Качество выполняемых работ по контракту должно соответствовать действующим стандартам, нормам и правилам, предъявляемым к работам соответствующего рода (СНиП, ТУ, ГОСТ и т.д.), Техническому заданию, утвержденным Заказчиком (Приложение № 1 к Контракту).</w:t>
      </w:r>
    </w:p>
    <w:p w:rsidR="0048544B" w:rsidRPr="000C3E95" w:rsidRDefault="0048544B" w:rsidP="0048544B">
      <w:pPr>
        <w:autoSpaceDE w:val="0"/>
        <w:contextualSpacing/>
        <w:jc w:val="both"/>
        <w:rPr>
          <w:spacing w:val="-4"/>
          <w:sz w:val="24"/>
          <w:szCs w:val="24"/>
        </w:rPr>
      </w:pPr>
      <w:r w:rsidRPr="00C601D2">
        <w:rPr>
          <w:color w:val="FF0000"/>
          <w:spacing w:val="-4"/>
          <w:sz w:val="24"/>
          <w:szCs w:val="24"/>
        </w:rPr>
        <w:tab/>
      </w:r>
      <w:r w:rsidRPr="000C3E95">
        <w:rPr>
          <w:spacing w:val="-4"/>
          <w:kern w:val="36"/>
          <w:sz w:val="24"/>
          <w:szCs w:val="24"/>
        </w:rPr>
        <w:t>Все оборудование</w:t>
      </w:r>
      <w:r w:rsidRPr="000C3E95">
        <w:rPr>
          <w:bCs/>
          <w:spacing w:val="-4"/>
          <w:sz w:val="26"/>
          <w:szCs w:val="26"/>
        </w:rPr>
        <w:t xml:space="preserve">, </w:t>
      </w:r>
      <w:r w:rsidRPr="000C3E95">
        <w:rPr>
          <w:bCs/>
          <w:spacing w:val="-4"/>
          <w:sz w:val="24"/>
          <w:szCs w:val="24"/>
        </w:rPr>
        <w:t>используемое для проведения работ, должно быть исправным, при необходимости прошедшим испытания либо поверку</w:t>
      </w:r>
      <w:r w:rsidRPr="000C3E95">
        <w:rPr>
          <w:spacing w:val="-4"/>
          <w:kern w:val="36"/>
          <w:sz w:val="24"/>
          <w:szCs w:val="24"/>
        </w:rPr>
        <w:t>.</w:t>
      </w:r>
    </w:p>
    <w:p w:rsidR="0048544B" w:rsidRPr="000C3E95" w:rsidRDefault="0048544B" w:rsidP="0048544B">
      <w:pPr>
        <w:autoSpaceDE w:val="0"/>
        <w:contextualSpacing/>
        <w:jc w:val="both"/>
        <w:rPr>
          <w:spacing w:val="-4"/>
          <w:sz w:val="24"/>
          <w:szCs w:val="24"/>
        </w:rPr>
      </w:pPr>
      <w:r w:rsidRPr="00C601D2">
        <w:rPr>
          <w:color w:val="FF0000"/>
          <w:spacing w:val="-4"/>
          <w:sz w:val="24"/>
          <w:szCs w:val="24"/>
        </w:rPr>
        <w:tab/>
      </w:r>
      <w:r w:rsidRPr="000C3E95">
        <w:rPr>
          <w:spacing w:val="-4"/>
          <w:sz w:val="24"/>
          <w:szCs w:val="24"/>
        </w:rPr>
        <w:t>2.3. Работы должны быть выполнены в полном объеме и в установленные Контрактом сроки.</w:t>
      </w:r>
    </w:p>
    <w:p w:rsidR="0048544B" w:rsidRPr="000C3E95" w:rsidRDefault="0048544B" w:rsidP="0048544B">
      <w:pPr>
        <w:autoSpaceDE w:val="0"/>
        <w:contextualSpacing/>
        <w:jc w:val="both"/>
        <w:rPr>
          <w:spacing w:val="-4"/>
          <w:sz w:val="24"/>
          <w:szCs w:val="24"/>
        </w:rPr>
      </w:pPr>
      <w:r w:rsidRPr="000C3E95">
        <w:rPr>
          <w:spacing w:val="-4"/>
          <w:sz w:val="24"/>
          <w:szCs w:val="24"/>
        </w:rPr>
        <w:tab/>
        <w:t>2.4. Риск случайной гибели или случайного повреждения результата выполненных работ до его передачи Заказчику лежит на Подрядчике.</w:t>
      </w:r>
    </w:p>
    <w:p w:rsidR="0048544B" w:rsidRPr="000C3E95" w:rsidRDefault="0048544B" w:rsidP="0048544B">
      <w:pPr>
        <w:autoSpaceDE w:val="0"/>
        <w:contextualSpacing/>
        <w:jc w:val="both"/>
        <w:rPr>
          <w:b/>
          <w:spacing w:val="-4"/>
          <w:sz w:val="24"/>
          <w:szCs w:val="24"/>
        </w:rPr>
      </w:pPr>
      <w:r w:rsidRPr="000C3E95">
        <w:rPr>
          <w:spacing w:val="-4"/>
          <w:sz w:val="24"/>
          <w:szCs w:val="24"/>
        </w:rPr>
        <w:tab/>
        <w:t>2.5. Срок предоставления гарантии качества составля</w:t>
      </w:r>
      <w:r w:rsidR="00511C0A" w:rsidRPr="000C3E95">
        <w:rPr>
          <w:spacing w:val="-4"/>
          <w:sz w:val="24"/>
          <w:szCs w:val="24"/>
        </w:rPr>
        <w:t>е</w:t>
      </w:r>
      <w:r w:rsidRPr="000C3E95">
        <w:rPr>
          <w:spacing w:val="-4"/>
          <w:sz w:val="24"/>
          <w:szCs w:val="24"/>
        </w:rPr>
        <w:t xml:space="preserve">т </w:t>
      </w:r>
      <w:r w:rsidR="00A34032" w:rsidRPr="000C3E95">
        <w:rPr>
          <w:spacing w:val="-4"/>
          <w:sz w:val="24"/>
          <w:szCs w:val="24"/>
        </w:rPr>
        <w:t>5</w:t>
      </w:r>
      <w:r w:rsidR="00511C0A" w:rsidRPr="000C3E95">
        <w:rPr>
          <w:spacing w:val="-4"/>
          <w:sz w:val="24"/>
          <w:szCs w:val="24"/>
        </w:rPr>
        <w:t xml:space="preserve"> </w:t>
      </w:r>
      <w:r w:rsidR="00F6766A" w:rsidRPr="000C3E95">
        <w:rPr>
          <w:spacing w:val="-4"/>
          <w:sz w:val="24"/>
          <w:szCs w:val="24"/>
        </w:rPr>
        <w:t>(</w:t>
      </w:r>
      <w:r w:rsidR="00A34032" w:rsidRPr="000C3E95">
        <w:rPr>
          <w:spacing w:val="-4"/>
          <w:sz w:val="24"/>
          <w:szCs w:val="24"/>
        </w:rPr>
        <w:t>пять</w:t>
      </w:r>
      <w:r w:rsidR="00F6766A" w:rsidRPr="000C3E95">
        <w:rPr>
          <w:spacing w:val="-4"/>
          <w:sz w:val="24"/>
          <w:szCs w:val="24"/>
        </w:rPr>
        <w:t xml:space="preserve">) </w:t>
      </w:r>
      <w:r w:rsidR="00511C0A" w:rsidRPr="000C3E95">
        <w:rPr>
          <w:spacing w:val="-4"/>
          <w:sz w:val="24"/>
          <w:szCs w:val="24"/>
        </w:rPr>
        <w:t>лет</w:t>
      </w:r>
      <w:r w:rsidRPr="000C3E95">
        <w:rPr>
          <w:spacing w:val="-4"/>
          <w:sz w:val="24"/>
          <w:szCs w:val="24"/>
        </w:rPr>
        <w:t xml:space="preserve"> со дня подписания сторонами акта о приемке выполненных работ. Объем гарантии качества выполненных работ составляет 100%.</w:t>
      </w:r>
      <w:r w:rsidRPr="000C3E95">
        <w:rPr>
          <w:b/>
          <w:spacing w:val="-4"/>
          <w:sz w:val="24"/>
          <w:szCs w:val="24"/>
        </w:rPr>
        <w:t xml:space="preserve"> </w:t>
      </w:r>
    </w:p>
    <w:p w:rsidR="0048544B" w:rsidRPr="000C3E95" w:rsidRDefault="0048544B" w:rsidP="0048544B">
      <w:pPr>
        <w:jc w:val="both"/>
        <w:rPr>
          <w:spacing w:val="-4"/>
          <w:sz w:val="24"/>
          <w:szCs w:val="24"/>
        </w:rPr>
      </w:pPr>
      <w:r w:rsidRPr="00C601D2">
        <w:rPr>
          <w:color w:val="FF0000"/>
          <w:spacing w:val="-4"/>
          <w:sz w:val="24"/>
          <w:szCs w:val="24"/>
        </w:rPr>
        <w:tab/>
      </w:r>
      <w:r w:rsidRPr="000C3E95">
        <w:rPr>
          <w:spacing w:val="-4"/>
          <w:sz w:val="24"/>
          <w:szCs w:val="24"/>
        </w:rPr>
        <w:t>Гарантия качества результата работы распространяется на все составляющие результат работы.</w:t>
      </w:r>
    </w:p>
    <w:p w:rsidR="0048544B" w:rsidRPr="000C3E95" w:rsidRDefault="0048544B" w:rsidP="00472300">
      <w:pPr>
        <w:autoSpaceDE w:val="0"/>
        <w:contextualSpacing/>
        <w:jc w:val="both"/>
        <w:rPr>
          <w:spacing w:val="-4"/>
          <w:sz w:val="24"/>
          <w:szCs w:val="24"/>
        </w:rPr>
      </w:pPr>
      <w:r w:rsidRPr="00C601D2">
        <w:rPr>
          <w:color w:val="FF0000"/>
          <w:spacing w:val="-4"/>
          <w:sz w:val="24"/>
          <w:szCs w:val="24"/>
        </w:rPr>
        <w:tab/>
      </w:r>
      <w:r w:rsidRPr="000C3E95">
        <w:rPr>
          <w:spacing w:val="-4"/>
          <w:sz w:val="24"/>
          <w:szCs w:val="24"/>
        </w:rPr>
        <w:t>2.6. Если в период гарантийного срока обнаружатся дефекты, препятствующие нормальной эксплуатации результата работ, то Подрядчик обязан устранить их за свой счет в сроки, согласованные Сторонами и зафиксированные в акте.</w:t>
      </w:r>
    </w:p>
    <w:p w:rsidR="0048544B" w:rsidRPr="000C3E95" w:rsidRDefault="0048544B" w:rsidP="0048544B">
      <w:pPr>
        <w:tabs>
          <w:tab w:val="left" w:pos="675"/>
        </w:tabs>
        <w:contextualSpacing/>
        <w:jc w:val="both"/>
        <w:rPr>
          <w:spacing w:val="-4"/>
          <w:sz w:val="24"/>
          <w:szCs w:val="24"/>
        </w:rPr>
      </w:pPr>
      <w:r w:rsidRPr="000C3E95">
        <w:rPr>
          <w:spacing w:val="-4"/>
          <w:sz w:val="24"/>
          <w:szCs w:val="24"/>
        </w:rPr>
        <w:lastRenderedPageBreak/>
        <w:tab/>
        <w:t>2.7. Для участия в составлении акта, фиксирующего дефекты, согласования порядка и сроков их устранения, Подрядчик обязан направлять своего представителя в течение пяти дней со дня получения письменного извещения Заказчика. Гарантийный период в этом случае, соответственно, продлевается на период устранения дефектов.</w:t>
      </w:r>
    </w:p>
    <w:p w:rsidR="0048544B" w:rsidRPr="000C3E95" w:rsidRDefault="0048544B" w:rsidP="0048544B">
      <w:pPr>
        <w:tabs>
          <w:tab w:val="left" w:pos="675"/>
        </w:tabs>
        <w:contextualSpacing/>
        <w:jc w:val="both"/>
        <w:rPr>
          <w:spacing w:val="-4"/>
          <w:sz w:val="24"/>
          <w:szCs w:val="24"/>
        </w:rPr>
      </w:pPr>
      <w:r w:rsidRPr="000C3E95">
        <w:rPr>
          <w:spacing w:val="-4"/>
          <w:sz w:val="24"/>
          <w:szCs w:val="24"/>
        </w:rPr>
        <w:tab/>
        <w:t>При отказе Подрядчика от составления или подписания акта обнаруженных дефектов и недоделок Заказчик для их подтверждения вправе:</w:t>
      </w:r>
    </w:p>
    <w:p w:rsidR="0048544B" w:rsidRPr="000C3E95" w:rsidRDefault="0048544B" w:rsidP="0048544B">
      <w:pPr>
        <w:tabs>
          <w:tab w:val="left" w:pos="675"/>
        </w:tabs>
        <w:contextualSpacing/>
        <w:jc w:val="both"/>
        <w:rPr>
          <w:spacing w:val="-4"/>
          <w:sz w:val="24"/>
          <w:szCs w:val="24"/>
        </w:rPr>
      </w:pPr>
      <w:r w:rsidRPr="000C3E95">
        <w:rPr>
          <w:spacing w:val="-4"/>
          <w:sz w:val="24"/>
          <w:szCs w:val="24"/>
        </w:rPr>
        <w:tab/>
        <w:t>- привлечь для проведения независимой экспертизы специализированную организацию, которая составит соответствующий акт, фиксирующий дефекты и недоделки;</w:t>
      </w:r>
    </w:p>
    <w:p w:rsidR="0048544B" w:rsidRPr="000C3E95" w:rsidRDefault="0048544B" w:rsidP="0048544B">
      <w:pPr>
        <w:autoSpaceDE w:val="0"/>
        <w:contextualSpacing/>
        <w:jc w:val="both"/>
        <w:rPr>
          <w:spacing w:val="-4"/>
          <w:sz w:val="24"/>
          <w:szCs w:val="24"/>
        </w:rPr>
      </w:pPr>
      <w:r w:rsidRPr="000C3E95">
        <w:rPr>
          <w:spacing w:val="-4"/>
          <w:sz w:val="24"/>
          <w:szCs w:val="24"/>
        </w:rPr>
        <w:tab/>
        <w:t>- либо составить односторонний акт.</w:t>
      </w:r>
    </w:p>
    <w:p w:rsidR="00BC7994" w:rsidRPr="00C601D2" w:rsidRDefault="00204342" w:rsidP="00962C40">
      <w:pPr>
        <w:autoSpaceDE w:val="0"/>
        <w:contextualSpacing/>
        <w:jc w:val="both"/>
        <w:rPr>
          <w:b/>
          <w:bCs/>
          <w:color w:val="FF0000"/>
          <w:spacing w:val="-4"/>
          <w:sz w:val="24"/>
          <w:szCs w:val="24"/>
        </w:rPr>
      </w:pPr>
      <w:r w:rsidRPr="00C601D2">
        <w:rPr>
          <w:color w:val="FF0000"/>
          <w:spacing w:val="-4"/>
          <w:sz w:val="24"/>
          <w:szCs w:val="24"/>
        </w:rPr>
        <w:tab/>
      </w:r>
      <w:r w:rsidRPr="00C601D2">
        <w:rPr>
          <w:color w:val="FF0000"/>
          <w:spacing w:val="-4"/>
          <w:sz w:val="24"/>
          <w:szCs w:val="24"/>
        </w:rPr>
        <w:tab/>
      </w:r>
      <w:r w:rsidR="00BB1B94" w:rsidRPr="00C601D2">
        <w:rPr>
          <w:color w:val="FF0000"/>
          <w:spacing w:val="-4"/>
          <w:sz w:val="24"/>
          <w:szCs w:val="24"/>
        </w:rPr>
        <w:tab/>
      </w:r>
    </w:p>
    <w:p w:rsidR="00322EF5" w:rsidRPr="00117297" w:rsidRDefault="006C7E50" w:rsidP="00CB5916">
      <w:pPr>
        <w:contextualSpacing/>
        <w:jc w:val="center"/>
        <w:rPr>
          <w:spacing w:val="-4"/>
          <w:sz w:val="24"/>
          <w:szCs w:val="24"/>
        </w:rPr>
      </w:pPr>
      <w:r w:rsidRPr="00117297">
        <w:rPr>
          <w:b/>
          <w:bCs/>
          <w:spacing w:val="-4"/>
          <w:sz w:val="24"/>
          <w:szCs w:val="24"/>
        </w:rPr>
        <w:t>3. Цена Контракта</w:t>
      </w:r>
    </w:p>
    <w:p w:rsidR="006C7E50" w:rsidRPr="00117297" w:rsidRDefault="00BB1B94" w:rsidP="00CB5916">
      <w:pPr>
        <w:contextualSpacing/>
        <w:jc w:val="both"/>
        <w:rPr>
          <w:spacing w:val="-4"/>
          <w:sz w:val="24"/>
          <w:szCs w:val="24"/>
        </w:rPr>
      </w:pPr>
      <w:r w:rsidRPr="00117297">
        <w:rPr>
          <w:spacing w:val="-4"/>
          <w:sz w:val="24"/>
          <w:szCs w:val="24"/>
        </w:rPr>
        <w:tab/>
      </w:r>
      <w:r w:rsidR="006C7E50" w:rsidRPr="00117297">
        <w:rPr>
          <w:spacing w:val="-4"/>
          <w:sz w:val="24"/>
          <w:szCs w:val="24"/>
        </w:rPr>
        <w:t xml:space="preserve">3.1.  Цена Контракта составляет </w:t>
      </w:r>
      <w:r w:rsidR="005A0B62" w:rsidRPr="00117297">
        <w:rPr>
          <w:spacing w:val="-4"/>
          <w:sz w:val="24"/>
          <w:szCs w:val="24"/>
        </w:rPr>
        <w:t>578343,19</w:t>
      </w:r>
      <w:r w:rsidR="0070023D" w:rsidRPr="00117297">
        <w:rPr>
          <w:spacing w:val="-4"/>
          <w:sz w:val="24"/>
          <w:szCs w:val="24"/>
        </w:rPr>
        <w:t xml:space="preserve"> руб. (</w:t>
      </w:r>
      <w:r w:rsidR="00117297" w:rsidRPr="00117297">
        <w:rPr>
          <w:spacing w:val="-4"/>
          <w:sz w:val="24"/>
          <w:szCs w:val="24"/>
        </w:rPr>
        <w:t>пятьсот семьдесят восемь тысяч триста сорок три рубля 19 копеек</w:t>
      </w:r>
      <w:r w:rsidR="0070023D" w:rsidRPr="00117297">
        <w:rPr>
          <w:spacing w:val="-4"/>
          <w:sz w:val="24"/>
          <w:szCs w:val="24"/>
        </w:rPr>
        <w:t>)</w:t>
      </w:r>
      <w:r w:rsidR="006C7E50" w:rsidRPr="00117297">
        <w:rPr>
          <w:spacing w:val="-4"/>
          <w:sz w:val="24"/>
          <w:szCs w:val="24"/>
        </w:rPr>
        <w:t>,</w:t>
      </w:r>
      <w:r w:rsidR="00322EF5" w:rsidRPr="00117297">
        <w:rPr>
          <w:spacing w:val="-4"/>
          <w:sz w:val="24"/>
          <w:szCs w:val="24"/>
        </w:rPr>
        <w:t xml:space="preserve"> </w:t>
      </w:r>
      <w:r w:rsidR="00117297" w:rsidRPr="00117297">
        <w:rPr>
          <w:spacing w:val="-4"/>
          <w:sz w:val="24"/>
          <w:szCs w:val="24"/>
        </w:rPr>
        <w:t xml:space="preserve">в том числе </w:t>
      </w:r>
      <w:r w:rsidR="00472300" w:rsidRPr="00117297">
        <w:rPr>
          <w:spacing w:val="-4"/>
          <w:sz w:val="24"/>
          <w:szCs w:val="24"/>
        </w:rPr>
        <w:t>НДС</w:t>
      </w:r>
      <w:r w:rsidR="0070023D" w:rsidRPr="00117297">
        <w:rPr>
          <w:spacing w:val="-4"/>
          <w:sz w:val="24"/>
          <w:szCs w:val="24"/>
        </w:rPr>
        <w:t xml:space="preserve"> </w:t>
      </w:r>
      <w:r w:rsidR="00117297" w:rsidRPr="00117297">
        <w:rPr>
          <w:spacing w:val="-4"/>
          <w:sz w:val="24"/>
          <w:szCs w:val="24"/>
        </w:rPr>
        <w:t>20% - 96 390,53 руб. (девяносто шесть тысяч триста девяносто рублей 53 копейки</w:t>
      </w:r>
      <w:r w:rsidR="00472300" w:rsidRPr="00117297">
        <w:rPr>
          <w:spacing w:val="-4"/>
          <w:sz w:val="24"/>
          <w:szCs w:val="24"/>
        </w:rPr>
        <w:t>.</w:t>
      </w:r>
    </w:p>
    <w:p w:rsidR="006C7E50" w:rsidRPr="00117297" w:rsidRDefault="007E74D2" w:rsidP="00CB5916">
      <w:pPr>
        <w:ind w:left="34"/>
        <w:contextualSpacing/>
        <w:jc w:val="both"/>
        <w:rPr>
          <w:spacing w:val="-4"/>
          <w:sz w:val="24"/>
          <w:szCs w:val="24"/>
        </w:rPr>
      </w:pPr>
      <w:r w:rsidRPr="00117297">
        <w:rPr>
          <w:spacing w:val="-4"/>
          <w:sz w:val="24"/>
          <w:szCs w:val="24"/>
        </w:rPr>
        <w:tab/>
      </w:r>
      <w:r w:rsidR="006C7E50" w:rsidRPr="00117297">
        <w:rPr>
          <w:spacing w:val="-4"/>
          <w:sz w:val="24"/>
          <w:szCs w:val="24"/>
        </w:rPr>
        <w:t xml:space="preserve">Финансирование порученных Подрядчику работ осуществляется </w:t>
      </w:r>
      <w:r w:rsidR="00D55197" w:rsidRPr="00117297">
        <w:rPr>
          <w:spacing w:val="-4"/>
          <w:sz w:val="24"/>
          <w:szCs w:val="24"/>
        </w:rPr>
        <w:t xml:space="preserve">за </w:t>
      </w:r>
      <w:r w:rsidRPr="00117297">
        <w:rPr>
          <w:spacing w:val="-4"/>
          <w:sz w:val="24"/>
          <w:szCs w:val="24"/>
        </w:rPr>
        <w:t>с</w:t>
      </w:r>
      <w:r w:rsidR="00091452" w:rsidRPr="00117297">
        <w:rPr>
          <w:spacing w:val="-4"/>
          <w:sz w:val="24"/>
          <w:szCs w:val="24"/>
        </w:rPr>
        <w:t xml:space="preserve">чет </w:t>
      </w:r>
      <w:r w:rsidR="00FE55F7" w:rsidRPr="00117297">
        <w:rPr>
          <w:spacing w:val="-4"/>
          <w:sz w:val="24"/>
          <w:szCs w:val="24"/>
        </w:rPr>
        <w:t xml:space="preserve">средств </w:t>
      </w:r>
      <w:r w:rsidR="00472300" w:rsidRPr="00117297">
        <w:rPr>
          <w:spacing w:val="-4"/>
          <w:sz w:val="24"/>
          <w:szCs w:val="24"/>
        </w:rPr>
        <w:t>областного</w:t>
      </w:r>
      <w:r w:rsidR="004F796A" w:rsidRPr="00117297">
        <w:rPr>
          <w:spacing w:val="-4"/>
          <w:sz w:val="24"/>
          <w:szCs w:val="24"/>
        </w:rPr>
        <w:t xml:space="preserve"> бюджета </w:t>
      </w:r>
      <w:r w:rsidR="0070023D" w:rsidRPr="00117297">
        <w:rPr>
          <w:spacing w:val="-4"/>
          <w:sz w:val="24"/>
          <w:szCs w:val="24"/>
        </w:rPr>
        <w:t>–</w:t>
      </w:r>
      <w:r w:rsidR="004F796A" w:rsidRPr="00117297">
        <w:rPr>
          <w:spacing w:val="-4"/>
          <w:sz w:val="24"/>
          <w:szCs w:val="24"/>
        </w:rPr>
        <w:t xml:space="preserve"> </w:t>
      </w:r>
      <w:r w:rsidR="00F65C91">
        <w:rPr>
          <w:spacing w:val="-4"/>
          <w:sz w:val="24"/>
          <w:szCs w:val="24"/>
        </w:rPr>
        <w:t>5</w:t>
      </w:r>
      <w:r w:rsidR="00F65C91" w:rsidRPr="00F65C91">
        <w:rPr>
          <w:spacing w:val="-4"/>
          <w:sz w:val="24"/>
          <w:szCs w:val="24"/>
        </w:rPr>
        <w:t>7</w:t>
      </w:r>
      <w:r w:rsidR="00117297" w:rsidRPr="00117297">
        <w:rPr>
          <w:spacing w:val="-4"/>
          <w:sz w:val="24"/>
          <w:szCs w:val="24"/>
        </w:rPr>
        <w:t>8 285,36</w:t>
      </w:r>
      <w:r w:rsidR="0070023D" w:rsidRPr="00117297">
        <w:rPr>
          <w:spacing w:val="-4"/>
          <w:sz w:val="24"/>
          <w:szCs w:val="24"/>
        </w:rPr>
        <w:t xml:space="preserve"> руб.</w:t>
      </w:r>
      <w:r w:rsidR="004F796A" w:rsidRPr="00117297">
        <w:rPr>
          <w:spacing w:val="-4"/>
          <w:sz w:val="24"/>
          <w:szCs w:val="24"/>
        </w:rPr>
        <w:t xml:space="preserve">, и средств </w:t>
      </w:r>
      <w:r w:rsidR="00FE55F7" w:rsidRPr="00117297">
        <w:rPr>
          <w:spacing w:val="-4"/>
          <w:sz w:val="24"/>
          <w:szCs w:val="24"/>
        </w:rPr>
        <w:t>бюджета</w:t>
      </w:r>
      <w:r w:rsidR="00322EF5" w:rsidRPr="00117297">
        <w:rPr>
          <w:spacing w:val="-4"/>
          <w:sz w:val="24"/>
          <w:szCs w:val="24"/>
        </w:rPr>
        <w:t xml:space="preserve"> Дорогобужского городского поселения Дорогобужского района Смоленской области</w:t>
      </w:r>
      <w:r w:rsidR="004F796A" w:rsidRPr="00117297">
        <w:rPr>
          <w:spacing w:val="-4"/>
          <w:sz w:val="24"/>
          <w:szCs w:val="24"/>
        </w:rPr>
        <w:t xml:space="preserve"> </w:t>
      </w:r>
      <w:r w:rsidR="0070023D" w:rsidRPr="00117297">
        <w:rPr>
          <w:spacing w:val="-4"/>
          <w:sz w:val="24"/>
          <w:szCs w:val="24"/>
        </w:rPr>
        <w:t>–</w:t>
      </w:r>
      <w:r w:rsidR="004F796A" w:rsidRPr="00117297">
        <w:rPr>
          <w:spacing w:val="-4"/>
          <w:sz w:val="24"/>
          <w:szCs w:val="24"/>
        </w:rPr>
        <w:t xml:space="preserve"> </w:t>
      </w:r>
      <w:r w:rsidR="00117297" w:rsidRPr="00117297">
        <w:rPr>
          <w:spacing w:val="-4"/>
          <w:sz w:val="24"/>
          <w:szCs w:val="24"/>
        </w:rPr>
        <w:t>57,83</w:t>
      </w:r>
      <w:r w:rsidR="0070023D" w:rsidRPr="00117297">
        <w:rPr>
          <w:spacing w:val="-4"/>
          <w:sz w:val="24"/>
          <w:szCs w:val="24"/>
        </w:rPr>
        <w:t xml:space="preserve"> руб.</w:t>
      </w:r>
      <w:r w:rsidR="004F796A" w:rsidRPr="00117297">
        <w:rPr>
          <w:spacing w:val="-4"/>
          <w:sz w:val="24"/>
          <w:szCs w:val="24"/>
        </w:rPr>
        <w:t xml:space="preserve"> </w:t>
      </w:r>
      <w:r w:rsidR="006C7E50" w:rsidRPr="00117297">
        <w:rPr>
          <w:spacing w:val="-4"/>
          <w:sz w:val="24"/>
          <w:szCs w:val="24"/>
        </w:rPr>
        <w:t>Аванс не предусмотрен.</w:t>
      </w:r>
    </w:p>
    <w:p w:rsidR="006C7E50" w:rsidRPr="000C3E95" w:rsidRDefault="00BB1B94" w:rsidP="009B33A4">
      <w:pPr>
        <w:contextualSpacing/>
        <w:jc w:val="both"/>
        <w:rPr>
          <w:spacing w:val="-4"/>
          <w:sz w:val="24"/>
          <w:szCs w:val="24"/>
        </w:rPr>
      </w:pPr>
      <w:r w:rsidRPr="00C601D2">
        <w:rPr>
          <w:color w:val="FF0000"/>
          <w:spacing w:val="-4"/>
          <w:sz w:val="24"/>
          <w:szCs w:val="24"/>
        </w:rPr>
        <w:tab/>
      </w:r>
      <w:r w:rsidR="006C7E50" w:rsidRPr="000C3E95">
        <w:rPr>
          <w:spacing w:val="-4"/>
          <w:sz w:val="24"/>
          <w:szCs w:val="24"/>
        </w:rPr>
        <w:t>3.2. Общая стоимость работ указывается с учетом выполнения полного комплекса работ, стоимости материалов и оборудования, необходимых для выполнения всего комплекса работ, затрат на транспортировку, складирование, хранение материалов, с учетом расходов на страхование, уплату таможенных пошлин, налогов, других обязательных платежей, а также иных расходов, связанных с исполнением Контракта.</w:t>
      </w:r>
    </w:p>
    <w:p w:rsidR="006C7E50" w:rsidRPr="000C3E95" w:rsidRDefault="00BB1B94" w:rsidP="009B33A4">
      <w:pPr>
        <w:contextualSpacing/>
        <w:jc w:val="both"/>
        <w:rPr>
          <w:spacing w:val="-4"/>
          <w:sz w:val="24"/>
          <w:szCs w:val="24"/>
        </w:rPr>
      </w:pPr>
      <w:r w:rsidRPr="000C3E95">
        <w:rPr>
          <w:spacing w:val="-4"/>
          <w:sz w:val="24"/>
          <w:szCs w:val="24"/>
        </w:rPr>
        <w:tab/>
      </w:r>
      <w:r w:rsidR="006C7E50" w:rsidRPr="000C3E95">
        <w:rPr>
          <w:spacing w:val="-4"/>
          <w:sz w:val="24"/>
          <w:szCs w:val="24"/>
        </w:rPr>
        <w:t xml:space="preserve">3.3. Цена Контракта является твердой, определяется на весь срок исполнения Контракта, не может изменяться в ходе его исполнения, за исключением случаев, установленных действующим законодательством Российской Федерации. </w:t>
      </w:r>
    </w:p>
    <w:p w:rsidR="00D55197" w:rsidRPr="000C3E95" w:rsidRDefault="00BB1B94" w:rsidP="00CB5916">
      <w:pPr>
        <w:tabs>
          <w:tab w:val="left" w:pos="0"/>
        </w:tabs>
        <w:contextualSpacing/>
        <w:jc w:val="both"/>
        <w:rPr>
          <w:spacing w:val="-4"/>
          <w:sz w:val="24"/>
          <w:szCs w:val="24"/>
        </w:rPr>
      </w:pPr>
      <w:r w:rsidRPr="000C3E95">
        <w:rPr>
          <w:spacing w:val="-4"/>
          <w:sz w:val="24"/>
          <w:szCs w:val="24"/>
        </w:rPr>
        <w:tab/>
      </w:r>
      <w:r w:rsidR="006C7E50" w:rsidRPr="000C3E95">
        <w:rPr>
          <w:spacing w:val="-4"/>
          <w:sz w:val="24"/>
          <w:szCs w:val="24"/>
        </w:rPr>
        <w:t>3.4.</w:t>
      </w:r>
      <w:r w:rsidR="007E74D2" w:rsidRPr="000C3E95">
        <w:rPr>
          <w:spacing w:val="-4"/>
          <w:sz w:val="24"/>
          <w:szCs w:val="24"/>
        </w:rPr>
        <w:t xml:space="preserve"> </w:t>
      </w:r>
      <w:r w:rsidR="00472300" w:rsidRPr="000C3E95">
        <w:rPr>
          <w:spacing w:val="-4"/>
          <w:sz w:val="24"/>
          <w:szCs w:val="24"/>
        </w:rPr>
        <w:t>Изменение цены Контракта допускается по соглашению Сторон в случаях, установленных частью 1 статьи 95 Федерального закона № 44-ФЗ.</w:t>
      </w:r>
    </w:p>
    <w:p w:rsidR="00BC7994" w:rsidRPr="00C601D2" w:rsidRDefault="00BC7994" w:rsidP="00CB5916">
      <w:pPr>
        <w:tabs>
          <w:tab w:val="left" w:pos="1134"/>
        </w:tabs>
        <w:contextualSpacing/>
        <w:jc w:val="center"/>
        <w:rPr>
          <w:b/>
          <w:bCs/>
          <w:color w:val="FF0000"/>
          <w:spacing w:val="-4"/>
          <w:sz w:val="24"/>
          <w:szCs w:val="24"/>
        </w:rPr>
      </w:pPr>
    </w:p>
    <w:p w:rsidR="00322EF5" w:rsidRPr="000C3E95" w:rsidRDefault="006C7E50" w:rsidP="00CB5916">
      <w:pPr>
        <w:tabs>
          <w:tab w:val="left" w:pos="1134"/>
        </w:tabs>
        <w:contextualSpacing/>
        <w:jc w:val="center"/>
        <w:rPr>
          <w:spacing w:val="-4"/>
          <w:sz w:val="24"/>
          <w:szCs w:val="24"/>
        </w:rPr>
      </w:pPr>
      <w:r w:rsidRPr="000C3E95">
        <w:rPr>
          <w:b/>
          <w:bCs/>
          <w:spacing w:val="-4"/>
          <w:sz w:val="24"/>
          <w:szCs w:val="24"/>
        </w:rPr>
        <w:t>4. Порядок и сроки оплаты работы</w:t>
      </w:r>
    </w:p>
    <w:p w:rsidR="006C7E50" w:rsidRPr="000C3E95" w:rsidRDefault="00BB1B94" w:rsidP="00CB5916">
      <w:pPr>
        <w:tabs>
          <w:tab w:val="left" w:pos="567"/>
        </w:tabs>
        <w:contextualSpacing/>
        <w:jc w:val="both"/>
        <w:rPr>
          <w:spacing w:val="-4"/>
          <w:sz w:val="24"/>
          <w:szCs w:val="24"/>
        </w:rPr>
      </w:pPr>
      <w:r w:rsidRPr="00C601D2">
        <w:rPr>
          <w:color w:val="FF0000"/>
          <w:spacing w:val="-4"/>
          <w:sz w:val="24"/>
          <w:szCs w:val="24"/>
        </w:rPr>
        <w:tab/>
      </w:r>
      <w:r w:rsidR="006C7E50" w:rsidRPr="000C3E95">
        <w:rPr>
          <w:spacing w:val="-4"/>
          <w:sz w:val="24"/>
          <w:szCs w:val="24"/>
        </w:rPr>
        <w:t>4.1. Оплата выполн</w:t>
      </w:r>
      <w:r w:rsidR="00FE55F7" w:rsidRPr="000C3E95">
        <w:rPr>
          <w:spacing w:val="-4"/>
          <w:sz w:val="24"/>
          <w:szCs w:val="24"/>
        </w:rPr>
        <w:t>енных</w:t>
      </w:r>
      <w:r w:rsidR="006C7E50" w:rsidRPr="000C3E95">
        <w:rPr>
          <w:spacing w:val="-4"/>
          <w:sz w:val="24"/>
          <w:szCs w:val="24"/>
        </w:rPr>
        <w:t xml:space="preserve"> работ осуществляется по цене, установленной пунктом 3.1 настоящего Контракта. Выполненные работы оплачиваются</w:t>
      </w:r>
      <w:r w:rsidR="00741258" w:rsidRPr="000C3E95">
        <w:rPr>
          <w:spacing w:val="-4"/>
          <w:sz w:val="24"/>
          <w:szCs w:val="24"/>
        </w:rPr>
        <w:t xml:space="preserve"> в строгом соответствии с объемо</w:t>
      </w:r>
      <w:r w:rsidR="006C7E50" w:rsidRPr="000C3E95">
        <w:rPr>
          <w:spacing w:val="-4"/>
          <w:sz w:val="24"/>
          <w:szCs w:val="24"/>
        </w:rPr>
        <w:t>м и источник</w:t>
      </w:r>
      <w:r w:rsidR="00FE55F7" w:rsidRPr="000C3E95">
        <w:rPr>
          <w:spacing w:val="-4"/>
          <w:sz w:val="24"/>
          <w:szCs w:val="24"/>
        </w:rPr>
        <w:t>а</w:t>
      </w:r>
      <w:r w:rsidR="00C435E2" w:rsidRPr="000C3E95">
        <w:rPr>
          <w:spacing w:val="-4"/>
          <w:sz w:val="24"/>
          <w:szCs w:val="24"/>
        </w:rPr>
        <w:t>м</w:t>
      </w:r>
      <w:r w:rsidR="00FE55F7" w:rsidRPr="000C3E95">
        <w:rPr>
          <w:spacing w:val="-4"/>
          <w:sz w:val="24"/>
          <w:szCs w:val="24"/>
        </w:rPr>
        <w:t>и</w:t>
      </w:r>
      <w:r w:rsidR="006C7E50" w:rsidRPr="000C3E95">
        <w:rPr>
          <w:spacing w:val="-4"/>
          <w:sz w:val="24"/>
          <w:szCs w:val="24"/>
        </w:rPr>
        <w:t xml:space="preserve"> финансирования при наличии денежных средств на расчетном счете </w:t>
      </w:r>
      <w:r w:rsidR="006C7E50" w:rsidRPr="000C3E95">
        <w:rPr>
          <w:bCs/>
          <w:spacing w:val="-4"/>
          <w:sz w:val="24"/>
          <w:szCs w:val="24"/>
        </w:rPr>
        <w:t>Заказчика.</w:t>
      </w:r>
    </w:p>
    <w:p w:rsidR="006C7E50" w:rsidRPr="000C3E95" w:rsidRDefault="00BB1B94" w:rsidP="00CB5916">
      <w:pPr>
        <w:tabs>
          <w:tab w:val="left" w:pos="567"/>
        </w:tabs>
        <w:contextualSpacing/>
        <w:jc w:val="both"/>
        <w:rPr>
          <w:spacing w:val="-4"/>
          <w:sz w:val="24"/>
          <w:szCs w:val="24"/>
        </w:rPr>
      </w:pPr>
      <w:r w:rsidRPr="000C3E95">
        <w:rPr>
          <w:spacing w:val="-4"/>
          <w:sz w:val="24"/>
          <w:szCs w:val="24"/>
        </w:rPr>
        <w:tab/>
      </w:r>
      <w:r w:rsidR="006C7E50" w:rsidRPr="000C3E95">
        <w:rPr>
          <w:spacing w:val="-4"/>
          <w:sz w:val="24"/>
          <w:szCs w:val="24"/>
        </w:rPr>
        <w:t xml:space="preserve">4.2. </w:t>
      </w:r>
      <w:r w:rsidR="009013BE" w:rsidRPr="000C3E95">
        <w:rPr>
          <w:spacing w:val="-4"/>
          <w:sz w:val="24"/>
          <w:szCs w:val="24"/>
        </w:rPr>
        <w:t>Оплата выполненных Подрядчиком работ по Контракту производится Заказчиком путем безналичного перечисления денежных средств по факту выполнения всего объема работ на расчетный счет Подрядчика в размерах, установленных Контрактом,  на основании счета (счета и счета-фактуры, при наличии) и подписанных Сторонами акта о приемке выполненных работ (форма КС-2) и справки о стоимости выполненных работ и затрат (форма КС-3), в срок не более чем в течение 15 (пятнадцати) рабочих дней с даты подписания Заказчиком акта о приемке выполненных работ.</w:t>
      </w:r>
    </w:p>
    <w:p w:rsidR="006C7E50" w:rsidRPr="000C3E95" w:rsidRDefault="009B33A4" w:rsidP="009013BE">
      <w:pPr>
        <w:ind w:right="140"/>
        <w:jc w:val="both"/>
        <w:rPr>
          <w:spacing w:val="-4"/>
          <w:sz w:val="24"/>
          <w:szCs w:val="24"/>
        </w:rPr>
      </w:pPr>
      <w:r w:rsidRPr="000C3E95">
        <w:rPr>
          <w:spacing w:val="-4"/>
          <w:sz w:val="24"/>
          <w:szCs w:val="24"/>
        </w:rPr>
        <w:tab/>
      </w:r>
      <w:r w:rsidR="006C7E50" w:rsidRPr="000C3E95">
        <w:rPr>
          <w:spacing w:val="-4"/>
          <w:sz w:val="24"/>
          <w:szCs w:val="24"/>
        </w:rPr>
        <w:t>4.</w:t>
      </w:r>
      <w:r w:rsidR="009013BE" w:rsidRPr="000C3E95">
        <w:rPr>
          <w:spacing w:val="-4"/>
          <w:sz w:val="24"/>
          <w:szCs w:val="24"/>
        </w:rPr>
        <w:t>3</w:t>
      </w:r>
      <w:r w:rsidR="006C7E50" w:rsidRPr="000C3E95">
        <w:rPr>
          <w:spacing w:val="-4"/>
          <w:sz w:val="24"/>
          <w:szCs w:val="24"/>
        </w:rPr>
        <w:t xml:space="preserve">. В случае неисполнения или ненадлежащего исполнения Подрядчиком обязательства, предусмотренного Контрактом, Заказчик производит оплату по Контракту за вычетом соответствующего размера неустойки (штрафа, пени). </w:t>
      </w:r>
    </w:p>
    <w:p w:rsidR="006C7E50" w:rsidRPr="000C3E95" w:rsidRDefault="00BB1B94" w:rsidP="009013BE">
      <w:pPr>
        <w:contextualSpacing/>
        <w:jc w:val="both"/>
        <w:rPr>
          <w:spacing w:val="-4"/>
          <w:sz w:val="24"/>
          <w:szCs w:val="24"/>
        </w:rPr>
      </w:pPr>
      <w:r w:rsidRPr="000C3E95">
        <w:rPr>
          <w:spacing w:val="-4"/>
          <w:sz w:val="24"/>
          <w:szCs w:val="24"/>
        </w:rPr>
        <w:tab/>
      </w:r>
      <w:r w:rsidR="006C7E50" w:rsidRPr="000C3E95">
        <w:rPr>
          <w:spacing w:val="-4"/>
          <w:sz w:val="24"/>
          <w:szCs w:val="24"/>
        </w:rPr>
        <w:t>4.</w:t>
      </w:r>
      <w:r w:rsidR="009013BE" w:rsidRPr="000C3E95">
        <w:rPr>
          <w:spacing w:val="-4"/>
          <w:sz w:val="24"/>
          <w:szCs w:val="24"/>
        </w:rPr>
        <w:t>4</w:t>
      </w:r>
      <w:r w:rsidR="006C7E50" w:rsidRPr="000C3E95">
        <w:rPr>
          <w:spacing w:val="-4"/>
          <w:sz w:val="24"/>
          <w:szCs w:val="24"/>
        </w:rPr>
        <w:t>. Обязательства Заказчика по оплате выполненных работ считаются исполненными с момента списания денежных средств с расчетного счета Заказчика, указанного в разделе 1</w:t>
      </w:r>
      <w:r w:rsidR="00E060EF">
        <w:rPr>
          <w:spacing w:val="-4"/>
          <w:sz w:val="24"/>
          <w:szCs w:val="24"/>
        </w:rPr>
        <w:t>2</w:t>
      </w:r>
      <w:r w:rsidR="006C7E50" w:rsidRPr="000C3E95">
        <w:rPr>
          <w:spacing w:val="-4"/>
          <w:sz w:val="24"/>
          <w:szCs w:val="24"/>
        </w:rPr>
        <w:t xml:space="preserve"> настоящего Контракта, в размере, составляющем цену Контракта.</w:t>
      </w:r>
    </w:p>
    <w:p w:rsidR="006C7E50" w:rsidRPr="000C3E95" w:rsidRDefault="00BB1B94" w:rsidP="00CC7CBE">
      <w:pPr>
        <w:tabs>
          <w:tab w:val="left" w:pos="567"/>
        </w:tabs>
        <w:contextualSpacing/>
        <w:jc w:val="both"/>
        <w:rPr>
          <w:rFonts w:eastAsia="Calibri"/>
          <w:spacing w:val="-4"/>
          <w:sz w:val="24"/>
          <w:szCs w:val="24"/>
        </w:rPr>
      </w:pPr>
      <w:r w:rsidRPr="000C3E95">
        <w:rPr>
          <w:spacing w:val="-4"/>
          <w:sz w:val="24"/>
          <w:szCs w:val="24"/>
        </w:rPr>
        <w:tab/>
      </w:r>
      <w:r w:rsidR="006C7E50" w:rsidRPr="000C3E95">
        <w:rPr>
          <w:spacing w:val="-4"/>
          <w:sz w:val="24"/>
          <w:szCs w:val="24"/>
        </w:rPr>
        <w:t>4.</w:t>
      </w:r>
      <w:r w:rsidR="009013BE" w:rsidRPr="000C3E95">
        <w:rPr>
          <w:spacing w:val="-4"/>
          <w:sz w:val="24"/>
          <w:szCs w:val="24"/>
        </w:rPr>
        <w:t>5</w:t>
      </w:r>
      <w:r w:rsidR="006C7E50" w:rsidRPr="000C3E95">
        <w:rPr>
          <w:spacing w:val="-4"/>
          <w:sz w:val="24"/>
          <w:szCs w:val="24"/>
        </w:rPr>
        <w:t>.</w:t>
      </w:r>
      <w:r w:rsidR="006C7E50" w:rsidRPr="000C3E95">
        <w:rPr>
          <w:rFonts w:eastAsia="Calibri"/>
          <w:spacing w:val="-4"/>
          <w:sz w:val="24"/>
          <w:szCs w:val="24"/>
        </w:rPr>
        <w:t xml:space="preserve"> </w:t>
      </w:r>
      <w:r w:rsidR="00315F99" w:rsidRPr="000C3E95">
        <w:rPr>
          <w:rFonts w:eastAsia="Calibri"/>
          <w:spacing w:val="-4"/>
          <w:sz w:val="24"/>
          <w:szCs w:val="24"/>
          <w:lang w:eastAsia="en-US"/>
        </w:rPr>
        <w:t>Сумма, подлежащая уплате Заказчиком юридическому лицу или физическому лицу, в том числе зарегистрированному в качестве индивидуального предпринимателя, уменьшается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</w:t>
      </w:r>
      <w:r w:rsidR="006C7E50" w:rsidRPr="000C3E95">
        <w:rPr>
          <w:rFonts w:eastAsia="Calibri"/>
          <w:spacing w:val="-4"/>
          <w:sz w:val="24"/>
          <w:szCs w:val="24"/>
        </w:rPr>
        <w:t>.</w:t>
      </w:r>
    </w:p>
    <w:p w:rsidR="004F796A" w:rsidRPr="000C3E95" w:rsidRDefault="004F796A" w:rsidP="00CB5916">
      <w:pPr>
        <w:tabs>
          <w:tab w:val="left" w:pos="567"/>
        </w:tabs>
        <w:contextualSpacing/>
        <w:jc w:val="both"/>
        <w:rPr>
          <w:rFonts w:eastAsia="Calibri"/>
          <w:spacing w:val="-4"/>
          <w:sz w:val="24"/>
          <w:szCs w:val="24"/>
        </w:rPr>
      </w:pPr>
      <w:r w:rsidRPr="00C601D2">
        <w:rPr>
          <w:color w:val="FF0000"/>
          <w:spacing w:val="-4"/>
          <w:sz w:val="24"/>
          <w:szCs w:val="24"/>
        </w:rPr>
        <w:tab/>
      </w:r>
      <w:r w:rsidRPr="000C3E95">
        <w:rPr>
          <w:spacing w:val="-4"/>
          <w:sz w:val="24"/>
          <w:szCs w:val="24"/>
        </w:rPr>
        <w:t>4.</w:t>
      </w:r>
      <w:r w:rsidR="00CC7CBE" w:rsidRPr="000C3E95">
        <w:rPr>
          <w:spacing w:val="-4"/>
          <w:sz w:val="24"/>
          <w:szCs w:val="24"/>
        </w:rPr>
        <w:t>6</w:t>
      </w:r>
      <w:r w:rsidRPr="000C3E95">
        <w:rPr>
          <w:spacing w:val="-4"/>
          <w:sz w:val="24"/>
          <w:szCs w:val="24"/>
        </w:rPr>
        <w:t xml:space="preserve">. В случаях, предусмотренных п.6 ст.161 Бюджетного кодекса Российской Федерации, при уменьшении ранее доведенных до Заказчика как получателя бюджетных средств лимитов бюджетных обязательств, Заказчик в ходе исполнения Контракта обеспечивает согласование новых условий Контракта, в том числе цены и (или) сроков исполнения Контракта и (или) объема услуги, </w:t>
      </w:r>
      <w:r w:rsidRPr="000C3E95">
        <w:rPr>
          <w:spacing w:val="-4"/>
          <w:sz w:val="24"/>
          <w:szCs w:val="24"/>
        </w:rPr>
        <w:lastRenderedPageBreak/>
        <w:t xml:space="preserve">предусмотренных Контрактом, с учетом требований ч.2 – 4 ст.95 </w:t>
      </w:r>
      <w:r w:rsidRPr="000C3E95">
        <w:rPr>
          <w:rFonts w:eastAsia="Calibri"/>
          <w:spacing w:val="-4"/>
          <w:sz w:val="24"/>
          <w:szCs w:val="24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C44962" w:rsidRPr="000C3E95">
        <w:rPr>
          <w:rFonts w:eastAsia="Calibri"/>
          <w:spacing w:val="-4"/>
          <w:sz w:val="24"/>
          <w:szCs w:val="24"/>
        </w:rPr>
        <w:t>.</w:t>
      </w:r>
    </w:p>
    <w:p w:rsidR="006C7E50" w:rsidRPr="00C601D2" w:rsidRDefault="008577AF" w:rsidP="00CB5916">
      <w:pPr>
        <w:tabs>
          <w:tab w:val="left" w:pos="567"/>
        </w:tabs>
        <w:contextualSpacing/>
        <w:jc w:val="both"/>
        <w:rPr>
          <w:color w:val="FF0000"/>
          <w:spacing w:val="-4"/>
          <w:sz w:val="24"/>
          <w:szCs w:val="24"/>
        </w:rPr>
      </w:pPr>
      <w:r w:rsidRPr="00C601D2">
        <w:rPr>
          <w:color w:val="FF0000"/>
          <w:spacing w:val="-4"/>
          <w:sz w:val="24"/>
          <w:szCs w:val="24"/>
        </w:rPr>
        <w:tab/>
      </w:r>
      <w:r w:rsidR="00BB1B94" w:rsidRPr="00C601D2">
        <w:rPr>
          <w:color w:val="FF0000"/>
          <w:spacing w:val="-4"/>
          <w:sz w:val="24"/>
          <w:szCs w:val="24"/>
        </w:rPr>
        <w:tab/>
      </w:r>
    </w:p>
    <w:p w:rsidR="006C7E50" w:rsidRPr="000C3E95" w:rsidRDefault="006C7E50" w:rsidP="00CB5916">
      <w:pPr>
        <w:contextualSpacing/>
        <w:jc w:val="center"/>
        <w:rPr>
          <w:b/>
          <w:spacing w:val="-4"/>
          <w:sz w:val="24"/>
          <w:szCs w:val="24"/>
        </w:rPr>
      </w:pPr>
      <w:r w:rsidRPr="000C3E95">
        <w:rPr>
          <w:b/>
          <w:bCs/>
          <w:spacing w:val="-4"/>
          <w:sz w:val="24"/>
          <w:szCs w:val="24"/>
        </w:rPr>
        <w:t>5. Права и обязанности Сторон</w:t>
      </w:r>
    </w:p>
    <w:p w:rsidR="006C7E50" w:rsidRPr="000C3E95" w:rsidRDefault="006C7E50" w:rsidP="00CB5916">
      <w:pPr>
        <w:tabs>
          <w:tab w:val="left" w:pos="567"/>
        </w:tabs>
        <w:contextualSpacing/>
        <w:jc w:val="both"/>
        <w:rPr>
          <w:spacing w:val="-4"/>
          <w:sz w:val="24"/>
          <w:szCs w:val="24"/>
        </w:rPr>
      </w:pPr>
      <w:r w:rsidRPr="000C3E95">
        <w:rPr>
          <w:b/>
          <w:spacing w:val="-4"/>
          <w:sz w:val="24"/>
          <w:szCs w:val="24"/>
        </w:rPr>
        <w:tab/>
        <w:t>5.1. Подрядчик имеет право:</w:t>
      </w:r>
    </w:p>
    <w:p w:rsidR="006C7E50" w:rsidRPr="000C3E95" w:rsidRDefault="006C7E50" w:rsidP="00CB5916">
      <w:pPr>
        <w:tabs>
          <w:tab w:val="left" w:pos="567"/>
        </w:tabs>
        <w:contextualSpacing/>
        <w:jc w:val="both"/>
        <w:rPr>
          <w:spacing w:val="-4"/>
          <w:sz w:val="24"/>
          <w:szCs w:val="24"/>
        </w:rPr>
      </w:pPr>
      <w:r w:rsidRPr="000C3E95">
        <w:rPr>
          <w:spacing w:val="-4"/>
          <w:sz w:val="24"/>
          <w:szCs w:val="24"/>
        </w:rPr>
        <w:tab/>
        <w:t>5.1.1. Требовать своевременного подписания Заказчиком акта</w:t>
      </w:r>
      <w:r w:rsidR="00BC5A5A" w:rsidRPr="000C3E95">
        <w:rPr>
          <w:spacing w:val="-4"/>
          <w:sz w:val="24"/>
          <w:szCs w:val="24"/>
        </w:rPr>
        <w:t xml:space="preserve"> о приемке</w:t>
      </w:r>
      <w:r w:rsidRPr="000C3E95">
        <w:rPr>
          <w:spacing w:val="-4"/>
          <w:sz w:val="24"/>
          <w:szCs w:val="24"/>
        </w:rPr>
        <w:t xml:space="preserve"> выполненных работ на основании представленных Подрядчиком отчетных документов.</w:t>
      </w:r>
    </w:p>
    <w:p w:rsidR="006C7E50" w:rsidRPr="000C3E95" w:rsidRDefault="006C7E50" w:rsidP="00CB5916">
      <w:pPr>
        <w:tabs>
          <w:tab w:val="left" w:pos="567"/>
        </w:tabs>
        <w:autoSpaceDE w:val="0"/>
        <w:contextualSpacing/>
        <w:jc w:val="both"/>
        <w:rPr>
          <w:spacing w:val="-4"/>
          <w:sz w:val="24"/>
          <w:szCs w:val="24"/>
        </w:rPr>
      </w:pPr>
      <w:r w:rsidRPr="000C3E95">
        <w:rPr>
          <w:spacing w:val="-4"/>
          <w:sz w:val="24"/>
          <w:szCs w:val="24"/>
        </w:rPr>
        <w:tab/>
        <w:t>5.1.2. Требовать своевременной оплаты выполненных работ в соответствии с условиями настоящего Контракта.</w:t>
      </w:r>
    </w:p>
    <w:p w:rsidR="006C7E50" w:rsidRPr="000C3E95" w:rsidRDefault="006C7E50" w:rsidP="00CB5916">
      <w:pPr>
        <w:tabs>
          <w:tab w:val="left" w:pos="567"/>
        </w:tabs>
        <w:autoSpaceDE w:val="0"/>
        <w:contextualSpacing/>
        <w:jc w:val="both"/>
        <w:rPr>
          <w:spacing w:val="-4"/>
          <w:sz w:val="24"/>
          <w:szCs w:val="24"/>
        </w:rPr>
      </w:pPr>
      <w:r w:rsidRPr="000C3E95">
        <w:rPr>
          <w:spacing w:val="-4"/>
          <w:sz w:val="24"/>
          <w:szCs w:val="24"/>
        </w:rPr>
        <w:tab/>
        <w:t>5.1.3. Подрядчик вправе досрочно выполнить работы по согласованию с Заказчиком.</w:t>
      </w:r>
    </w:p>
    <w:p w:rsidR="006C7E50" w:rsidRPr="000C3E95" w:rsidRDefault="006C7E50" w:rsidP="00CB5916">
      <w:pPr>
        <w:tabs>
          <w:tab w:val="left" w:pos="567"/>
        </w:tabs>
        <w:contextualSpacing/>
        <w:jc w:val="both"/>
        <w:rPr>
          <w:spacing w:val="-4"/>
          <w:sz w:val="24"/>
          <w:szCs w:val="24"/>
        </w:rPr>
      </w:pPr>
      <w:r w:rsidRPr="000C3E95">
        <w:rPr>
          <w:spacing w:val="-4"/>
          <w:sz w:val="24"/>
          <w:szCs w:val="24"/>
        </w:rPr>
        <w:tab/>
        <w:t>5.1.4. Привлечь к исполнению своих обязательств по настоящему Контракту других лиц - субподрядчиков, обладающих специальными знаниями, навыками, специальным оборудованием и т.п., по видам (содержанию) работ, предусмотренных в Техническом задании. При этом Подрядчик несет ответственность перед Заказчиком за неисполнение или ненадлежащее исполнение обязательств субподрядчиками.</w:t>
      </w:r>
    </w:p>
    <w:p w:rsidR="006C7E50" w:rsidRPr="000C3E95" w:rsidRDefault="006C7E50" w:rsidP="00CB5916">
      <w:pPr>
        <w:tabs>
          <w:tab w:val="left" w:pos="567"/>
        </w:tabs>
        <w:contextualSpacing/>
        <w:jc w:val="both"/>
        <w:rPr>
          <w:spacing w:val="-4"/>
          <w:sz w:val="24"/>
          <w:szCs w:val="24"/>
        </w:rPr>
      </w:pPr>
      <w:r w:rsidRPr="000C3E95">
        <w:rPr>
          <w:spacing w:val="-4"/>
          <w:sz w:val="24"/>
          <w:szCs w:val="24"/>
        </w:rPr>
        <w:tab/>
        <w:t>Привлечение субподрядчиков не влечет изменение Цены Контракта и/или объемов работ по Контракту. Перечень работ, выполненных субподрядчиками, и их стоимость Подрядчик указывает в отчетной документации, представляемой Заказчику по результатам выполнения работ в порядке, установленном Контрактом.</w:t>
      </w:r>
    </w:p>
    <w:p w:rsidR="006C7E50" w:rsidRPr="000C3E95" w:rsidRDefault="006C7E50" w:rsidP="00DE3A95">
      <w:pPr>
        <w:tabs>
          <w:tab w:val="left" w:pos="709"/>
        </w:tabs>
        <w:autoSpaceDE w:val="0"/>
        <w:contextualSpacing/>
        <w:jc w:val="both"/>
        <w:rPr>
          <w:spacing w:val="-4"/>
          <w:sz w:val="24"/>
          <w:szCs w:val="24"/>
        </w:rPr>
      </w:pPr>
      <w:r w:rsidRPr="00C601D2">
        <w:rPr>
          <w:b/>
          <w:color w:val="FF0000"/>
          <w:spacing w:val="-4"/>
          <w:sz w:val="24"/>
          <w:szCs w:val="24"/>
        </w:rPr>
        <w:tab/>
      </w:r>
      <w:r w:rsidRPr="000C3E95">
        <w:rPr>
          <w:b/>
          <w:spacing w:val="-4"/>
          <w:sz w:val="24"/>
          <w:szCs w:val="24"/>
        </w:rPr>
        <w:t xml:space="preserve">5.2. </w:t>
      </w:r>
      <w:r w:rsidRPr="000C3E95">
        <w:rPr>
          <w:b/>
          <w:bCs/>
          <w:spacing w:val="-4"/>
          <w:sz w:val="24"/>
          <w:szCs w:val="24"/>
        </w:rPr>
        <w:t>Подрядчик</w:t>
      </w:r>
      <w:r w:rsidRPr="000C3E95">
        <w:rPr>
          <w:b/>
          <w:spacing w:val="-4"/>
          <w:sz w:val="24"/>
          <w:szCs w:val="24"/>
        </w:rPr>
        <w:t xml:space="preserve"> обязан:</w:t>
      </w:r>
    </w:p>
    <w:p w:rsidR="006C7E50" w:rsidRPr="000C3E95" w:rsidRDefault="006C7E50" w:rsidP="00DE3A95">
      <w:pPr>
        <w:tabs>
          <w:tab w:val="left" w:pos="709"/>
        </w:tabs>
        <w:autoSpaceDE w:val="0"/>
        <w:contextualSpacing/>
        <w:jc w:val="both"/>
        <w:rPr>
          <w:spacing w:val="-4"/>
          <w:sz w:val="24"/>
          <w:szCs w:val="24"/>
        </w:rPr>
      </w:pPr>
      <w:r w:rsidRPr="000C3E95">
        <w:rPr>
          <w:spacing w:val="-4"/>
          <w:sz w:val="24"/>
          <w:szCs w:val="24"/>
        </w:rPr>
        <w:tab/>
        <w:t>5.2.1. Соответствовать требованиям, указанным в ст. 31 Федерального закона от 05.04.2013 № 44-ФЗ «О контрактной системе в сфере закупок товаров, работ, услуг для государственных и муниципальных нужд».</w:t>
      </w:r>
    </w:p>
    <w:p w:rsidR="006C7E50" w:rsidRPr="000C3E95" w:rsidRDefault="0062037D" w:rsidP="0035484D">
      <w:pPr>
        <w:autoSpaceDE w:val="0"/>
        <w:autoSpaceDN w:val="0"/>
        <w:adjustRightInd w:val="0"/>
        <w:jc w:val="both"/>
        <w:rPr>
          <w:spacing w:val="-4"/>
          <w:sz w:val="24"/>
          <w:szCs w:val="24"/>
        </w:rPr>
      </w:pPr>
      <w:r w:rsidRPr="000C3E95">
        <w:rPr>
          <w:spacing w:val="-4"/>
          <w:sz w:val="24"/>
          <w:szCs w:val="24"/>
        </w:rPr>
        <w:tab/>
      </w:r>
      <w:r w:rsidR="006C7E50" w:rsidRPr="000C3E95">
        <w:rPr>
          <w:spacing w:val="-4"/>
          <w:sz w:val="24"/>
          <w:szCs w:val="24"/>
        </w:rPr>
        <w:t xml:space="preserve">5.2.2. </w:t>
      </w:r>
      <w:r w:rsidR="00CC7CBE" w:rsidRPr="000C3E95">
        <w:rPr>
          <w:spacing w:val="-4"/>
          <w:sz w:val="24"/>
          <w:szCs w:val="24"/>
        </w:rPr>
        <w:t>Своевременно и надлежащим образом выполнить работы в полном объеме в соответствии с условиями настоящего Контракта, действующими правилами, утвержденными законодательством Российской Федерации на данный вид работ, своевременно устранив недостатки и дефекты, выявленные при приемке работ, и сдать работы согласно условиям настоящего Контракта.</w:t>
      </w:r>
    </w:p>
    <w:p w:rsidR="00DE3A95" w:rsidRPr="000C3E95" w:rsidRDefault="00DE3A95" w:rsidP="00DE3A95">
      <w:pPr>
        <w:tabs>
          <w:tab w:val="left" w:pos="709"/>
        </w:tabs>
        <w:ind w:firstLine="720"/>
        <w:contextualSpacing/>
        <w:jc w:val="both"/>
        <w:rPr>
          <w:spacing w:val="-4"/>
          <w:sz w:val="24"/>
          <w:szCs w:val="24"/>
        </w:rPr>
      </w:pPr>
      <w:r w:rsidRPr="000C3E95">
        <w:rPr>
          <w:spacing w:val="-4"/>
          <w:sz w:val="24"/>
          <w:szCs w:val="24"/>
        </w:rPr>
        <w:t xml:space="preserve">5.2.3. В течение 5 (пяти) календарных дней с момента заключения Контракта разработать и передать на утверждение представителю Заказчика график </w:t>
      </w:r>
      <w:r w:rsidR="0035484D" w:rsidRPr="000C3E95">
        <w:rPr>
          <w:iCs/>
          <w:spacing w:val="-4"/>
          <w:sz w:val="24"/>
          <w:szCs w:val="24"/>
        </w:rPr>
        <w:t>производства ремонтных работ</w:t>
      </w:r>
      <w:r w:rsidRPr="000C3E95">
        <w:rPr>
          <w:spacing w:val="-4"/>
          <w:sz w:val="24"/>
          <w:szCs w:val="24"/>
        </w:rPr>
        <w:t>, с учетом сроков выполнения работ, установленных п. 1.3. Контракта.</w:t>
      </w:r>
    </w:p>
    <w:p w:rsidR="00DE3A95" w:rsidRPr="000C3E95" w:rsidRDefault="00DE3A95" w:rsidP="00DE3A95">
      <w:pPr>
        <w:tabs>
          <w:tab w:val="left" w:pos="709"/>
        </w:tabs>
        <w:ind w:firstLine="720"/>
        <w:contextualSpacing/>
        <w:jc w:val="both"/>
        <w:rPr>
          <w:spacing w:val="-4"/>
          <w:sz w:val="24"/>
          <w:szCs w:val="24"/>
        </w:rPr>
      </w:pPr>
      <w:r w:rsidRPr="000C3E95">
        <w:rPr>
          <w:spacing w:val="-4"/>
          <w:sz w:val="24"/>
          <w:szCs w:val="24"/>
        </w:rPr>
        <w:t>5.2.4. Вести общий журнал производства работ, в котором отражается весь ход фактического производства работ, а также все факты и обстоятельства, связанные с производством работ.</w:t>
      </w:r>
    </w:p>
    <w:p w:rsidR="006C7E50" w:rsidRPr="000C3E95" w:rsidRDefault="0003248B" w:rsidP="00DE3A95">
      <w:pPr>
        <w:tabs>
          <w:tab w:val="left" w:pos="709"/>
        </w:tabs>
        <w:autoSpaceDE w:val="0"/>
        <w:contextualSpacing/>
        <w:jc w:val="both"/>
        <w:rPr>
          <w:spacing w:val="-4"/>
          <w:sz w:val="24"/>
          <w:szCs w:val="24"/>
        </w:rPr>
      </w:pPr>
      <w:r w:rsidRPr="00C601D2">
        <w:rPr>
          <w:bCs/>
          <w:color w:val="FF0000"/>
          <w:spacing w:val="-4"/>
          <w:sz w:val="24"/>
          <w:szCs w:val="24"/>
        </w:rPr>
        <w:tab/>
      </w:r>
      <w:r w:rsidR="008F29A5" w:rsidRPr="000C3E95">
        <w:rPr>
          <w:spacing w:val="-4"/>
          <w:sz w:val="24"/>
          <w:szCs w:val="24"/>
        </w:rPr>
        <w:t>5.2.</w:t>
      </w:r>
      <w:r w:rsidR="000C3E95" w:rsidRPr="000C3E95">
        <w:rPr>
          <w:spacing w:val="-4"/>
          <w:sz w:val="24"/>
          <w:szCs w:val="24"/>
        </w:rPr>
        <w:t>5</w:t>
      </w:r>
      <w:r w:rsidR="006C7E50" w:rsidRPr="000C3E95">
        <w:rPr>
          <w:spacing w:val="-4"/>
          <w:sz w:val="24"/>
          <w:szCs w:val="24"/>
        </w:rPr>
        <w:t>. Обеспечить:</w:t>
      </w:r>
    </w:p>
    <w:p w:rsidR="006A114C" w:rsidRPr="000C3E95" w:rsidRDefault="006A114C" w:rsidP="006A114C">
      <w:pPr>
        <w:tabs>
          <w:tab w:val="left" w:pos="567"/>
        </w:tabs>
        <w:ind w:firstLine="720"/>
        <w:contextualSpacing/>
        <w:jc w:val="both"/>
        <w:rPr>
          <w:spacing w:val="-4"/>
          <w:sz w:val="24"/>
          <w:szCs w:val="24"/>
        </w:rPr>
      </w:pPr>
      <w:r w:rsidRPr="000C3E95">
        <w:rPr>
          <w:spacing w:val="-4"/>
          <w:sz w:val="24"/>
          <w:szCs w:val="24"/>
        </w:rPr>
        <w:t>- выполнение работ материалами, изделиями и конструкциями, инженерным и технологическим оборудованием;</w:t>
      </w:r>
    </w:p>
    <w:p w:rsidR="006A114C" w:rsidRPr="000C3E95" w:rsidRDefault="006A114C" w:rsidP="006A114C">
      <w:pPr>
        <w:tabs>
          <w:tab w:val="left" w:pos="567"/>
        </w:tabs>
        <w:ind w:firstLine="720"/>
        <w:contextualSpacing/>
        <w:jc w:val="both"/>
        <w:rPr>
          <w:spacing w:val="-4"/>
          <w:sz w:val="24"/>
          <w:szCs w:val="24"/>
        </w:rPr>
      </w:pPr>
      <w:r w:rsidRPr="000C3E95">
        <w:rPr>
          <w:spacing w:val="-4"/>
          <w:sz w:val="24"/>
          <w:szCs w:val="24"/>
        </w:rPr>
        <w:t>- контроль качества всех выполняемых работ и учет всех выявленных нарушений, соответствие работ требованиям СНиПов и ГОСТов,  действующих норм, технических условий и настоящего Контракта;</w:t>
      </w:r>
    </w:p>
    <w:p w:rsidR="006C7E50" w:rsidRPr="000C3E95" w:rsidRDefault="006C7E50" w:rsidP="00DE3A95">
      <w:pPr>
        <w:tabs>
          <w:tab w:val="left" w:pos="709"/>
        </w:tabs>
        <w:ind w:firstLine="720"/>
        <w:contextualSpacing/>
        <w:jc w:val="both"/>
        <w:rPr>
          <w:spacing w:val="-4"/>
          <w:sz w:val="24"/>
          <w:szCs w:val="24"/>
        </w:rPr>
      </w:pPr>
      <w:r w:rsidRPr="000C3E95">
        <w:rPr>
          <w:spacing w:val="-4"/>
          <w:sz w:val="24"/>
          <w:szCs w:val="24"/>
        </w:rPr>
        <w:t>- приемку, разгрузку, складирование и хранение прибывающих на объект материалов и оборудования;</w:t>
      </w:r>
    </w:p>
    <w:p w:rsidR="006C7E50" w:rsidRPr="000C3E95" w:rsidRDefault="006C7E50" w:rsidP="00DE3A95">
      <w:pPr>
        <w:tabs>
          <w:tab w:val="left" w:pos="709"/>
        </w:tabs>
        <w:ind w:firstLine="720"/>
        <w:contextualSpacing/>
        <w:jc w:val="both"/>
        <w:rPr>
          <w:spacing w:val="-4"/>
          <w:sz w:val="24"/>
          <w:szCs w:val="24"/>
        </w:rPr>
      </w:pPr>
      <w:r w:rsidRPr="000C3E95">
        <w:rPr>
          <w:spacing w:val="-4"/>
          <w:sz w:val="24"/>
          <w:szCs w:val="24"/>
        </w:rPr>
        <w:t>- содержание и уборку прилегающей территории;</w:t>
      </w:r>
    </w:p>
    <w:p w:rsidR="006C7E50" w:rsidRPr="000C3E95" w:rsidRDefault="006C7E50" w:rsidP="00DE3A95">
      <w:pPr>
        <w:tabs>
          <w:tab w:val="left" w:pos="709"/>
        </w:tabs>
        <w:ind w:firstLine="720"/>
        <w:contextualSpacing/>
        <w:jc w:val="both"/>
        <w:rPr>
          <w:spacing w:val="-4"/>
          <w:sz w:val="24"/>
          <w:szCs w:val="24"/>
        </w:rPr>
      </w:pPr>
      <w:r w:rsidRPr="000C3E95">
        <w:rPr>
          <w:spacing w:val="-4"/>
          <w:sz w:val="24"/>
          <w:szCs w:val="24"/>
        </w:rPr>
        <w:t xml:space="preserve">- вывоз имущества (оборудование, инвентарь, инструменты, другое имущество), принадлежащего </w:t>
      </w:r>
      <w:r w:rsidRPr="000C3E95">
        <w:rPr>
          <w:bCs/>
          <w:spacing w:val="-4"/>
          <w:sz w:val="24"/>
          <w:szCs w:val="24"/>
        </w:rPr>
        <w:t>Подрядчику,</w:t>
      </w:r>
      <w:r w:rsidRPr="000C3E95">
        <w:rPr>
          <w:spacing w:val="-4"/>
          <w:sz w:val="24"/>
          <w:szCs w:val="24"/>
        </w:rPr>
        <w:t xml:space="preserve"> в течение 2 (двух) дней до дня подписания акта сдачи-приемки выполненных работ;</w:t>
      </w:r>
    </w:p>
    <w:p w:rsidR="006C7E50" w:rsidRPr="000C3E95" w:rsidRDefault="006C7E50" w:rsidP="00DE3A95">
      <w:pPr>
        <w:tabs>
          <w:tab w:val="left" w:pos="709"/>
        </w:tabs>
        <w:ind w:firstLine="720"/>
        <w:contextualSpacing/>
        <w:jc w:val="both"/>
        <w:rPr>
          <w:spacing w:val="-4"/>
          <w:sz w:val="24"/>
          <w:szCs w:val="24"/>
        </w:rPr>
      </w:pPr>
      <w:r w:rsidRPr="000C3E95">
        <w:rPr>
          <w:spacing w:val="-4"/>
          <w:sz w:val="24"/>
          <w:szCs w:val="24"/>
        </w:rPr>
        <w:t>- вывоз мусора, образова</w:t>
      </w:r>
      <w:r w:rsidR="00C44962" w:rsidRPr="000C3E95">
        <w:rPr>
          <w:spacing w:val="-4"/>
          <w:sz w:val="24"/>
          <w:szCs w:val="24"/>
        </w:rPr>
        <w:t>вшегося в ходе выполнения работ</w:t>
      </w:r>
      <w:r w:rsidR="00C02830" w:rsidRPr="000C3E95">
        <w:rPr>
          <w:spacing w:val="-4"/>
          <w:sz w:val="24"/>
          <w:szCs w:val="24"/>
        </w:rPr>
        <w:t>, осуществляется в соответствии с Техническим заданием (Приложение №1)</w:t>
      </w:r>
      <w:r w:rsidRPr="000C3E95">
        <w:rPr>
          <w:spacing w:val="-4"/>
          <w:sz w:val="24"/>
          <w:szCs w:val="24"/>
        </w:rPr>
        <w:t>;</w:t>
      </w:r>
    </w:p>
    <w:p w:rsidR="006C7E50" w:rsidRPr="000C3E95" w:rsidRDefault="006C7E50" w:rsidP="00DE3A95">
      <w:pPr>
        <w:tabs>
          <w:tab w:val="left" w:pos="709"/>
        </w:tabs>
        <w:ind w:firstLine="720"/>
        <w:contextualSpacing/>
        <w:jc w:val="both"/>
        <w:rPr>
          <w:spacing w:val="-4"/>
          <w:sz w:val="24"/>
          <w:szCs w:val="24"/>
        </w:rPr>
      </w:pPr>
      <w:r w:rsidRPr="000C3E95">
        <w:rPr>
          <w:spacing w:val="-4"/>
          <w:sz w:val="24"/>
          <w:szCs w:val="24"/>
        </w:rPr>
        <w:t xml:space="preserve">- охрану материалов, изделий, конструкций, оборудования, в том числе переданного </w:t>
      </w:r>
      <w:r w:rsidRPr="000C3E95">
        <w:rPr>
          <w:bCs/>
          <w:spacing w:val="-4"/>
          <w:sz w:val="24"/>
          <w:szCs w:val="24"/>
        </w:rPr>
        <w:t>Заказчиком</w:t>
      </w:r>
      <w:r w:rsidRPr="000C3E95">
        <w:rPr>
          <w:spacing w:val="-4"/>
          <w:sz w:val="24"/>
          <w:szCs w:val="24"/>
        </w:rPr>
        <w:t xml:space="preserve"> </w:t>
      </w:r>
      <w:r w:rsidRPr="000C3E95">
        <w:rPr>
          <w:bCs/>
          <w:spacing w:val="-4"/>
          <w:sz w:val="24"/>
          <w:szCs w:val="24"/>
        </w:rPr>
        <w:t>Подрядчику,</w:t>
      </w:r>
      <w:r w:rsidRPr="000C3E95">
        <w:rPr>
          <w:spacing w:val="-4"/>
          <w:sz w:val="24"/>
          <w:szCs w:val="24"/>
        </w:rPr>
        <w:t xml:space="preserve"> с момента начала производства работ и до подписания акта сдачи-приемки выполненных работ.</w:t>
      </w:r>
    </w:p>
    <w:p w:rsidR="00511C0A" w:rsidRPr="000C3E95" w:rsidRDefault="00511C0A" w:rsidP="00DE3A95">
      <w:pPr>
        <w:tabs>
          <w:tab w:val="left" w:pos="709"/>
        </w:tabs>
        <w:ind w:firstLine="720"/>
        <w:contextualSpacing/>
        <w:jc w:val="both"/>
        <w:rPr>
          <w:spacing w:val="-4"/>
          <w:sz w:val="24"/>
          <w:szCs w:val="24"/>
        </w:rPr>
      </w:pPr>
      <w:r w:rsidRPr="000C3E95">
        <w:rPr>
          <w:spacing w:val="-4"/>
          <w:sz w:val="24"/>
          <w:szCs w:val="24"/>
        </w:rPr>
        <w:t>5.2.</w:t>
      </w:r>
      <w:r w:rsidR="000C3E95" w:rsidRPr="000C3E95">
        <w:rPr>
          <w:spacing w:val="-4"/>
          <w:sz w:val="24"/>
          <w:szCs w:val="24"/>
        </w:rPr>
        <w:t>6</w:t>
      </w:r>
      <w:r w:rsidRPr="000C3E95">
        <w:rPr>
          <w:spacing w:val="-4"/>
          <w:sz w:val="24"/>
          <w:szCs w:val="24"/>
        </w:rPr>
        <w:t xml:space="preserve">. Информировать Заказчика за 1 (один) день до начала приемки скрытых работ по мере их готовности. Готовность принимаемых скрытых работ подтверждается подписанием Заказчиком и Подрядчиком актов освидетельствования скрытых работ с обязательным приложением </w:t>
      </w:r>
      <w:r w:rsidRPr="000C3E95">
        <w:rPr>
          <w:b/>
          <w:spacing w:val="-4"/>
          <w:sz w:val="24"/>
          <w:szCs w:val="24"/>
        </w:rPr>
        <w:t xml:space="preserve">к ним </w:t>
      </w:r>
      <w:r w:rsidRPr="000C3E95">
        <w:rPr>
          <w:b/>
          <w:spacing w:val="-4"/>
          <w:sz w:val="24"/>
          <w:szCs w:val="24"/>
        </w:rPr>
        <w:lastRenderedPageBreak/>
        <w:t>фото и (или) видеоматериалов с привязкой к местности</w:t>
      </w:r>
      <w:r w:rsidRPr="000C3E95">
        <w:rPr>
          <w:spacing w:val="-4"/>
          <w:sz w:val="24"/>
          <w:szCs w:val="24"/>
        </w:rPr>
        <w:t>, а также содержащими отметку о дате, месте и времени проведения.</w:t>
      </w:r>
    </w:p>
    <w:p w:rsidR="006C7E50" w:rsidRPr="000C3E95" w:rsidRDefault="006C7E50" w:rsidP="00DE3A95">
      <w:pPr>
        <w:tabs>
          <w:tab w:val="left" w:pos="709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0C3E95">
        <w:rPr>
          <w:spacing w:val="-4"/>
          <w:sz w:val="24"/>
          <w:szCs w:val="24"/>
        </w:rPr>
        <w:t>5.2.</w:t>
      </w:r>
      <w:r w:rsidR="000C3E95" w:rsidRPr="000C3E95">
        <w:rPr>
          <w:spacing w:val="-4"/>
          <w:sz w:val="24"/>
          <w:szCs w:val="24"/>
        </w:rPr>
        <w:t>7</w:t>
      </w:r>
      <w:r w:rsidRPr="000C3E95">
        <w:rPr>
          <w:spacing w:val="-4"/>
          <w:sz w:val="24"/>
          <w:szCs w:val="24"/>
        </w:rPr>
        <w:t xml:space="preserve">. Информировать письменно </w:t>
      </w:r>
      <w:r w:rsidRPr="000C3E95">
        <w:rPr>
          <w:bCs/>
          <w:spacing w:val="-4"/>
          <w:sz w:val="24"/>
          <w:szCs w:val="24"/>
        </w:rPr>
        <w:t>Заказчика</w:t>
      </w:r>
      <w:r w:rsidRPr="000C3E95">
        <w:rPr>
          <w:spacing w:val="-4"/>
          <w:sz w:val="24"/>
          <w:szCs w:val="24"/>
        </w:rPr>
        <w:t xml:space="preserve"> </w:t>
      </w:r>
      <w:r w:rsidR="008545C0" w:rsidRPr="000C3E95">
        <w:rPr>
          <w:spacing w:val="-4"/>
          <w:sz w:val="24"/>
          <w:szCs w:val="24"/>
        </w:rPr>
        <w:t>о завершении работ и готовности объекта к сдаче</w:t>
      </w:r>
      <w:r w:rsidRPr="000C3E95">
        <w:rPr>
          <w:spacing w:val="-4"/>
          <w:sz w:val="24"/>
          <w:szCs w:val="24"/>
        </w:rPr>
        <w:t>.</w:t>
      </w:r>
    </w:p>
    <w:p w:rsidR="00511C0A" w:rsidRPr="000C3E95" w:rsidRDefault="00511C0A" w:rsidP="00DE3A95">
      <w:pPr>
        <w:tabs>
          <w:tab w:val="left" w:pos="709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0C3E95">
        <w:rPr>
          <w:spacing w:val="-4"/>
          <w:sz w:val="24"/>
          <w:szCs w:val="24"/>
        </w:rPr>
        <w:t>5.2.</w:t>
      </w:r>
      <w:r w:rsidR="000C3E95" w:rsidRPr="000C3E95">
        <w:rPr>
          <w:spacing w:val="-4"/>
          <w:sz w:val="24"/>
          <w:szCs w:val="24"/>
        </w:rPr>
        <w:t>8</w:t>
      </w:r>
      <w:r w:rsidRPr="000C3E95">
        <w:rPr>
          <w:spacing w:val="-4"/>
          <w:sz w:val="24"/>
          <w:szCs w:val="24"/>
        </w:rPr>
        <w:t>.</w:t>
      </w:r>
      <w:r w:rsidRPr="000C3E95">
        <w:rPr>
          <w:bCs/>
          <w:spacing w:val="-4"/>
          <w:sz w:val="24"/>
          <w:szCs w:val="24"/>
        </w:rPr>
        <w:t xml:space="preserve"> В</w:t>
      </w:r>
      <w:r w:rsidRPr="000C3E95">
        <w:rPr>
          <w:spacing w:val="-4"/>
          <w:sz w:val="24"/>
          <w:szCs w:val="24"/>
        </w:rPr>
        <w:t xml:space="preserve"> срок, указанный </w:t>
      </w:r>
      <w:r w:rsidRPr="000C3E95">
        <w:rPr>
          <w:bCs/>
          <w:spacing w:val="-4"/>
          <w:sz w:val="24"/>
          <w:szCs w:val="24"/>
        </w:rPr>
        <w:t>Заказчиком</w:t>
      </w:r>
      <w:r w:rsidRPr="000C3E95">
        <w:rPr>
          <w:spacing w:val="-4"/>
          <w:sz w:val="24"/>
          <w:szCs w:val="24"/>
        </w:rPr>
        <w:t>, предоставлять документы и иную информацию о качестве и стоимости используемых материалов, технологии производства работ и иные данные, необходимые для контроля за производством и качеством работ.</w:t>
      </w:r>
    </w:p>
    <w:p w:rsidR="006C7E50" w:rsidRPr="000C3E95" w:rsidRDefault="0003248B" w:rsidP="00DE3A95">
      <w:pPr>
        <w:tabs>
          <w:tab w:val="left" w:pos="709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0C3E95">
        <w:rPr>
          <w:spacing w:val="-4"/>
          <w:sz w:val="24"/>
          <w:szCs w:val="24"/>
        </w:rPr>
        <w:t>5.2.</w:t>
      </w:r>
      <w:r w:rsidR="000C3E95" w:rsidRPr="000C3E95">
        <w:rPr>
          <w:spacing w:val="-4"/>
          <w:sz w:val="24"/>
          <w:szCs w:val="24"/>
        </w:rPr>
        <w:t>9</w:t>
      </w:r>
      <w:r w:rsidR="006C7E50" w:rsidRPr="000C3E95">
        <w:rPr>
          <w:spacing w:val="-4"/>
          <w:sz w:val="24"/>
          <w:szCs w:val="24"/>
        </w:rPr>
        <w:t>. По требованию Заказчика своими средствами и за свой счет в кратчайший срок, согласованный с Заказчиком, устранить выявленные недостатки (дефекты) работ согласно акту выполненных работ.</w:t>
      </w:r>
    </w:p>
    <w:p w:rsidR="006C7E50" w:rsidRPr="000C3E95" w:rsidRDefault="0003248B" w:rsidP="00DE3A95">
      <w:pPr>
        <w:tabs>
          <w:tab w:val="left" w:pos="709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0C3E95">
        <w:rPr>
          <w:spacing w:val="-4"/>
          <w:sz w:val="24"/>
          <w:szCs w:val="24"/>
        </w:rPr>
        <w:t>5.2.</w:t>
      </w:r>
      <w:r w:rsidR="00A709D1" w:rsidRPr="000C3E95">
        <w:rPr>
          <w:spacing w:val="-4"/>
          <w:sz w:val="24"/>
          <w:szCs w:val="24"/>
        </w:rPr>
        <w:t>1</w:t>
      </w:r>
      <w:r w:rsidR="000C3E95" w:rsidRPr="000C3E95">
        <w:rPr>
          <w:spacing w:val="-4"/>
          <w:sz w:val="24"/>
          <w:szCs w:val="24"/>
        </w:rPr>
        <w:t>0</w:t>
      </w:r>
      <w:r w:rsidR="006C7E50" w:rsidRPr="000C3E95">
        <w:rPr>
          <w:spacing w:val="-4"/>
          <w:sz w:val="24"/>
          <w:szCs w:val="24"/>
        </w:rPr>
        <w:t>. Незамедлительно в письменной форме информировать Заказчика в случае невозможности исполнения обязательств по настоящему Контракту.</w:t>
      </w:r>
    </w:p>
    <w:p w:rsidR="006C7E50" w:rsidRPr="000C3E95" w:rsidRDefault="0003248B" w:rsidP="00DE3A95">
      <w:pPr>
        <w:tabs>
          <w:tab w:val="left" w:pos="709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0C3E95">
        <w:rPr>
          <w:spacing w:val="-4"/>
          <w:sz w:val="24"/>
          <w:szCs w:val="24"/>
        </w:rPr>
        <w:t>5.2.</w:t>
      </w:r>
      <w:r w:rsidR="00511C0A" w:rsidRPr="000C3E95">
        <w:rPr>
          <w:spacing w:val="-4"/>
          <w:sz w:val="24"/>
          <w:szCs w:val="24"/>
        </w:rPr>
        <w:t>1</w:t>
      </w:r>
      <w:r w:rsidR="000C3E95" w:rsidRPr="000C3E95">
        <w:rPr>
          <w:spacing w:val="-4"/>
          <w:sz w:val="24"/>
          <w:szCs w:val="24"/>
        </w:rPr>
        <w:t>1</w:t>
      </w:r>
      <w:r w:rsidR="006C7E50" w:rsidRPr="000C3E95">
        <w:rPr>
          <w:spacing w:val="-4"/>
          <w:sz w:val="24"/>
          <w:szCs w:val="24"/>
        </w:rPr>
        <w:t>. Выполнить в полном объеме все свои обязательства, предусмотренные настоящим Контрактом, в соответствии с действующим законодательством.</w:t>
      </w:r>
    </w:p>
    <w:p w:rsidR="006C7E50" w:rsidRPr="000C3E95" w:rsidRDefault="0003248B" w:rsidP="00DE3A95">
      <w:pPr>
        <w:tabs>
          <w:tab w:val="left" w:pos="709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0C3E95">
        <w:rPr>
          <w:spacing w:val="-4"/>
          <w:sz w:val="24"/>
          <w:szCs w:val="24"/>
        </w:rPr>
        <w:t>5.2.</w:t>
      </w:r>
      <w:r w:rsidR="00511C0A" w:rsidRPr="000C3E95">
        <w:rPr>
          <w:spacing w:val="-4"/>
          <w:sz w:val="24"/>
          <w:szCs w:val="24"/>
        </w:rPr>
        <w:t>1</w:t>
      </w:r>
      <w:r w:rsidR="000C3E95" w:rsidRPr="000C3E95">
        <w:rPr>
          <w:spacing w:val="-4"/>
          <w:sz w:val="24"/>
          <w:szCs w:val="24"/>
        </w:rPr>
        <w:t>2</w:t>
      </w:r>
      <w:r w:rsidR="006C7E50" w:rsidRPr="000C3E95">
        <w:rPr>
          <w:spacing w:val="-4"/>
          <w:sz w:val="24"/>
          <w:szCs w:val="24"/>
        </w:rPr>
        <w:t>. Немедленно известить Заказчика и до получения от него указаний приостановить работы при обнаружении:</w:t>
      </w:r>
    </w:p>
    <w:p w:rsidR="006C7E50" w:rsidRPr="000C3E95" w:rsidRDefault="006C7E50" w:rsidP="00DE3A95">
      <w:pPr>
        <w:tabs>
          <w:tab w:val="left" w:pos="709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0C3E95">
        <w:rPr>
          <w:spacing w:val="-4"/>
          <w:sz w:val="24"/>
          <w:szCs w:val="24"/>
        </w:rPr>
        <w:t>- возможных неблагоприятных для Заказчика последствий выполнения его указаний о способе выполнения работы;</w:t>
      </w:r>
    </w:p>
    <w:p w:rsidR="006C7E50" w:rsidRPr="000C3E95" w:rsidRDefault="006C7E50" w:rsidP="00DE3A95">
      <w:pPr>
        <w:tabs>
          <w:tab w:val="left" w:pos="709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0C3E95">
        <w:rPr>
          <w:spacing w:val="-4"/>
          <w:sz w:val="24"/>
          <w:szCs w:val="24"/>
        </w:rPr>
        <w:t>- иных, независящих от Подрядчика обстоятельств, угрожающих годности или прочности результатов выполняемой работы, либо создающих невозможность ее завершения в срок.</w:t>
      </w:r>
    </w:p>
    <w:p w:rsidR="006C7E50" w:rsidRPr="000C3E95" w:rsidRDefault="006C7E50" w:rsidP="0003248B">
      <w:pPr>
        <w:tabs>
          <w:tab w:val="left" w:pos="567"/>
        </w:tabs>
        <w:ind w:firstLine="709"/>
        <w:contextualSpacing/>
        <w:jc w:val="both"/>
        <w:rPr>
          <w:bCs/>
          <w:spacing w:val="-4"/>
          <w:sz w:val="24"/>
          <w:szCs w:val="24"/>
        </w:rPr>
      </w:pPr>
      <w:r w:rsidRPr="000C3E95">
        <w:rPr>
          <w:b/>
          <w:spacing w:val="-4"/>
          <w:sz w:val="24"/>
          <w:szCs w:val="24"/>
        </w:rPr>
        <w:t>5.3. Заказчик имеет право:</w:t>
      </w:r>
    </w:p>
    <w:p w:rsidR="006C7E50" w:rsidRPr="000C3E95" w:rsidRDefault="006C7E50" w:rsidP="0003248B">
      <w:pPr>
        <w:tabs>
          <w:tab w:val="left" w:pos="567"/>
        </w:tabs>
        <w:ind w:firstLine="709"/>
        <w:contextualSpacing/>
        <w:jc w:val="both"/>
        <w:rPr>
          <w:bCs/>
          <w:spacing w:val="-4"/>
          <w:sz w:val="24"/>
          <w:szCs w:val="24"/>
        </w:rPr>
      </w:pPr>
      <w:r w:rsidRPr="000C3E95">
        <w:rPr>
          <w:bCs/>
          <w:spacing w:val="-4"/>
          <w:sz w:val="24"/>
          <w:szCs w:val="24"/>
        </w:rPr>
        <w:t>5.3.1. На б</w:t>
      </w:r>
      <w:r w:rsidRPr="000C3E95">
        <w:rPr>
          <w:spacing w:val="-4"/>
          <w:sz w:val="24"/>
          <w:szCs w:val="24"/>
        </w:rPr>
        <w:t xml:space="preserve">еспрепятственный доступ ко всем видам работ в течение всего периода и в любое время их выполнения. </w:t>
      </w:r>
    </w:p>
    <w:p w:rsidR="006C7E50" w:rsidRPr="000C3E95" w:rsidRDefault="006C7E50" w:rsidP="0003248B">
      <w:pPr>
        <w:tabs>
          <w:tab w:val="left" w:pos="567"/>
        </w:tabs>
        <w:ind w:firstLine="709"/>
        <w:contextualSpacing/>
        <w:jc w:val="both"/>
        <w:rPr>
          <w:bCs/>
          <w:spacing w:val="-4"/>
          <w:sz w:val="24"/>
          <w:szCs w:val="24"/>
        </w:rPr>
      </w:pPr>
      <w:r w:rsidRPr="000C3E95">
        <w:rPr>
          <w:bCs/>
          <w:spacing w:val="-4"/>
          <w:sz w:val="24"/>
          <w:szCs w:val="24"/>
        </w:rPr>
        <w:t>5.3.2. К</w:t>
      </w:r>
      <w:r w:rsidRPr="000C3E95">
        <w:rPr>
          <w:spacing w:val="-4"/>
          <w:sz w:val="24"/>
          <w:szCs w:val="24"/>
        </w:rPr>
        <w:t xml:space="preserve">онтролировать ход выполнения </w:t>
      </w:r>
      <w:r w:rsidRPr="000C3E95">
        <w:rPr>
          <w:bCs/>
          <w:spacing w:val="-4"/>
          <w:sz w:val="24"/>
          <w:szCs w:val="24"/>
        </w:rPr>
        <w:t>Подрядчиком</w:t>
      </w:r>
      <w:r w:rsidRPr="000C3E95">
        <w:rPr>
          <w:spacing w:val="-4"/>
          <w:sz w:val="24"/>
          <w:szCs w:val="24"/>
        </w:rPr>
        <w:t xml:space="preserve"> работ по настоящему Контракту без вмешательства в оперативно-хозяйственную деятельность Подрядчика.</w:t>
      </w:r>
    </w:p>
    <w:p w:rsidR="006C7E50" w:rsidRPr="000C3E95" w:rsidRDefault="006C7E50" w:rsidP="0003248B">
      <w:pPr>
        <w:tabs>
          <w:tab w:val="left" w:pos="567"/>
        </w:tabs>
        <w:ind w:firstLine="709"/>
        <w:contextualSpacing/>
        <w:jc w:val="both"/>
        <w:rPr>
          <w:bCs/>
          <w:spacing w:val="-4"/>
          <w:sz w:val="24"/>
          <w:szCs w:val="24"/>
        </w:rPr>
      </w:pPr>
      <w:r w:rsidRPr="000C3E95">
        <w:rPr>
          <w:bCs/>
          <w:spacing w:val="-4"/>
          <w:sz w:val="24"/>
          <w:szCs w:val="24"/>
        </w:rPr>
        <w:t>5.3.3.</w:t>
      </w:r>
      <w:r w:rsidRPr="000C3E95">
        <w:rPr>
          <w:spacing w:val="-4"/>
          <w:sz w:val="24"/>
          <w:szCs w:val="24"/>
        </w:rPr>
        <w:t xml:space="preserve"> В любое время потребовать от </w:t>
      </w:r>
      <w:r w:rsidRPr="000C3E95">
        <w:rPr>
          <w:bCs/>
          <w:spacing w:val="-4"/>
          <w:sz w:val="24"/>
          <w:szCs w:val="24"/>
        </w:rPr>
        <w:t>Подрядчика</w:t>
      </w:r>
      <w:r w:rsidRPr="000C3E95">
        <w:rPr>
          <w:spacing w:val="-4"/>
          <w:sz w:val="24"/>
          <w:szCs w:val="24"/>
        </w:rPr>
        <w:t xml:space="preserve"> отчет о ходе выполнения настоящего Контракта.</w:t>
      </w:r>
    </w:p>
    <w:p w:rsidR="006C7E50" w:rsidRPr="000C3E95" w:rsidRDefault="006C7E50" w:rsidP="0003248B">
      <w:pPr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</w:rPr>
      </w:pPr>
      <w:r w:rsidRPr="000C3E95">
        <w:rPr>
          <w:bCs/>
          <w:spacing w:val="-4"/>
          <w:sz w:val="24"/>
          <w:szCs w:val="24"/>
        </w:rPr>
        <w:t>5.3.4.</w:t>
      </w:r>
      <w:r w:rsidRPr="000C3E95">
        <w:rPr>
          <w:spacing w:val="-4"/>
          <w:sz w:val="24"/>
          <w:szCs w:val="24"/>
        </w:rPr>
        <w:t xml:space="preserve"> Требовать от</w:t>
      </w:r>
      <w:r w:rsidR="000C3E95" w:rsidRPr="000C3E95">
        <w:rPr>
          <w:spacing w:val="-4"/>
          <w:sz w:val="24"/>
          <w:szCs w:val="24"/>
        </w:rPr>
        <w:t xml:space="preserve"> </w:t>
      </w:r>
      <w:r w:rsidRPr="000C3E95">
        <w:rPr>
          <w:spacing w:val="-4"/>
          <w:sz w:val="24"/>
          <w:szCs w:val="24"/>
        </w:rPr>
        <w:t>Подрядчика надлежащего выполнения работ и своевременного устранения выявленных недостатков.</w:t>
      </w:r>
    </w:p>
    <w:p w:rsidR="006C7E50" w:rsidRPr="000C3E95" w:rsidRDefault="006C7E50" w:rsidP="0003248B">
      <w:pPr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</w:rPr>
      </w:pPr>
      <w:r w:rsidRPr="000C3E95">
        <w:rPr>
          <w:spacing w:val="-4"/>
          <w:sz w:val="24"/>
          <w:szCs w:val="24"/>
        </w:rPr>
        <w:t>5.3.5. Отказаться от оплаты работ, не предусмотренных настоящим Контрактом.</w:t>
      </w:r>
    </w:p>
    <w:p w:rsidR="006C7E50" w:rsidRPr="000C3E95" w:rsidRDefault="006C7E50" w:rsidP="0003248B">
      <w:pPr>
        <w:pStyle w:val="ConsPlusNormal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C3E95">
        <w:rPr>
          <w:rFonts w:ascii="Times New Roman" w:hAnsi="Times New Roman" w:cs="Times New Roman"/>
          <w:spacing w:val="-4"/>
          <w:sz w:val="24"/>
          <w:szCs w:val="24"/>
        </w:rPr>
        <w:t>5.3.</w:t>
      </w:r>
      <w:r w:rsidR="00414096" w:rsidRPr="000C3E95">
        <w:rPr>
          <w:rFonts w:ascii="Times New Roman" w:hAnsi="Times New Roman" w:cs="Times New Roman"/>
          <w:spacing w:val="-4"/>
          <w:sz w:val="24"/>
          <w:szCs w:val="24"/>
        </w:rPr>
        <w:t>6</w:t>
      </w:r>
      <w:r w:rsidRPr="000C3E95">
        <w:rPr>
          <w:rFonts w:ascii="Times New Roman" w:hAnsi="Times New Roman" w:cs="Times New Roman"/>
          <w:spacing w:val="-4"/>
          <w:sz w:val="24"/>
          <w:szCs w:val="24"/>
        </w:rPr>
        <w:t xml:space="preserve">. Привлечь </w:t>
      </w:r>
      <w:r w:rsidR="00511C0A" w:rsidRPr="000C3E95">
        <w:rPr>
          <w:rFonts w:ascii="Times New Roman" w:hAnsi="Times New Roman" w:cs="Times New Roman"/>
          <w:spacing w:val="-4"/>
          <w:sz w:val="24"/>
          <w:szCs w:val="24"/>
        </w:rPr>
        <w:t>комитет по жилищно-коммунальному хозяйству, архитектуре и градостроительст</w:t>
      </w:r>
      <w:r w:rsidR="009A1423" w:rsidRPr="000C3E95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511C0A" w:rsidRPr="000C3E95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0C3E95">
        <w:rPr>
          <w:rFonts w:ascii="Times New Roman" w:hAnsi="Times New Roman" w:cs="Times New Roman"/>
          <w:spacing w:val="-4"/>
          <w:sz w:val="24"/>
          <w:szCs w:val="24"/>
        </w:rPr>
        <w:t xml:space="preserve"> Администрации муниципального образования «Дорогобужский район» Смоленской области для осуществления контроля и выполнения следующих функций:</w:t>
      </w:r>
    </w:p>
    <w:p w:rsidR="006C7E50" w:rsidRPr="000C3E95" w:rsidRDefault="006C7E50" w:rsidP="0003248B">
      <w:pPr>
        <w:pStyle w:val="ConsPlusNormal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C3E95">
        <w:rPr>
          <w:rFonts w:ascii="Times New Roman" w:hAnsi="Times New Roman" w:cs="Times New Roman"/>
          <w:spacing w:val="-4"/>
          <w:sz w:val="24"/>
          <w:szCs w:val="24"/>
        </w:rPr>
        <w:t>- принятие решений по техническим и организационным вопросам (в том числе определение мест проведения работ), возникающим в процессе производства работ, назначение специалиста по контролю за работами, который имеет право беспрепятственного доступа ко всем видам выполняемых работ в период выполнения работ;</w:t>
      </w:r>
    </w:p>
    <w:p w:rsidR="006C7E50" w:rsidRPr="000C3E95" w:rsidRDefault="006C7E50" w:rsidP="0003248B">
      <w:pPr>
        <w:pStyle w:val="ConsPlusNormal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C3E95">
        <w:rPr>
          <w:rFonts w:ascii="Times New Roman" w:hAnsi="Times New Roman" w:cs="Times New Roman"/>
          <w:spacing w:val="-4"/>
          <w:sz w:val="24"/>
          <w:szCs w:val="24"/>
        </w:rPr>
        <w:t>- осуществление контроля за ходом и качеством выполнения работ</w:t>
      </w:r>
      <w:r w:rsidR="008F29A5" w:rsidRPr="000C3E95">
        <w:rPr>
          <w:rFonts w:ascii="Times New Roman" w:hAnsi="Times New Roman" w:cs="Times New Roman"/>
          <w:spacing w:val="-4"/>
          <w:sz w:val="24"/>
          <w:szCs w:val="24"/>
        </w:rPr>
        <w:t xml:space="preserve"> в соответствии с Техническим заданием (Приложение №1 к Контракту)</w:t>
      </w:r>
      <w:r w:rsidRPr="000C3E95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6C7E50" w:rsidRPr="000C3E95" w:rsidRDefault="006C7E50" w:rsidP="0003248B">
      <w:pPr>
        <w:pStyle w:val="ConsPlusNormal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C3E95">
        <w:rPr>
          <w:rFonts w:ascii="Times New Roman" w:hAnsi="Times New Roman" w:cs="Times New Roman"/>
          <w:spacing w:val="-4"/>
          <w:sz w:val="24"/>
          <w:szCs w:val="24"/>
        </w:rPr>
        <w:t>- осуществление проверки предъявленных Подрядчиком к оплате документов;</w:t>
      </w:r>
    </w:p>
    <w:p w:rsidR="006C7E50" w:rsidRPr="000C3E95" w:rsidRDefault="006C7E50" w:rsidP="0003248B">
      <w:pPr>
        <w:pStyle w:val="ConsPlusNormal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C3E95">
        <w:rPr>
          <w:rFonts w:ascii="Times New Roman" w:hAnsi="Times New Roman" w:cs="Times New Roman"/>
          <w:spacing w:val="-4"/>
          <w:sz w:val="24"/>
          <w:szCs w:val="24"/>
        </w:rPr>
        <w:t>- осуществление приемки выполненных работ в пределах установленной настоящим Контрактом цены работ;</w:t>
      </w:r>
    </w:p>
    <w:p w:rsidR="006C7E50" w:rsidRPr="000C3E95" w:rsidRDefault="00E6284E" w:rsidP="0003248B">
      <w:pPr>
        <w:pStyle w:val="ConsPlusNormal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C3E95">
        <w:rPr>
          <w:rFonts w:ascii="Times New Roman" w:hAnsi="Times New Roman" w:cs="Times New Roman"/>
          <w:spacing w:val="-4"/>
          <w:sz w:val="24"/>
          <w:szCs w:val="24"/>
        </w:rPr>
        <w:t>- подписание акта</w:t>
      </w:r>
      <w:r w:rsidR="00FE55F7" w:rsidRPr="000C3E95">
        <w:rPr>
          <w:rFonts w:ascii="Times New Roman" w:hAnsi="Times New Roman" w:cs="Times New Roman"/>
          <w:spacing w:val="-4"/>
          <w:sz w:val="24"/>
          <w:szCs w:val="24"/>
        </w:rPr>
        <w:t xml:space="preserve"> о приемке</w:t>
      </w:r>
      <w:r w:rsidR="006C7E50" w:rsidRPr="000C3E95">
        <w:rPr>
          <w:rFonts w:ascii="Times New Roman" w:hAnsi="Times New Roman" w:cs="Times New Roman"/>
          <w:spacing w:val="-4"/>
          <w:sz w:val="24"/>
          <w:szCs w:val="24"/>
        </w:rPr>
        <w:t xml:space="preserve"> выполненных работ и акт</w:t>
      </w:r>
      <w:r w:rsidRPr="000C3E95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="006C7E50" w:rsidRPr="000C3E95">
        <w:rPr>
          <w:rFonts w:ascii="Times New Roman" w:hAnsi="Times New Roman" w:cs="Times New Roman"/>
          <w:spacing w:val="-4"/>
          <w:sz w:val="24"/>
          <w:szCs w:val="24"/>
        </w:rPr>
        <w:t xml:space="preserve"> сдачи-приемки работ;</w:t>
      </w:r>
    </w:p>
    <w:p w:rsidR="006C7E50" w:rsidRPr="000C3E95" w:rsidRDefault="006C7E50" w:rsidP="0003248B">
      <w:pPr>
        <w:pStyle w:val="ConsPlusNormal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C3E95">
        <w:rPr>
          <w:rFonts w:ascii="Times New Roman" w:hAnsi="Times New Roman" w:cs="Times New Roman"/>
          <w:spacing w:val="-4"/>
          <w:sz w:val="24"/>
          <w:szCs w:val="24"/>
        </w:rPr>
        <w:t xml:space="preserve">- формирование пакета документов по контролю за выполнением работ, который включает в себя акт </w:t>
      </w:r>
      <w:r w:rsidR="00FE55F7" w:rsidRPr="000C3E95">
        <w:rPr>
          <w:rFonts w:ascii="Times New Roman" w:hAnsi="Times New Roman" w:cs="Times New Roman"/>
          <w:spacing w:val="-4"/>
          <w:sz w:val="24"/>
          <w:szCs w:val="24"/>
        </w:rPr>
        <w:t xml:space="preserve">о приемке </w:t>
      </w:r>
      <w:r w:rsidRPr="000C3E95">
        <w:rPr>
          <w:rFonts w:ascii="Times New Roman" w:hAnsi="Times New Roman" w:cs="Times New Roman"/>
          <w:spacing w:val="-4"/>
          <w:sz w:val="24"/>
          <w:szCs w:val="24"/>
        </w:rPr>
        <w:t>выполненных работ;</w:t>
      </w:r>
    </w:p>
    <w:p w:rsidR="006C7E50" w:rsidRPr="000C3E95" w:rsidRDefault="006C7E50" w:rsidP="0003248B">
      <w:pPr>
        <w:pStyle w:val="ConsPlusNormal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C3E95">
        <w:rPr>
          <w:rFonts w:ascii="Times New Roman" w:hAnsi="Times New Roman" w:cs="Times New Roman"/>
          <w:spacing w:val="-4"/>
          <w:sz w:val="24"/>
          <w:szCs w:val="24"/>
        </w:rPr>
        <w:t xml:space="preserve">- сообщение в письменной форме Заказчику и Подрядчику о фактах наличия каких-либо недостатков при выполнении </w:t>
      </w:r>
      <w:r w:rsidR="00E6284E" w:rsidRPr="000C3E95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0C3E95">
        <w:rPr>
          <w:rFonts w:ascii="Times New Roman" w:hAnsi="Times New Roman" w:cs="Times New Roman"/>
          <w:spacing w:val="-4"/>
          <w:sz w:val="24"/>
          <w:szCs w:val="24"/>
        </w:rPr>
        <w:t>абот согласно условиям настоящего Контракта;</w:t>
      </w:r>
    </w:p>
    <w:p w:rsidR="006C7E50" w:rsidRPr="000C3E95" w:rsidRDefault="006C7E50" w:rsidP="0003248B">
      <w:pPr>
        <w:pStyle w:val="ConsPlusNormal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C3E95">
        <w:rPr>
          <w:rFonts w:ascii="Times New Roman" w:hAnsi="Times New Roman" w:cs="Times New Roman"/>
          <w:spacing w:val="-4"/>
          <w:sz w:val="24"/>
          <w:szCs w:val="24"/>
        </w:rPr>
        <w:t>- указание Подрядчику на установленные места складирования и вывоза мусора.</w:t>
      </w:r>
    </w:p>
    <w:p w:rsidR="006C7E50" w:rsidRPr="000C3E95" w:rsidRDefault="006C7E50" w:rsidP="0003248B">
      <w:pPr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  <w:highlight w:val="green"/>
        </w:rPr>
      </w:pPr>
      <w:r w:rsidRPr="000C3E95">
        <w:rPr>
          <w:spacing w:val="-4"/>
          <w:sz w:val="24"/>
          <w:szCs w:val="24"/>
        </w:rPr>
        <w:t>- при обнаружении в ходе выполнения работ отступлений от условий настоящего Контракта, которые могут ухудшить качество выполненных работ, или иных недостатков, немедленно заявлять об этом Заказчику и Подрядчику в письменной форме.</w:t>
      </w:r>
    </w:p>
    <w:p w:rsidR="006C7E50" w:rsidRPr="000C3E95" w:rsidRDefault="006C7E50" w:rsidP="0003248B">
      <w:pPr>
        <w:tabs>
          <w:tab w:val="left" w:pos="567"/>
        </w:tabs>
        <w:autoSpaceDE w:val="0"/>
        <w:ind w:firstLine="709"/>
        <w:contextualSpacing/>
        <w:jc w:val="both"/>
        <w:rPr>
          <w:b/>
          <w:spacing w:val="-4"/>
          <w:sz w:val="24"/>
          <w:szCs w:val="24"/>
        </w:rPr>
      </w:pPr>
      <w:r w:rsidRPr="000C3E95">
        <w:rPr>
          <w:spacing w:val="-4"/>
          <w:sz w:val="24"/>
          <w:szCs w:val="24"/>
        </w:rPr>
        <w:t>5.3.</w:t>
      </w:r>
      <w:r w:rsidR="00414096" w:rsidRPr="000C3E95">
        <w:rPr>
          <w:spacing w:val="-4"/>
          <w:sz w:val="24"/>
          <w:szCs w:val="24"/>
        </w:rPr>
        <w:t>7</w:t>
      </w:r>
      <w:r w:rsidRPr="000C3E95">
        <w:rPr>
          <w:spacing w:val="-4"/>
          <w:sz w:val="24"/>
          <w:szCs w:val="24"/>
        </w:rPr>
        <w:t>. Привлекать экспертов, специалистов и иных лиц, обладающих необходимыми знаниями в области сертификации, стандартизации, безопасности, оценки качества и т.п., для участия в проведении экспертизы выполненных работ и представленной Подрядчиком отчетной документации.</w:t>
      </w:r>
    </w:p>
    <w:p w:rsidR="006C7E50" w:rsidRPr="000C3E95" w:rsidRDefault="006C7E50" w:rsidP="0003248B">
      <w:pPr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</w:rPr>
      </w:pPr>
      <w:r w:rsidRPr="000C3E95">
        <w:rPr>
          <w:b/>
          <w:spacing w:val="-4"/>
          <w:sz w:val="24"/>
          <w:szCs w:val="24"/>
        </w:rPr>
        <w:lastRenderedPageBreak/>
        <w:t>5.4. Заказчик обязан:</w:t>
      </w:r>
    </w:p>
    <w:p w:rsidR="006C7E50" w:rsidRPr="000C3E95" w:rsidRDefault="006C7E50" w:rsidP="0003248B">
      <w:pPr>
        <w:shd w:val="clear" w:color="auto" w:fill="FFFFFF"/>
        <w:tabs>
          <w:tab w:val="left" w:pos="567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0C3E95">
        <w:rPr>
          <w:spacing w:val="-4"/>
          <w:sz w:val="24"/>
          <w:szCs w:val="24"/>
        </w:rPr>
        <w:t>5.4.1. Осуществлять контроль за соответствием объема, стоимости и качества работ условиям настоящего Контракта</w:t>
      </w:r>
      <w:r w:rsidR="00DE2763" w:rsidRPr="000C3E95">
        <w:rPr>
          <w:spacing w:val="-4"/>
          <w:sz w:val="24"/>
          <w:szCs w:val="24"/>
        </w:rPr>
        <w:t>, проектной документации</w:t>
      </w:r>
      <w:r w:rsidRPr="000C3E95">
        <w:rPr>
          <w:spacing w:val="-4"/>
          <w:sz w:val="24"/>
          <w:szCs w:val="24"/>
        </w:rPr>
        <w:t>, строительным нормам и правилам.</w:t>
      </w:r>
    </w:p>
    <w:p w:rsidR="006C7E50" w:rsidRPr="000C3E95" w:rsidRDefault="006C7E50" w:rsidP="0003248B">
      <w:pPr>
        <w:shd w:val="clear" w:color="auto" w:fill="FFFFFF"/>
        <w:tabs>
          <w:tab w:val="left" w:pos="567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0C3E95">
        <w:rPr>
          <w:spacing w:val="-4"/>
          <w:sz w:val="24"/>
          <w:szCs w:val="24"/>
        </w:rPr>
        <w:t>5.4.2. Своевременно сообщать в письменной форме Подрядчику о недостатках, обнаруженных в ходе выполнения работ или приемки выполненных работ.</w:t>
      </w:r>
    </w:p>
    <w:p w:rsidR="006C7E50" w:rsidRPr="000C3E95" w:rsidRDefault="006C7E50" w:rsidP="0003248B">
      <w:pPr>
        <w:shd w:val="clear" w:color="auto" w:fill="FFFFFF"/>
        <w:tabs>
          <w:tab w:val="left" w:pos="567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0C3E95">
        <w:rPr>
          <w:spacing w:val="-4"/>
          <w:sz w:val="24"/>
          <w:szCs w:val="24"/>
        </w:rPr>
        <w:t>5.4.3. При обнаружении отступления от задания, использования материалов и выполненных работ, качество которых не отвечает требованиям ТУ, ГОСТов и СНиПов, выдать предписание о приостановке работ и исправлении обнаруженных дефектов.</w:t>
      </w:r>
    </w:p>
    <w:p w:rsidR="006C7E50" w:rsidRPr="000C3E95" w:rsidRDefault="006C7E50" w:rsidP="0003248B">
      <w:pPr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</w:rPr>
      </w:pPr>
      <w:r w:rsidRPr="000C3E95">
        <w:rPr>
          <w:spacing w:val="-4"/>
          <w:sz w:val="24"/>
          <w:szCs w:val="24"/>
        </w:rPr>
        <w:t>5.4.4. Принять качественно выполненные работы, а также оплатить качественно выполненные работы в соответствии с настоящим Контрактом.</w:t>
      </w:r>
    </w:p>
    <w:p w:rsidR="006C7E50" w:rsidRPr="000C3E95" w:rsidRDefault="006C7E50" w:rsidP="0003248B">
      <w:pPr>
        <w:shd w:val="clear" w:color="auto" w:fill="FFFFFF"/>
        <w:tabs>
          <w:tab w:val="left" w:pos="567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0C3E95">
        <w:rPr>
          <w:spacing w:val="-4"/>
          <w:sz w:val="24"/>
          <w:szCs w:val="24"/>
        </w:rPr>
        <w:t>5.4.5. Извещать органы государственного строительного надзора о выявленных случаях аварийного состояния при выполнении работ.</w:t>
      </w:r>
    </w:p>
    <w:p w:rsidR="006C7E50" w:rsidRPr="000C3E95" w:rsidRDefault="006C7E50" w:rsidP="0003248B">
      <w:pPr>
        <w:tabs>
          <w:tab w:val="left" w:pos="567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0C3E95">
        <w:rPr>
          <w:spacing w:val="-4"/>
          <w:sz w:val="24"/>
          <w:szCs w:val="24"/>
        </w:rPr>
        <w:t>5.4.6. Осуществлять контроль по исполнению Подрядчиком предписаний государственных надзорных органов в части безопасных методов ведения работ, качества работ и используемых материалов и строительных конструкций.</w:t>
      </w:r>
    </w:p>
    <w:p w:rsidR="006C7E50" w:rsidRPr="000C3E95" w:rsidRDefault="006C7E50" w:rsidP="0003248B">
      <w:pPr>
        <w:tabs>
          <w:tab w:val="left" w:pos="567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0C3E95">
        <w:rPr>
          <w:spacing w:val="-4"/>
          <w:sz w:val="24"/>
          <w:szCs w:val="24"/>
        </w:rPr>
        <w:t>5.4.7. Выполнить в полном объеме все свои обязательства, предусмотренные настоящим Контрактом.</w:t>
      </w:r>
    </w:p>
    <w:p w:rsidR="00BC7994" w:rsidRPr="00C601D2" w:rsidRDefault="00BC7994" w:rsidP="0003248B">
      <w:pPr>
        <w:tabs>
          <w:tab w:val="left" w:pos="567"/>
        </w:tabs>
        <w:ind w:firstLine="709"/>
        <w:contextualSpacing/>
        <w:jc w:val="both"/>
        <w:rPr>
          <w:b/>
          <w:bCs/>
          <w:color w:val="FF0000"/>
          <w:spacing w:val="-4"/>
          <w:sz w:val="24"/>
          <w:szCs w:val="24"/>
        </w:rPr>
      </w:pPr>
    </w:p>
    <w:p w:rsidR="006C7E50" w:rsidRPr="000C3E95" w:rsidRDefault="006C7E50" w:rsidP="004D3FAD">
      <w:pPr>
        <w:tabs>
          <w:tab w:val="left" w:pos="567"/>
        </w:tabs>
        <w:contextualSpacing/>
        <w:jc w:val="center"/>
        <w:rPr>
          <w:spacing w:val="-4"/>
          <w:sz w:val="24"/>
          <w:szCs w:val="24"/>
        </w:rPr>
      </w:pPr>
      <w:r w:rsidRPr="000C3E95">
        <w:rPr>
          <w:b/>
          <w:bCs/>
          <w:spacing w:val="-4"/>
          <w:sz w:val="24"/>
          <w:szCs w:val="24"/>
        </w:rPr>
        <w:t>6. Порядок и сроки приемки выполненной работы</w:t>
      </w:r>
    </w:p>
    <w:p w:rsidR="006C7E50" w:rsidRPr="000C3E95" w:rsidRDefault="006C7E50" w:rsidP="0003248B">
      <w:pPr>
        <w:tabs>
          <w:tab w:val="left" w:pos="567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0C3E95">
        <w:rPr>
          <w:spacing w:val="-4"/>
          <w:sz w:val="24"/>
          <w:szCs w:val="24"/>
        </w:rPr>
        <w:t>6.1. Сдача-приемка выполненных работ и передача отчетной документации осуществляются в сроки, предусмотренные настоящим Контрактом.</w:t>
      </w:r>
    </w:p>
    <w:p w:rsidR="006C7E50" w:rsidRPr="000C3E95" w:rsidRDefault="006C7E50" w:rsidP="0003248B">
      <w:pPr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</w:rPr>
      </w:pPr>
      <w:r w:rsidRPr="000C3E95">
        <w:rPr>
          <w:spacing w:val="-4"/>
          <w:sz w:val="24"/>
          <w:szCs w:val="24"/>
        </w:rPr>
        <w:t xml:space="preserve">6.2. </w:t>
      </w:r>
      <w:r w:rsidR="00E57B28" w:rsidRPr="000C3E95">
        <w:rPr>
          <w:spacing w:val="-4"/>
          <w:sz w:val="24"/>
          <w:szCs w:val="24"/>
        </w:rPr>
        <w:t xml:space="preserve">Выполненные работы принимаются Заказчиком по акту </w:t>
      </w:r>
      <w:r w:rsidR="00FE55F7" w:rsidRPr="000C3E95">
        <w:rPr>
          <w:spacing w:val="-4"/>
          <w:sz w:val="24"/>
          <w:szCs w:val="24"/>
        </w:rPr>
        <w:t xml:space="preserve">о приемке </w:t>
      </w:r>
      <w:r w:rsidR="00E57B28" w:rsidRPr="000C3E95">
        <w:rPr>
          <w:spacing w:val="-4"/>
          <w:sz w:val="24"/>
          <w:szCs w:val="24"/>
        </w:rPr>
        <w:t>выполненных работ.</w:t>
      </w:r>
    </w:p>
    <w:p w:rsidR="006C7E50" w:rsidRPr="000C3E95" w:rsidRDefault="006C7E50" w:rsidP="0003248B">
      <w:pPr>
        <w:tabs>
          <w:tab w:val="left" w:pos="567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0C3E95">
        <w:rPr>
          <w:spacing w:val="-4"/>
          <w:sz w:val="24"/>
          <w:szCs w:val="24"/>
        </w:rPr>
        <w:t xml:space="preserve">6.3. Заказчик в течение </w:t>
      </w:r>
      <w:r w:rsidR="001E6656" w:rsidRPr="000C3E95">
        <w:rPr>
          <w:spacing w:val="-4"/>
          <w:sz w:val="24"/>
          <w:szCs w:val="24"/>
        </w:rPr>
        <w:t>10</w:t>
      </w:r>
      <w:r w:rsidR="008545C0" w:rsidRPr="000C3E95">
        <w:rPr>
          <w:spacing w:val="-4"/>
          <w:sz w:val="24"/>
          <w:szCs w:val="24"/>
        </w:rPr>
        <w:t xml:space="preserve"> (</w:t>
      </w:r>
      <w:r w:rsidR="001E6656" w:rsidRPr="000C3E95">
        <w:rPr>
          <w:spacing w:val="-4"/>
          <w:sz w:val="24"/>
          <w:szCs w:val="24"/>
        </w:rPr>
        <w:t>деся</w:t>
      </w:r>
      <w:r w:rsidR="00BC5A5A" w:rsidRPr="000C3E95">
        <w:rPr>
          <w:spacing w:val="-4"/>
          <w:sz w:val="24"/>
          <w:szCs w:val="24"/>
        </w:rPr>
        <w:t>ти</w:t>
      </w:r>
      <w:r w:rsidRPr="000C3E95">
        <w:rPr>
          <w:spacing w:val="-4"/>
          <w:sz w:val="24"/>
          <w:szCs w:val="24"/>
        </w:rPr>
        <w:t>)</w:t>
      </w:r>
      <w:r w:rsidR="00BC5A5A" w:rsidRPr="000C3E95">
        <w:rPr>
          <w:spacing w:val="-4"/>
          <w:sz w:val="24"/>
          <w:szCs w:val="24"/>
        </w:rPr>
        <w:t xml:space="preserve"> </w:t>
      </w:r>
      <w:r w:rsidR="001E6656" w:rsidRPr="000C3E95">
        <w:rPr>
          <w:spacing w:val="-4"/>
          <w:sz w:val="24"/>
          <w:szCs w:val="24"/>
        </w:rPr>
        <w:t>календарных</w:t>
      </w:r>
      <w:r w:rsidRPr="000C3E95">
        <w:rPr>
          <w:spacing w:val="-4"/>
          <w:sz w:val="24"/>
          <w:szCs w:val="24"/>
        </w:rPr>
        <w:t xml:space="preserve"> дней с момента предоставления Подрядчиком отчетной документации проводит проверку результатов исполнения обязательств Подрядчиком по настоящему Контракту на предмет соответствия выполненных работ и представленной отчетной документации требованиям и условиям настоящего Контракта. Проверка результатов исполнения обязательств, предусмотренных Контрактом, может проводиться Заказчиком своими силами или к ее проведению могут привлекаться эксперты, экспертные организации на основании соответствующих Контрактов.</w:t>
      </w:r>
    </w:p>
    <w:p w:rsidR="006C7E50" w:rsidRPr="000C3E95" w:rsidRDefault="006C7E50" w:rsidP="0003248B">
      <w:pPr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</w:rPr>
      </w:pPr>
      <w:r w:rsidRPr="000C3E95">
        <w:rPr>
          <w:spacing w:val="-4"/>
          <w:sz w:val="24"/>
          <w:szCs w:val="24"/>
        </w:rPr>
        <w:t>6.4. По результатам проверки исполнения обязательств Подрядчиком по настоящему Контракту приемочная комиссия Заказчика составляет мотивированное заключение об исполнении или ненадлежащем исполнении обязательств Подрядчиком по настоящему Контракту. Мотивированное заключение о надлежащем исполнении обязательств вносится в акт сдачи-приемки выполненных работ. На основании результатов проверки Заказчик передает Подрядчику подписанный со своей стороны акт выполненных работ или мотивированный отказ от его подписания.</w:t>
      </w:r>
    </w:p>
    <w:p w:rsidR="006C7E50" w:rsidRPr="000C3E95" w:rsidRDefault="006C7E50" w:rsidP="0003248B">
      <w:pPr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</w:rPr>
      </w:pPr>
      <w:r w:rsidRPr="000C3E95">
        <w:rPr>
          <w:spacing w:val="-4"/>
          <w:sz w:val="24"/>
          <w:szCs w:val="24"/>
        </w:rPr>
        <w:t>6.5. В случае получения мотивированного отказа Заказчика от подписания акта выполненных работ Подрядчик обязан рассмотреть мотивированный отказ и устранить замечания в срок, указанный Заказчиком в мотивированном отказе, а если срок не указан, то в течение 3-х (трех) дней с момента его получения.</w:t>
      </w:r>
    </w:p>
    <w:p w:rsidR="006C7E50" w:rsidRPr="000C3E95" w:rsidRDefault="006C7E50" w:rsidP="0003248B">
      <w:pPr>
        <w:tabs>
          <w:tab w:val="left" w:pos="567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0C3E95">
        <w:rPr>
          <w:spacing w:val="-4"/>
          <w:sz w:val="24"/>
          <w:szCs w:val="24"/>
        </w:rPr>
        <w:t xml:space="preserve">6.6. Если </w:t>
      </w:r>
      <w:r w:rsidRPr="000C3E95">
        <w:rPr>
          <w:bCs/>
          <w:spacing w:val="-4"/>
          <w:sz w:val="24"/>
          <w:szCs w:val="24"/>
        </w:rPr>
        <w:t>Заказчиком</w:t>
      </w:r>
      <w:r w:rsidRPr="000C3E95">
        <w:rPr>
          <w:spacing w:val="-4"/>
          <w:sz w:val="24"/>
          <w:szCs w:val="24"/>
        </w:rPr>
        <w:t xml:space="preserve"> будут обнаружены некачественно выполненные работы, то Подрядчик своими силами и без увеличения стоимости обязан в установленный </w:t>
      </w:r>
      <w:r w:rsidRPr="000C3E95">
        <w:rPr>
          <w:bCs/>
          <w:spacing w:val="-4"/>
          <w:sz w:val="24"/>
          <w:szCs w:val="24"/>
        </w:rPr>
        <w:t>Заказчиком</w:t>
      </w:r>
      <w:r w:rsidRPr="000C3E95">
        <w:rPr>
          <w:spacing w:val="-4"/>
          <w:sz w:val="24"/>
          <w:szCs w:val="24"/>
        </w:rPr>
        <w:t xml:space="preserve"> срок устранить выявленные недостатки. Некачественно выполненные и непринятые Заказчиком работы оплате не подлежат.</w:t>
      </w:r>
    </w:p>
    <w:p w:rsidR="006C7E50" w:rsidRPr="000C3E95" w:rsidRDefault="006C7E50" w:rsidP="0003248B">
      <w:pPr>
        <w:tabs>
          <w:tab w:val="left" w:pos="567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0C3E95">
        <w:rPr>
          <w:spacing w:val="-4"/>
          <w:sz w:val="24"/>
          <w:szCs w:val="24"/>
        </w:rPr>
        <w:t>6.7. При возникновении между Заказчиком и Подрядчиком споров по поводу недостатков выполненных работ или их причин должна быть назначена экспертиза</w:t>
      </w:r>
      <w:r w:rsidRPr="000C3E95">
        <w:rPr>
          <w:bCs/>
          <w:spacing w:val="-4"/>
          <w:sz w:val="24"/>
          <w:szCs w:val="24"/>
        </w:rPr>
        <w:t>. Расходы на экспертизу несет Подрядчик.</w:t>
      </w:r>
    </w:p>
    <w:p w:rsidR="00BC7994" w:rsidRPr="00C601D2" w:rsidRDefault="00BC7994" w:rsidP="0003248B">
      <w:pPr>
        <w:tabs>
          <w:tab w:val="left" w:pos="690"/>
        </w:tabs>
        <w:ind w:firstLine="709"/>
        <w:contextualSpacing/>
        <w:jc w:val="center"/>
        <w:rPr>
          <w:b/>
          <w:color w:val="FF0000"/>
          <w:spacing w:val="-4"/>
          <w:sz w:val="24"/>
          <w:szCs w:val="24"/>
        </w:rPr>
      </w:pPr>
    </w:p>
    <w:p w:rsidR="00BB1B94" w:rsidRPr="000C3E95" w:rsidRDefault="00BB1B94" w:rsidP="004D3FAD">
      <w:pPr>
        <w:tabs>
          <w:tab w:val="left" w:pos="690"/>
        </w:tabs>
        <w:contextualSpacing/>
        <w:jc w:val="center"/>
        <w:rPr>
          <w:b/>
          <w:spacing w:val="-4"/>
          <w:sz w:val="24"/>
          <w:szCs w:val="24"/>
        </w:rPr>
      </w:pPr>
      <w:r w:rsidRPr="000C3E95">
        <w:rPr>
          <w:b/>
          <w:spacing w:val="-4"/>
          <w:sz w:val="24"/>
          <w:szCs w:val="24"/>
        </w:rPr>
        <w:t>7. Ответственность Сторон</w:t>
      </w:r>
    </w:p>
    <w:p w:rsidR="00A05828" w:rsidRPr="000C3E95" w:rsidRDefault="00A05828" w:rsidP="00A05828">
      <w:pPr>
        <w:ind w:firstLine="709"/>
        <w:jc w:val="both"/>
        <w:rPr>
          <w:spacing w:val="-4"/>
          <w:sz w:val="24"/>
          <w:szCs w:val="24"/>
        </w:rPr>
      </w:pPr>
      <w:r w:rsidRPr="000C3E95">
        <w:rPr>
          <w:spacing w:val="-4"/>
          <w:sz w:val="24"/>
          <w:szCs w:val="24"/>
        </w:rPr>
        <w:t>7.1. За неисполнение или ненадлежащее исполнение своих обязательств по настоящему Контракту Стороны несут ответственность в соответствии с законодательством Российской Федерации.</w:t>
      </w:r>
    </w:p>
    <w:p w:rsidR="00A05828" w:rsidRPr="000C3E95" w:rsidRDefault="00A05828" w:rsidP="00A05828">
      <w:pPr>
        <w:ind w:firstLine="709"/>
        <w:jc w:val="both"/>
        <w:rPr>
          <w:spacing w:val="-4"/>
          <w:sz w:val="24"/>
          <w:szCs w:val="24"/>
        </w:rPr>
      </w:pPr>
      <w:r w:rsidRPr="000C3E95">
        <w:rPr>
          <w:spacing w:val="-4"/>
          <w:sz w:val="24"/>
          <w:szCs w:val="24"/>
        </w:rPr>
        <w:t>7.2. В случае полного или частичного невыполнения условий настоящего Контракта одной из Сторон, последняя обязана возместить другой Стороне причиненные в результате этого убытки.</w:t>
      </w:r>
    </w:p>
    <w:p w:rsidR="00A05828" w:rsidRPr="000C3E95" w:rsidRDefault="00A05828" w:rsidP="00A05828">
      <w:pPr>
        <w:tabs>
          <w:tab w:val="left" w:pos="426"/>
        </w:tabs>
        <w:ind w:firstLine="709"/>
        <w:jc w:val="both"/>
        <w:rPr>
          <w:spacing w:val="-4"/>
          <w:sz w:val="24"/>
          <w:szCs w:val="24"/>
        </w:rPr>
      </w:pPr>
      <w:r w:rsidRPr="000C3E95">
        <w:rPr>
          <w:spacing w:val="-4"/>
          <w:sz w:val="24"/>
          <w:szCs w:val="24"/>
        </w:rPr>
        <w:lastRenderedPageBreak/>
        <w:t xml:space="preserve">7.3. 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поставщик (подрядчик, исполнитель) вправе потребовать уплаты неустоек (штрафов, пеней). </w:t>
      </w:r>
    </w:p>
    <w:p w:rsidR="00A05828" w:rsidRPr="000C3E95" w:rsidRDefault="00A05828" w:rsidP="00A05828">
      <w:pPr>
        <w:tabs>
          <w:tab w:val="left" w:pos="690"/>
        </w:tabs>
        <w:jc w:val="both"/>
        <w:rPr>
          <w:spacing w:val="-4"/>
          <w:sz w:val="24"/>
          <w:szCs w:val="24"/>
        </w:rPr>
      </w:pPr>
      <w:r w:rsidRPr="000C3E95">
        <w:rPr>
          <w:spacing w:val="-4"/>
          <w:sz w:val="24"/>
          <w:szCs w:val="24"/>
        </w:rPr>
        <w:tab/>
        <w:t xml:space="preserve">7.3.1. Пеня начисляется за каждый день просрочки исполнения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суммы. </w:t>
      </w:r>
    </w:p>
    <w:p w:rsidR="00A05828" w:rsidRPr="000C3E95" w:rsidRDefault="00A05828" w:rsidP="00A05828">
      <w:pPr>
        <w:autoSpaceDE w:val="0"/>
        <w:autoSpaceDN w:val="0"/>
        <w:adjustRightInd w:val="0"/>
        <w:jc w:val="both"/>
        <w:rPr>
          <w:spacing w:val="-4"/>
          <w:sz w:val="24"/>
          <w:szCs w:val="24"/>
        </w:rPr>
      </w:pPr>
      <w:r w:rsidRPr="000C3E95">
        <w:rPr>
          <w:spacing w:val="-4"/>
          <w:sz w:val="24"/>
          <w:szCs w:val="24"/>
        </w:rPr>
        <w:tab/>
        <w:t>7.3.2. 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контрактом, размер штрафа устанавливается в следующем порядке:</w:t>
      </w:r>
    </w:p>
    <w:p w:rsidR="00A05828" w:rsidRPr="000C3E95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iCs/>
          <w:spacing w:val="-4"/>
          <w:sz w:val="24"/>
          <w:szCs w:val="24"/>
        </w:rPr>
      </w:pPr>
      <w:r w:rsidRPr="000C3E95">
        <w:rPr>
          <w:i/>
          <w:iCs/>
          <w:spacing w:val="-4"/>
          <w:sz w:val="24"/>
          <w:szCs w:val="24"/>
        </w:rPr>
        <w:t>а) 1000 рублей, если цена контракта не превышает 3 млн. рублей (включительно);</w:t>
      </w:r>
    </w:p>
    <w:p w:rsidR="00A05828" w:rsidRPr="000C3E95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iCs/>
          <w:spacing w:val="-4"/>
          <w:sz w:val="24"/>
          <w:szCs w:val="24"/>
        </w:rPr>
      </w:pPr>
      <w:r w:rsidRPr="000C3E95">
        <w:rPr>
          <w:i/>
          <w:iCs/>
          <w:spacing w:val="-4"/>
          <w:sz w:val="24"/>
          <w:szCs w:val="24"/>
        </w:rPr>
        <w:t>б) 5000 рублей, если цена контракта составляет от 3 млн. рублей до 50 млн. рублей (включительно);</w:t>
      </w:r>
    </w:p>
    <w:p w:rsidR="00A05828" w:rsidRPr="000C3E95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iCs/>
          <w:spacing w:val="-4"/>
          <w:sz w:val="24"/>
          <w:szCs w:val="24"/>
        </w:rPr>
      </w:pPr>
      <w:r w:rsidRPr="000C3E95">
        <w:rPr>
          <w:i/>
          <w:iCs/>
          <w:spacing w:val="-4"/>
          <w:sz w:val="24"/>
          <w:szCs w:val="24"/>
        </w:rPr>
        <w:t>в) 10000 рублей, если цена контракта составляет от 50 млн. рублей до 100 млн. рублей (включительно);</w:t>
      </w:r>
    </w:p>
    <w:p w:rsidR="00A05828" w:rsidRPr="000C3E95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iCs/>
          <w:spacing w:val="-4"/>
          <w:sz w:val="24"/>
          <w:szCs w:val="24"/>
        </w:rPr>
      </w:pPr>
      <w:r w:rsidRPr="000C3E95">
        <w:rPr>
          <w:i/>
          <w:iCs/>
          <w:spacing w:val="-4"/>
          <w:sz w:val="24"/>
          <w:szCs w:val="24"/>
        </w:rPr>
        <w:t>г) 100000 рублей, если цена контракта превышает 100 млн. рублей.</w:t>
      </w:r>
    </w:p>
    <w:p w:rsidR="00A05828" w:rsidRPr="000C3E95" w:rsidRDefault="00A05828" w:rsidP="00A05828">
      <w:pPr>
        <w:autoSpaceDE w:val="0"/>
        <w:autoSpaceDN w:val="0"/>
        <w:adjustRightInd w:val="0"/>
        <w:ind w:firstLine="709"/>
        <w:jc w:val="both"/>
        <w:rPr>
          <w:spacing w:val="-4"/>
          <w:sz w:val="24"/>
          <w:szCs w:val="24"/>
        </w:rPr>
      </w:pPr>
      <w:r w:rsidRPr="000C3E95">
        <w:rPr>
          <w:spacing w:val="-4"/>
          <w:sz w:val="24"/>
          <w:szCs w:val="24"/>
        </w:rPr>
        <w:t>7.3.3. Общая сумма начисленных штрафов за ненадлежащее исполнение заказчиком обязательств, предусмотренных контрактом, не может превышать цену Контракта.</w:t>
      </w:r>
    </w:p>
    <w:p w:rsidR="00A05828" w:rsidRPr="000C3E95" w:rsidRDefault="00A05828" w:rsidP="00A05828">
      <w:pPr>
        <w:tabs>
          <w:tab w:val="left" w:pos="690"/>
        </w:tabs>
        <w:jc w:val="both"/>
        <w:rPr>
          <w:spacing w:val="-4"/>
          <w:sz w:val="24"/>
          <w:szCs w:val="24"/>
        </w:rPr>
      </w:pPr>
      <w:r w:rsidRPr="000C3E95">
        <w:rPr>
          <w:spacing w:val="-4"/>
          <w:sz w:val="24"/>
          <w:szCs w:val="24"/>
        </w:rPr>
        <w:tab/>
        <w:t>7.4.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Заказчик направляет поставщику (подрядчику, исполнителю) требование об уплате неустоек (штрафов, пеней).</w:t>
      </w:r>
    </w:p>
    <w:p w:rsidR="00A05828" w:rsidRPr="000C3E95" w:rsidRDefault="00A05828" w:rsidP="00A05828">
      <w:pPr>
        <w:tabs>
          <w:tab w:val="left" w:pos="690"/>
        </w:tabs>
        <w:jc w:val="both"/>
        <w:rPr>
          <w:spacing w:val="-4"/>
          <w:sz w:val="24"/>
          <w:szCs w:val="24"/>
        </w:rPr>
      </w:pPr>
      <w:r w:rsidRPr="000C3E95">
        <w:rPr>
          <w:spacing w:val="-4"/>
          <w:sz w:val="24"/>
          <w:szCs w:val="24"/>
        </w:rPr>
        <w:tab/>
        <w:t>7.4.1. Пеня начисляется за каждый день просрочки исполнения поставщиком (подрядчиком, исполнителем) обязательства, предусмотренного Контрактом, следующего после дня истечения установленного Контрактом срока исполнения обязательства,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поставщиком (подрядчиком, исполнителем), за исключением случаев, если законодательством Российской Федерации установлен иной порядок начисления пени.</w:t>
      </w:r>
    </w:p>
    <w:p w:rsidR="00A05828" w:rsidRPr="000C3E95" w:rsidRDefault="00A05828" w:rsidP="00A05828">
      <w:pPr>
        <w:tabs>
          <w:tab w:val="left" w:pos="690"/>
        </w:tabs>
        <w:jc w:val="both"/>
        <w:rPr>
          <w:spacing w:val="-4"/>
          <w:sz w:val="24"/>
          <w:szCs w:val="24"/>
        </w:rPr>
      </w:pPr>
      <w:r w:rsidRPr="000C3E95">
        <w:rPr>
          <w:spacing w:val="-4"/>
          <w:sz w:val="24"/>
          <w:szCs w:val="24"/>
        </w:rPr>
        <w:tab/>
        <w:t xml:space="preserve">7.4.2. За каждый факт неисполнения или ненадлежащего исполнения поставщиком (подрядчиком, исполнителем)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размер штрафа устанавливается в </w:t>
      </w:r>
      <w:hyperlink r:id="rId8" w:history="1">
        <w:r w:rsidRPr="000C3E95">
          <w:rPr>
            <w:rStyle w:val="ae"/>
            <w:rFonts w:eastAsiaTheme="majorEastAsia"/>
            <w:color w:val="auto"/>
            <w:spacing w:val="-4"/>
            <w:sz w:val="24"/>
            <w:szCs w:val="24"/>
          </w:rPr>
          <w:t>порядке</w:t>
        </w:r>
      </w:hyperlink>
      <w:r w:rsidRPr="000C3E95">
        <w:rPr>
          <w:spacing w:val="-4"/>
          <w:sz w:val="24"/>
          <w:szCs w:val="24"/>
        </w:rPr>
        <w:t>, установленном Правительством Российской Федерации, за исключением случаев, если законодательством Российской Федерации установлен иной порядок начисления штрафов:</w:t>
      </w:r>
    </w:p>
    <w:p w:rsidR="00A05828" w:rsidRPr="000C3E95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iCs/>
          <w:spacing w:val="-4"/>
          <w:sz w:val="24"/>
          <w:szCs w:val="24"/>
        </w:rPr>
      </w:pPr>
      <w:r w:rsidRPr="000C3E95">
        <w:rPr>
          <w:i/>
          <w:iCs/>
          <w:spacing w:val="-4"/>
          <w:sz w:val="24"/>
          <w:szCs w:val="24"/>
        </w:rPr>
        <w:t>а) 10 процентов цены контракта (этапа) в случае, если цена контракта (этапа) не превышает 3 млн. рублей;</w:t>
      </w:r>
    </w:p>
    <w:p w:rsidR="00A05828" w:rsidRPr="000C3E95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iCs/>
          <w:spacing w:val="-4"/>
          <w:sz w:val="24"/>
          <w:szCs w:val="24"/>
        </w:rPr>
      </w:pPr>
      <w:r w:rsidRPr="000C3E95">
        <w:rPr>
          <w:i/>
          <w:iCs/>
          <w:spacing w:val="-4"/>
          <w:sz w:val="24"/>
          <w:szCs w:val="24"/>
        </w:rPr>
        <w:t>б) 5 процентов цены контракта (этапа) в случае, если цена контракта (этапа) составляет от 3 млн. рублей до 50 млн. рублей (включительно);</w:t>
      </w:r>
    </w:p>
    <w:p w:rsidR="00A05828" w:rsidRPr="000C3E95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iCs/>
          <w:spacing w:val="-4"/>
          <w:sz w:val="24"/>
          <w:szCs w:val="24"/>
        </w:rPr>
      </w:pPr>
      <w:r w:rsidRPr="000C3E95">
        <w:rPr>
          <w:i/>
          <w:iCs/>
          <w:spacing w:val="-4"/>
          <w:sz w:val="24"/>
          <w:szCs w:val="24"/>
        </w:rPr>
        <w:t>в) 1 процент цены контракта (этапа) в случае, если цена контракта (этапа) составляет от 50 млн. рублей до 100 млн. рублей (включительно);</w:t>
      </w:r>
    </w:p>
    <w:p w:rsidR="00A05828" w:rsidRPr="000C3E95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iCs/>
          <w:spacing w:val="-4"/>
          <w:sz w:val="24"/>
          <w:szCs w:val="24"/>
        </w:rPr>
      </w:pPr>
      <w:r w:rsidRPr="000C3E95">
        <w:rPr>
          <w:i/>
          <w:iCs/>
          <w:spacing w:val="-4"/>
          <w:sz w:val="24"/>
          <w:szCs w:val="24"/>
        </w:rPr>
        <w:t>г) 0,5 процента цены контракта (этапа) в случае, если цена контракта (этапа) составляет от 100 млн. рублей до 500 млн. рублей (включительно);</w:t>
      </w:r>
    </w:p>
    <w:p w:rsidR="00A05828" w:rsidRPr="000C3E95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iCs/>
          <w:spacing w:val="-4"/>
          <w:sz w:val="24"/>
          <w:szCs w:val="24"/>
        </w:rPr>
      </w:pPr>
      <w:r w:rsidRPr="000C3E95">
        <w:rPr>
          <w:i/>
          <w:iCs/>
          <w:spacing w:val="-4"/>
          <w:sz w:val="24"/>
          <w:szCs w:val="24"/>
        </w:rPr>
        <w:t>д) 0,4 процента цены контракта (этапа) в случае, если цена контракта (этапа) составляет от 500 млн. рублей до 1 млрд. рублей (включительно);</w:t>
      </w:r>
    </w:p>
    <w:p w:rsidR="00A05828" w:rsidRPr="000C3E95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iCs/>
          <w:spacing w:val="-4"/>
          <w:sz w:val="24"/>
          <w:szCs w:val="24"/>
        </w:rPr>
      </w:pPr>
      <w:r w:rsidRPr="000C3E95">
        <w:rPr>
          <w:i/>
          <w:iCs/>
          <w:spacing w:val="-4"/>
          <w:sz w:val="24"/>
          <w:szCs w:val="24"/>
        </w:rPr>
        <w:t>е) 0,3 процента цены контракта (этапа) в случае, если цена контракта (этапа) составляет от 1 млрд. рублей до 2 млрд. рублей (включительно);</w:t>
      </w:r>
    </w:p>
    <w:p w:rsidR="00A05828" w:rsidRPr="000C3E95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iCs/>
          <w:spacing w:val="-4"/>
          <w:sz w:val="24"/>
          <w:szCs w:val="24"/>
        </w:rPr>
      </w:pPr>
      <w:r w:rsidRPr="000C3E95">
        <w:rPr>
          <w:i/>
          <w:iCs/>
          <w:spacing w:val="-4"/>
          <w:sz w:val="24"/>
          <w:szCs w:val="24"/>
        </w:rPr>
        <w:t>ж) 0,25 процента цены контракта (этапа) в случае, если цена контракта (этапа) составляет от 2 млрд. рублей до 5 млрд. рублей (включительно);</w:t>
      </w:r>
    </w:p>
    <w:p w:rsidR="00A05828" w:rsidRPr="000C3E95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iCs/>
          <w:spacing w:val="-4"/>
          <w:sz w:val="24"/>
          <w:szCs w:val="24"/>
        </w:rPr>
      </w:pPr>
      <w:r w:rsidRPr="000C3E95">
        <w:rPr>
          <w:i/>
          <w:iCs/>
          <w:spacing w:val="-4"/>
          <w:sz w:val="24"/>
          <w:szCs w:val="24"/>
        </w:rPr>
        <w:t>з) 0,2 процента цены контракта (этапа) в случае, если цена контракта (этапа) составляет от 5 млрд. рублей до 10 млрд. рублей (включительно);</w:t>
      </w:r>
    </w:p>
    <w:p w:rsidR="00A05828" w:rsidRPr="000C3E95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iCs/>
          <w:spacing w:val="-4"/>
          <w:sz w:val="24"/>
          <w:szCs w:val="24"/>
        </w:rPr>
      </w:pPr>
      <w:r w:rsidRPr="000C3E95">
        <w:rPr>
          <w:i/>
          <w:iCs/>
          <w:spacing w:val="-4"/>
          <w:sz w:val="24"/>
          <w:szCs w:val="24"/>
        </w:rPr>
        <w:lastRenderedPageBreak/>
        <w:t>и) 0,1 процента цены контракта (этапа) в случае, если цена контракта (этапа) превышает 10 млрд. рублей.</w:t>
      </w:r>
    </w:p>
    <w:p w:rsidR="00A05828" w:rsidRPr="000C3E95" w:rsidRDefault="00A05828" w:rsidP="00A05828">
      <w:pPr>
        <w:tabs>
          <w:tab w:val="left" w:pos="690"/>
        </w:tabs>
        <w:jc w:val="both"/>
        <w:rPr>
          <w:spacing w:val="-4"/>
          <w:sz w:val="24"/>
          <w:szCs w:val="24"/>
        </w:rPr>
      </w:pPr>
      <w:r w:rsidRPr="000C3E95">
        <w:rPr>
          <w:i/>
          <w:spacing w:val="-4"/>
          <w:sz w:val="24"/>
          <w:szCs w:val="24"/>
        </w:rPr>
        <w:tab/>
      </w:r>
      <w:r w:rsidRPr="000C3E95">
        <w:rPr>
          <w:spacing w:val="-4"/>
          <w:sz w:val="24"/>
          <w:szCs w:val="24"/>
        </w:rPr>
        <w:t xml:space="preserve">7.4.3. За неисполнения или ненадлежащего исполнения поставщиком (подрядчиком, исполнителем) обязательств, предусмотренных Контрактом, заключенным по результатам определения поставщика (подрядчика, исполнителя) в соответствии с </w:t>
      </w:r>
      <w:hyperlink r:id="rId9" w:history="1">
        <w:r w:rsidRPr="000C3E95">
          <w:rPr>
            <w:rStyle w:val="ae"/>
            <w:rFonts w:eastAsiaTheme="majorEastAsia"/>
            <w:color w:val="auto"/>
            <w:spacing w:val="-4"/>
            <w:sz w:val="24"/>
            <w:szCs w:val="24"/>
          </w:rPr>
          <w:t>пунктом 1 части 1 статьи 30</w:t>
        </w:r>
      </w:hyperlink>
      <w:r w:rsidRPr="000C3E95">
        <w:rPr>
          <w:spacing w:val="-4"/>
          <w:sz w:val="24"/>
          <w:szCs w:val="24"/>
        </w:rPr>
        <w:t xml:space="preserve"> Федерального закона № 44-ФЗ, за исключением просрочки исполнения обязательств (в том числе гарантийного обязательства), предусмотренных Контрактом, размер штрафа устанавливается в размере 1 процента цены Контракта (этапа), но не более 5 тыс. рублей и не менее 1 тыс. рублей.</w:t>
      </w:r>
    </w:p>
    <w:p w:rsidR="00A05828" w:rsidRPr="000C3E95" w:rsidRDefault="00A05828" w:rsidP="00A05828">
      <w:pPr>
        <w:tabs>
          <w:tab w:val="left" w:pos="690"/>
        </w:tabs>
        <w:jc w:val="both"/>
        <w:rPr>
          <w:spacing w:val="-4"/>
          <w:sz w:val="24"/>
          <w:szCs w:val="24"/>
        </w:rPr>
      </w:pPr>
      <w:r w:rsidRPr="000C3E95">
        <w:rPr>
          <w:spacing w:val="-4"/>
          <w:sz w:val="24"/>
          <w:szCs w:val="24"/>
        </w:rPr>
        <w:tab/>
        <w:t xml:space="preserve">7.4.4. За каждый факт неисполнения или ненадлежащего исполнения поставщиком (подрядчиком, исполнителем) обязательств, предусмотренных Контрактом, заключенным с победителем закупки (или с иным участником закупки в случаях, установленных Федеральным </w:t>
      </w:r>
      <w:hyperlink r:id="rId10" w:history="1">
        <w:r w:rsidRPr="000C3E95">
          <w:rPr>
            <w:rStyle w:val="ae"/>
            <w:color w:val="auto"/>
            <w:spacing w:val="-4"/>
            <w:sz w:val="24"/>
            <w:szCs w:val="24"/>
          </w:rPr>
          <w:t>законом</w:t>
        </w:r>
      </w:hyperlink>
      <w:r w:rsidRPr="000C3E95">
        <w:rPr>
          <w:spacing w:val="-4"/>
          <w:sz w:val="24"/>
          <w:szCs w:val="24"/>
        </w:rPr>
        <w:t xml:space="preserve"> №44-ФЗ), предложившим наиболее высокую цену за право заключения Контракта, размер штрафа рассчитывается в порядке, установленном Правилами</w:t>
      </w:r>
      <w:r w:rsidRPr="000C3E95">
        <w:rPr>
          <w:rStyle w:val="afff0"/>
          <w:spacing w:val="-4"/>
          <w:sz w:val="24"/>
          <w:szCs w:val="24"/>
        </w:rPr>
        <w:footnoteReference w:id="1"/>
      </w:r>
      <w:r w:rsidRPr="000C3E95">
        <w:rPr>
          <w:spacing w:val="-4"/>
          <w:sz w:val="24"/>
          <w:szCs w:val="24"/>
        </w:rPr>
        <w:t>, за исключением просрочки исполнения обязательств (в том числе гарантийного обязательства), предусмотренных Контрактом, и устанавливается в следующем порядке:</w:t>
      </w:r>
    </w:p>
    <w:p w:rsidR="00A05828" w:rsidRPr="000C3E95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spacing w:val="-4"/>
          <w:sz w:val="24"/>
          <w:szCs w:val="24"/>
        </w:rPr>
      </w:pPr>
      <w:r w:rsidRPr="000C3E95">
        <w:rPr>
          <w:i/>
          <w:spacing w:val="-4"/>
          <w:sz w:val="24"/>
          <w:szCs w:val="24"/>
        </w:rPr>
        <w:t>а) в случае, если цена контракта не превышает начальную (максимальную) цену контракта:</w:t>
      </w:r>
    </w:p>
    <w:p w:rsidR="00A05828" w:rsidRPr="000C3E95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spacing w:val="-4"/>
          <w:sz w:val="24"/>
          <w:szCs w:val="24"/>
        </w:rPr>
      </w:pPr>
      <w:r w:rsidRPr="000C3E95">
        <w:rPr>
          <w:i/>
          <w:spacing w:val="-4"/>
          <w:sz w:val="24"/>
          <w:szCs w:val="24"/>
        </w:rPr>
        <w:t>- 10 процентов начальной (максимальной) цены контракта, если цена контракта не превышает 3 млн. рублей;</w:t>
      </w:r>
    </w:p>
    <w:p w:rsidR="00A05828" w:rsidRPr="000C3E95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spacing w:val="-4"/>
          <w:sz w:val="24"/>
          <w:szCs w:val="24"/>
        </w:rPr>
      </w:pPr>
      <w:r w:rsidRPr="000C3E95">
        <w:rPr>
          <w:i/>
          <w:spacing w:val="-4"/>
          <w:sz w:val="24"/>
          <w:szCs w:val="24"/>
        </w:rPr>
        <w:t>- 5 процентов начальной (максимальной) цены контракта, если цена контракта составляет от 3 млн. рублей до 50 млн. рублей (включительно);</w:t>
      </w:r>
    </w:p>
    <w:p w:rsidR="00A05828" w:rsidRPr="000C3E95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spacing w:val="-4"/>
          <w:sz w:val="24"/>
          <w:szCs w:val="24"/>
        </w:rPr>
      </w:pPr>
      <w:r w:rsidRPr="000C3E95">
        <w:rPr>
          <w:i/>
          <w:spacing w:val="-4"/>
          <w:sz w:val="24"/>
          <w:szCs w:val="24"/>
        </w:rPr>
        <w:t>- 1 процент начальной (максимальной) цены контракта, если цена контракта составляет от 50 млн. рублей до 100 млн. рублей (включительно);</w:t>
      </w:r>
    </w:p>
    <w:p w:rsidR="00A05828" w:rsidRPr="000C3E95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spacing w:val="-4"/>
          <w:sz w:val="24"/>
          <w:szCs w:val="24"/>
        </w:rPr>
      </w:pPr>
      <w:r w:rsidRPr="000C3E95">
        <w:rPr>
          <w:i/>
          <w:spacing w:val="-4"/>
          <w:sz w:val="24"/>
          <w:szCs w:val="24"/>
        </w:rPr>
        <w:t>б) в случае, если цена контракта превышает начальную (максимальную) цену контракта:</w:t>
      </w:r>
    </w:p>
    <w:p w:rsidR="00A05828" w:rsidRPr="000C3E95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spacing w:val="-4"/>
          <w:sz w:val="24"/>
          <w:szCs w:val="24"/>
        </w:rPr>
      </w:pPr>
      <w:r w:rsidRPr="000C3E95">
        <w:rPr>
          <w:i/>
          <w:spacing w:val="-4"/>
          <w:sz w:val="24"/>
          <w:szCs w:val="24"/>
        </w:rPr>
        <w:t>- 10 процентов цены контракта, если цена контракта не превышает 3 млн. рублей;</w:t>
      </w:r>
    </w:p>
    <w:p w:rsidR="00A05828" w:rsidRPr="000C3E95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iCs/>
          <w:spacing w:val="-4"/>
          <w:sz w:val="24"/>
          <w:szCs w:val="24"/>
        </w:rPr>
      </w:pPr>
      <w:r w:rsidRPr="000C3E95">
        <w:rPr>
          <w:i/>
          <w:iCs/>
          <w:spacing w:val="-4"/>
          <w:sz w:val="24"/>
          <w:szCs w:val="24"/>
        </w:rPr>
        <w:t>- 5 процентов цены контракта, если цена контракта составляет от 3 млн. рублей до 50 млн. рублей (включительно);</w:t>
      </w:r>
    </w:p>
    <w:p w:rsidR="00A05828" w:rsidRPr="000C3E95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iCs/>
          <w:spacing w:val="-4"/>
          <w:sz w:val="24"/>
          <w:szCs w:val="24"/>
        </w:rPr>
      </w:pPr>
      <w:r w:rsidRPr="000C3E95">
        <w:rPr>
          <w:i/>
          <w:iCs/>
          <w:spacing w:val="-4"/>
          <w:sz w:val="24"/>
          <w:szCs w:val="24"/>
        </w:rPr>
        <w:t>- 1 процент цены контракта, если цена контракта составляет от 50 млн. рублей до 100 млн. рублей (включительно).</w:t>
      </w:r>
    </w:p>
    <w:p w:rsidR="00A05828" w:rsidRPr="000C3E95" w:rsidRDefault="00A05828" w:rsidP="00A05828">
      <w:pPr>
        <w:jc w:val="both"/>
        <w:rPr>
          <w:spacing w:val="-4"/>
          <w:sz w:val="24"/>
          <w:szCs w:val="24"/>
        </w:rPr>
      </w:pPr>
      <w:r w:rsidRPr="000C3E95">
        <w:rPr>
          <w:spacing w:val="-4"/>
          <w:sz w:val="24"/>
          <w:szCs w:val="24"/>
        </w:rPr>
        <w:tab/>
        <w:t>7.4.5. За каждый факт неисполнения или ненадлежащего исполнения поставщиком (подрядчиком, исполнителем) обязательства, предусмотренного Контрактом, которое не имеет стоимостного выражения, размер штрафа устанавливается (при наличии в Контракте таких обязательств) в следующем порядке:</w:t>
      </w:r>
    </w:p>
    <w:p w:rsidR="00A05828" w:rsidRPr="000C3E95" w:rsidRDefault="00A05828" w:rsidP="00A05828">
      <w:pPr>
        <w:tabs>
          <w:tab w:val="left" w:pos="690"/>
        </w:tabs>
        <w:ind w:firstLine="567"/>
        <w:jc w:val="both"/>
        <w:rPr>
          <w:i/>
          <w:spacing w:val="-4"/>
          <w:sz w:val="24"/>
          <w:szCs w:val="24"/>
        </w:rPr>
      </w:pPr>
      <w:r w:rsidRPr="000C3E95">
        <w:rPr>
          <w:i/>
          <w:spacing w:val="-4"/>
          <w:sz w:val="24"/>
          <w:szCs w:val="24"/>
        </w:rPr>
        <w:t>а) 1000 рублей, если цена контракта не превышает 3 млн. рублей;</w:t>
      </w:r>
    </w:p>
    <w:p w:rsidR="00A05828" w:rsidRPr="000C3E95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iCs/>
          <w:spacing w:val="-4"/>
          <w:sz w:val="24"/>
          <w:szCs w:val="24"/>
        </w:rPr>
      </w:pPr>
      <w:r w:rsidRPr="000C3E95">
        <w:rPr>
          <w:i/>
          <w:iCs/>
          <w:spacing w:val="-4"/>
          <w:sz w:val="24"/>
          <w:szCs w:val="24"/>
        </w:rPr>
        <w:t>б) 5000 рублей, если цена контракта составляет от 3 млн. рублей до 50 млн. рублей (включительно);</w:t>
      </w:r>
    </w:p>
    <w:p w:rsidR="00A05828" w:rsidRPr="000C3E95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iCs/>
          <w:spacing w:val="-4"/>
          <w:sz w:val="24"/>
          <w:szCs w:val="24"/>
        </w:rPr>
      </w:pPr>
      <w:r w:rsidRPr="000C3E95">
        <w:rPr>
          <w:i/>
          <w:iCs/>
          <w:spacing w:val="-4"/>
          <w:sz w:val="24"/>
          <w:szCs w:val="24"/>
        </w:rPr>
        <w:t>в) 10000 рублей, если цена контракта составляет от 50 млн. рублей до 100 млн. рублей (включительно);</w:t>
      </w:r>
    </w:p>
    <w:p w:rsidR="00A05828" w:rsidRPr="000C3E95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iCs/>
          <w:spacing w:val="-4"/>
          <w:sz w:val="24"/>
          <w:szCs w:val="24"/>
        </w:rPr>
      </w:pPr>
      <w:r w:rsidRPr="000C3E95">
        <w:rPr>
          <w:i/>
          <w:iCs/>
          <w:spacing w:val="-4"/>
          <w:sz w:val="24"/>
          <w:szCs w:val="24"/>
        </w:rPr>
        <w:t>г) 100000 рублей, если цена контракта превышает 100 млн. рублей.</w:t>
      </w:r>
    </w:p>
    <w:p w:rsidR="00A05828" w:rsidRPr="000C3E95" w:rsidRDefault="00A05828" w:rsidP="00A05828">
      <w:pPr>
        <w:autoSpaceDE w:val="0"/>
        <w:autoSpaceDN w:val="0"/>
        <w:adjustRightInd w:val="0"/>
        <w:ind w:firstLine="709"/>
        <w:jc w:val="both"/>
        <w:rPr>
          <w:bCs/>
          <w:spacing w:val="-4"/>
          <w:sz w:val="24"/>
          <w:szCs w:val="24"/>
        </w:rPr>
      </w:pPr>
      <w:r w:rsidRPr="000C3E95">
        <w:rPr>
          <w:bCs/>
          <w:spacing w:val="-4"/>
          <w:sz w:val="24"/>
          <w:szCs w:val="24"/>
        </w:rPr>
        <w:t>7.4.6. За ненадлежащее исполнение п</w:t>
      </w:r>
      <w:r w:rsidRPr="000C3E95">
        <w:rPr>
          <w:spacing w:val="-4"/>
          <w:sz w:val="24"/>
          <w:szCs w:val="24"/>
        </w:rPr>
        <w:t xml:space="preserve">одрядчиком </w:t>
      </w:r>
      <w:r w:rsidRPr="000C3E95">
        <w:rPr>
          <w:bCs/>
          <w:spacing w:val="-4"/>
          <w:sz w:val="24"/>
          <w:szCs w:val="24"/>
        </w:rPr>
        <w:t xml:space="preserve">обязательств по выполнению видов и объемов работ по строительству, реконструкции объектов капитального строительства, которые </w:t>
      </w:r>
      <w:r w:rsidRPr="000C3E95">
        <w:rPr>
          <w:spacing w:val="-4"/>
          <w:sz w:val="24"/>
          <w:szCs w:val="24"/>
        </w:rPr>
        <w:t xml:space="preserve">Подрядчик </w:t>
      </w:r>
      <w:r w:rsidRPr="000C3E95">
        <w:rPr>
          <w:bCs/>
          <w:spacing w:val="-4"/>
          <w:sz w:val="24"/>
          <w:szCs w:val="24"/>
        </w:rPr>
        <w:t>обязан выполнить самостоятельно без привлечения других лиц к исполнению своих обязательств по Контракту, размер штрафа устанавливается в размере 5 процентов стоимости указанных работ.</w:t>
      </w:r>
    </w:p>
    <w:p w:rsidR="00A05828" w:rsidRPr="000C3E95" w:rsidRDefault="00A05828" w:rsidP="00A05828">
      <w:pPr>
        <w:autoSpaceDE w:val="0"/>
        <w:autoSpaceDN w:val="0"/>
        <w:adjustRightInd w:val="0"/>
        <w:ind w:firstLine="709"/>
        <w:jc w:val="both"/>
        <w:rPr>
          <w:bCs/>
          <w:spacing w:val="-4"/>
          <w:sz w:val="24"/>
          <w:szCs w:val="24"/>
        </w:rPr>
      </w:pPr>
      <w:r w:rsidRPr="000C3E95">
        <w:rPr>
          <w:bCs/>
          <w:spacing w:val="-4"/>
          <w:sz w:val="24"/>
          <w:szCs w:val="24"/>
        </w:rPr>
        <w:t xml:space="preserve">7.4.7. В случае если в соответствии с </w:t>
      </w:r>
      <w:hyperlink r:id="rId11" w:history="1">
        <w:r w:rsidRPr="000C3E95">
          <w:rPr>
            <w:rStyle w:val="ae"/>
            <w:color w:val="auto"/>
            <w:spacing w:val="-4"/>
            <w:sz w:val="24"/>
            <w:szCs w:val="24"/>
          </w:rPr>
          <w:t>частью 6 статьи 30</w:t>
        </w:r>
      </w:hyperlink>
      <w:r w:rsidRPr="000C3E95">
        <w:rPr>
          <w:bCs/>
          <w:spacing w:val="-4"/>
          <w:sz w:val="24"/>
          <w:szCs w:val="24"/>
        </w:rPr>
        <w:t xml:space="preserve"> Федерального закона №44-ФЗ Контрактом предусмотрено условие о гражданско-правовой ответственности п</w:t>
      </w:r>
      <w:r w:rsidRPr="000C3E95">
        <w:rPr>
          <w:spacing w:val="-4"/>
          <w:sz w:val="24"/>
          <w:szCs w:val="24"/>
        </w:rPr>
        <w:t xml:space="preserve">оставщиков (подрядчиков, исполнителей) </w:t>
      </w:r>
      <w:r w:rsidRPr="000C3E95">
        <w:rPr>
          <w:bCs/>
          <w:spacing w:val="-4"/>
          <w:sz w:val="24"/>
          <w:szCs w:val="24"/>
        </w:rPr>
        <w:t>за неисполнение условия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виде штрафа, штраф устанавливается в размере 5 процентов объема такого привлечения, установленного Контрактом.</w:t>
      </w:r>
    </w:p>
    <w:p w:rsidR="00A05828" w:rsidRPr="000C3E95" w:rsidRDefault="00A05828" w:rsidP="00A05828">
      <w:pPr>
        <w:autoSpaceDE w:val="0"/>
        <w:autoSpaceDN w:val="0"/>
        <w:adjustRightInd w:val="0"/>
        <w:jc w:val="both"/>
        <w:rPr>
          <w:spacing w:val="-4"/>
          <w:sz w:val="24"/>
          <w:szCs w:val="24"/>
        </w:rPr>
      </w:pPr>
      <w:r w:rsidRPr="000C3E95">
        <w:rPr>
          <w:spacing w:val="-4"/>
          <w:sz w:val="24"/>
          <w:szCs w:val="24"/>
        </w:rPr>
        <w:lastRenderedPageBreak/>
        <w:tab/>
        <w:t>7.4.8. Общая сумма начисленных штрафов за неисполнение или ненадлежащее исполнение поставщиком (подрядчиком, исполнителем) обязательств, предусмотренных контрактом, не может превышать цену контракта.</w:t>
      </w:r>
    </w:p>
    <w:p w:rsidR="00A05828" w:rsidRPr="000C3E95" w:rsidRDefault="00A05828" w:rsidP="00A05828">
      <w:pPr>
        <w:autoSpaceDE w:val="0"/>
        <w:autoSpaceDN w:val="0"/>
        <w:adjustRightInd w:val="0"/>
        <w:jc w:val="both"/>
        <w:rPr>
          <w:spacing w:val="-4"/>
          <w:sz w:val="24"/>
          <w:szCs w:val="24"/>
        </w:rPr>
      </w:pPr>
      <w:r w:rsidRPr="000C3E95">
        <w:rPr>
          <w:spacing w:val="-4"/>
          <w:sz w:val="24"/>
          <w:szCs w:val="24"/>
        </w:rPr>
        <w:tab/>
        <w:t>7.5. В случае если законодательством Российской Федерации установлен иной порядок начисления штрафа, чем порядок, предусмотренный Правилами, размер такого штрафа и порядок его начисления устанавливается контрактом в соответствии с законодательством Российской Федерации.</w:t>
      </w:r>
    </w:p>
    <w:p w:rsidR="00A05828" w:rsidRPr="000C3E95" w:rsidRDefault="00A05828" w:rsidP="00A05828">
      <w:pPr>
        <w:tabs>
          <w:tab w:val="left" w:pos="690"/>
        </w:tabs>
        <w:ind w:firstLine="709"/>
        <w:jc w:val="both"/>
        <w:rPr>
          <w:spacing w:val="-4"/>
          <w:sz w:val="24"/>
          <w:szCs w:val="24"/>
        </w:rPr>
      </w:pPr>
      <w:r w:rsidRPr="000C3E95">
        <w:rPr>
          <w:spacing w:val="-4"/>
          <w:sz w:val="24"/>
          <w:szCs w:val="24"/>
        </w:rPr>
        <w:t>7.6. В случае установления уполномоченными контрольными органами фактов выполнения работ (оказания услуг) не в полном объеме и/или завышения их стоимости поставщик (подрядчик, исполнитель) осуществляет возврат Заказчику излишне уплаченных денежных средств.</w:t>
      </w:r>
    </w:p>
    <w:p w:rsidR="00A05828" w:rsidRPr="000C3E95" w:rsidRDefault="00A05828" w:rsidP="00A05828">
      <w:pPr>
        <w:tabs>
          <w:tab w:val="left" w:pos="690"/>
        </w:tabs>
        <w:ind w:firstLine="709"/>
        <w:jc w:val="both"/>
        <w:rPr>
          <w:spacing w:val="-4"/>
          <w:sz w:val="24"/>
          <w:szCs w:val="24"/>
        </w:rPr>
      </w:pPr>
      <w:r w:rsidRPr="000C3E95">
        <w:rPr>
          <w:spacing w:val="-4"/>
          <w:sz w:val="24"/>
          <w:szCs w:val="24"/>
        </w:rPr>
        <w:t>7.7. Уплата неустойки не освобождает Стороны от выполнения принятых в соответствии с настоящим Контрактом обязательств.</w:t>
      </w:r>
    </w:p>
    <w:p w:rsidR="00A05828" w:rsidRPr="000C3E95" w:rsidRDefault="00A05828" w:rsidP="00A05828">
      <w:pPr>
        <w:tabs>
          <w:tab w:val="left" w:pos="690"/>
        </w:tabs>
        <w:ind w:firstLine="709"/>
        <w:jc w:val="both"/>
        <w:rPr>
          <w:spacing w:val="-4"/>
          <w:sz w:val="24"/>
          <w:szCs w:val="24"/>
        </w:rPr>
      </w:pPr>
      <w:r w:rsidRPr="000C3E95">
        <w:rPr>
          <w:spacing w:val="-4"/>
          <w:sz w:val="24"/>
          <w:szCs w:val="24"/>
        </w:rPr>
        <w:t>7.8. Сторона освобождается от уплаты неустойки (штрафа, пени), если докажет, что неисполнение или ненадлежащее исполнение обязательства, предусмотренного настоящим Контрактом, произошло вследствие непреодолимой силы или по вине другой Стороны.</w:t>
      </w:r>
    </w:p>
    <w:p w:rsidR="00A05828" w:rsidRPr="000C3E95" w:rsidRDefault="00A05828" w:rsidP="00A05828">
      <w:pPr>
        <w:tabs>
          <w:tab w:val="left" w:pos="690"/>
        </w:tabs>
        <w:ind w:firstLine="709"/>
        <w:jc w:val="both"/>
        <w:rPr>
          <w:spacing w:val="-4"/>
          <w:sz w:val="24"/>
          <w:szCs w:val="24"/>
        </w:rPr>
      </w:pPr>
      <w:r w:rsidRPr="000C3E95">
        <w:rPr>
          <w:spacing w:val="-4"/>
          <w:sz w:val="24"/>
          <w:szCs w:val="24"/>
        </w:rPr>
        <w:t>7.9. Ответственность за достоверность сведений в документах, предоставленных Заказчику поставщиком (подрядчиком, исполнителем), и их соответствие законодательству Российской Федерации несет поставщик (подрядчик, исполнитель).</w:t>
      </w:r>
    </w:p>
    <w:p w:rsidR="00A05828" w:rsidRPr="000C3E95" w:rsidRDefault="00A05828" w:rsidP="00A05828">
      <w:pPr>
        <w:tabs>
          <w:tab w:val="left" w:pos="690"/>
        </w:tabs>
        <w:ind w:firstLine="709"/>
        <w:jc w:val="both"/>
        <w:rPr>
          <w:spacing w:val="-4"/>
          <w:sz w:val="24"/>
          <w:szCs w:val="24"/>
        </w:rPr>
      </w:pPr>
      <w:r w:rsidRPr="000C3E95">
        <w:rPr>
          <w:spacing w:val="-4"/>
          <w:sz w:val="24"/>
          <w:szCs w:val="24"/>
        </w:rPr>
        <w:t>7.10. В случае причинения действиями (бездействием) поставщика (подрядчика, исполнителя) ущерба имуществу третьих лиц всю полноту ответственности, включая обязательства по возмещению материального и/или морального вреда, несет сам поставщик (подрядчик, исполнитель).</w:t>
      </w:r>
    </w:p>
    <w:p w:rsidR="00BC7994" w:rsidRPr="000C3E95" w:rsidRDefault="00BC7994" w:rsidP="0003248B">
      <w:pPr>
        <w:tabs>
          <w:tab w:val="left" w:pos="567"/>
        </w:tabs>
        <w:autoSpaceDE w:val="0"/>
        <w:ind w:firstLine="709"/>
        <w:contextualSpacing/>
        <w:jc w:val="center"/>
        <w:rPr>
          <w:b/>
          <w:spacing w:val="-4"/>
          <w:sz w:val="24"/>
          <w:szCs w:val="24"/>
        </w:rPr>
      </w:pPr>
    </w:p>
    <w:p w:rsidR="006C7E50" w:rsidRPr="000C3E95" w:rsidRDefault="006C7E50" w:rsidP="004D3FAD">
      <w:pPr>
        <w:tabs>
          <w:tab w:val="left" w:pos="567"/>
        </w:tabs>
        <w:autoSpaceDE w:val="0"/>
        <w:contextualSpacing/>
        <w:jc w:val="center"/>
        <w:rPr>
          <w:spacing w:val="-4"/>
          <w:sz w:val="24"/>
          <w:szCs w:val="24"/>
        </w:rPr>
      </w:pPr>
      <w:r w:rsidRPr="000C3E95">
        <w:rPr>
          <w:b/>
          <w:spacing w:val="-4"/>
          <w:sz w:val="24"/>
          <w:szCs w:val="24"/>
        </w:rPr>
        <w:t>8. Порядок разрешения споров</w:t>
      </w:r>
    </w:p>
    <w:p w:rsidR="006C7E50" w:rsidRPr="000C3E95" w:rsidRDefault="006C7E50" w:rsidP="0003248B">
      <w:pPr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</w:rPr>
      </w:pPr>
      <w:r w:rsidRPr="000C3E95">
        <w:rPr>
          <w:spacing w:val="-4"/>
          <w:sz w:val="24"/>
          <w:szCs w:val="24"/>
        </w:rPr>
        <w:t xml:space="preserve">8.1. Все споры и разногласия, возникшие в связи с исполнением настоящего Контракта, Стороны будут стремиться решить путем переговоров, а достигнутые договоренности оформлять в виде дополнительных соглашений, подписанных представителями обеих </w:t>
      </w:r>
      <w:r w:rsidRPr="000C3E95">
        <w:rPr>
          <w:bCs/>
          <w:spacing w:val="-4"/>
          <w:sz w:val="24"/>
          <w:szCs w:val="24"/>
        </w:rPr>
        <w:t>Сторон</w:t>
      </w:r>
      <w:r w:rsidRPr="000C3E95">
        <w:rPr>
          <w:spacing w:val="-4"/>
          <w:sz w:val="24"/>
          <w:szCs w:val="24"/>
        </w:rPr>
        <w:t xml:space="preserve"> и скрепленных печатями.</w:t>
      </w:r>
    </w:p>
    <w:p w:rsidR="006C7E50" w:rsidRPr="000C3E95" w:rsidRDefault="006C7E50" w:rsidP="0003248B">
      <w:pPr>
        <w:tabs>
          <w:tab w:val="left" w:pos="567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0C3E95">
        <w:rPr>
          <w:spacing w:val="-4"/>
          <w:sz w:val="24"/>
          <w:szCs w:val="24"/>
        </w:rPr>
        <w:t>8.2. В случае не достижения взаимного согласия споры по настоящему Контракту разрешаются в Арбитражном суде Смоленской области.</w:t>
      </w:r>
    </w:p>
    <w:p w:rsidR="006C7E50" w:rsidRPr="000C3E95" w:rsidRDefault="006C7E50" w:rsidP="0003248B">
      <w:pPr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  <w:shd w:val="clear" w:color="auto" w:fill="FFFF00"/>
        </w:rPr>
      </w:pPr>
      <w:r w:rsidRPr="000C3E95">
        <w:rPr>
          <w:spacing w:val="-4"/>
          <w:sz w:val="24"/>
          <w:szCs w:val="24"/>
        </w:rPr>
        <w:t>8.3. До передачи спора на разрешение Арбитражно</w:t>
      </w:r>
      <w:r w:rsidR="00F62256" w:rsidRPr="000C3E95">
        <w:rPr>
          <w:spacing w:val="-4"/>
          <w:sz w:val="24"/>
          <w:szCs w:val="24"/>
        </w:rPr>
        <w:t>му суду</w:t>
      </w:r>
      <w:r w:rsidRPr="000C3E95">
        <w:rPr>
          <w:spacing w:val="-4"/>
          <w:sz w:val="24"/>
          <w:szCs w:val="24"/>
        </w:rPr>
        <w:t xml:space="preserve"> Смоленской области Стороны примут меры к его урегулированию в претензионном порядке. Претензия должна быть направлена в письменном виде. По полученной претензии Сторона должна дать письменный ответ по существу в срок не позднее 3 (трех) рабочих дней с даты ее получения.</w:t>
      </w:r>
    </w:p>
    <w:p w:rsidR="00BC7994" w:rsidRPr="00C601D2" w:rsidRDefault="00BC7994" w:rsidP="0003248B">
      <w:pPr>
        <w:tabs>
          <w:tab w:val="left" w:pos="567"/>
        </w:tabs>
        <w:ind w:firstLine="709"/>
        <w:contextualSpacing/>
        <w:jc w:val="center"/>
        <w:rPr>
          <w:b/>
          <w:bCs/>
          <w:color w:val="FF0000"/>
          <w:spacing w:val="-4"/>
          <w:sz w:val="24"/>
          <w:szCs w:val="24"/>
        </w:rPr>
      </w:pPr>
    </w:p>
    <w:p w:rsidR="006C7E50" w:rsidRPr="000C3E95" w:rsidRDefault="006C7E50" w:rsidP="004D3FAD">
      <w:pPr>
        <w:tabs>
          <w:tab w:val="left" w:pos="567"/>
        </w:tabs>
        <w:contextualSpacing/>
        <w:jc w:val="center"/>
        <w:rPr>
          <w:bCs/>
          <w:spacing w:val="-4"/>
          <w:sz w:val="24"/>
          <w:szCs w:val="24"/>
        </w:rPr>
      </w:pPr>
      <w:r w:rsidRPr="000C3E95">
        <w:rPr>
          <w:b/>
          <w:bCs/>
          <w:spacing w:val="-4"/>
          <w:sz w:val="24"/>
          <w:szCs w:val="24"/>
        </w:rPr>
        <w:t>9. Срок действия Контракта</w:t>
      </w:r>
    </w:p>
    <w:p w:rsidR="00A34032" w:rsidRPr="000C3E95" w:rsidRDefault="00A34032" w:rsidP="00A34032">
      <w:pPr>
        <w:tabs>
          <w:tab w:val="left" w:pos="567"/>
        </w:tabs>
        <w:ind w:firstLine="709"/>
        <w:contextualSpacing/>
        <w:jc w:val="both"/>
        <w:rPr>
          <w:b/>
          <w:bCs/>
          <w:spacing w:val="-4"/>
          <w:sz w:val="24"/>
          <w:szCs w:val="24"/>
        </w:rPr>
      </w:pPr>
      <w:r w:rsidRPr="000C3E95">
        <w:rPr>
          <w:bCs/>
          <w:spacing w:val="-4"/>
          <w:sz w:val="24"/>
          <w:szCs w:val="24"/>
        </w:rPr>
        <w:t>9</w:t>
      </w:r>
      <w:r w:rsidRPr="000C3E95">
        <w:rPr>
          <w:spacing w:val="-4"/>
          <w:sz w:val="24"/>
          <w:szCs w:val="24"/>
        </w:rPr>
        <w:t>.1. Контракт вступает в силу с даты его подписания и действует до 31.12.202</w:t>
      </w:r>
      <w:r w:rsidR="00A05828" w:rsidRPr="000C3E95">
        <w:rPr>
          <w:spacing w:val="-4"/>
          <w:sz w:val="24"/>
          <w:szCs w:val="24"/>
        </w:rPr>
        <w:t>2</w:t>
      </w:r>
      <w:r w:rsidRPr="000C3E95">
        <w:rPr>
          <w:spacing w:val="-4"/>
          <w:sz w:val="24"/>
          <w:szCs w:val="24"/>
        </w:rPr>
        <w:t>, а в части неисполненных обязательств до полного их исполнения.</w:t>
      </w:r>
    </w:p>
    <w:p w:rsidR="00A34032" w:rsidRPr="000C3E95" w:rsidRDefault="00A34032" w:rsidP="00A34032">
      <w:pPr>
        <w:ind w:firstLine="709"/>
        <w:jc w:val="both"/>
        <w:rPr>
          <w:spacing w:val="-4"/>
          <w:sz w:val="24"/>
          <w:szCs w:val="24"/>
        </w:rPr>
      </w:pPr>
      <w:r w:rsidRPr="000C3E95">
        <w:rPr>
          <w:spacing w:val="-4"/>
          <w:sz w:val="24"/>
          <w:szCs w:val="24"/>
        </w:rPr>
        <w:t>9.2. Истечение срока действия Контракта не влечет прекращение гарантийных обязательств, обязательств в части расчетов, по выплате неустойки, штрафов или возмещению убытков, предусмотренных контрактом за нарушение его условий, возникших в период действия контракта и не исполнения на момент его истечения.</w:t>
      </w:r>
    </w:p>
    <w:p w:rsidR="00DB2183" w:rsidRPr="00C601D2" w:rsidRDefault="00DB2183" w:rsidP="0003248B">
      <w:pPr>
        <w:tabs>
          <w:tab w:val="left" w:pos="567"/>
        </w:tabs>
        <w:ind w:firstLine="709"/>
        <w:contextualSpacing/>
        <w:jc w:val="both"/>
        <w:rPr>
          <w:color w:val="FF0000"/>
          <w:spacing w:val="-4"/>
          <w:sz w:val="24"/>
          <w:szCs w:val="24"/>
          <w:shd w:val="clear" w:color="auto" w:fill="FFFF00"/>
        </w:rPr>
      </w:pPr>
    </w:p>
    <w:p w:rsidR="006C7E50" w:rsidRPr="000C3E95" w:rsidRDefault="006C7E50" w:rsidP="004D3FAD">
      <w:pPr>
        <w:tabs>
          <w:tab w:val="left" w:pos="567"/>
        </w:tabs>
        <w:contextualSpacing/>
        <w:jc w:val="center"/>
        <w:rPr>
          <w:spacing w:val="-4"/>
          <w:sz w:val="24"/>
          <w:szCs w:val="24"/>
        </w:rPr>
      </w:pPr>
      <w:r w:rsidRPr="000C3E95">
        <w:rPr>
          <w:b/>
          <w:bCs/>
          <w:spacing w:val="-4"/>
          <w:sz w:val="24"/>
          <w:szCs w:val="24"/>
        </w:rPr>
        <w:t>10.</w:t>
      </w:r>
      <w:r w:rsidRPr="000C3E95">
        <w:rPr>
          <w:b/>
          <w:spacing w:val="-4"/>
          <w:sz w:val="24"/>
          <w:szCs w:val="24"/>
        </w:rPr>
        <w:t xml:space="preserve"> Порядок и</w:t>
      </w:r>
      <w:r w:rsidRPr="000C3E95">
        <w:rPr>
          <w:b/>
          <w:bCs/>
          <w:spacing w:val="-4"/>
          <w:sz w:val="24"/>
          <w:szCs w:val="24"/>
        </w:rPr>
        <w:t>зменения и расторжения Контракта</w:t>
      </w:r>
    </w:p>
    <w:p w:rsidR="006C7E50" w:rsidRPr="000C3E95" w:rsidRDefault="006C7E50" w:rsidP="0003248B">
      <w:pPr>
        <w:widowControl w:val="0"/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</w:rPr>
      </w:pPr>
      <w:r w:rsidRPr="000C3E95">
        <w:rPr>
          <w:spacing w:val="-4"/>
          <w:sz w:val="24"/>
          <w:szCs w:val="24"/>
        </w:rPr>
        <w:t>10.1. При заключении и исполнении Контракта изменение его условий по соглашению Сторон и в одностороннем порядке не допускается, за исключением случаев, предусмотренных настоящим Контрактом.</w:t>
      </w:r>
    </w:p>
    <w:p w:rsidR="006C7E50" w:rsidRPr="00537745" w:rsidRDefault="006C7E50" w:rsidP="0003248B">
      <w:pPr>
        <w:widowControl w:val="0"/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</w:rPr>
      </w:pPr>
      <w:r w:rsidRPr="00537745">
        <w:rPr>
          <w:spacing w:val="-4"/>
          <w:sz w:val="24"/>
          <w:szCs w:val="24"/>
        </w:rPr>
        <w:t>10.2. Все изменения и дополнения к настоящему Контракту действительны, если они оформлены в виде дополнительного соглашения к Контракту и подписаны уполномоченными на то представителями Сторон. Дополнительные соглашения к Контракту являются его неотъемлемой частью и вступают в силу с момента их подписания Сторонами.</w:t>
      </w:r>
    </w:p>
    <w:p w:rsidR="006C7E50" w:rsidRPr="006A1B79" w:rsidRDefault="006C7E50" w:rsidP="0003248B">
      <w:pPr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</w:rPr>
      </w:pPr>
      <w:r w:rsidRPr="006A1B79">
        <w:rPr>
          <w:spacing w:val="-4"/>
          <w:sz w:val="24"/>
          <w:szCs w:val="24"/>
        </w:rPr>
        <w:t>10.3. При исполнении Контракта не допускается перемена Подрядчика, за исключением случаев, если новый Подрядчик является правопреемником Подрядчика по настоящему Контракту вследствие реорганизации юридического лица в форме преобразования, слияния или присоединения.</w:t>
      </w:r>
    </w:p>
    <w:p w:rsidR="006C7E50" w:rsidRPr="006A1B79" w:rsidRDefault="006C7E50" w:rsidP="0003248B">
      <w:pPr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</w:rPr>
      </w:pPr>
      <w:r w:rsidRPr="006A1B79">
        <w:rPr>
          <w:spacing w:val="-4"/>
          <w:sz w:val="24"/>
          <w:szCs w:val="24"/>
        </w:rPr>
        <w:lastRenderedPageBreak/>
        <w:t xml:space="preserve">10.4. При изменении юридического адреса, банковских реквизитов, организационно-правовой формы Подрядчик в трехдневный срок обязан письменно известить об этом Заказчика. </w:t>
      </w:r>
    </w:p>
    <w:p w:rsidR="006C7E50" w:rsidRPr="006A1B79" w:rsidRDefault="006C7E50" w:rsidP="0003248B">
      <w:pPr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</w:rPr>
      </w:pPr>
      <w:r w:rsidRPr="006A1B79">
        <w:rPr>
          <w:spacing w:val="-4"/>
          <w:sz w:val="24"/>
          <w:szCs w:val="24"/>
        </w:rPr>
        <w:t>10.5. В случае перемены Заказчика по настоящему Контракту права и обязанности Заказчика по данному Контракту переходят к новому Заказчику в том же объеме и на тех же условиях.</w:t>
      </w:r>
    </w:p>
    <w:p w:rsidR="006C7E50" w:rsidRPr="006A1B79" w:rsidRDefault="006C7E50" w:rsidP="0003248B">
      <w:pPr>
        <w:tabs>
          <w:tab w:val="left" w:pos="567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6A1B79">
        <w:rPr>
          <w:spacing w:val="-4"/>
          <w:sz w:val="24"/>
          <w:szCs w:val="24"/>
        </w:rPr>
        <w:t>10.6. При исполнении Контракта по соглашению Сторон допускается изменение существенных условий контракта, если по предложению Заказчика увеличивается или уменьшается предусмотренный контрактом объем выполняемых работ, не более чем на десять процентов с пропорциональным изменением цены Контракта.</w:t>
      </w:r>
    </w:p>
    <w:p w:rsidR="006C7E50" w:rsidRPr="006A1B79" w:rsidRDefault="006C7E50" w:rsidP="0003248B">
      <w:pPr>
        <w:widowControl w:val="0"/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</w:rPr>
      </w:pPr>
      <w:r w:rsidRPr="006A1B79">
        <w:rPr>
          <w:spacing w:val="-4"/>
          <w:sz w:val="24"/>
          <w:szCs w:val="24"/>
        </w:rPr>
        <w:t>10.7. Расторжение Контракта допускается по соглашению Сторон, по решению суда, в случае одностороннего отказа Стороны Контракта от исполнения Контракта в соответствии с гражданским законодательством Российской Федерации.</w:t>
      </w:r>
    </w:p>
    <w:p w:rsidR="00A05828" w:rsidRPr="006A1B79" w:rsidRDefault="006C7E50" w:rsidP="00A05828">
      <w:pPr>
        <w:widowControl w:val="0"/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</w:rPr>
      </w:pPr>
      <w:r w:rsidRPr="006A1B79">
        <w:rPr>
          <w:spacing w:val="-4"/>
          <w:sz w:val="24"/>
          <w:szCs w:val="24"/>
        </w:rPr>
        <w:t xml:space="preserve">10.8. </w:t>
      </w:r>
      <w:r w:rsidR="00A05828" w:rsidRPr="006A1B79">
        <w:rPr>
          <w:spacing w:val="-4"/>
          <w:sz w:val="24"/>
          <w:szCs w:val="24"/>
        </w:rPr>
        <w:t>Заказчик вправе принять решение об одностороннем отказе от исполнения Контракта в соответствии с гражданским законодательством Российской Федерации. Расторжение Контракта по инициативе Заказчика и взыскание убытков производится в случаях:</w:t>
      </w:r>
    </w:p>
    <w:p w:rsidR="00A05828" w:rsidRPr="006A1B79" w:rsidRDefault="00A05828" w:rsidP="00A05828">
      <w:pPr>
        <w:ind w:firstLine="709"/>
        <w:contextualSpacing/>
        <w:jc w:val="both"/>
        <w:rPr>
          <w:spacing w:val="-4"/>
          <w:sz w:val="24"/>
          <w:szCs w:val="24"/>
        </w:rPr>
      </w:pPr>
      <w:r w:rsidRPr="006A1B79">
        <w:rPr>
          <w:spacing w:val="-4"/>
          <w:sz w:val="24"/>
          <w:szCs w:val="24"/>
        </w:rPr>
        <w:t>- если Подрядчик не приступает своевременно к исполнению контракта и выполнению работ (более 5 (пяти) календарных дней) или выполняет работы настолько медленно, что окончание их к сроку становится явно невозможным, заказчик вправе отказаться от исполнения контракта и потребовать возмещения убытков;</w:t>
      </w:r>
    </w:p>
    <w:p w:rsidR="00A05828" w:rsidRPr="006A1B79" w:rsidRDefault="00A05828" w:rsidP="00A05828">
      <w:pPr>
        <w:ind w:firstLine="709"/>
        <w:contextualSpacing/>
        <w:jc w:val="both"/>
        <w:rPr>
          <w:spacing w:val="-4"/>
          <w:sz w:val="24"/>
          <w:szCs w:val="24"/>
        </w:rPr>
      </w:pPr>
      <w:r w:rsidRPr="006A1B79">
        <w:rPr>
          <w:spacing w:val="-4"/>
          <w:sz w:val="24"/>
          <w:szCs w:val="24"/>
        </w:rPr>
        <w:t>- если во время выполнения работ станет очевидным, что они не будут выполнены надлежащим образом,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Контракта либо поручить исправление работ другому лицу за счет Подрядчика, а также потребовать возмещения убытков;</w:t>
      </w:r>
    </w:p>
    <w:p w:rsidR="00A05828" w:rsidRPr="006A1B79" w:rsidRDefault="00A05828" w:rsidP="00A05828">
      <w:pPr>
        <w:ind w:firstLine="709"/>
        <w:contextualSpacing/>
        <w:jc w:val="both"/>
        <w:rPr>
          <w:spacing w:val="-4"/>
          <w:sz w:val="24"/>
          <w:szCs w:val="24"/>
        </w:rPr>
      </w:pPr>
      <w:r w:rsidRPr="006A1B79">
        <w:rPr>
          <w:spacing w:val="-4"/>
          <w:sz w:val="24"/>
          <w:szCs w:val="24"/>
        </w:rPr>
        <w:t>- выполнение работ ненадлежащего качества с недостатками, которые не могут быть устранены в приемлемый для Заказчика срок;</w:t>
      </w:r>
    </w:p>
    <w:p w:rsidR="00A05828" w:rsidRPr="006A1B79" w:rsidRDefault="00A05828" w:rsidP="00A05828">
      <w:pPr>
        <w:widowControl w:val="0"/>
        <w:tabs>
          <w:tab w:val="left" w:pos="705"/>
        </w:tabs>
        <w:autoSpaceDE w:val="0"/>
        <w:jc w:val="both"/>
        <w:rPr>
          <w:spacing w:val="-4"/>
          <w:sz w:val="24"/>
          <w:szCs w:val="24"/>
        </w:rPr>
      </w:pPr>
      <w:r w:rsidRPr="006A1B79">
        <w:rPr>
          <w:spacing w:val="-4"/>
          <w:sz w:val="24"/>
          <w:szCs w:val="24"/>
        </w:rPr>
        <w:tab/>
        <w:t>- неоднократного нарушения Подрядчиком сроков выполнения работ и/или нарушения Подрядчиком сроков исполнения иных обязательств, предусмотренных Контрактом по причинам, не зависящим от Заказчика и не являющихся обстоятельствами непреодолимой силы;</w:t>
      </w:r>
    </w:p>
    <w:p w:rsidR="00A05828" w:rsidRPr="006A1B79" w:rsidRDefault="00A05828" w:rsidP="00A05828">
      <w:pPr>
        <w:widowControl w:val="0"/>
        <w:tabs>
          <w:tab w:val="left" w:pos="705"/>
        </w:tabs>
        <w:autoSpaceDE w:val="0"/>
        <w:jc w:val="both"/>
        <w:rPr>
          <w:spacing w:val="-4"/>
          <w:sz w:val="24"/>
          <w:szCs w:val="24"/>
        </w:rPr>
      </w:pPr>
      <w:r w:rsidRPr="006A1B79">
        <w:rPr>
          <w:spacing w:val="-4"/>
          <w:sz w:val="24"/>
          <w:szCs w:val="24"/>
        </w:rPr>
        <w:tab/>
        <w:t>- аннулирование лицензий, других актов государственных органов в рамках действующего законодательства, лишающих Подрядчика права на выполнение работ;</w:t>
      </w:r>
    </w:p>
    <w:p w:rsidR="00A05828" w:rsidRPr="006A1B79" w:rsidRDefault="00A05828" w:rsidP="00A05828">
      <w:pPr>
        <w:widowControl w:val="0"/>
        <w:tabs>
          <w:tab w:val="left" w:pos="705"/>
        </w:tabs>
        <w:autoSpaceDE w:val="0"/>
        <w:ind w:firstLine="705"/>
        <w:jc w:val="both"/>
        <w:rPr>
          <w:spacing w:val="-4"/>
          <w:sz w:val="24"/>
          <w:szCs w:val="24"/>
        </w:rPr>
      </w:pPr>
      <w:r w:rsidRPr="006A1B79">
        <w:rPr>
          <w:spacing w:val="-4"/>
          <w:sz w:val="24"/>
          <w:szCs w:val="24"/>
        </w:rPr>
        <w:t>- при ограничении третьими лицами полномочий Подрядчика, влияющих на выполнение им своих обязательств по Контракту;</w:t>
      </w:r>
    </w:p>
    <w:p w:rsidR="00A05828" w:rsidRPr="006A1B79" w:rsidRDefault="00A05828" w:rsidP="00A05828">
      <w:pPr>
        <w:widowControl w:val="0"/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</w:rPr>
      </w:pPr>
      <w:r w:rsidRPr="006A1B79">
        <w:rPr>
          <w:spacing w:val="-4"/>
          <w:sz w:val="24"/>
          <w:szCs w:val="24"/>
        </w:rPr>
        <w:t>- в иных случаях, не противоречащих законодательству Российской Федерации.</w:t>
      </w:r>
    </w:p>
    <w:p w:rsidR="006C7E50" w:rsidRPr="006A1B79" w:rsidRDefault="006C7E50" w:rsidP="0003248B">
      <w:pPr>
        <w:widowControl w:val="0"/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</w:rPr>
      </w:pPr>
      <w:r w:rsidRPr="006A1B79">
        <w:rPr>
          <w:spacing w:val="-4"/>
          <w:sz w:val="24"/>
          <w:szCs w:val="24"/>
        </w:rPr>
        <w:t xml:space="preserve">10.9. Сторона, принявшая решение расторгнуть настоящий Контракт, направляет письменное уведомление другой Стороне в течение 3 (трех) </w:t>
      </w:r>
      <w:r w:rsidR="004D3FAD" w:rsidRPr="006A1B79">
        <w:rPr>
          <w:spacing w:val="-4"/>
          <w:sz w:val="24"/>
          <w:szCs w:val="24"/>
        </w:rPr>
        <w:t>рабочих</w:t>
      </w:r>
      <w:r w:rsidRPr="006A1B79">
        <w:rPr>
          <w:spacing w:val="-4"/>
          <w:sz w:val="24"/>
          <w:szCs w:val="24"/>
        </w:rPr>
        <w:t xml:space="preserve"> дней с момента принятия такого решения.</w:t>
      </w:r>
    </w:p>
    <w:p w:rsidR="00DB2183" w:rsidRPr="006A1B79" w:rsidRDefault="00DB2183" w:rsidP="0003248B">
      <w:pPr>
        <w:widowControl w:val="0"/>
        <w:tabs>
          <w:tab w:val="left" w:pos="567"/>
        </w:tabs>
        <w:autoSpaceDE w:val="0"/>
        <w:ind w:firstLine="709"/>
        <w:contextualSpacing/>
        <w:jc w:val="both"/>
        <w:rPr>
          <w:b/>
          <w:spacing w:val="-4"/>
          <w:sz w:val="24"/>
          <w:szCs w:val="24"/>
        </w:rPr>
      </w:pPr>
    </w:p>
    <w:p w:rsidR="006C7E50" w:rsidRPr="006A1B79" w:rsidRDefault="006A1B79" w:rsidP="004D3FAD">
      <w:pPr>
        <w:pStyle w:val="36"/>
        <w:tabs>
          <w:tab w:val="left" w:pos="426"/>
          <w:tab w:val="left" w:pos="567"/>
        </w:tabs>
        <w:ind w:left="0"/>
        <w:contextualSpacing/>
        <w:jc w:val="center"/>
        <w:rPr>
          <w:noProof/>
          <w:spacing w:val="-4"/>
          <w:lang w:eastAsia="en-US"/>
        </w:rPr>
      </w:pPr>
      <w:r w:rsidRPr="006A1B79">
        <w:rPr>
          <w:b/>
          <w:bCs/>
          <w:spacing w:val="-4"/>
        </w:rPr>
        <w:t>11</w:t>
      </w:r>
      <w:r w:rsidR="006C7E50" w:rsidRPr="006A1B79">
        <w:rPr>
          <w:b/>
          <w:bCs/>
          <w:spacing w:val="-4"/>
        </w:rPr>
        <w:t>. Заключительные положения</w:t>
      </w:r>
    </w:p>
    <w:p w:rsidR="006C7E50" w:rsidRPr="006A1B79" w:rsidRDefault="0003248B" w:rsidP="0003248B">
      <w:pPr>
        <w:tabs>
          <w:tab w:val="left" w:pos="567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6A1B79">
        <w:rPr>
          <w:spacing w:val="-4"/>
          <w:sz w:val="24"/>
          <w:szCs w:val="24"/>
        </w:rPr>
        <w:t>1</w:t>
      </w:r>
      <w:r w:rsidR="006A1B79" w:rsidRPr="006A1B79">
        <w:rPr>
          <w:spacing w:val="-4"/>
          <w:sz w:val="24"/>
          <w:szCs w:val="24"/>
        </w:rPr>
        <w:t>1</w:t>
      </w:r>
      <w:r w:rsidR="006C7E50" w:rsidRPr="006A1B79">
        <w:rPr>
          <w:spacing w:val="-4"/>
          <w:sz w:val="24"/>
          <w:szCs w:val="24"/>
        </w:rPr>
        <w:t>.1. Настоящий Контракт составлен в электронной форме, подписан усиленными электронными подписями Сторон и имеет одинаковую юридическую силу для них. После заключения Контракта каждая из Сторон вправе перенести Контракт на бумажный носитель.</w:t>
      </w:r>
    </w:p>
    <w:p w:rsidR="006C7E50" w:rsidRPr="006A1B79" w:rsidRDefault="006A1B79" w:rsidP="0003248B">
      <w:pPr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</w:rPr>
      </w:pPr>
      <w:r w:rsidRPr="006A1B79">
        <w:rPr>
          <w:spacing w:val="-4"/>
          <w:sz w:val="24"/>
          <w:szCs w:val="24"/>
        </w:rPr>
        <w:t>11</w:t>
      </w:r>
      <w:r w:rsidR="006C7E50" w:rsidRPr="006A1B79">
        <w:rPr>
          <w:spacing w:val="-4"/>
          <w:sz w:val="24"/>
          <w:szCs w:val="24"/>
        </w:rPr>
        <w:t>.2. Все уведомления Сторон, связанные с исполнением настоящего Контракта, направляются в письменной форме заказным письмом по адресу</w:t>
      </w:r>
      <w:r>
        <w:rPr>
          <w:spacing w:val="-4"/>
          <w:sz w:val="24"/>
          <w:szCs w:val="24"/>
        </w:rPr>
        <w:t xml:space="preserve"> Стороны, указанному в пункте 12</w:t>
      </w:r>
      <w:r w:rsidR="006C7E50" w:rsidRPr="006A1B79">
        <w:rPr>
          <w:spacing w:val="-4"/>
          <w:sz w:val="24"/>
          <w:szCs w:val="24"/>
        </w:rPr>
        <w:t xml:space="preserve"> настоящего Контракта, или с использованием факсимильной связи, электронной почты с последующим предоставлением оригинала. В случае направления уведомлений заказным письмом уведомления считаются полученными Стороной в день фактического получения, подтвержденного отметкой почтового отделения связи. В случае отправления уведомлений посредством факсимильной связи и электронной почты уведомления считаются полученными Стороной в день их отправки.</w:t>
      </w:r>
    </w:p>
    <w:p w:rsidR="006C7E50" w:rsidRPr="006A1B79" w:rsidRDefault="006C7E50" w:rsidP="0003248B">
      <w:pPr>
        <w:tabs>
          <w:tab w:val="left" w:pos="567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6A1B79">
        <w:rPr>
          <w:spacing w:val="-4"/>
          <w:sz w:val="24"/>
          <w:szCs w:val="24"/>
        </w:rPr>
        <w:t>1</w:t>
      </w:r>
      <w:r w:rsidR="006A1B79" w:rsidRPr="006A1B79">
        <w:rPr>
          <w:spacing w:val="-4"/>
          <w:sz w:val="24"/>
          <w:szCs w:val="24"/>
        </w:rPr>
        <w:t>1</w:t>
      </w:r>
      <w:r w:rsidRPr="006A1B79">
        <w:rPr>
          <w:spacing w:val="-4"/>
          <w:sz w:val="24"/>
          <w:szCs w:val="24"/>
        </w:rPr>
        <w:t>.3. Во всем остальном, что не урегулировано настоящем Контрактом, Стороны руководствуются действующим законодательством РФ.</w:t>
      </w:r>
    </w:p>
    <w:p w:rsidR="00C24758" w:rsidRPr="006A1B79" w:rsidRDefault="00EA2432" w:rsidP="00EA2432">
      <w:pPr>
        <w:tabs>
          <w:tab w:val="left" w:pos="567"/>
          <w:tab w:val="left" w:pos="936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6A1B79">
        <w:rPr>
          <w:spacing w:val="-4"/>
          <w:sz w:val="24"/>
          <w:szCs w:val="24"/>
        </w:rPr>
        <w:t>1</w:t>
      </w:r>
      <w:r w:rsidR="006A1B79" w:rsidRPr="006A1B79">
        <w:rPr>
          <w:spacing w:val="-4"/>
          <w:sz w:val="24"/>
          <w:szCs w:val="24"/>
        </w:rPr>
        <w:t>1</w:t>
      </w:r>
      <w:r w:rsidRPr="006A1B79">
        <w:rPr>
          <w:spacing w:val="-4"/>
          <w:sz w:val="24"/>
          <w:szCs w:val="24"/>
        </w:rPr>
        <w:t>.4. Неотъемлем</w:t>
      </w:r>
      <w:r w:rsidR="00C24758" w:rsidRPr="006A1B79">
        <w:rPr>
          <w:spacing w:val="-4"/>
          <w:sz w:val="24"/>
          <w:szCs w:val="24"/>
        </w:rPr>
        <w:t>ыми</w:t>
      </w:r>
      <w:r w:rsidR="00785CFE" w:rsidRPr="006A1B79">
        <w:rPr>
          <w:spacing w:val="-4"/>
          <w:sz w:val="24"/>
          <w:szCs w:val="24"/>
        </w:rPr>
        <w:t xml:space="preserve"> част</w:t>
      </w:r>
      <w:r w:rsidR="00C24758" w:rsidRPr="006A1B79">
        <w:rPr>
          <w:spacing w:val="-4"/>
          <w:sz w:val="24"/>
          <w:szCs w:val="24"/>
        </w:rPr>
        <w:t>ями</w:t>
      </w:r>
      <w:r w:rsidRPr="006A1B79">
        <w:rPr>
          <w:spacing w:val="-4"/>
          <w:sz w:val="24"/>
          <w:szCs w:val="24"/>
        </w:rPr>
        <w:t xml:space="preserve"> Контракта явля</w:t>
      </w:r>
      <w:r w:rsidR="00C24758" w:rsidRPr="006A1B79">
        <w:rPr>
          <w:spacing w:val="-4"/>
          <w:sz w:val="24"/>
          <w:szCs w:val="24"/>
        </w:rPr>
        <w:t>ю</w:t>
      </w:r>
      <w:r w:rsidRPr="006A1B79">
        <w:rPr>
          <w:spacing w:val="-4"/>
          <w:sz w:val="24"/>
          <w:szCs w:val="24"/>
        </w:rPr>
        <w:t>тся</w:t>
      </w:r>
      <w:r w:rsidR="00C24758" w:rsidRPr="006A1B79">
        <w:rPr>
          <w:spacing w:val="-4"/>
          <w:sz w:val="24"/>
          <w:szCs w:val="24"/>
        </w:rPr>
        <w:t>:</w:t>
      </w:r>
    </w:p>
    <w:p w:rsidR="00EA2432" w:rsidRPr="006A1B79" w:rsidRDefault="006A1B79" w:rsidP="00EA2432">
      <w:pPr>
        <w:tabs>
          <w:tab w:val="left" w:pos="567"/>
          <w:tab w:val="left" w:pos="936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6A1B79">
        <w:rPr>
          <w:spacing w:val="-4"/>
          <w:sz w:val="24"/>
          <w:szCs w:val="24"/>
        </w:rPr>
        <w:t>11</w:t>
      </w:r>
      <w:r w:rsidR="00C24758" w:rsidRPr="006A1B79">
        <w:rPr>
          <w:spacing w:val="-4"/>
          <w:sz w:val="24"/>
          <w:szCs w:val="24"/>
        </w:rPr>
        <w:t>.4.1.</w:t>
      </w:r>
      <w:r w:rsidR="00EA2432" w:rsidRPr="006A1B79">
        <w:rPr>
          <w:spacing w:val="-4"/>
          <w:sz w:val="24"/>
          <w:szCs w:val="24"/>
        </w:rPr>
        <w:t xml:space="preserve"> Техническое задание (Приложение № 1)</w:t>
      </w:r>
      <w:r w:rsidR="00C24758" w:rsidRPr="006A1B79">
        <w:rPr>
          <w:spacing w:val="-4"/>
          <w:sz w:val="24"/>
          <w:szCs w:val="24"/>
        </w:rPr>
        <w:t>;</w:t>
      </w:r>
    </w:p>
    <w:p w:rsidR="00B3005A" w:rsidRPr="00117297" w:rsidRDefault="006A1B79" w:rsidP="00B3005A">
      <w:pPr>
        <w:tabs>
          <w:tab w:val="left" w:pos="567"/>
          <w:tab w:val="left" w:pos="936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117297">
        <w:rPr>
          <w:spacing w:val="-4"/>
          <w:sz w:val="24"/>
          <w:szCs w:val="24"/>
        </w:rPr>
        <w:t>11</w:t>
      </w:r>
      <w:r w:rsidR="00C24758" w:rsidRPr="00117297">
        <w:rPr>
          <w:spacing w:val="-4"/>
          <w:sz w:val="24"/>
          <w:szCs w:val="24"/>
        </w:rPr>
        <w:t>.4.2.</w:t>
      </w:r>
      <w:r w:rsidR="00B3005A" w:rsidRPr="00117297">
        <w:rPr>
          <w:spacing w:val="-4"/>
          <w:sz w:val="24"/>
          <w:szCs w:val="24"/>
        </w:rPr>
        <w:t xml:space="preserve"> Локальный сметный расчет </w:t>
      </w:r>
      <w:r w:rsidR="00A05828" w:rsidRPr="00117297">
        <w:rPr>
          <w:spacing w:val="-4"/>
          <w:sz w:val="24"/>
          <w:szCs w:val="24"/>
        </w:rPr>
        <w:t xml:space="preserve">(смета) </w:t>
      </w:r>
      <w:r w:rsidR="00B3005A" w:rsidRPr="00117297">
        <w:rPr>
          <w:spacing w:val="-4"/>
          <w:sz w:val="24"/>
          <w:szCs w:val="24"/>
        </w:rPr>
        <w:t>№</w:t>
      </w:r>
      <w:r w:rsidR="00117297" w:rsidRPr="00117297">
        <w:rPr>
          <w:spacing w:val="-4"/>
          <w:sz w:val="24"/>
          <w:szCs w:val="24"/>
        </w:rPr>
        <w:t>92</w:t>
      </w:r>
      <w:r w:rsidR="00B3005A" w:rsidRPr="00117297">
        <w:rPr>
          <w:spacing w:val="-4"/>
          <w:sz w:val="24"/>
          <w:szCs w:val="24"/>
        </w:rPr>
        <w:t>.</w:t>
      </w:r>
    </w:p>
    <w:p w:rsidR="004D3FAD" w:rsidRPr="00C601D2" w:rsidRDefault="004D3FAD" w:rsidP="004D3FAD">
      <w:pPr>
        <w:tabs>
          <w:tab w:val="left" w:pos="567"/>
          <w:tab w:val="left" w:pos="936"/>
        </w:tabs>
        <w:ind w:firstLine="709"/>
        <w:contextualSpacing/>
        <w:jc w:val="both"/>
        <w:rPr>
          <w:color w:val="FF0000"/>
          <w:sz w:val="24"/>
          <w:szCs w:val="24"/>
        </w:rPr>
      </w:pPr>
    </w:p>
    <w:p w:rsidR="006C7E50" w:rsidRPr="00892816" w:rsidRDefault="006C7E50" w:rsidP="00CB5916">
      <w:pPr>
        <w:tabs>
          <w:tab w:val="left" w:pos="567"/>
        </w:tabs>
        <w:contextualSpacing/>
        <w:jc w:val="center"/>
        <w:rPr>
          <w:b/>
          <w:bCs/>
          <w:sz w:val="24"/>
          <w:szCs w:val="24"/>
        </w:rPr>
      </w:pPr>
      <w:r w:rsidRPr="00892816">
        <w:rPr>
          <w:b/>
          <w:bCs/>
          <w:sz w:val="24"/>
          <w:szCs w:val="24"/>
        </w:rPr>
        <w:t>1</w:t>
      </w:r>
      <w:r w:rsidR="00892816" w:rsidRPr="00892816">
        <w:rPr>
          <w:b/>
          <w:bCs/>
          <w:sz w:val="24"/>
          <w:szCs w:val="24"/>
        </w:rPr>
        <w:t>2</w:t>
      </w:r>
      <w:r w:rsidRPr="00892816">
        <w:rPr>
          <w:b/>
          <w:bCs/>
          <w:sz w:val="24"/>
          <w:szCs w:val="24"/>
        </w:rPr>
        <w:t xml:space="preserve">. Юридические адреса и платежные реквизиты и подписи сторон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5069"/>
      </w:tblGrid>
      <w:tr w:rsidR="00892816" w:rsidRPr="00892816" w:rsidTr="00E57B28">
        <w:trPr>
          <w:trHeight w:val="50"/>
        </w:trPr>
        <w:tc>
          <w:tcPr>
            <w:tcW w:w="4962" w:type="dxa"/>
          </w:tcPr>
          <w:p w:rsidR="006C7E50" w:rsidRPr="00892816" w:rsidRDefault="006C7E50" w:rsidP="00CB5916">
            <w:pPr>
              <w:pStyle w:val="ConsPlusNormal0"/>
              <w:tabs>
                <w:tab w:val="left" w:pos="567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816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5069" w:type="dxa"/>
          </w:tcPr>
          <w:p w:rsidR="006C7E50" w:rsidRPr="00892816" w:rsidRDefault="006C7E50" w:rsidP="00CB5916">
            <w:pPr>
              <w:pStyle w:val="ConsPlusNormal0"/>
              <w:tabs>
                <w:tab w:val="left" w:pos="567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816">
              <w:rPr>
                <w:rFonts w:ascii="Times New Roman" w:hAnsi="Times New Roman" w:cs="Times New Roman"/>
                <w:b/>
                <w:sz w:val="24"/>
                <w:szCs w:val="24"/>
              </w:rPr>
              <w:t>Подрядчик</w:t>
            </w:r>
          </w:p>
        </w:tc>
      </w:tr>
      <w:tr w:rsidR="00E65480" w:rsidRPr="00892816" w:rsidTr="00E57B28">
        <w:tc>
          <w:tcPr>
            <w:tcW w:w="4962" w:type="dxa"/>
          </w:tcPr>
          <w:p w:rsidR="00E65480" w:rsidRPr="00F15FE0" w:rsidRDefault="00E65480" w:rsidP="00E65480">
            <w:pPr>
              <w:pStyle w:val="a8"/>
              <w:tabs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E0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«Дорогобужский район» Смоленской области</w:t>
            </w:r>
          </w:p>
        </w:tc>
        <w:tc>
          <w:tcPr>
            <w:tcW w:w="5069" w:type="dxa"/>
          </w:tcPr>
          <w:p w:rsidR="00E65480" w:rsidRPr="00892816" w:rsidRDefault="00E65480" w:rsidP="00E65480">
            <w:pPr>
              <w:pStyle w:val="ConsPlusNormal0"/>
              <w:tabs>
                <w:tab w:val="left" w:pos="567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816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Общество с ограниченной ответственностью «СтройТехСнаб»</w:t>
            </w:r>
          </w:p>
        </w:tc>
      </w:tr>
      <w:tr w:rsidR="00E65480" w:rsidRPr="00C601D2" w:rsidTr="00EA2432">
        <w:trPr>
          <w:trHeight w:val="464"/>
        </w:trPr>
        <w:tc>
          <w:tcPr>
            <w:tcW w:w="4962" w:type="dxa"/>
          </w:tcPr>
          <w:p w:rsidR="00E65480" w:rsidRPr="00F15FE0" w:rsidRDefault="00E65480" w:rsidP="00E65480">
            <w:pPr>
              <w:pStyle w:val="a8"/>
              <w:tabs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E0">
              <w:rPr>
                <w:rFonts w:ascii="Times New Roman" w:hAnsi="Times New Roman" w:cs="Times New Roman"/>
                <w:sz w:val="24"/>
                <w:szCs w:val="24"/>
              </w:rPr>
              <w:t xml:space="preserve">Адрес: 215710 Смоленская область, </w:t>
            </w:r>
          </w:p>
          <w:p w:rsidR="00E65480" w:rsidRPr="00F15FE0" w:rsidRDefault="00E65480" w:rsidP="00E65480">
            <w:pPr>
              <w:pStyle w:val="a8"/>
              <w:tabs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E0">
              <w:rPr>
                <w:rFonts w:ascii="Times New Roman" w:hAnsi="Times New Roman" w:cs="Times New Roman"/>
                <w:sz w:val="24"/>
                <w:szCs w:val="24"/>
              </w:rPr>
              <w:t>г. Дорогобуж, ул. Кутузова, д.1</w:t>
            </w:r>
          </w:p>
          <w:p w:rsidR="00E65480" w:rsidRPr="00F15FE0" w:rsidRDefault="00E65480" w:rsidP="00E65480">
            <w:pPr>
              <w:pStyle w:val="a8"/>
              <w:tabs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E0">
              <w:rPr>
                <w:rFonts w:ascii="Times New Roman" w:hAnsi="Times New Roman" w:cs="Times New Roman"/>
                <w:sz w:val="24"/>
                <w:szCs w:val="24"/>
              </w:rPr>
              <w:t>Тел.: 8(48144) 4-11-09</w:t>
            </w:r>
          </w:p>
          <w:p w:rsidR="00E65480" w:rsidRPr="00F15FE0" w:rsidRDefault="00E65480" w:rsidP="00E65480">
            <w:pPr>
              <w:pStyle w:val="a8"/>
              <w:tabs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E0">
              <w:rPr>
                <w:rFonts w:ascii="Times New Roman" w:hAnsi="Times New Roman" w:cs="Times New Roman"/>
                <w:sz w:val="24"/>
                <w:szCs w:val="24"/>
              </w:rPr>
              <w:t>Факс: 8(48144) 4-12-64</w:t>
            </w:r>
          </w:p>
          <w:p w:rsidR="00E65480" w:rsidRPr="00F15FE0" w:rsidRDefault="00E65480" w:rsidP="00E65480">
            <w:pPr>
              <w:pStyle w:val="a8"/>
              <w:tabs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15F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15FE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" w:history="1">
              <w:r w:rsidRPr="00F15FE0">
                <w:rPr>
                  <w:rStyle w:val="ae"/>
                  <w:sz w:val="24"/>
                  <w:szCs w:val="24"/>
                  <w:u w:val="none"/>
                  <w:shd w:val="clear" w:color="auto" w:fill="FFFFFF"/>
                </w:rPr>
                <w:t>admdor@admin-smolensk.ru</w:t>
              </w:r>
            </w:hyperlink>
          </w:p>
          <w:p w:rsidR="00E65480" w:rsidRPr="00F15FE0" w:rsidRDefault="00E65480" w:rsidP="00E65480">
            <w:pPr>
              <w:pStyle w:val="a8"/>
              <w:tabs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E0">
              <w:rPr>
                <w:rFonts w:ascii="Times New Roman" w:hAnsi="Times New Roman" w:cs="Times New Roman"/>
                <w:sz w:val="24"/>
                <w:szCs w:val="24"/>
              </w:rPr>
              <w:t>ИНН 6704003961  КПП 670401001</w:t>
            </w:r>
          </w:p>
          <w:p w:rsidR="002D301E" w:rsidRPr="00FA76BA" w:rsidRDefault="002D301E" w:rsidP="002D3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КС</w:t>
            </w:r>
            <w:r w:rsidRPr="00FA76BA">
              <w:rPr>
                <w:sz w:val="24"/>
                <w:szCs w:val="24"/>
              </w:rPr>
              <w:t>: 03231643666141016300</w:t>
            </w:r>
          </w:p>
          <w:p w:rsidR="002D301E" w:rsidRPr="00FA76BA" w:rsidRDefault="002D301E" w:rsidP="002D301E">
            <w:pPr>
              <w:jc w:val="center"/>
              <w:rPr>
                <w:sz w:val="24"/>
                <w:szCs w:val="24"/>
              </w:rPr>
            </w:pPr>
            <w:r w:rsidRPr="00FA76BA">
              <w:rPr>
                <w:sz w:val="24"/>
                <w:szCs w:val="24"/>
              </w:rPr>
              <w:t>ОТДЕЛЕНИЕ СМОЛЕНСК БАНКА РОССИИ//УФК по Смоленской области</w:t>
            </w:r>
          </w:p>
          <w:p w:rsidR="002D301E" w:rsidRPr="00FA76BA" w:rsidRDefault="002D301E" w:rsidP="002D301E">
            <w:pPr>
              <w:jc w:val="center"/>
              <w:rPr>
                <w:sz w:val="24"/>
                <w:szCs w:val="24"/>
              </w:rPr>
            </w:pPr>
            <w:r w:rsidRPr="00FA76BA">
              <w:rPr>
                <w:sz w:val="24"/>
                <w:szCs w:val="24"/>
              </w:rPr>
              <w:t>г. Смоленск</w:t>
            </w:r>
          </w:p>
          <w:p w:rsidR="002D301E" w:rsidRPr="00FA76BA" w:rsidRDefault="002D301E" w:rsidP="002D301E">
            <w:pPr>
              <w:jc w:val="center"/>
              <w:rPr>
                <w:sz w:val="24"/>
                <w:szCs w:val="24"/>
              </w:rPr>
            </w:pPr>
            <w:r w:rsidRPr="00FA76BA">
              <w:rPr>
                <w:sz w:val="24"/>
                <w:szCs w:val="24"/>
              </w:rPr>
              <w:t>БИК 016614901</w:t>
            </w:r>
          </w:p>
          <w:p w:rsidR="002D301E" w:rsidRPr="00FA76BA" w:rsidRDefault="002D301E" w:rsidP="002D3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ЕКС:</w:t>
            </w:r>
            <w:r w:rsidRPr="00FA76BA">
              <w:rPr>
                <w:sz w:val="24"/>
                <w:szCs w:val="24"/>
              </w:rPr>
              <w:t xml:space="preserve"> 40102810445370000055</w:t>
            </w:r>
          </w:p>
          <w:p w:rsidR="00E65480" w:rsidRPr="00F15FE0" w:rsidRDefault="002D301E" w:rsidP="002D301E">
            <w:pPr>
              <w:pStyle w:val="a8"/>
              <w:tabs>
                <w:tab w:val="left" w:pos="567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6BA">
              <w:rPr>
                <w:rFonts w:ascii="Times New Roman" w:hAnsi="Times New Roman" w:cs="Times New Roman"/>
                <w:sz w:val="24"/>
                <w:szCs w:val="24"/>
              </w:rPr>
              <w:t>Л/с 03902040030 в Финансовом управлении Администрации муниципального образования «Дорогобужский район» Смоленской области</w:t>
            </w:r>
          </w:p>
        </w:tc>
        <w:tc>
          <w:tcPr>
            <w:tcW w:w="5069" w:type="dxa"/>
          </w:tcPr>
          <w:p w:rsidR="00E65480" w:rsidRPr="00020803" w:rsidRDefault="00E65480" w:rsidP="00E654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803">
              <w:rPr>
                <w:rFonts w:ascii="Times New Roman" w:hAnsi="Times New Roman" w:cs="Times New Roman"/>
                <w:sz w:val="24"/>
                <w:szCs w:val="24"/>
              </w:rPr>
              <w:t>Адрес: 115093, г. Москва, ул.</w:t>
            </w:r>
          </w:p>
          <w:p w:rsidR="00E65480" w:rsidRPr="00020803" w:rsidRDefault="00E65480" w:rsidP="00E654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803">
              <w:rPr>
                <w:rFonts w:ascii="Times New Roman" w:hAnsi="Times New Roman" w:cs="Times New Roman"/>
                <w:sz w:val="24"/>
                <w:szCs w:val="24"/>
              </w:rPr>
              <w:t>Большая Серпуховская, д. 44, офис 19</w:t>
            </w:r>
          </w:p>
          <w:p w:rsidR="00E65480" w:rsidRPr="00892816" w:rsidRDefault="00E65480" w:rsidP="00E654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0803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8928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 (926) 291-69-93</w:t>
            </w:r>
          </w:p>
          <w:p w:rsidR="00E65480" w:rsidRPr="00892816" w:rsidRDefault="00E65480" w:rsidP="00E654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08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8928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0208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mail: </w:t>
            </w:r>
            <w:hyperlink r:id="rId13" w:history="1">
              <w:r w:rsidRPr="00020803">
                <w:rPr>
                  <w:rStyle w:val="ae"/>
                  <w:sz w:val="24"/>
                  <w:szCs w:val="24"/>
                  <w:lang w:val="en-US"/>
                </w:rPr>
                <w:t>geges56@mail.ru</w:t>
              </w:r>
            </w:hyperlink>
          </w:p>
          <w:p w:rsidR="00E65480" w:rsidRDefault="00E65480" w:rsidP="00E654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803">
              <w:rPr>
                <w:rFonts w:ascii="Times New Roman" w:hAnsi="Times New Roman" w:cs="Times New Roman"/>
                <w:sz w:val="24"/>
                <w:szCs w:val="24"/>
              </w:rPr>
              <w:t>ИНН 7705980841  КПП 770501001</w:t>
            </w:r>
          </w:p>
          <w:p w:rsidR="00E65480" w:rsidRPr="00020803" w:rsidRDefault="00E65480" w:rsidP="00E654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ОКПО 09161561  ОКТМО 45376000000</w:t>
            </w:r>
          </w:p>
          <w:p w:rsidR="00E65480" w:rsidRPr="00020803" w:rsidRDefault="00E65480" w:rsidP="00E654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803">
              <w:rPr>
                <w:rFonts w:ascii="Times New Roman" w:hAnsi="Times New Roman" w:cs="Times New Roman"/>
                <w:sz w:val="24"/>
                <w:szCs w:val="24"/>
              </w:rPr>
              <w:t>ОГРН 1127746196126</w:t>
            </w:r>
          </w:p>
          <w:p w:rsidR="00E65480" w:rsidRPr="00020803" w:rsidRDefault="00E65480" w:rsidP="00E654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803">
              <w:rPr>
                <w:rFonts w:ascii="Times New Roman" w:hAnsi="Times New Roman" w:cs="Times New Roman"/>
                <w:sz w:val="24"/>
                <w:szCs w:val="24"/>
              </w:rPr>
              <w:t>Р/с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803">
              <w:rPr>
                <w:rFonts w:ascii="Times New Roman" w:hAnsi="Times New Roman" w:cs="Times New Roman"/>
                <w:sz w:val="24"/>
                <w:szCs w:val="24"/>
              </w:rPr>
              <w:t>40702810802610001540</w:t>
            </w:r>
          </w:p>
          <w:p w:rsidR="00E65480" w:rsidRPr="00020803" w:rsidRDefault="00E65480" w:rsidP="00E654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803">
              <w:rPr>
                <w:rFonts w:ascii="Times New Roman" w:hAnsi="Times New Roman" w:cs="Times New Roman"/>
                <w:sz w:val="24"/>
                <w:szCs w:val="24"/>
              </w:rPr>
              <w:t xml:space="preserve">АО «АЛЬФА-БАНК» </w:t>
            </w:r>
          </w:p>
          <w:p w:rsidR="00E65480" w:rsidRDefault="00E65480" w:rsidP="00E654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803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:rsidR="00E65480" w:rsidRPr="00020803" w:rsidRDefault="00E65480" w:rsidP="00E654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803">
              <w:rPr>
                <w:rFonts w:ascii="Times New Roman" w:hAnsi="Times New Roman" w:cs="Times New Roman"/>
                <w:sz w:val="24"/>
                <w:szCs w:val="24"/>
              </w:rPr>
              <w:t>К/с 30101810200000000593</w:t>
            </w:r>
          </w:p>
          <w:p w:rsidR="00E65480" w:rsidRPr="00020803" w:rsidRDefault="00E65480" w:rsidP="00E654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803">
              <w:rPr>
                <w:rFonts w:ascii="Times New Roman" w:hAnsi="Times New Roman" w:cs="Times New Roman"/>
                <w:sz w:val="24"/>
                <w:szCs w:val="24"/>
              </w:rPr>
              <w:t>БИК 044525593</w:t>
            </w:r>
          </w:p>
          <w:p w:rsidR="00E65480" w:rsidRPr="00F15FE0" w:rsidRDefault="00E65480" w:rsidP="00E65480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816" w:rsidRPr="00C601D2" w:rsidTr="00E57B28">
        <w:tc>
          <w:tcPr>
            <w:tcW w:w="4962" w:type="dxa"/>
          </w:tcPr>
          <w:p w:rsidR="00892816" w:rsidRPr="00892816" w:rsidRDefault="00892816" w:rsidP="00892816">
            <w:pPr>
              <w:pStyle w:val="a8"/>
              <w:tabs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816"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образования «Дорогобужский район» Смоленской области – председатель комитета по жилищно-коммунальному хозяйству, архитектуре и градостроительству</w:t>
            </w:r>
          </w:p>
        </w:tc>
        <w:tc>
          <w:tcPr>
            <w:tcW w:w="5069" w:type="dxa"/>
          </w:tcPr>
          <w:p w:rsidR="00892816" w:rsidRDefault="00892816" w:rsidP="00892816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892816" w:rsidRPr="00900FFE" w:rsidRDefault="00892816" w:rsidP="00892816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</w:t>
            </w:r>
            <w:r w:rsidRPr="00C92CA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СТБ</w:t>
            </w:r>
            <w:r w:rsidRPr="00C92CA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892816" w:rsidRPr="00C601D2" w:rsidTr="006A1B79">
        <w:tc>
          <w:tcPr>
            <w:tcW w:w="4962" w:type="dxa"/>
            <w:vAlign w:val="bottom"/>
          </w:tcPr>
          <w:p w:rsidR="00892816" w:rsidRPr="00892816" w:rsidRDefault="00892816" w:rsidP="0089281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816" w:rsidRPr="00892816" w:rsidRDefault="00892816" w:rsidP="0089281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816">
              <w:rPr>
                <w:rFonts w:ascii="Times New Roman" w:hAnsi="Times New Roman" w:cs="Times New Roman"/>
                <w:sz w:val="24"/>
                <w:szCs w:val="24"/>
              </w:rPr>
              <w:t>______________ А.М. Смольянинов</w:t>
            </w:r>
          </w:p>
          <w:p w:rsidR="00892816" w:rsidRPr="00892816" w:rsidRDefault="00892816" w:rsidP="00892816">
            <w:pPr>
              <w:pStyle w:val="a8"/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281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069" w:type="dxa"/>
            <w:vAlign w:val="bottom"/>
          </w:tcPr>
          <w:p w:rsidR="00892816" w:rsidRDefault="00892816" w:rsidP="0089281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12"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5807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807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Галстян</w:t>
            </w:r>
          </w:p>
          <w:p w:rsidR="00892816" w:rsidRPr="00EA5075" w:rsidRDefault="00892816" w:rsidP="0089281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0712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780674" w:rsidRPr="00C601D2" w:rsidRDefault="00780674" w:rsidP="00F361E9">
      <w:pPr>
        <w:ind w:left="6096"/>
        <w:rPr>
          <w:color w:val="FF0000"/>
        </w:rPr>
      </w:pPr>
    </w:p>
    <w:p w:rsidR="00780674" w:rsidRPr="00C601D2" w:rsidRDefault="00780674" w:rsidP="00F361E9">
      <w:pPr>
        <w:ind w:left="6096"/>
        <w:rPr>
          <w:color w:val="FF0000"/>
        </w:rPr>
      </w:pPr>
    </w:p>
    <w:p w:rsidR="00474AA2" w:rsidRPr="00C601D2" w:rsidRDefault="00474AA2" w:rsidP="00F361E9">
      <w:pPr>
        <w:ind w:left="6096"/>
        <w:rPr>
          <w:color w:val="FF0000"/>
        </w:rPr>
      </w:pPr>
    </w:p>
    <w:p w:rsidR="0070023D" w:rsidRPr="00C601D2" w:rsidRDefault="0070023D" w:rsidP="00F361E9">
      <w:pPr>
        <w:ind w:left="6096"/>
        <w:rPr>
          <w:color w:val="FF0000"/>
        </w:rPr>
      </w:pPr>
    </w:p>
    <w:p w:rsidR="0070023D" w:rsidRDefault="0070023D" w:rsidP="00F361E9">
      <w:pPr>
        <w:ind w:left="6096"/>
        <w:rPr>
          <w:color w:val="FF0000"/>
        </w:rPr>
      </w:pPr>
    </w:p>
    <w:p w:rsidR="00892816" w:rsidRDefault="00892816" w:rsidP="00F361E9">
      <w:pPr>
        <w:ind w:left="6096"/>
        <w:rPr>
          <w:color w:val="FF0000"/>
        </w:rPr>
      </w:pPr>
    </w:p>
    <w:p w:rsidR="00DA2DBE" w:rsidRDefault="00DA2DBE" w:rsidP="00F361E9">
      <w:pPr>
        <w:ind w:left="6096"/>
        <w:rPr>
          <w:color w:val="FF0000"/>
        </w:rPr>
      </w:pPr>
    </w:p>
    <w:p w:rsidR="00DA2DBE" w:rsidRDefault="00DA2DBE" w:rsidP="00F361E9">
      <w:pPr>
        <w:ind w:left="6096"/>
        <w:rPr>
          <w:color w:val="FF0000"/>
        </w:rPr>
      </w:pPr>
    </w:p>
    <w:p w:rsidR="00DA2DBE" w:rsidRDefault="00DA2DBE" w:rsidP="00F361E9">
      <w:pPr>
        <w:ind w:left="6096"/>
        <w:rPr>
          <w:color w:val="FF0000"/>
        </w:rPr>
      </w:pPr>
    </w:p>
    <w:p w:rsidR="00DA2DBE" w:rsidRDefault="00DA2DBE" w:rsidP="00F361E9">
      <w:pPr>
        <w:ind w:left="6096"/>
        <w:rPr>
          <w:color w:val="FF0000"/>
        </w:rPr>
      </w:pPr>
    </w:p>
    <w:p w:rsidR="00DA2DBE" w:rsidRDefault="00DA2DBE" w:rsidP="00F361E9">
      <w:pPr>
        <w:ind w:left="6096"/>
        <w:rPr>
          <w:color w:val="FF0000"/>
        </w:rPr>
      </w:pPr>
    </w:p>
    <w:p w:rsidR="00DA2DBE" w:rsidRDefault="00DA2DBE" w:rsidP="00F361E9">
      <w:pPr>
        <w:ind w:left="6096"/>
        <w:rPr>
          <w:color w:val="FF0000"/>
        </w:rPr>
      </w:pPr>
    </w:p>
    <w:p w:rsidR="00DA2DBE" w:rsidRDefault="00DA2DBE" w:rsidP="00F361E9">
      <w:pPr>
        <w:ind w:left="6096"/>
        <w:rPr>
          <w:color w:val="FF0000"/>
        </w:rPr>
      </w:pPr>
    </w:p>
    <w:p w:rsidR="00DA2DBE" w:rsidRDefault="00DA2DBE" w:rsidP="00F361E9">
      <w:pPr>
        <w:ind w:left="6096"/>
        <w:rPr>
          <w:color w:val="FF0000"/>
        </w:rPr>
      </w:pPr>
    </w:p>
    <w:p w:rsidR="00DA2DBE" w:rsidRDefault="00DA2DBE" w:rsidP="00F361E9">
      <w:pPr>
        <w:ind w:left="6096"/>
        <w:rPr>
          <w:color w:val="FF0000"/>
        </w:rPr>
      </w:pPr>
    </w:p>
    <w:p w:rsidR="00DA2DBE" w:rsidRDefault="00DA2DBE" w:rsidP="00F361E9">
      <w:pPr>
        <w:ind w:left="6096"/>
        <w:rPr>
          <w:color w:val="FF0000"/>
        </w:rPr>
      </w:pPr>
    </w:p>
    <w:p w:rsidR="00DA2DBE" w:rsidRDefault="00DA2DBE" w:rsidP="00F361E9">
      <w:pPr>
        <w:ind w:left="6096"/>
        <w:rPr>
          <w:color w:val="FF0000"/>
        </w:rPr>
      </w:pPr>
    </w:p>
    <w:p w:rsidR="00DA2DBE" w:rsidRDefault="00DA2DBE" w:rsidP="00F361E9">
      <w:pPr>
        <w:ind w:left="6096"/>
        <w:rPr>
          <w:color w:val="FF0000"/>
        </w:rPr>
      </w:pPr>
    </w:p>
    <w:p w:rsidR="00892816" w:rsidRDefault="00892816" w:rsidP="00F361E9">
      <w:pPr>
        <w:ind w:left="6096"/>
        <w:rPr>
          <w:color w:val="FF0000"/>
        </w:rPr>
      </w:pPr>
    </w:p>
    <w:p w:rsidR="00892816" w:rsidRDefault="00892816" w:rsidP="00F361E9">
      <w:pPr>
        <w:ind w:left="6096"/>
        <w:rPr>
          <w:color w:val="FF0000"/>
        </w:rPr>
      </w:pPr>
    </w:p>
    <w:p w:rsidR="00892816" w:rsidRDefault="00892816" w:rsidP="00F361E9">
      <w:pPr>
        <w:ind w:left="6096"/>
        <w:rPr>
          <w:color w:val="FF0000"/>
        </w:rPr>
      </w:pPr>
    </w:p>
    <w:p w:rsidR="00892816" w:rsidRDefault="00892816" w:rsidP="00F361E9">
      <w:pPr>
        <w:ind w:left="6096"/>
        <w:rPr>
          <w:color w:val="FF0000"/>
        </w:rPr>
      </w:pPr>
    </w:p>
    <w:p w:rsidR="00892816" w:rsidRDefault="00892816" w:rsidP="00F361E9">
      <w:pPr>
        <w:ind w:left="6096"/>
        <w:rPr>
          <w:color w:val="FF0000"/>
        </w:rPr>
      </w:pPr>
    </w:p>
    <w:p w:rsidR="00892816" w:rsidRDefault="00892816" w:rsidP="00F361E9">
      <w:pPr>
        <w:ind w:left="6096"/>
        <w:rPr>
          <w:color w:val="FF0000"/>
        </w:rPr>
      </w:pPr>
    </w:p>
    <w:p w:rsidR="00892816" w:rsidRDefault="00892816" w:rsidP="00F361E9">
      <w:pPr>
        <w:ind w:left="6096"/>
        <w:rPr>
          <w:color w:val="FF0000"/>
        </w:rPr>
      </w:pPr>
    </w:p>
    <w:p w:rsidR="00892816" w:rsidRDefault="00892816" w:rsidP="00F361E9">
      <w:pPr>
        <w:ind w:left="6096"/>
        <w:rPr>
          <w:color w:val="FF0000"/>
        </w:rPr>
      </w:pPr>
    </w:p>
    <w:p w:rsidR="00892816" w:rsidRDefault="00892816" w:rsidP="00F361E9">
      <w:pPr>
        <w:ind w:left="6096"/>
        <w:rPr>
          <w:color w:val="FF0000"/>
        </w:rPr>
      </w:pPr>
    </w:p>
    <w:p w:rsidR="00892816" w:rsidRDefault="00892816" w:rsidP="00F361E9">
      <w:pPr>
        <w:ind w:left="6096"/>
        <w:rPr>
          <w:color w:val="FF0000"/>
        </w:rPr>
      </w:pPr>
    </w:p>
    <w:p w:rsidR="00892816" w:rsidRPr="00C601D2" w:rsidRDefault="00892816" w:rsidP="00F361E9">
      <w:pPr>
        <w:ind w:left="6096"/>
        <w:rPr>
          <w:color w:val="FF0000"/>
        </w:rPr>
      </w:pPr>
    </w:p>
    <w:p w:rsidR="0070023D" w:rsidRPr="00C601D2" w:rsidRDefault="0070023D" w:rsidP="00F361E9">
      <w:pPr>
        <w:ind w:left="6096"/>
        <w:rPr>
          <w:color w:val="FF0000"/>
        </w:rPr>
      </w:pPr>
    </w:p>
    <w:p w:rsidR="0070023D" w:rsidRPr="00C601D2" w:rsidRDefault="0070023D" w:rsidP="00F361E9">
      <w:pPr>
        <w:ind w:left="6096"/>
        <w:rPr>
          <w:color w:val="FF0000"/>
        </w:rPr>
      </w:pPr>
    </w:p>
    <w:p w:rsidR="0070023D" w:rsidRPr="00C601D2" w:rsidRDefault="0070023D" w:rsidP="00F361E9">
      <w:pPr>
        <w:ind w:left="6096"/>
        <w:rPr>
          <w:color w:val="FF0000"/>
        </w:rPr>
      </w:pPr>
    </w:p>
    <w:p w:rsidR="00F361E9" w:rsidRPr="00892816" w:rsidRDefault="00F361E9" w:rsidP="00892816">
      <w:pPr>
        <w:ind w:left="6096"/>
        <w:jc w:val="right"/>
      </w:pPr>
      <w:r w:rsidRPr="00892816">
        <w:t>Приложение №1</w:t>
      </w:r>
    </w:p>
    <w:p w:rsidR="00F361E9" w:rsidRPr="00892816" w:rsidRDefault="00F361E9" w:rsidP="00892816">
      <w:pPr>
        <w:ind w:left="6096"/>
        <w:jc w:val="right"/>
      </w:pPr>
      <w:r w:rsidRPr="00892816">
        <w:t xml:space="preserve">к муниципальному контракту </w:t>
      </w:r>
    </w:p>
    <w:p w:rsidR="00F361E9" w:rsidRPr="00892816" w:rsidRDefault="00892816" w:rsidP="00892816">
      <w:pPr>
        <w:pStyle w:val="ConsPlusNormal0"/>
        <w:tabs>
          <w:tab w:val="left" w:pos="0"/>
        </w:tabs>
        <w:ind w:firstLine="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92816">
        <w:rPr>
          <w:rFonts w:ascii="Times New Roman" w:hAnsi="Times New Roman" w:cs="Times New Roman"/>
        </w:rPr>
        <w:t>от _____________________</w:t>
      </w:r>
    </w:p>
    <w:p w:rsidR="006B73A0" w:rsidRPr="00892816" w:rsidRDefault="006B73A0" w:rsidP="006B73A0">
      <w:pPr>
        <w:jc w:val="center"/>
        <w:rPr>
          <w:b/>
          <w:bCs/>
          <w:sz w:val="24"/>
          <w:szCs w:val="24"/>
        </w:rPr>
      </w:pPr>
    </w:p>
    <w:p w:rsidR="006B73A0" w:rsidRPr="00892816" w:rsidRDefault="006B73A0" w:rsidP="006B73A0">
      <w:pPr>
        <w:jc w:val="center"/>
        <w:rPr>
          <w:b/>
          <w:bCs/>
          <w:sz w:val="24"/>
          <w:szCs w:val="24"/>
        </w:rPr>
      </w:pPr>
      <w:r w:rsidRPr="00892816">
        <w:rPr>
          <w:b/>
          <w:bCs/>
          <w:sz w:val="24"/>
          <w:szCs w:val="24"/>
        </w:rPr>
        <w:t xml:space="preserve">Техническое задание </w:t>
      </w:r>
    </w:p>
    <w:p w:rsidR="00892816" w:rsidRPr="00892816" w:rsidRDefault="00892816" w:rsidP="00892816">
      <w:pPr>
        <w:shd w:val="clear" w:color="auto" w:fill="FFFFFF"/>
        <w:tabs>
          <w:tab w:val="left" w:pos="0"/>
        </w:tabs>
        <w:ind w:right="-25"/>
        <w:contextualSpacing/>
        <w:jc w:val="center"/>
        <w:rPr>
          <w:b/>
          <w:w w:val="109"/>
          <w:sz w:val="24"/>
          <w:szCs w:val="24"/>
        </w:rPr>
      </w:pPr>
      <w:r w:rsidRPr="00892816">
        <w:rPr>
          <w:b/>
          <w:sz w:val="24"/>
          <w:szCs w:val="24"/>
        </w:rPr>
        <w:t>Благоустройство пешеходной дорожки в районе МБОУ «Дорогобужская СОШ №2»</w:t>
      </w:r>
    </w:p>
    <w:p w:rsidR="006B73A0" w:rsidRPr="00C601D2" w:rsidRDefault="006B73A0" w:rsidP="006B73A0">
      <w:pPr>
        <w:adjustRightInd w:val="0"/>
        <w:ind w:right="-143" w:firstLine="567"/>
        <w:jc w:val="center"/>
        <w:rPr>
          <w:b/>
          <w:bCs/>
          <w:i/>
          <w:color w:val="FF0000"/>
          <w:sz w:val="24"/>
          <w:szCs w:val="24"/>
        </w:rPr>
      </w:pPr>
    </w:p>
    <w:p w:rsidR="00892816" w:rsidRPr="00892816" w:rsidRDefault="00892816" w:rsidP="00892816">
      <w:pPr>
        <w:shd w:val="clear" w:color="auto" w:fill="FFFFFF"/>
        <w:tabs>
          <w:tab w:val="left" w:pos="0"/>
        </w:tabs>
        <w:ind w:right="-25" w:firstLine="851"/>
        <w:contextualSpacing/>
        <w:jc w:val="both"/>
        <w:rPr>
          <w:w w:val="109"/>
          <w:sz w:val="24"/>
          <w:szCs w:val="24"/>
        </w:rPr>
      </w:pPr>
      <w:r w:rsidRPr="00196833">
        <w:rPr>
          <w:sz w:val="24"/>
          <w:szCs w:val="24"/>
        </w:rPr>
        <w:t xml:space="preserve">1. </w:t>
      </w:r>
      <w:r w:rsidRPr="00196833">
        <w:rPr>
          <w:i/>
          <w:sz w:val="24"/>
          <w:szCs w:val="24"/>
        </w:rPr>
        <w:t>Предмет закупки:</w:t>
      </w:r>
      <w:r w:rsidRPr="00196833">
        <w:rPr>
          <w:sz w:val="24"/>
          <w:szCs w:val="24"/>
        </w:rPr>
        <w:t xml:space="preserve"> </w:t>
      </w:r>
      <w:r w:rsidRPr="00892816">
        <w:rPr>
          <w:sz w:val="24"/>
          <w:szCs w:val="24"/>
        </w:rPr>
        <w:t>благоустройство пешеходной дорожки в районе МБОУ «Дорогобужская СОШ №2»</w:t>
      </w:r>
      <w:r>
        <w:rPr>
          <w:sz w:val="24"/>
          <w:szCs w:val="24"/>
        </w:rPr>
        <w:t>.</w:t>
      </w:r>
    </w:p>
    <w:p w:rsidR="00892816" w:rsidRPr="00196833" w:rsidRDefault="00892816" w:rsidP="00892816">
      <w:pPr>
        <w:pStyle w:val="affe"/>
        <w:spacing w:before="0" w:beforeAutospacing="0" w:after="0" w:afterAutospacing="0"/>
        <w:ind w:firstLine="851"/>
        <w:jc w:val="both"/>
      </w:pPr>
      <w:r w:rsidRPr="00196833">
        <w:t xml:space="preserve">2. </w:t>
      </w:r>
      <w:r w:rsidRPr="00196833">
        <w:rPr>
          <w:i/>
        </w:rPr>
        <w:t>Место выполнения работ:</w:t>
      </w:r>
      <w:r w:rsidRPr="00196833">
        <w:t xml:space="preserve"> </w:t>
      </w:r>
      <w:r w:rsidRPr="000C3E95">
        <w:rPr>
          <w:spacing w:val="-4"/>
        </w:rPr>
        <w:t>Смоленская область, г. Дорогобуж, ул. Путенкова, пешеходная дорожка с западной стор</w:t>
      </w:r>
      <w:r>
        <w:rPr>
          <w:spacing w:val="-4"/>
        </w:rPr>
        <w:t>оны МБОУ «Дорогобужская СОШ №2»</w:t>
      </w:r>
      <w:r w:rsidRPr="00196833">
        <w:t xml:space="preserve">.  </w:t>
      </w:r>
    </w:p>
    <w:p w:rsidR="00892816" w:rsidRPr="00196833" w:rsidRDefault="00892816" w:rsidP="00892816">
      <w:pPr>
        <w:ind w:firstLine="851"/>
        <w:jc w:val="both"/>
        <w:rPr>
          <w:b/>
          <w:bCs/>
          <w:sz w:val="24"/>
          <w:szCs w:val="24"/>
        </w:rPr>
      </w:pPr>
      <w:r w:rsidRPr="00196833">
        <w:rPr>
          <w:sz w:val="24"/>
          <w:szCs w:val="24"/>
        </w:rPr>
        <w:t xml:space="preserve">3. </w:t>
      </w:r>
      <w:r w:rsidRPr="00196833">
        <w:rPr>
          <w:i/>
          <w:sz w:val="24"/>
          <w:szCs w:val="24"/>
        </w:rPr>
        <w:t>Общие требования к работам:</w:t>
      </w:r>
      <w:r w:rsidRPr="00196833">
        <w:rPr>
          <w:sz w:val="24"/>
          <w:szCs w:val="24"/>
        </w:rPr>
        <w:t xml:space="preserve"> работы необходимо выполнять в соответствии с Техническим заданием, сметной документацией и другими нормативными документами на соответствующие виды работ. </w:t>
      </w:r>
    </w:p>
    <w:p w:rsidR="00892816" w:rsidRPr="00196833" w:rsidRDefault="00892816" w:rsidP="00892816">
      <w:pPr>
        <w:suppressAutoHyphens/>
        <w:adjustRightInd w:val="0"/>
        <w:ind w:firstLine="851"/>
        <w:jc w:val="both"/>
        <w:rPr>
          <w:sz w:val="24"/>
          <w:szCs w:val="24"/>
        </w:rPr>
      </w:pPr>
      <w:r w:rsidRPr="00196833">
        <w:rPr>
          <w:sz w:val="24"/>
          <w:szCs w:val="24"/>
        </w:rPr>
        <w:t>При выполнении работ Подрядчик должен применять материалы, получившие соответствующие сертификаты, технические свидетельства, технические паспорта и другие документы, подтверждающие их качество и пригодность их применения в строительстве на территории РФ в данном виде работ. Копии этих сертификатов и других документов Подрядчик должен представить Заказчику за пять рабочих дней до начала выполнения работ с применением данных материалов.</w:t>
      </w:r>
    </w:p>
    <w:p w:rsidR="00892816" w:rsidRPr="00196833" w:rsidRDefault="00892816" w:rsidP="00892816">
      <w:pPr>
        <w:ind w:firstLine="851"/>
        <w:jc w:val="both"/>
        <w:rPr>
          <w:sz w:val="24"/>
          <w:szCs w:val="24"/>
        </w:rPr>
      </w:pPr>
      <w:r w:rsidRPr="00196833">
        <w:rPr>
          <w:sz w:val="24"/>
          <w:szCs w:val="24"/>
        </w:rPr>
        <w:t>Подрядчик несет ответственность за соответствие используемых материалов государственным стандартам и техническим условиям, за ненадлежащее качество предоставленных им материалов, а также за предоставление материалов и оборудования, обремененных правами третьих лиц.</w:t>
      </w:r>
    </w:p>
    <w:p w:rsidR="00892816" w:rsidRPr="00196833" w:rsidRDefault="00892816" w:rsidP="00892816">
      <w:pPr>
        <w:widowControl w:val="0"/>
        <w:tabs>
          <w:tab w:val="left" w:pos="993"/>
        </w:tabs>
        <w:adjustRightInd w:val="0"/>
        <w:ind w:firstLine="709"/>
        <w:jc w:val="both"/>
        <w:rPr>
          <w:sz w:val="24"/>
          <w:szCs w:val="24"/>
        </w:rPr>
      </w:pPr>
      <w:r w:rsidRPr="00196833">
        <w:rPr>
          <w:sz w:val="24"/>
          <w:szCs w:val="24"/>
        </w:rPr>
        <w:t>С момента начала работ и до их окончания Подрядчик ведет общий журнал производства работ, в котором отражается весь ход фактического производства работ, а также все факты и обстоятельства, связанные с производством работ.</w:t>
      </w:r>
    </w:p>
    <w:p w:rsidR="00892816" w:rsidRPr="00196833" w:rsidRDefault="00892816" w:rsidP="00892816">
      <w:pPr>
        <w:ind w:firstLine="709"/>
        <w:jc w:val="both"/>
        <w:rPr>
          <w:sz w:val="24"/>
          <w:szCs w:val="24"/>
        </w:rPr>
      </w:pPr>
      <w:r w:rsidRPr="00196833">
        <w:rPr>
          <w:sz w:val="24"/>
          <w:szCs w:val="24"/>
        </w:rPr>
        <w:t>При осуществлении производственного контроля качества в обязательном порядке подлежат освидетельствованию скрытые работы. Запрещается выполнение последующих работ при отсутствии актов освидетельствования предыдущих скрытых работ.</w:t>
      </w:r>
    </w:p>
    <w:p w:rsidR="00892816" w:rsidRPr="00196833" w:rsidRDefault="00892816" w:rsidP="00892816">
      <w:pPr>
        <w:ind w:firstLine="709"/>
        <w:jc w:val="both"/>
        <w:rPr>
          <w:sz w:val="24"/>
          <w:szCs w:val="24"/>
        </w:rPr>
      </w:pPr>
      <w:r w:rsidRPr="00196833">
        <w:rPr>
          <w:sz w:val="24"/>
          <w:szCs w:val="24"/>
        </w:rPr>
        <w:t xml:space="preserve">Вывоз строительного мусора с места выполнения работ осуществляет Подрядчик. Выполнение сопутствующих работ (погрузка, разгрузка, вывоз мусора и т.п.) Подрядчик выполняет за свой счет. </w:t>
      </w:r>
    </w:p>
    <w:p w:rsidR="00892816" w:rsidRDefault="00892816" w:rsidP="00892816">
      <w:pPr>
        <w:ind w:firstLine="851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196833">
        <w:rPr>
          <w:i/>
          <w:sz w:val="24"/>
          <w:szCs w:val="24"/>
        </w:rPr>
        <w:t>Срок выполнения работ:</w:t>
      </w:r>
      <w:r w:rsidRPr="00196833">
        <w:rPr>
          <w:sz w:val="24"/>
          <w:szCs w:val="24"/>
        </w:rPr>
        <w:t xml:space="preserve"> </w:t>
      </w:r>
      <w:r w:rsidRPr="006714F7">
        <w:rPr>
          <w:spacing w:val="-4"/>
          <w:sz w:val="24"/>
          <w:szCs w:val="24"/>
        </w:rPr>
        <w:t>с 18.04.2022 по 21.06.2022.</w:t>
      </w:r>
    </w:p>
    <w:p w:rsidR="00892816" w:rsidRPr="00196833" w:rsidRDefault="00892816" w:rsidP="00892816">
      <w:pPr>
        <w:ind w:firstLine="851"/>
        <w:jc w:val="both"/>
        <w:rPr>
          <w:kern w:val="36"/>
          <w:sz w:val="24"/>
          <w:szCs w:val="24"/>
        </w:rPr>
      </w:pPr>
      <w:r w:rsidRPr="00196833">
        <w:rPr>
          <w:sz w:val="24"/>
          <w:szCs w:val="24"/>
        </w:rPr>
        <w:t xml:space="preserve">5. </w:t>
      </w:r>
      <w:r w:rsidRPr="00196833">
        <w:rPr>
          <w:bCs/>
          <w:i/>
          <w:sz w:val="24"/>
          <w:szCs w:val="24"/>
        </w:rPr>
        <w:t>Требования к безопасности выполнения работ и безопасности результатов работ:</w:t>
      </w:r>
      <w:r w:rsidRPr="00196833">
        <w:rPr>
          <w:bCs/>
          <w:sz w:val="24"/>
          <w:szCs w:val="24"/>
        </w:rPr>
        <w:t xml:space="preserve"> п</w:t>
      </w:r>
      <w:r w:rsidRPr="00196833">
        <w:rPr>
          <w:kern w:val="36"/>
          <w:sz w:val="24"/>
          <w:szCs w:val="24"/>
        </w:rPr>
        <w:t>ри производстве работ необходимо соблюдать требования</w:t>
      </w:r>
      <w:r w:rsidRPr="00196833">
        <w:rPr>
          <w:color w:val="FF0000"/>
          <w:kern w:val="36"/>
          <w:sz w:val="24"/>
          <w:szCs w:val="24"/>
        </w:rPr>
        <w:t xml:space="preserve"> </w:t>
      </w:r>
      <w:r w:rsidRPr="00196833">
        <w:rPr>
          <w:color w:val="000000"/>
          <w:kern w:val="36"/>
          <w:sz w:val="24"/>
          <w:szCs w:val="24"/>
        </w:rPr>
        <w:t>Приказа Минтруда России от 11.12.2020 N 883н «Об утверждении Правил по охране труда при строительстве, реконструкции и ремонте».</w:t>
      </w:r>
      <w:r w:rsidRPr="00196833">
        <w:rPr>
          <w:color w:val="FF0000"/>
          <w:kern w:val="36"/>
          <w:sz w:val="24"/>
          <w:szCs w:val="24"/>
        </w:rPr>
        <w:t xml:space="preserve"> </w:t>
      </w:r>
      <w:r w:rsidRPr="00196833">
        <w:rPr>
          <w:kern w:val="36"/>
          <w:sz w:val="24"/>
          <w:szCs w:val="24"/>
        </w:rPr>
        <w:t>При выполнении работ необходимо соблюдение требований «СП 59.13330.2016. Свод правил. Доступность зданий и сооружений для маломобильных групп населения. Актуализированная редакция СНиП 35-01-2001», правил техники безопасности и противопожарной безопасности. На рабочем месте запрещается присутствие посторонних лиц, мешающих выполнению работ. Не допускается сжигание строительного мусора на территории объекта по экологическим требованиям.</w:t>
      </w:r>
    </w:p>
    <w:p w:rsidR="00892816" w:rsidRPr="00196833" w:rsidRDefault="00892816" w:rsidP="00892816">
      <w:pPr>
        <w:suppressAutoHyphens/>
        <w:adjustRightInd w:val="0"/>
        <w:ind w:firstLine="540"/>
        <w:jc w:val="both"/>
        <w:rPr>
          <w:kern w:val="36"/>
          <w:sz w:val="24"/>
          <w:szCs w:val="24"/>
        </w:rPr>
      </w:pPr>
      <w:r w:rsidRPr="00196833">
        <w:rPr>
          <w:kern w:val="36"/>
          <w:sz w:val="24"/>
          <w:szCs w:val="24"/>
        </w:rPr>
        <w:t xml:space="preserve">6. </w:t>
      </w:r>
      <w:r w:rsidRPr="00196833">
        <w:rPr>
          <w:bCs/>
          <w:i/>
          <w:sz w:val="24"/>
          <w:szCs w:val="24"/>
        </w:rPr>
        <w:t>Технический контроль качества работ:</w:t>
      </w:r>
      <w:r w:rsidRPr="00196833">
        <w:rPr>
          <w:bCs/>
          <w:sz w:val="24"/>
          <w:szCs w:val="24"/>
        </w:rPr>
        <w:t xml:space="preserve"> </w:t>
      </w:r>
      <w:r w:rsidRPr="00196833">
        <w:rPr>
          <w:sz w:val="24"/>
          <w:szCs w:val="24"/>
        </w:rPr>
        <w:t>технический контроль предусмотрено осуществлять ежедневно в полном соответствии с требованиями Технического задания, сметной документации и действующих нормативно-технических документов.</w:t>
      </w:r>
    </w:p>
    <w:p w:rsidR="00892816" w:rsidRPr="00196833" w:rsidRDefault="00892816" w:rsidP="00892816">
      <w:pPr>
        <w:pStyle w:val="Default"/>
        <w:ind w:firstLine="851"/>
        <w:jc w:val="both"/>
        <w:rPr>
          <w:color w:val="auto"/>
          <w:kern w:val="36"/>
        </w:rPr>
      </w:pPr>
      <w:r w:rsidRPr="00196833">
        <w:rPr>
          <w:color w:val="auto"/>
          <w:kern w:val="36"/>
        </w:rPr>
        <w:t xml:space="preserve">Технический контроль включает </w:t>
      </w:r>
      <w:r w:rsidRPr="00196833">
        <w:rPr>
          <w:color w:val="auto"/>
        </w:rPr>
        <w:t xml:space="preserve">соответствие объемов выполненных работ, объемам, предусмотренным настоящим Техническим заданием, наличия и правильности ведения Подрядчиком исполнительной технической документации, ведения общих и специальных журналов работ, </w:t>
      </w:r>
      <w:r w:rsidRPr="00196833">
        <w:rPr>
          <w:color w:val="auto"/>
          <w:kern w:val="36"/>
        </w:rPr>
        <w:t xml:space="preserve">лабораторные определения показателей свойств и качества, методы проведения которых, предусмотрены в государственных стандартах, технических условиях и ведомственных строительных нормах. </w:t>
      </w:r>
    </w:p>
    <w:p w:rsidR="00892816" w:rsidRPr="00196833" w:rsidRDefault="00892816" w:rsidP="00892816">
      <w:pPr>
        <w:ind w:firstLine="851"/>
        <w:jc w:val="both"/>
        <w:rPr>
          <w:spacing w:val="2"/>
          <w:sz w:val="24"/>
          <w:szCs w:val="24"/>
          <w:shd w:val="clear" w:color="auto" w:fill="FFFFFF"/>
        </w:rPr>
      </w:pPr>
      <w:r w:rsidRPr="00196833">
        <w:rPr>
          <w:spacing w:val="2"/>
          <w:sz w:val="24"/>
          <w:szCs w:val="24"/>
          <w:shd w:val="clear" w:color="auto" w:fill="FFFFFF"/>
        </w:rPr>
        <w:t>Работы по асфальтированию должны быть выполнены с учетом установленной нормативными документами технологии производства.</w:t>
      </w:r>
    </w:p>
    <w:p w:rsidR="00892816" w:rsidRPr="00196833" w:rsidRDefault="00892816" w:rsidP="00892816">
      <w:pPr>
        <w:ind w:firstLine="851"/>
        <w:jc w:val="both"/>
        <w:rPr>
          <w:color w:val="FF0000"/>
          <w:sz w:val="24"/>
          <w:szCs w:val="24"/>
        </w:rPr>
      </w:pPr>
      <w:r w:rsidRPr="00196833">
        <w:rPr>
          <w:sz w:val="24"/>
          <w:szCs w:val="24"/>
        </w:rPr>
        <w:lastRenderedPageBreak/>
        <w:t>7.</w:t>
      </w:r>
      <w:r w:rsidRPr="00196833">
        <w:rPr>
          <w:color w:val="FF0000"/>
          <w:sz w:val="24"/>
          <w:szCs w:val="24"/>
        </w:rPr>
        <w:t xml:space="preserve"> </w:t>
      </w:r>
      <w:r w:rsidRPr="00196833">
        <w:rPr>
          <w:bCs/>
          <w:i/>
          <w:sz w:val="24"/>
          <w:szCs w:val="24"/>
        </w:rPr>
        <w:t>Требования к гарантийному сроку и объему предоставления гарантий качества работ:</w:t>
      </w:r>
      <w:r w:rsidRPr="00196833">
        <w:rPr>
          <w:bCs/>
          <w:sz w:val="24"/>
          <w:szCs w:val="24"/>
        </w:rPr>
        <w:t xml:space="preserve"> с</w:t>
      </w:r>
      <w:r w:rsidRPr="00196833">
        <w:rPr>
          <w:sz w:val="24"/>
          <w:szCs w:val="24"/>
        </w:rPr>
        <w:t>рок предоставления гарантии качества составляет 5 (пять) лет со дня подписания сторонами акта приемки выполненных работ.  Гарантия качества результата работы, распространяется на все составляющие результата работ.</w:t>
      </w:r>
    </w:p>
    <w:p w:rsidR="00892816" w:rsidRPr="00196833" w:rsidRDefault="00892816" w:rsidP="00892816">
      <w:pPr>
        <w:widowControl w:val="0"/>
        <w:ind w:firstLine="851"/>
        <w:jc w:val="both"/>
        <w:rPr>
          <w:sz w:val="24"/>
          <w:szCs w:val="24"/>
        </w:rPr>
      </w:pPr>
      <w:r w:rsidRPr="00196833">
        <w:rPr>
          <w:sz w:val="24"/>
          <w:szCs w:val="24"/>
        </w:rPr>
        <w:t>Если в период гарантийного срока эксплуатации объекта обнаружатся дефекты, допущенные по вине Подрядчика, то Подрядчик их устраняет за свой счет и в согласованные с Заказчиком сроки. Для участия в составлении акта, фиксирующего дефекты, согласования порядка и сроков их устранения, Подрядчик направляет своего представителя не позднее пяти дней со дня получения письменного извещения Заказчика. Гарантийный срок в этом случае устанавливается вновь с момента устранения дефектов.</w:t>
      </w:r>
    </w:p>
    <w:p w:rsidR="00892816" w:rsidRPr="00196833" w:rsidRDefault="00892816" w:rsidP="00892816">
      <w:pPr>
        <w:ind w:firstLine="851"/>
        <w:jc w:val="both"/>
        <w:rPr>
          <w:sz w:val="24"/>
          <w:szCs w:val="24"/>
        </w:rPr>
      </w:pPr>
      <w:r w:rsidRPr="00196833">
        <w:rPr>
          <w:sz w:val="24"/>
          <w:szCs w:val="24"/>
        </w:rPr>
        <w:t xml:space="preserve">8. </w:t>
      </w:r>
      <w:r w:rsidRPr="00196833">
        <w:rPr>
          <w:bCs/>
          <w:i/>
          <w:sz w:val="24"/>
          <w:szCs w:val="24"/>
        </w:rPr>
        <w:t>Требования по передаче заказчику технических и иных документов по завершению и сдаче работ:</w:t>
      </w:r>
      <w:r w:rsidRPr="00196833">
        <w:rPr>
          <w:bCs/>
          <w:sz w:val="24"/>
          <w:szCs w:val="24"/>
        </w:rPr>
        <w:t xml:space="preserve"> п</w:t>
      </w:r>
      <w:r w:rsidRPr="00196833">
        <w:rPr>
          <w:sz w:val="24"/>
          <w:szCs w:val="24"/>
        </w:rPr>
        <w:t xml:space="preserve">ри приемке по факту выполненных работ Подрядчик представляет Заказчику исполнительную документацию: </w:t>
      </w:r>
    </w:p>
    <w:p w:rsidR="00892816" w:rsidRPr="00196833" w:rsidRDefault="00892816" w:rsidP="00892816">
      <w:pPr>
        <w:pStyle w:val="36"/>
        <w:numPr>
          <w:ilvl w:val="0"/>
          <w:numId w:val="26"/>
        </w:numPr>
        <w:tabs>
          <w:tab w:val="clear" w:pos="900"/>
          <w:tab w:val="clear" w:pos="1307"/>
          <w:tab w:val="num" w:pos="360"/>
          <w:tab w:val="left" w:pos="540"/>
          <w:tab w:val="num" w:pos="709"/>
          <w:tab w:val="num" w:pos="1070"/>
          <w:tab w:val="left" w:pos="1134"/>
        </w:tabs>
        <w:suppressAutoHyphens w:val="0"/>
        <w:adjustRightInd w:val="0"/>
        <w:ind w:left="0" w:firstLine="851"/>
      </w:pPr>
      <w:r w:rsidRPr="00196833">
        <w:t>общий журнал работ;</w:t>
      </w:r>
    </w:p>
    <w:p w:rsidR="00892816" w:rsidRPr="00DA2DBE" w:rsidRDefault="00892816" w:rsidP="00892816">
      <w:pPr>
        <w:pStyle w:val="36"/>
        <w:numPr>
          <w:ilvl w:val="0"/>
          <w:numId w:val="26"/>
        </w:numPr>
        <w:tabs>
          <w:tab w:val="clear" w:pos="900"/>
          <w:tab w:val="clear" w:pos="1307"/>
          <w:tab w:val="num" w:pos="0"/>
          <w:tab w:val="left" w:pos="540"/>
          <w:tab w:val="num" w:pos="709"/>
          <w:tab w:val="num" w:pos="1070"/>
          <w:tab w:val="left" w:pos="1134"/>
        </w:tabs>
        <w:suppressAutoHyphens w:val="0"/>
        <w:adjustRightInd w:val="0"/>
        <w:ind w:left="0" w:firstLine="851"/>
      </w:pPr>
      <w:r w:rsidRPr="00DA2DBE">
        <w:t xml:space="preserve">акты на скрытые работы с обязательной фото - и видеофиксацией. Фото и (или) видеоматериалы должны являться приложениями к актам освидетельствования скрытых работ и содержать привязку к местности, а также содержать отметку о дате и  месте проведения; </w:t>
      </w:r>
    </w:p>
    <w:p w:rsidR="00892816" w:rsidRPr="00196833" w:rsidRDefault="00892816" w:rsidP="00892816">
      <w:pPr>
        <w:pStyle w:val="36"/>
        <w:numPr>
          <w:ilvl w:val="0"/>
          <w:numId w:val="26"/>
        </w:numPr>
        <w:tabs>
          <w:tab w:val="clear" w:pos="900"/>
          <w:tab w:val="clear" w:pos="1307"/>
          <w:tab w:val="left" w:pos="540"/>
          <w:tab w:val="num" w:pos="720"/>
          <w:tab w:val="num" w:pos="1070"/>
          <w:tab w:val="left" w:pos="1134"/>
        </w:tabs>
        <w:suppressAutoHyphens w:val="0"/>
        <w:adjustRightInd w:val="0"/>
        <w:ind w:left="0" w:firstLine="851"/>
        <w:jc w:val="left"/>
      </w:pPr>
      <w:r w:rsidRPr="00196833">
        <w:t xml:space="preserve">сертификаты и паспорта качества на применяемые материалы и изделия; </w:t>
      </w:r>
    </w:p>
    <w:p w:rsidR="00892816" w:rsidRPr="00196833" w:rsidRDefault="00892816" w:rsidP="00892816">
      <w:pPr>
        <w:pStyle w:val="36"/>
        <w:numPr>
          <w:ilvl w:val="0"/>
          <w:numId w:val="26"/>
        </w:numPr>
        <w:tabs>
          <w:tab w:val="clear" w:pos="900"/>
          <w:tab w:val="clear" w:pos="1307"/>
          <w:tab w:val="num" w:pos="372"/>
          <w:tab w:val="left" w:pos="540"/>
          <w:tab w:val="num" w:pos="709"/>
          <w:tab w:val="num" w:pos="1070"/>
          <w:tab w:val="left" w:pos="1134"/>
        </w:tabs>
        <w:suppressAutoHyphens w:val="0"/>
        <w:adjustRightInd w:val="0"/>
        <w:ind w:left="12" w:firstLine="851"/>
        <w:jc w:val="left"/>
      </w:pPr>
      <w:r w:rsidRPr="00196833">
        <w:t xml:space="preserve">акты приемки выполненных работ (форма КС-2) – 3 экз.; </w:t>
      </w:r>
    </w:p>
    <w:p w:rsidR="00892816" w:rsidRPr="00196833" w:rsidRDefault="00892816" w:rsidP="00892816">
      <w:pPr>
        <w:pStyle w:val="36"/>
        <w:numPr>
          <w:ilvl w:val="0"/>
          <w:numId w:val="26"/>
        </w:numPr>
        <w:tabs>
          <w:tab w:val="clear" w:pos="900"/>
          <w:tab w:val="clear" w:pos="1307"/>
          <w:tab w:val="num" w:pos="372"/>
          <w:tab w:val="left" w:pos="540"/>
          <w:tab w:val="left" w:pos="709"/>
          <w:tab w:val="num" w:pos="1070"/>
          <w:tab w:val="left" w:pos="1134"/>
        </w:tabs>
        <w:suppressAutoHyphens w:val="0"/>
        <w:adjustRightInd w:val="0"/>
        <w:ind w:left="12" w:firstLine="851"/>
        <w:jc w:val="left"/>
        <w:rPr>
          <w:b/>
        </w:rPr>
      </w:pPr>
      <w:r w:rsidRPr="00196833">
        <w:t xml:space="preserve"> справка о стоимости выполненных работ и затрат (форма  КС-3) с приложением счета, счета - фактур.</w:t>
      </w:r>
    </w:p>
    <w:p w:rsidR="006B73A0" w:rsidRPr="00DA2DBE" w:rsidRDefault="006B73A0" w:rsidP="006B73A0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A2DBE">
        <w:rPr>
          <w:rFonts w:ascii="Times New Roman" w:hAnsi="Times New Roman" w:cs="Times New Roman"/>
          <w:color w:val="auto"/>
          <w:sz w:val="24"/>
          <w:szCs w:val="24"/>
        </w:rPr>
        <w:t>В Е Д О М О С Т Ь  О Б Ъ Е М О В</w:t>
      </w:r>
    </w:p>
    <w:tbl>
      <w:tblPr>
        <w:tblW w:w="9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7940"/>
        <w:gridCol w:w="666"/>
        <w:gridCol w:w="754"/>
      </w:tblGrid>
      <w:tr w:rsidR="00DA2DBE" w:rsidRPr="00DA2DBE" w:rsidTr="00DA2DBE">
        <w:trPr>
          <w:trHeight w:val="634"/>
        </w:trPr>
        <w:tc>
          <w:tcPr>
            <w:tcW w:w="520" w:type="dxa"/>
            <w:shd w:val="clear" w:color="auto" w:fill="auto"/>
            <w:vAlign w:val="center"/>
            <w:hideMark/>
          </w:tcPr>
          <w:p w:rsidR="00DA2DBE" w:rsidRPr="00DA2DBE" w:rsidRDefault="00DA2DBE" w:rsidP="00DA2DBE">
            <w:pPr>
              <w:jc w:val="center"/>
            </w:pPr>
            <w:r w:rsidRPr="00DA2DBE">
              <w:t>№ пп</w:t>
            </w:r>
          </w:p>
        </w:tc>
        <w:tc>
          <w:tcPr>
            <w:tcW w:w="7940" w:type="dxa"/>
            <w:shd w:val="clear" w:color="auto" w:fill="auto"/>
            <w:vAlign w:val="center"/>
            <w:hideMark/>
          </w:tcPr>
          <w:p w:rsidR="00DA2DBE" w:rsidRPr="00DA2DBE" w:rsidRDefault="00DA2DBE" w:rsidP="00DA2DBE">
            <w:pPr>
              <w:jc w:val="center"/>
            </w:pPr>
            <w:r w:rsidRPr="00DA2DBE">
              <w:t>Наименование работ и затрат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DA2DBE" w:rsidRPr="00DA2DBE" w:rsidRDefault="00DA2DBE" w:rsidP="00DA2DBE">
            <w:pPr>
              <w:jc w:val="center"/>
            </w:pPr>
            <w:r w:rsidRPr="00DA2DBE">
              <w:t>Ед. изм.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DA2DBE" w:rsidRPr="00DA2DBE" w:rsidRDefault="00DA2DBE" w:rsidP="00DA2DBE">
            <w:pPr>
              <w:jc w:val="center"/>
            </w:pPr>
            <w:r w:rsidRPr="00DA2DBE">
              <w:t>Кол-во</w:t>
            </w:r>
          </w:p>
        </w:tc>
      </w:tr>
      <w:tr w:rsidR="00DA2DBE" w:rsidRPr="00DA2DBE" w:rsidTr="00DA2DBE">
        <w:trPr>
          <w:trHeight w:val="383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2DBE" w:rsidRPr="00DA2DBE" w:rsidRDefault="00DA2DBE" w:rsidP="00DA2DBE">
            <w:pPr>
              <w:jc w:val="center"/>
            </w:pPr>
            <w:r w:rsidRPr="00DA2DBE">
              <w:t>1</w:t>
            </w:r>
          </w:p>
        </w:tc>
        <w:tc>
          <w:tcPr>
            <w:tcW w:w="7940" w:type="dxa"/>
            <w:shd w:val="clear" w:color="auto" w:fill="auto"/>
            <w:noWrap/>
            <w:vAlign w:val="center"/>
            <w:hideMark/>
          </w:tcPr>
          <w:p w:rsidR="00DA2DBE" w:rsidRPr="00DA2DBE" w:rsidRDefault="00DA2DBE" w:rsidP="00DA2DBE">
            <w:pPr>
              <w:jc w:val="center"/>
            </w:pPr>
            <w:r w:rsidRPr="00DA2DBE">
              <w:t>2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DA2DBE" w:rsidRPr="00DA2DBE" w:rsidRDefault="00DA2DBE" w:rsidP="00DA2DBE">
            <w:pPr>
              <w:jc w:val="center"/>
            </w:pPr>
            <w:r w:rsidRPr="00DA2DBE">
              <w:t>3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DA2DBE" w:rsidRPr="00DA2DBE" w:rsidRDefault="00DA2DBE" w:rsidP="00DA2DBE">
            <w:pPr>
              <w:jc w:val="center"/>
            </w:pPr>
            <w:r w:rsidRPr="00DA2DBE">
              <w:t>4</w:t>
            </w:r>
          </w:p>
        </w:tc>
      </w:tr>
      <w:tr w:rsidR="00DA2DBE" w:rsidRPr="00DA2DBE" w:rsidTr="00DA2DBE">
        <w:trPr>
          <w:trHeight w:val="457"/>
        </w:trPr>
        <w:tc>
          <w:tcPr>
            <w:tcW w:w="520" w:type="dxa"/>
            <w:shd w:val="clear" w:color="auto" w:fill="auto"/>
            <w:noWrap/>
            <w:hideMark/>
          </w:tcPr>
          <w:p w:rsidR="00DA2DBE" w:rsidRPr="00DA2DBE" w:rsidRDefault="00DA2DBE" w:rsidP="00DA2DBE">
            <w:pPr>
              <w:rPr>
                <w:bCs/>
              </w:rPr>
            </w:pPr>
            <w:r w:rsidRPr="00DA2DBE">
              <w:rPr>
                <w:bCs/>
              </w:rPr>
              <w:t>1</w:t>
            </w:r>
          </w:p>
        </w:tc>
        <w:tc>
          <w:tcPr>
            <w:tcW w:w="7940" w:type="dxa"/>
            <w:shd w:val="clear" w:color="auto" w:fill="auto"/>
            <w:hideMark/>
          </w:tcPr>
          <w:p w:rsidR="00DA2DBE" w:rsidRPr="00DA2DBE" w:rsidRDefault="00DA2DBE" w:rsidP="00DA2DBE">
            <w:pPr>
              <w:jc w:val="both"/>
              <w:rPr>
                <w:bCs/>
              </w:rPr>
            </w:pPr>
            <w:r w:rsidRPr="00DA2DBE">
              <w:rPr>
                <w:bCs/>
              </w:rPr>
              <w:t>Разборка асфальтобетонных покрытий тротуаров толщиной до 4 см с помощью молотков отбойных пневматических (75х0.04х1.9=5.7т)</w:t>
            </w:r>
          </w:p>
        </w:tc>
        <w:tc>
          <w:tcPr>
            <w:tcW w:w="600" w:type="dxa"/>
            <w:shd w:val="clear" w:color="auto" w:fill="auto"/>
            <w:hideMark/>
          </w:tcPr>
          <w:p w:rsidR="00DA2DBE" w:rsidRPr="00DA2DBE" w:rsidRDefault="00DA2DBE" w:rsidP="00DA2DBE">
            <w:pPr>
              <w:jc w:val="center"/>
              <w:rPr>
                <w:bCs/>
              </w:rPr>
            </w:pPr>
            <w:r w:rsidRPr="00DA2DBE">
              <w:rPr>
                <w:bCs/>
              </w:rPr>
              <w:t>1 м2</w:t>
            </w:r>
          </w:p>
        </w:tc>
        <w:tc>
          <w:tcPr>
            <w:tcW w:w="820" w:type="dxa"/>
            <w:shd w:val="clear" w:color="auto" w:fill="auto"/>
            <w:hideMark/>
          </w:tcPr>
          <w:p w:rsidR="00DA2DBE" w:rsidRPr="00DA2DBE" w:rsidRDefault="00DA2DBE" w:rsidP="00DA2DBE">
            <w:pPr>
              <w:jc w:val="right"/>
              <w:rPr>
                <w:bCs/>
              </w:rPr>
            </w:pPr>
            <w:r w:rsidRPr="00DA2DBE">
              <w:rPr>
                <w:bCs/>
              </w:rPr>
              <w:t>75,</w:t>
            </w:r>
            <w:r>
              <w:rPr>
                <w:bCs/>
              </w:rPr>
              <w:t>0</w:t>
            </w:r>
          </w:p>
        </w:tc>
      </w:tr>
      <w:tr w:rsidR="00DA2DBE" w:rsidRPr="00DA2DBE" w:rsidTr="00DA2DBE">
        <w:trPr>
          <w:trHeight w:val="407"/>
        </w:trPr>
        <w:tc>
          <w:tcPr>
            <w:tcW w:w="520" w:type="dxa"/>
            <w:shd w:val="clear" w:color="auto" w:fill="auto"/>
            <w:noWrap/>
            <w:hideMark/>
          </w:tcPr>
          <w:p w:rsidR="00DA2DBE" w:rsidRPr="00DA2DBE" w:rsidRDefault="00DA2DBE" w:rsidP="00DA2DBE">
            <w:pPr>
              <w:rPr>
                <w:bCs/>
              </w:rPr>
            </w:pPr>
            <w:r w:rsidRPr="00DA2DBE">
              <w:rPr>
                <w:bCs/>
              </w:rPr>
              <w:t>2</w:t>
            </w:r>
          </w:p>
        </w:tc>
        <w:tc>
          <w:tcPr>
            <w:tcW w:w="7940" w:type="dxa"/>
            <w:shd w:val="clear" w:color="auto" w:fill="auto"/>
            <w:hideMark/>
          </w:tcPr>
          <w:p w:rsidR="00DA2DBE" w:rsidRPr="00DA2DBE" w:rsidRDefault="00DA2DBE" w:rsidP="00DA2DBE">
            <w:pPr>
              <w:jc w:val="both"/>
              <w:rPr>
                <w:bCs/>
              </w:rPr>
            </w:pPr>
            <w:r w:rsidRPr="00DA2DBE">
              <w:rPr>
                <w:bCs/>
              </w:rPr>
              <w:t xml:space="preserve">Разработка грунта с погрузкой на автомобили-самосвалы экскаваторами с ковшом вместимостью 0,25 м3, группа грунтов 2 </w:t>
            </w:r>
          </w:p>
        </w:tc>
        <w:tc>
          <w:tcPr>
            <w:tcW w:w="600" w:type="dxa"/>
            <w:shd w:val="clear" w:color="auto" w:fill="auto"/>
            <w:hideMark/>
          </w:tcPr>
          <w:p w:rsidR="00DA2DBE" w:rsidRPr="00DA2DBE" w:rsidRDefault="00DA2DBE" w:rsidP="00DA2DBE">
            <w:pPr>
              <w:jc w:val="center"/>
              <w:rPr>
                <w:bCs/>
              </w:rPr>
            </w:pPr>
            <w:r w:rsidRPr="00DA2DBE">
              <w:rPr>
                <w:bCs/>
              </w:rPr>
              <w:t xml:space="preserve">1 м3 </w:t>
            </w:r>
          </w:p>
        </w:tc>
        <w:tc>
          <w:tcPr>
            <w:tcW w:w="820" w:type="dxa"/>
            <w:shd w:val="clear" w:color="auto" w:fill="auto"/>
            <w:hideMark/>
          </w:tcPr>
          <w:p w:rsidR="00DA2DBE" w:rsidRPr="00DA2DBE" w:rsidRDefault="00DA2DBE" w:rsidP="00DA2DBE">
            <w:pPr>
              <w:jc w:val="right"/>
              <w:rPr>
                <w:bCs/>
              </w:rPr>
            </w:pPr>
            <w:r w:rsidRPr="00DA2DBE">
              <w:rPr>
                <w:bCs/>
              </w:rPr>
              <w:t>61,</w:t>
            </w:r>
            <w:r>
              <w:rPr>
                <w:bCs/>
              </w:rPr>
              <w:t>0</w:t>
            </w:r>
          </w:p>
        </w:tc>
      </w:tr>
      <w:tr w:rsidR="00DA2DBE" w:rsidRPr="00DA2DBE" w:rsidTr="00DA2DBE">
        <w:trPr>
          <w:trHeight w:val="371"/>
        </w:trPr>
        <w:tc>
          <w:tcPr>
            <w:tcW w:w="520" w:type="dxa"/>
            <w:shd w:val="clear" w:color="auto" w:fill="auto"/>
            <w:noWrap/>
            <w:hideMark/>
          </w:tcPr>
          <w:p w:rsidR="00DA2DBE" w:rsidRPr="00DA2DBE" w:rsidRDefault="00DA2DBE" w:rsidP="00DA2DBE">
            <w:pPr>
              <w:rPr>
                <w:bCs/>
              </w:rPr>
            </w:pPr>
            <w:r w:rsidRPr="00DA2DBE">
              <w:rPr>
                <w:bCs/>
              </w:rPr>
              <w:t>3</w:t>
            </w:r>
          </w:p>
        </w:tc>
        <w:tc>
          <w:tcPr>
            <w:tcW w:w="7940" w:type="dxa"/>
            <w:shd w:val="clear" w:color="auto" w:fill="auto"/>
            <w:hideMark/>
          </w:tcPr>
          <w:p w:rsidR="00DA2DBE" w:rsidRPr="00DA2DBE" w:rsidRDefault="00DA2DBE" w:rsidP="00DA2DBE">
            <w:pPr>
              <w:jc w:val="both"/>
              <w:rPr>
                <w:bCs/>
              </w:rPr>
            </w:pPr>
            <w:r w:rsidRPr="00DA2DBE">
              <w:rPr>
                <w:bCs/>
              </w:rPr>
              <w:t>Перевозка грузов I класса автомобилями-самосвалами грузоподъемностью 10 т работающих вне карьера на расстояние до 1 км</w:t>
            </w:r>
          </w:p>
        </w:tc>
        <w:tc>
          <w:tcPr>
            <w:tcW w:w="600" w:type="dxa"/>
            <w:shd w:val="clear" w:color="auto" w:fill="auto"/>
            <w:hideMark/>
          </w:tcPr>
          <w:p w:rsidR="00DA2DBE" w:rsidRPr="00DA2DBE" w:rsidRDefault="00DA2DBE" w:rsidP="00DA2DBE">
            <w:pPr>
              <w:jc w:val="center"/>
              <w:rPr>
                <w:bCs/>
              </w:rPr>
            </w:pPr>
            <w:r w:rsidRPr="00DA2DBE">
              <w:rPr>
                <w:bCs/>
              </w:rPr>
              <w:t>1 т груза</w:t>
            </w:r>
          </w:p>
        </w:tc>
        <w:tc>
          <w:tcPr>
            <w:tcW w:w="820" w:type="dxa"/>
            <w:shd w:val="clear" w:color="auto" w:fill="auto"/>
            <w:hideMark/>
          </w:tcPr>
          <w:p w:rsidR="00DA2DBE" w:rsidRPr="00DA2DBE" w:rsidRDefault="00DA2DBE" w:rsidP="00DA2DBE">
            <w:pPr>
              <w:jc w:val="right"/>
              <w:rPr>
                <w:bCs/>
              </w:rPr>
            </w:pPr>
            <w:r w:rsidRPr="00DA2DBE">
              <w:rPr>
                <w:bCs/>
              </w:rPr>
              <w:t>91,5</w:t>
            </w:r>
          </w:p>
        </w:tc>
      </w:tr>
      <w:tr w:rsidR="00DA2DBE" w:rsidRPr="00DA2DBE" w:rsidTr="00DA2DBE">
        <w:trPr>
          <w:trHeight w:val="463"/>
        </w:trPr>
        <w:tc>
          <w:tcPr>
            <w:tcW w:w="520" w:type="dxa"/>
            <w:shd w:val="clear" w:color="auto" w:fill="auto"/>
            <w:noWrap/>
            <w:hideMark/>
          </w:tcPr>
          <w:p w:rsidR="00DA2DBE" w:rsidRPr="00DA2DBE" w:rsidRDefault="00DA2DBE" w:rsidP="00DA2DBE">
            <w:pPr>
              <w:rPr>
                <w:bCs/>
              </w:rPr>
            </w:pPr>
            <w:r w:rsidRPr="00DA2DBE">
              <w:rPr>
                <w:bCs/>
              </w:rPr>
              <w:t>4</w:t>
            </w:r>
          </w:p>
        </w:tc>
        <w:tc>
          <w:tcPr>
            <w:tcW w:w="7940" w:type="dxa"/>
            <w:shd w:val="clear" w:color="auto" w:fill="auto"/>
            <w:hideMark/>
          </w:tcPr>
          <w:p w:rsidR="00DA2DBE" w:rsidRPr="00DA2DBE" w:rsidRDefault="00DA2DBE" w:rsidP="00DA2DBE">
            <w:pPr>
              <w:jc w:val="both"/>
              <w:rPr>
                <w:bCs/>
              </w:rPr>
            </w:pPr>
            <w:r w:rsidRPr="00DA2DBE">
              <w:rPr>
                <w:bCs/>
              </w:rPr>
              <w:t>Устройство подстилающих и выравнивающих слоев оснований из песка (б/к 256х0.2х0.05; тротуар 246.2х0.15)</w:t>
            </w:r>
          </w:p>
        </w:tc>
        <w:tc>
          <w:tcPr>
            <w:tcW w:w="600" w:type="dxa"/>
            <w:shd w:val="clear" w:color="auto" w:fill="auto"/>
            <w:hideMark/>
          </w:tcPr>
          <w:p w:rsidR="00DA2DBE" w:rsidRPr="00DA2DBE" w:rsidRDefault="00DA2DBE" w:rsidP="00DA2DBE">
            <w:pPr>
              <w:jc w:val="center"/>
              <w:rPr>
                <w:bCs/>
              </w:rPr>
            </w:pPr>
            <w:r w:rsidRPr="00DA2DBE">
              <w:rPr>
                <w:bCs/>
              </w:rPr>
              <w:t xml:space="preserve">1 м3 </w:t>
            </w:r>
          </w:p>
        </w:tc>
        <w:tc>
          <w:tcPr>
            <w:tcW w:w="820" w:type="dxa"/>
            <w:shd w:val="clear" w:color="auto" w:fill="auto"/>
            <w:hideMark/>
          </w:tcPr>
          <w:p w:rsidR="00DA2DBE" w:rsidRPr="00DA2DBE" w:rsidRDefault="00DA2DBE" w:rsidP="00DA2DBE">
            <w:pPr>
              <w:jc w:val="right"/>
              <w:rPr>
                <w:bCs/>
              </w:rPr>
            </w:pPr>
            <w:r w:rsidRPr="00DA2DBE">
              <w:rPr>
                <w:bCs/>
              </w:rPr>
              <w:t>39,49</w:t>
            </w:r>
          </w:p>
        </w:tc>
      </w:tr>
      <w:tr w:rsidR="00DA2DBE" w:rsidRPr="00DA2DBE" w:rsidTr="00DA2DBE">
        <w:trPr>
          <w:trHeight w:val="272"/>
        </w:trPr>
        <w:tc>
          <w:tcPr>
            <w:tcW w:w="520" w:type="dxa"/>
            <w:shd w:val="clear" w:color="auto" w:fill="auto"/>
            <w:noWrap/>
            <w:hideMark/>
          </w:tcPr>
          <w:p w:rsidR="00DA2DBE" w:rsidRPr="00DA2DBE" w:rsidRDefault="00DA2DBE" w:rsidP="00DA2DBE">
            <w:pPr>
              <w:rPr>
                <w:bCs/>
              </w:rPr>
            </w:pPr>
            <w:r w:rsidRPr="00DA2DBE">
              <w:rPr>
                <w:bCs/>
              </w:rPr>
              <w:t>5</w:t>
            </w:r>
          </w:p>
        </w:tc>
        <w:tc>
          <w:tcPr>
            <w:tcW w:w="7940" w:type="dxa"/>
            <w:shd w:val="clear" w:color="auto" w:fill="auto"/>
            <w:hideMark/>
          </w:tcPr>
          <w:p w:rsidR="00DA2DBE" w:rsidRPr="00DA2DBE" w:rsidRDefault="00DA2DBE" w:rsidP="00DA2DBE">
            <w:pPr>
              <w:jc w:val="both"/>
              <w:rPr>
                <w:bCs/>
              </w:rPr>
            </w:pPr>
            <w:r w:rsidRPr="00DA2DBE">
              <w:rPr>
                <w:bCs/>
              </w:rPr>
              <w:t>Устройство подстилающих и выравнивающих слоев оснований из щебня (246.2х0.05)</w:t>
            </w:r>
          </w:p>
        </w:tc>
        <w:tc>
          <w:tcPr>
            <w:tcW w:w="600" w:type="dxa"/>
            <w:shd w:val="clear" w:color="auto" w:fill="auto"/>
            <w:hideMark/>
          </w:tcPr>
          <w:p w:rsidR="00DA2DBE" w:rsidRPr="00DA2DBE" w:rsidRDefault="00DA2DBE" w:rsidP="00DA2DBE">
            <w:pPr>
              <w:jc w:val="center"/>
              <w:rPr>
                <w:bCs/>
              </w:rPr>
            </w:pPr>
            <w:r w:rsidRPr="00DA2DBE">
              <w:rPr>
                <w:bCs/>
              </w:rPr>
              <w:t xml:space="preserve">1 м3 </w:t>
            </w:r>
          </w:p>
        </w:tc>
        <w:tc>
          <w:tcPr>
            <w:tcW w:w="820" w:type="dxa"/>
            <w:shd w:val="clear" w:color="auto" w:fill="auto"/>
            <w:hideMark/>
          </w:tcPr>
          <w:p w:rsidR="00DA2DBE" w:rsidRPr="00DA2DBE" w:rsidRDefault="00DA2DBE" w:rsidP="00DA2DBE">
            <w:pPr>
              <w:jc w:val="right"/>
              <w:rPr>
                <w:bCs/>
              </w:rPr>
            </w:pPr>
            <w:r w:rsidRPr="00DA2DBE">
              <w:rPr>
                <w:bCs/>
              </w:rPr>
              <w:t>12,31</w:t>
            </w:r>
          </w:p>
        </w:tc>
      </w:tr>
      <w:tr w:rsidR="00DA2DBE" w:rsidRPr="00DA2DBE" w:rsidTr="00DA2DBE">
        <w:trPr>
          <w:trHeight w:val="275"/>
        </w:trPr>
        <w:tc>
          <w:tcPr>
            <w:tcW w:w="520" w:type="dxa"/>
            <w:shd w:val="clear" w:color="auto" w:fill="auto"/>
            <w:noWrap/>
            <w:hideMark/>
          </w:tcPr>
          <w:p w:rsidR="00DA2DBE" w:rsidRPr="00DA2DBE" w:rsidRDefault="00DA2DBE" w:rsidP="00DA2DBE">
            <w:pPr>
              <w:rPr>
                <w:bCs/>
              </w:rPr>
            </w:pPr>
            <w:r w:rsidRPr="00DA2DBE">
              <w:rPr>
                <w:bCs/>
              </w:rPr>
              <w:t>6</w:t>
            </w:r>
          </w:p>
        </w:tc>
        <w:tc>
          <w:tcPr>
            <w:tcW w:w="7940" w:type="dxa"/>
            <w:shd w:val="clear" w:color="auto" w:fill="auto"/>
            <w:hideMark/>
          </w:tcPr>
          <w:p w:rsidR="00DA2DBE" w:rsidRPr="00DA2DBE" w:rsidRDefault="00DA2DBE" w:rsidP="00DA2DBE">
            <w:pPr>
              <w:jc w:val="both"/>
              <w:rPr>
                <w:bCs/>
              </w:rPr>
            </w:pPr>
            <w:r w:rsidRPr="00DA2DBE">
              <w:rPr>
                <w:bCs/>
              </w:rPr>
              <w:t>Установка бортовых камней бетонных при других видах покрытий</w:t>
            </w:r>
          </w:p>
        </w:tc>
        <w:tc>
          <w:tcPr>
            <w:tcW w:w="600" w:type="dxa"/>
            <w:shd w:val="clear" w:color="auto" w:fill="auto"/>
            <w:hideMark/>
          </w:tcPr>
          <w:p w:rsidR="00DA2DBE" w:rsidRPr="00DA2DBE" w:rsidRDefault="00DA2DBE" w:rsidP="00DA2DBE">
            <w:pPr>
              <w:jc w:val="center"/>
              <w:rPr>
                <w:bCs/>
              </w:rPr>
            </w:pPr>
            <w:r w:rsidRPr="00DA2DBE">
              <w:rPr>
                <w:bCs/>
              </w:rPr>
              <w:t>1 м</w:t>
            </w:r>
          </w:p>
        </w:tc>
        <w:tc>
          <w:tcPr>
            <w:tcW w:w="820" w:type="dxa"/>
            <w:shd w:val="clear" w:color="auto" w:fill="auto"/>
            <w:hideMark/>
          </w:tcPr>
          <w:p w:rsidR="00DA2DBE" w:rsidRPr="00DA2DBE" w:rsidRDefault="00DA2DBE" w:rsidP="00DA2DBE">
            <w:pPr>
              <w:jc w:val="right"/>
              <w:rPr>
                <w:bCs/>
              </w:rPr>
            </w:pPr>
            <w:r w:rsidRPr="00DA2DBE">
              <w:rPr>
                <w:bCs/>
              </w:rPr>
              <w:t>256,</w:t>
            </w:r>
            <w:r>
              <w:rPr>
                <w:bCs/>
              </w:rPr>
              <w:t>0</w:t>
            </w:r>
          </w:p>
        </w:tc>
      </w:tr>
      <w:tr w:rsidR="00DA2DBE" w:rsidRPr="00DA2DBE" w:rsidTr="00DA2DBE">
        <w:trPr>
          <w:trHeight w:val="265"/>
        </w:trPr>
        <w:tc>
          <w:tcPr>
            <w:tcW w:w="520" w:type="dxa"/>
            <w:shd w:val="clear" w:color="auto" w:fill="auto"/>
            <w:noWrap/>
            <w:hideMark/>
          </w:tcPr>
          <w:p w:rsidR="00DA2DBE" w:rsidRPr="00DA2DBE" w:rsidRDefault="00DA2DBE" w:rsidP="00DA2DBE">
            <w:pPr>
              <w:rPr>
                <w:bCs/>
              </w:rPr>
            </w:pPr>
            <w:r w:rsidRPr="00DA2DBE">
              <w:rPr>
                <w:bCs/>
              </w:rPr>
              <w:t>7</w:t>
            </w:r>
          </w:p>
        </w:tc>
        <w:tc>
          <w:tcPr>
            <w:tcW w:w="7940" w:type="dxa"/>
            <w:shd w:val="clear" w:color="auto" w:fill="auto"/>
            <w:hideMark/>
          </w:tcPr>
          <w:p w:rsidR="00DA2DBE" w:rsidRPr="00DA2DBE" w:rsidRDefault="00DA2DBE" w:rsidP="00DA2DBE">
            <w:pPr>
              <w:jc w:val="both"/>
              <w:rPr>
                <w:bCs/>
              </w:rPr>
            </w:pPr>
            <w:r w:rsidRPr="00DA2DBE">
              <w:rPr>
                <w:bCs/>
              </w:rPr>
              <w:t>Устройство тротуаров из брусчатки с заполнением швов песком</w:t>
            </w:r>
          </w:p>
        </w:tc>
        <w:tc>
          <w:tcPr>
            <w:tcW w:w="600" w:type="dxa"/>
            <w:shd w:val="clear" w:color="auto" w:fill="auto"/>
            <w:hideMark/>
          </w:tcPr>
          <w:p w:rsidR="00DA2DBE" w:rsidRPr="00DA2DBE" w:rsidRDefault="00DA2DBE" w:rsidP="00DA2DBE">
            <w:pPr>
              <w:jc w:val="center"/>
              <w:rPr>
                <w:bCs/>
              </w:rPr>
            </w:pPr>
            <w:r w:rsidRPr="00DA2DBE">
              <w:rPr>
                <w:bCs/>
              </w:rPr>
              <w:t xml:space="preserve">1 м2 </w:t>
            </w:r>
          </w:p>
        </w:tc>
        <w:tc>
          <w:tcPr>
            <w:tcW w:w="820" w:type="dxa"/>
            <w:shd w:val="clear" w:color="auto" w:fill="auto"/>
            <w:hideMark/>
          </w:tcPr>
          <w:p w:rsidR="00DA2DBE" w:rsidRPr="00DA2DBE" w:rsidRDefault="00DA2DBE" w:rsidP="00DA2DBE">
            <w:pPr>
              <w:jc w:val="right"/>
              <w:rPr>
                <w:bCs/>
              </w:rPr>
            </w:pPr>
            <w:r w:rsidRPr="00DA2DBE">
              <w:rPr>
                <w:bCs/>
              </w:rPr>
              <w:t>246,2</w:t>
            </w:r>
          </w:p>
        </w:tc>
      </w:tr>
      <w:tr w:rsidR="00DA2DBE" w:rsidRPr="00DA2DBE" w:rsidTr="00DA2DBE">
        <w:trPr>
          <w:trHeight w:val="283"/>
        </w:trPr>
        <w:tc>
          <w:tcPr>
            <w:tcW w:w="520" w:type="dxa"/>
            <w:shd w:val="clear" w:color="auto" w:fill="auto"/>
            <w:noWrap/>
            <w:hideMark/>
          </w:tcPr>
          <w:p w:rsidR="00DA2DBE" w:rsidRPr="00DA2DBE" w:rsidRDefault="00DA2DBE" w:rsidP="00DA2DBE">
            <w:pPr>
              <w:rPr>
                <w:bCs/>
              </w:rPr>
            </w:pPr>
            <w:r w:rsidRPr="00DA2DBE">
              <w:rPr>
                <w:bCs/>
              </w:rPr>
              <w:t>8</w:t>
            </w:r>
          </w:p>
        </w:tc>
        <w:tc>
          <w:tcPr>
            <w:tcW w:w="7940" w:type="dxa"/>
            <w:shd w:val="clear" w:color="auto" w:fill="auto"/>
            <w:hideMark/>
          </w:tcPr>
          <w:p w:rsidR="00DA2DBE" w:rsidRPr="00DA2DBE" w:rsidRDefault="00DA2DBE" w:rsidP="00DA2DBE">
            <w:pPr>
              <w:jc w:val="both"/>
              <w:rPr>
                <w:bCs/>
              </w:rPr>
            </w:pPr>
            <w:r w:rsidRPr="00DA2DBE">
              <w:rPr>
                <w:bCs/>
              </w:rPr>
              <w:t xml:space="preserve">Засыпка вручную траншей, пазух котлованов и ям, группа грунтов 2 </w:t>
            </w:r>
          </w:p>
        </w:tc>
        <w:tc>
          <w:tcPr>
            <w:tcW w:w="600" w:type="dxa"/>
            <w:shd w:val="clear" w:color="auto" w:fill="auto"/>
            <w:hideMark/>
          </w:tcPr>
          <w:p w:rsidR="00DA2DBE" w:rsidRPr="00DA2DBE" w:rsidRDefault="00DA2DBE" w:rsidP="00DA2DBE">
            <w:pPr>
              <w:jc w:val="center"/>
              <w:rPr>
                <w:bCs/>
              </w:rPr>
            </w:pPr>
            <w:r w:rsidRPr="00DA2DBE">
              <w:rPr>
                <w:bCs/>
              </w:rPr>
              <w:t xml:space="preserve">1 м3 </w:t>
            </w:r>
          </w:p>
        </w:tc>
        <w:tc>
          <w:tcPr>
            <w:tcW w:w="820" w:type="dxa"/>
            <w:shd w:val="clear" w:color="auto" w:fill="auto"/>
            <w:hideMark/>
          </w:tcPr>
          <w:p w:rsidR="00DA2DBE" w:rsidRPr="00DA2DBE" w:rsidRDefault="00DA2DBE" w:rsidP="00DA2DBE">
            <w:pPr>
              <w:jc w:val="right"/>
              <w:rPr>
                <w:bCs/>
              </w:rPr>
            </w:pPr>
            <w:r w:rsidRPr="00DA2DBE">
              <w:rPr>
                <w:bCs/>
              </w:rPr>
              <w:t>5,12</w:t>
            </w:r>
          </w:p>
        </w:tc>
      </w:tr>
      <w:tr w:rsidR="00DA2DBE" w:rsidRPr="00DA2DBE" w:rsidTr="00DA2DBE">
        <w:trPr>
          <w:trHeight w:val="288"/>
        </w:trPr>
        <w:tc>
          <w:tcPr>
            <w:tcW w:w="520" w:type="dxa"/>
            <w:shd w:val="clear" w:color="auto" w:fill="auto"/>
            <w:noWrap/>
            <w:hideMark/>
          </w:tcPr>
          <w:p w:rsidR="00DA2DBE" w:rsidRPr="00DA2DBE" w:rsidRDefault="00DA2DBE" w:rsidP="00DA2DBE">
            <w:pPr>
              <w:rPr>
                <w:bCs/>
              </w:rPr>
            </w:pPr>
            <w:r w:rsidRPr="00DA2DBE">
              <w:rPr>
                <w:bCs/>
              </w:rPr>
              <w:t>9</w:t>
            </w:r>
          </w:p>
        </w:tc>
        <w:tc>
          <w:tcPr>
            <w:tcW w:w="7940" w:type="dxa"/>
            <w:shd w:val="clear" w:color="auto" w:fill="auto"/>
            <w:hideMark/>
          </w:tcPr>
          <w:p w:rsidR="00DA2DBE" w:rsidRPr="00DA2DBE" w:rsidRDefault="00DA2DBE" w:rsidP="00DA2DBE">
            <w:pPr>
              <w:jc w:val="both"/>
              <w:rPr>
                <w:bCs/>
              </w:rPr>
            </w:pPr>
            <w:r w:rsidRPr="00DA2DBE">
              <w:rPr>
                <w:bCs/>
              </w:rPr>
              <w:t>Планировка откосов ручным способом группа грунтов 2</w:t>
            </w:r>
          </w:p>
        </w:tc>
        <w:tc>
          <w:tcPr>
            <w:tcW w:w="600" w:type="dxa"/>
            <w:shd w:val="clear" w:color="auto" w:fill="auto"/>
            <w:hideMark/>
          </w:tcPr>
          <w:p w:rsidR="00DA2DBE" w:rsidRPr="00DA2DBE" w:rsidRDefault="00DA2DBE" w:rsidP="00DA2DBE">
            <w:pPr>
              <w:jc w:val="center"/>
              <w:rPr>
                <w:bCs/>
              </w:rPr>
            </w:pPr>
            <w:r w:rsidRPr="00DA2DBE">
              <w:rPr>
                <w:bCs/>
              </w:rPr>
              <w:t>1 м2</w:t>
            </w:r>
          </w:p>
        </w:tc>
        <w:tc>
          <w:tcPr>
            <w:tcW w:w="820" w:type="dxa"/>
            <w:shd w:val="clear" w:color="auto" w:fill="auto"/>
            <w:hideMark/>
          </w:tcPr>
          <w:p w:rsidR="00DA2DBE" w:rsidRPr="00DA2DBE" w:rsidRDefault="00DA2DBE" w:rsidP="00DA2DBE">
            <w:pPr>
              <w:jc w:val="right"/>
              <w:rPr>
                <w:bCs/>
              </w:rPr>
            </w:pPr>
            <w:r w:rsidRPr="00DA2DBE">
              <w:rPr>
                <w:bCs/>
              </w:rPr>
              <w:t>18,8</w:t>
            </w:r>
          </w:p>
        </w:tc>
      </w:tr>
      <w:tr w:rsidR="00DA2DBE" w:rsidRPr="00DA2DBE" w:rsidTr="00DA2DBE">
        <w:trPr>
          <w:trHeight w:val="263"/>
        </w:trPr>
        <w:tc>
          <w:tcPr>
            <w:tcW w:w="520" w:type="dxa"/>
            <w:shd w:val="clear" w:color="auto" w:fill="auto"/>
            <w:noWrap/>
            <w:hideMark/>
          </w:tcPr>
          <w:p w:rsidR="00DA2DBE" w:rsidRPr="00DA2DBE" w:rsidRDefault="00DA2DBE" w:rsidP="00DA2DBE">
            <w:pPr>
              <w:rPr>
                <w:bCs/>
              </w:rPr>
            </w:pPr>
            <w:r w:rsidRPr="00DA2DBE">
              <w:rPr>
                <w:bCs/>
              </w:rPr>
              <w:t>10</w:t>
            </w:r>
          </w:p>
        </w:tc>
        <w:tc>
          <w:tcPr>
            <w:tcW w:w="7940" w:type="dxa"/>
            <w:shd w:val="clear" w:color="auto" w:fill="auto"/>
            <w:hideMark/>
          </w:tcPr>
          <w:p w:rsidR="00DA2DBE" w:rsidRPr="00DA2DBE" w:rsidRDefault="00DA2DBE" w:rsidP="00DA2DBE">
            <w:pPr>
              <w:jc w:val="both"/>
              <w:rPr>
                <w:bCs/>
              </w:rPr>
            </w:pPr>
            <w:r w:rsidRPr="00DA2DBE">
              <w:rPr>
                <w:bCs/>
              </w:rPr>
              <w:t>Установка 2 скамеек и 2 урн</w:t>
            </w:r>
          </w:p>
        </w:tc>
        <w:tc>
          <w:tcPr>
            <w:tcW w:w="600" w:type="dxa"/>
            <w:shd w:val="clear" w:color="auto" w:fill="auto"/>
            <w:hideMark/>
          </w:tcPr>
          <w:p w:rsidR="00DA2DBE" w:rsidRPr="00DA2DBE" w:rsidRDefault="00DA2DBE" w:rsidP="00DA2DBE">
            <w:pPr>
              <w:jc w:val="center"/>
              <w:rPr>
                <w:bCs/>
              </w:rPr>
            </w:pPr>
            <w:r w:rsidRPr="00DA2DBE">
              <w:rPr>
                <w:bCs/>
              </w:rPr>
              <w:t>1 шт</w:t>
            </w:r>
          </w:p>
        </w:tc>
        <w:tc>
          <w:tcPr>
            <w:tcW w:w="820" w:type="dxa"/>
            <w:shd w:val="clear" w:color="auto" w:fill="auto"/>
            <w:hideMark/>
          </w:tcPr>
          <w:p w:rsidR="00DA2DBE" w:rsidRPr="00DA2DBE" w:rsidRDefault="00DA2DBE" w:rsidP="00DA2DBE">
            <w:pPr>
              <w:jc w:val="right"/>
              <w:rPr>
                <w:bCs/>
              </w:rPr>
            </w:pPr>
            <w:r w:rsidRPr="00DA2DBE">
              <w:rPr>
                <w:bCs/>
              </w:rPr>
              <w:t>4,</w:t>
            </w:r>
            <w:r>
              <w:rPr>
                <w:bCs/>
              </w:rPr>
              <w:t>0</w:t>
            </w:r>
          </w:p>
        </w:tc>
      </w:tr>
      <w:tr w:rsidR="00DA2DBE" w:rsidRPr="00DA2DBE" w:rsidTr="00DA2DBE">
        <w:trPr>
          <w:trHeight w:val="409"/>
        </w:trPr>
        <w:tc>
          <w:tcPr>
            <w:tcW w:w="520" w:type="dxa"/>
            <w:shd w:val="clear" w:color="auto" w:fill="auto"/>
            <w:noWrap/>
            <w:hideMark/>
          </w:tcPr>
          <w:p w:rsidR="00DA2DBE" w:rsidRPr="00DA2DBE" w:rsidRDefault="00DA2DBE" w:rsidP="00DA2DBE">
            <w:pPr>
              <w:rPr>
                <w:bCs/>
              </w:rPr>
            </w:pPr>
            <w:r w:rsidRPr="00DA2DBE">
              <w:rPr>
                <w:bCs/>
              </w:rPr>
              <w:t>11</w:t>
            </w:r>
          </w:p>
        </w:tc>
        <w:tc>
          <w:tcPr>
            <w:tcW w:w="7940" w:type="dxa"/>
            <w:shd w:val="clear" w:color="auto" w:fill="auto"/>
            <w:hideMark/>
          </w:tcPr>
          <w:p w:rsidR="00DA2DBE" w:rsidRPr="00DA2DBE" w:rsidRDefault="00DA2DBE" w:rsidP="00DA2DBE">
            <w:pPr>
              <w:jc w:val="both"/>
              <w:rPr>
                <w:bCs/>
              </w:rPr>
            </w:pPr>
            <w:r w:rsidRPr="00DA2DBE">
              <w:rPr>
                <w:bCs/>
              </w:rPr>
              <w:t>Погрузка при автомобильных перевозках мусора строительного с погрузкой экскаваторами емкостью ковша до 0,5 м3</w:t>
            </w:r>
          </w:p>
        </w:tc>
        <w:tc>
          <w:tcPr>
            <w:tcW w:w="600" w:type="dxa"/>
            <w:shd w:val="clear" w:color="auto" w:fill="auto"/>
            <w:hideMark/>
          </w:tcPr>
          <w:p w:rsidR="00DA2DBE" w:rsidRPr="00DA2DBE" w:rsidRDefault="00DA2DBE" w:rsidP="00DA2DBE">
            <w:pPr>
              <w:jc w:val="center"/>
              <w:rPr>
                <w:bCs/>
              </w:rPr>
            </w:pPr>
            <w:r w:rsidRPr="00DA2DBE">
              <w:rPr>
                <w:bCs/>
              </w:rPr>
              <w:t>1 т груза</w:t>
            </w:r>
          </w:p>
        </w:tc>
        <w:tc>
          <w:tcPr>
            <w:tcW w:w="820" w:type="dxa"/>
            <w:shd w:val="clear" w:color="auto" w:fill="auto"/>
            <w:hideMark/>
          </w:tcPr>
          <w:p w:rsidR="00DA2DBE" w:rsidRPr="00DA2DBE" w:rsidRDefault="00DA2DBE" w:rsidP="00DA2DBE">
            <w:pPr>
              <w:jc w:val="right"/>
              <w:rPr>
                <w:bCs/>
              </w:rPr>
            </w:pPr>
            <w:r w:rsidRPr="00DA2DBE">
              <w:rPr>
                <w:bCs/>
              </w:rPr>
              <w:t>5,7</w:t>
            </w:r>
          </w:p>
        </w:tc>
      </w:tr>
      <w:tr w:rsidR="00DA2DBE" w:rsidRPr="00DA2DBE" w:rsidTr="00DA2DBE">
        <w:trPr>
          <w:trHeight w:val="218"/>
        </w:trPr>
        <w:tc>
          <w:tcPr>
            <w:tcW w:w="520" w:type="dxa"/>
            <w:shd w:val="clear" w:color="auto" w:fill="auto"/>
            <w:noWrap/>
            <w:hideMark/>
          </w:tcPr>
          <w:p w:rsidR="00DA2DBE" w:rsidRPr="00DA2DBE" w:rsidRDefault="00DA2DBE" w:rsidP="00DA2DBE">
            <w:pPr>
              <w:rPr>
                <w:bCs/>
              </w:rPr>
            </w:pPr>
            <w:r w:rsidRPr="00DA2DBE">
              <w:rPr>
                <w:bCs/>
              </w:rPr>
              <w:t>12</w:t>
            </w:r>
          </w:p>
        </w:tc>
        <w:tc>
          <w:tcPr>
            <w:tcW w:w="7940" w:type="dxa"/>
            <w:shd w:val="clear" w:color="auto" w:fill="auto"/>
            <w:hideMark/>
          </w:tcPr>
          <w:p w:rsidR="00DA2DBE" w:rsidRPr="00DA2DBE" w:rsidRDefault="00DA2DBE" w:rsidP="00DA2DBE">
            <w:pPr>
              <w:jc w:val="both"/>
              <w:rPr>
                <w:bCs/>
              </w:rPr>
            </w:pPr>
            <w:r w:rsidRPr="00DA2DBE">
              <w:rPr>
                <w:bCs/>
              </w:rPr>
              <w:t>Перевозка строительного мусора на расстояние до 18 км</w:t>
            </w:r>
          </w:p>
        </w:tc>
        <w:tc>
          <w:tcPr>
            <w:tcW w:w="600" w:type="dxa"/>
            <w:shd w:val="clear" w:color="auto" w:fill="auto"/>
            <w:hideMark/>
          </w:tcPr>
          <w:p w:rsidR="00DA2DBE" w:rsidRPr="00DA2DBE" w:rsidRDefault="00DA2DBE" w:rsidP="00DA2DBE">
            <w:pPr>
              <w:jc w:val="center"/>
              <w:rPr>
                <w:bCs/>
              </w:rPr>
            </w:pPr>
            <w:r w:rsidRPr="00DA2DBE">
              <w:rPr>
                <w:bCs/>
              </w:rPr>
              <w:t>1 т груза</w:t>
            </w:r>
          </w:p>
        </w:tc>
        <w:tc>
          <w:tcPr>
            <w:tcW w:w="820" w:type="dxa"/>
            <w:shd w:val="clear" w:color="auto" w:fill="auto"/>
            <w:hideMark/>
          </w:tcPr>
          <w:p w:rsidR="00DA2DBE" w:rsidRPr="00DA2DBE" w:rsidRDefault="00DA2DBE" w:rsidP="00DA2DBE">
            <w:pPr>
              <w:jc w:val="right"/>
              <w:rPr>
                <w:bCs/>
              </w:rPr>
            </w:pPr>
            <w:r w:rsidRPr="00DA2DBE">
              <w:rPr>
                <w:bCs/>
              </w:rPr>
              <w:t>5,7</w:t>
            </w:r>
          </w:p>
        </w:tc>
      </w:tr>
    </w:tbl>
    <w:p w:rsidR="006B73A0" w:rsidRPr="00C601D2" w:rsidRDefault="006B73A0" w:rsidP="006B73A0">
      <w:pPr>
        <w:adjustRightInd w:val="0"/>
        <w:rPr>
          <w:color w:val="FF0000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344"/>
        <w:gridCol w:w="4579"/>
      </w:tblGrid>
      <w:tr w:rsidR="00C601D2" w:rsidRPr="00C601D2" w:rsidTr="00A709D1">
        <w:trPr>
          <w:trHeight w:val="50"/>
        </w:trPr>
        <w:tc>
          <w:tcPr>
            <w:tcW w:w="5344" w:type="dxa"/>
          </w:tcPr>
          <w:p w:rsidR="006D4141" w:rsidRPr="00DA2DBE" w:rsidRDefault="006D4141" w:rsidP="00A709D1">
            <w:pPr>
              <w:pStyle w:val="ConsPlusNormal0"/>
              <w:tabs>
                <w:tab w:val="left" w:pos="567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DBE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4579" w:type="dxa"/>
          </w:tcPr>
          <w:p w:rsidR="006D4141" w:rsidRPr="00DA2DBE" w:rsidRDefault="006D4141" w:rsidP="00A709D1">
            <w:pPr>
              <w:pStyle w:val="ConsPlusNormal0"/>
              <w:tabs>
                <w:tab w:val="left" w:pos="567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DBE">
              <w:rPr>
                <w:rFonts w:ascii="Times New Roman" w:hAnsi="Times New Roman" w:cs="Times New Roman"/>
                <w:b/>
                <w:sz w:val="24"/>
                <w:szCs w:val="24"/>
              </w:rPr>
              <w:t>Подрядчик</w:t>
            </w:r>
          </w:p>
        </w:tc>
      </w:tr>
      <w:tr w:rsidR="00C601D2" w:rsidRPr="00C601D2" w:rsidTr="00A709D1">
        <w:tc>
          <w:tcPr>
            <w:tcW w:w="5344" w:type="dxa"/>
          </w:tcPr>
          <w:p w:rsidR="0070023D" w:rsidRPr="00DA2DBE" w:rsidRDefault="0070023D" w:rsidP="00A709D1">
            <w:pPr>
              <w:pStyle w:val="a8"/>
              <w:tabs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BE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«Дорогобужский район» Смоленской области</w:t>
            </w:r>
          </w:p>
        </w:tc>
        <w:tc>
          <w:tcPr>
            <w:tcW w:w="4579" w:type="dxa"/>
            <w:vMerge w:val="restart"/>
          </w:tcPr>
          <w:p w:rsidR="0070023D" w:rsidRPr="00DA2DBE" w:rsidRDefault="00DA2DBE" w:rsidP="006A1B79">
            <w:pPr>
              <w:pStyle w:val="ConsPlusNormal0"/>
              <w:tabs>
                <w:tab w:val="left" w:pos="567"/>
              </w:tabs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DBE">
              <w:rPr>
                <w:rFonts w:ascii="Times New Roman" w:eastAsia="Calibri" w:hAnsi="Times New Roman" w:cs="Times New Roman"/>
                <w:sz w:val="24"/>
                <w:szCs w:val="24"/>
              </w:rPr>
              <w:t>Генеральный директор ООО «СТБ»</w:t>
            </w:r>
          </w:p>
          <w:p w:rsidR="0070023D" w:rsidRPr="00DA2DBE" w:rsidRDefault="0070023D" w:rsidP="006A1B79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1D2" w:rsidRPr="00C601D2" w:rsidTr="00A709D1">
        <w:tc>
          <w:tcPr>
            <w:tcW w:w="5344" w:type="dxa"/>
          </w:tcPr>
          <w:p w:rsidR="0070023D" w:rsidRPr="00DA2DBE" w:rsidRDefault="0070023D" w:rsidP="006A1B79">
            <w:pPr>
              <w:pStyle w:val="a8"/>
              <w:tabs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BE"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образования «Дорогобужский район» Смоленской области – председатель комитета по жилищно-коммунальному хозяйству, архитектуре и градостроительству</w:t>
            </w:r>
          </w:p>
        </w:tc>
        <w:tc>
          <w:tcPr>
            <w:tcW w:w="4579" w:type="dxa"/>
            <w:vMerge/>
          </w:tcPr>
          <w:p w:rsidR="0070023D" w:rsidRPr="00DA2DBE" w:rsidRDefault="0070023D" w:rsidP="006A1B79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1D2" w:rsidRPr="00C601D2" w:rsidTr="006A1B79">
        <w:tc>
          <w:tcPr>
            <w:tcW w:w="5344" w:type="dxa"/>
            <w:vAlign w:val="bottom"/>
          </w:tcPr>
          <w:p w:rsidR="0070023D" w:rsidRPr="00DA2DBE" w:rsidRDefault="0070023D" w:rsidP="006A1B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23D" w:rsidRPr="00DA2DBE" w:rsidRDefault="0070023D" w:rsidP="006A1B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BE">
              <w:rPr>
                <w:rFonts w:ascii="Times New Roman" w:hAnsi="Times New Roman" w:cs="Times New Roman"/>
                <w:sz w:val="24"/>
                <w:szCs w:val="24"/>
              </w:rPr>
              <w:t>______________ А.М. Смольянинов</w:t>
            </w:r>
          </w:p>
          <w:p w:rsidR="0070023D" w:rsidRPr="00DA2DBE" w:rsidRDefault="0070023D" w:rsidP="006A1B79">
            <w:pPr>
              <w:pStyle w:val="a8"/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2DBE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579" w:type="dxa"/>
            <w:vAlign w:val="bottom"/>
          </w:tcPr>
          <w:p w:rsidR="0070023D" w:rsidRPr="00DA2DBE" w:rsidRDefault="0070023D" w:rsidP="006A1B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BE"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  <w:r w:rsidR="00DA2DBE" w:rsidRPr="00DA2DBE">
              <w:rPr>
                <w:rFonts w:ascii="Times New Roman" w:hAnsi="Times New Roman" w:cs="Times New Roman"/>
                <w:sz w:val="24"/>
                <w:szCs w:val="24"/>
              </w:rPr>
              <w:t>Э.М. Галстян</w:t>
            </w:r>
          </w:p>
          <w:p w:rsidR="0070023D" w:rsidRPr="00DA2DBE" w:rsidRDefault="0070023D" w:rsidP="006A1B79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DBE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7E2700" w:rsidRPr="00C601D2" w:rsidRDefault="007E2700" w:rsidP="004D3FAD">
      <w:pPr>
        <w:jc w:val="both"/>
        <w:rPr>
          <w:color w:val="FF0000"/>
        </w:rPr>
      </w:pPr>
    </w:p>
    <w:sectPr w:rsidR="007E2700" w:rsidRPr="00C601D2" w:rsidSect="00DA2DBE">
      <w:headerReference w:type="default" r:id="rId14"/>
      <w:footerReference w:type="default" r:id="rId15"/>
      <w:pgSz w:w="11906" w:h="16838"/>
      <w:pgMar w:top="679" w:right="849" w:bottom="851" w:left="1134" w:header="284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7F9" w:rsidRDefault="002877F9" w:rsidP="004D06DF">
      <w:r>
        <w:separator/>
      </w:r>
    </w:p>
  </w:endnote>
  <w:endnote w:type="continuationSeparator" w:id="0">
    <w:p w:rsidR="002877F9" w:rsidRDefault="002877F9" w:rsidP="004D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88209"/>
      <w:docPartObj>
        <w:docPartGallery w:val="Page Numbers (Bottom of Page)"/>
        <w:docPartUnique/>
      </w:docPartObj>
    </w:sdtPr>
    <w:sdtEndPr/>
    <w:sdtContent>
      <w:p w:rsidR="006A1B79" w:rsidRPr="00C0519C" w:rsidRDefault="006A1B79">
        <w:pPr>
          <w:pStyle w:val="af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3C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A1B79" w:rsidRDefault="006A1B79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7F9" w:rsidRDefault="002877F9" w:rsidP="004D06DF">
      <w:r>
        <w:separator/>
      </w:r>
    </w:p>
  </w:footnote>
  <w:footnote w:type="continuationSeparator" w:id="0">
    <w:p w:rsidR="002877F9" w:rsidRDefault="002877F9" w:rsidP="004D06DF">
      <w:r>
        <w:continuationSeparator/>
      </w:r>
    </w:p>
  </w:footnote>
  <w:footnote w:id="1">
    <w:p w:rsidR="006A1B79" w:rsidRPr="00E6254D" w:rsidRDefault="006A1B79" w:rsidP="00A05828">
      <w:pPr>
        <w:pStyle w:val="af0"/>
        <w:jc w:val="both"/>
        <w:rPr>
          <w:sz w:val="16"/>
          <w:szCs w:val="16"/>
        </w:rPr>
      </w:pPr>
      <w:r>
        <w:rPr>
          <w:rStyle w:val="afff0"/>
        </w:rPr>
        <w:footnoteRef/>
      </w:r>
      <w:r>
        <w:t xml:space="preserve"> </w:t>
      </w:r>
      <w:r w:rsidRPr="00E6254D">
        <w:rPr>
          <w:sz w:val="16"/>
          <w:szCs w:val="16"/>
        </w:rPr>
        <w:t>Постановление Правительства РФ от 30.08.2017 N 1042 "Об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о внесении изменений в постановление Правительства Российской Федерации от 15 мая 2017 г. N 570 и признании утратившим силу постановления Правительства Российской Федерации от 25 ноября 2013 г. N 1063"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B79" w:rsidRPr="007C61F5" w:rsidRDefault="006A1B79" w:rsidP="00EC371E">
    <w:pPr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57429"/>
    <w:multiLevelType w:val="hybridMultilevel"/>
    <w:tmpl w:val="6FDE3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218AB"/>
    <w:multiLevelType w:val="hybridMultilevel"/>
    <w:tmpl w:val="8DA6BEA8"/>
    <w:lvl w:ilvl="0" w:tplc="0419000F">
      <w:start w:val="12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>
    <w:nsid w:val="06621965"/>
    <w:multiLevelType w:val="hybridMultilevel"/>
    <w:tmpl w:val="C6345BB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B2A0B"/>
    <w:multiLevelType w:val="singleLevel"/>
    <w:tmpl w:val="6BA4DC04"/>
    <w:lvl w:ilvl="0">
      <w:start w:val="1"/>
      <w:numFmt w:val="decimal"/>
      <w:lvlText w:val="%1."/>
      <w:legacy w:legacy="1" w:legacySpace="0" w:legacyIndent="3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77B0CD5"/>
    <w:multiLevelType w:val="hybridMultilevel"/>
    <w:tmpl w:val="C25E09A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33BAD"/>
    <w:multiLevelType w:val="hybridMultilevel"/>
    <w:tmpl w:val="FE803D12"/>
    <w:lvl w:ilvl="0" w:tplc="EFE4B206">
      <w:start w:val="4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B291DC8"/>
    <w:multiLevelType w:val="hybridMultilevel"/>
    <w:tmpl w:val="FE2EB15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04664DE"/>
    <w:multiLevelType w:val="hybridMultilevel"/>
    <w:tmpl w:val="F1AAA5B2"/>
    <w:lvl w:ilvl="0" w:tplc="1F58C84C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0790140"/>
    <w:multiLevelType w:val="multilevel"/>
    <w:tmpl w:val="8A84876C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9">
    <w:nsid w:val="2DA00516"/>
    <w:multiLevelType w:val="hybridMultilevel"/>
    <w:tmpl w:val="BFCA1C36"/>
    <w:lvl w:ilvl="0" w:tplc="910C2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32DDB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6469E8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3A0EEF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7464F6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AB8828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0BA382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00E8B9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B10739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358E3CFB"/>
    <w:multiLevelType w:val="hybridMultilevel"/>
    <w:tmpl w:val="814E08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AC1A51"/>
    <w:multiLevelType w:val="multilevel"/>
    <w:tmpl w:val="B6C2E352"/>
    <w:styleLink w:val="WW8Num3"/>
    <w:lvl w:ilvl="0">
      <w:start w:val="1"/>
      <w:numFmt w:val="decimal"/>
      <w:lvlText w:val="%1."/>
      <w:lvlJc w:val="left"/>
      <w:pPr>
        <w:ind w:left="426" w:firstLine="0"/>
      </w:pPr>
      <w:rPr>
        <w:b/>
        <w:bCs/>
      </w:rPr>
    </w:lvl>
    <w:lvl w:ilvl="1">
      <w:start w:val="1"/>
      <w:numFmt w:val="decimal"/>
      <w:lvlText w:val="%2."/>
      <w:lvlJc w:val="left"/>
      <w:pPr>
        <w:ind w:left="426" w:firstLine="0"/>
      </w:pPr>
    </w:lvl>
    <w:lvl w:ilvl="2">
      <w:start w:val="1"/>
      <w:numFmt w:val="decimal"/>
      <w:lvlText w:val="%3."/>
      <w:lvlJc w:val="left"/>
      <w:pPr>
        <w:ind w:left="426" w:firstLine="0"/>
      </w:pPr>
    </w:lvl>
    <w:lvl w:ilvl="3">
      <w:start w:val="1"/>
      <w:numFmt w:val="decimal"/>
      <w:lvlText w:val="%4."/>
      <w:lvlJc w:val="left"/>
      <w:pPr>
        <w:ind w:left="426" w:firstLine="0"/>
      </w:pPr>
    </w:lvl>
    <w:lvl w:ilvl="4">
      <w:start w:val="1"/>
      <w:numFmt w:val="decimal"/>
      <w:lvlText w:val="%5."/>
      <w:lvlJc w:val="left"/>
      <w:pPr>
        <w:ind w:left="426" w:firstLine="0"/>
      </w:pPr>
    </w:lvl>
    <w:lvl w:ilvl="5">
      <w:start w:val="1"/>
      <w:numFmt w:val="decimal"/>
      <w:lvlText w:val="%6."/>
      <w:lvlJc w:val="left"/>
      <w:pPr>
        <w:ind w:left="426" w:firstLine="0"/>
      </w:pPr>
    </w:lvl>
    <w:lvl w:ilvl="6">
      <w:start w:val="1"/>
      <w:numFmt w:val="decimal"/>
      <w:lvlText w:val="%7."/>
      <w:lvlJc w:val="left"/>
      <w:pPr>
        <w:ind w:left="426" w:firstLine="0"/>
      </w:pPr>
    </w:lvl>
    <w:lvl w:ilvl="7">
      <w:start w:val="1"/>
      <w:numFmt w:val="decimal"/>
      <w:lvlText w:val="%8."/>
      <w:lvlJc w:val="left"/>
      <w:pPr>
        <w:ind w:left="426" w:firstLine="0"/>
      </w:pPr>
    </w:lvl>
    <w:lvl w:ilvl="8">
      <w:start w:val="1"/>
      <w:numFmt w:val="decimal"/>
      <w:lvlText w:val="%9."/>
      <w:lvlJc w:val="left"/>
      <w:pPr>
        <w:ind w:left="426" w:firstLine="0"/>
      </w:pPr>
    </w:lvl>
  </w:abstractNum>
  <w:abstractNum w:abstractNumId="12">
    <w:nsid w:val="3CEF559E"/>
    <w:multiLevelType w:val="multilevel"/>
    <w:tmpl w:val="8C2CE166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40B21BFA"/>
    <w:multiLevelType w:val="hybridMultilevel"/>
    <w:tmpl w:val="E1D67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45561D"/>
    <w:multiLevelType w:val="hybridMultilevel"/>
    <w:tmpl w:val="BD248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069A1"/>
    <w:multiLevelType w:val="hybridMultilevel"/>
    <w:tmpl w:val="804EA49C"/>
    <w:lvl w:ilvl="0" w:tplc="A5F88A68">
      <w:start w:val="1"/>
      <w:numFmt w:val="decimal"/>
      <w:lvlText w:val="%1."/>
      <w:lvlJc w:val="left"/>
      <w:pPr>
        <w:ind w:left="2013" w:hanging="10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58E6787"/>
    <w:multiLevelType w:val="hybridMultilevel"/>
    <w:tmpl w:val="C9FC7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7C6924"/>
    <w:multiLevelType w:val="multilevel"/>
    <w:tmpl w:val="917258E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58550FDE"/>
    <w:multiLevelType w:val="hybridMultilevel"/>
    <w:tmpl w:val="EA24F25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C579E9"/>
    <w:multiLevelType w:val="multilevel"/>
    <w:tmpl w:val="3640C744"/>
    <w:lvl w:ilvl="0">
      <w:start w:val="1"/>
      <w:numFmt w:val="decimal"/>
      <w:suff w:val="space"/>
      <w:lvlText w:val="Часть %1."/>
      <w:lvlJc w:val="left"/>
      <w:pPr>
        <w:snapToGrid w:val="0"/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"/>
      <w:lvlText w:val="%2."/>
      <w:lvlJc w:val="left"/>
      <w:pPr>
        <w:tabs>
          <w:tab w:val="num" w:pos="907"/>
        </w:tabs>
        <w:ind w:left="907" w:hanging="907"/>
      </w:pPr>
      <w:rPr>
        <w:b/>
      </w:rPr>
    </w:lvl>
    <w:lvl w:ilvl="2">
      <w:start w:val="1"/>
      <w:numFmt w:val="decimal"/>
      <w:pStyle w:val="a0"/>
      <w:lvlText w:val="%2.%3."/>
      <w:lvlJc w:val="left"/>
      <w:pPr>
        <w:tabs>
          <w:tab w:val="num" w:pos="907"/>
        </w:tabs>
        <w:ind w:left="907" w:hanging="907"/>
      </w:pPr>
      <w:rPr>
        <w:b w:val="0"/>
        <w:color w:val="auto"/>
      </w:rPr>
    </w:lvl>
    <w:lvl w:ilvl="3">
      <w:start w:val="1"/>
      <w:numFmt w:val="decimal"/>
      <w:lvlText w:val="%2.%3.%4."/>
      <w:lvlJc w:val="left"/>
      <w:pPr>
        <w:tabs>
          <w:tab w:val="num" w:pos="907"/>
        </w:tabs>
        <w:ind w:left="907" w:hanging="907"/>
      </w:pPr>
      <w:rPr>
        <w:b w:val="0"/>
      </w:rPr>
    </w:lvl>
    <w:lvl w:ilvl="4">
      <w:start w:val="1"/>
      <w:numFmt w:val="russianLower"/>
      <w:lvlText w:val="%5)"/>
      <w:lvlJc w:val="left"/>
      <w:pPr>
        <w:tabs>
          <w:tab w:val="num" w:pos="1361"/>
        </w:tabs>
        <w:ind w:left="1361" w:hanging="454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FD95BCD"/>
    <w:multiLevelType w:val="multilevel"/>
    <w:tmpl w:val="4454B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165CB7"/>
    <w:multiLevelType w:val="hybridMultilevel"/>
    <w:tmpl w:val="384E770E"/>
    <w:lvl w:ilvl="0" w:tplc="183C067E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9E43F4"/>
    <w:multiLevelType w:val="hybridMultilevel"/>
    <w:tmpl w:val="12FA6940"/>
    <w:lvl w:ilvl="0" w:tplc="DDBE510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3">
    <w:nsid w:val="64C231EA"/>
    <w:multiLevelType w:val="hybridMultilevel"/>
    <w:tmpl w:val="B002B8BA"/>
    <w:lvl w:ilvl="0" w:tplc="78E09EB2">
      <w:start w:val="8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AC42D8E"/>
    <w:multiLevelType w:val="hybridMultilevel"/>
    <w:tmpl w:val="B0BA7EA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3762F1"/>
    <w:multiLevelType w:val="multilevel"/>
    <w:tmpl w:val="88EEB2B0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2160"/>
      </w:pPr>
      <w:rPr>
        <w:rFonts w:hint="default"/>
      </w:rPr>
    </w:lvl>
  </w:abstractNum>
  <w:abstractNum w:abstractNumId="26">
    <w:nsid w:val="6F1D68E6"/>
    <w:multiLevelType w:val="hybridMultilevel"/>
    <w:tmpl w:val="DB0869C4"/>
    <w:lvl w:ilvl="0" w:tplc="FC6A2E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1C55DCE"/>
    <w:multiLevelType w:val="hybridMultilevel"/>
    <w:tmpl w:val="62D02CC8"/>
    <w:lvl w:ilvl="0" w:tplc="230260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B26F9A"/>
    <w:multiLevelType w:val="multilevel"/>
    <w:tmpl w:val="B0D6B0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>
    <w:nsid w:val="7A06169B"/>
    <w:multiLevelType w:val="hybridMultilevel"/>
    <w:tmpl w:val="DF6E315A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3"/>
  </w:num>
  <w:num w:numId="11">
    <w:abstractNumId w:val="3"/>
    <w:lvlOverride w:ilvl="0">
      <w:startOverride w:val="1"/>
    </w:lvlOverride>
  </w:num>
  <w:num w:numId="12">
    <w:abstractNumId w:val="20"/>
  </w:num>
  <w:num w:numId="13">
    <w:abstractNumId w:val="9"/>
  </w:num>
  <w:num w:numId="1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8"/>
  </w:num>
  <w:num w:numId="16">
    <w:abstractNumId w:val="28"/>
  </w:num>
  <w:num w:numId="17">
    <w:abstractNumId w:val="14"/>
  </w:num>
  <w:num w:numId="18">
    <w:abstractNumId w:val="1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2"/>
  </w:num>
  <w:num w:numId="22">
    <w:abstractNumId w:val="4"/>
  </w:num>
  <w:num w:numId="23">
    <w:abstractNumId w:val="0"/>
  </w:num>
  <w:num w:numId="24">
    <w:abstractNumId w:val="26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6"/>
  </w:num>
  <w:num w:numId="29">
    <w:abstractNumId w:val="22"/>
  </w:num>
  <w:num w:numId="30">
    <w:abstractNumId w:val="25"/>
  </w:num>
  <w:num w:numId="31">
    <w:abstractNumId w:val="27"/>
  </w:num>
  <w:num w:numId="32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12"/>
  </w:num>
  <w:num w:numId="35">
    <w:abstractNumId w:val="17"/>
  </w:num>
  <w:num w:numId="36">
    <w:abstractNumId w:val="16"/>
  </w:num>
  <w:num w:numId="3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5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624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169A"/>
    <w:rsid w:val="000005E8"/>
    <w:rsid w:val="00001581"/>
    <w:rsid w:val="000019C6"/>
    <w:rsid w:val="00002BF3"/>
    <w:rsid w:val="0000754D"/>
    <w:rsid w:val="00010528"/>
    <w:rsid w:val="000112F5"/>
    <w:rsid w:val="00012CAE"/>
    <w:rsid w:val="00013168"/>
    <w:rsid w:val="00013271"/>
    <w:rsid w:val="000145EE"/>
    <w:rsid w:val="00014770"/>
    <w:rsid w:val="0001603A"/>
    <w:rsid w:val="00016852"/>
    <w:rsid w:val="000174A8"/>
    <w:rsid w:val="000211D1"/>
    <w:rsid w:val="00021F3B"/>
    <w:rsid w:val="00022797"/>
    <w:rsid w:val="00023AA6"/>
    <w:rsid w:val="00023ADB"/>
    <w:rsid w:val="00024286"/>
    <w:rsid w:val="00024C29"/>
    <w:rsid w:val="00024E2F"/>
    <w:rsid w:val="00025933"/>
    <w:rsid w:val="0002633C"/>
    <w:rsid w:val="0002638A"/>
    <w:rsid w:val="000275FE"/>
    <w:rsid w:val="00030000"/>
    <w:rsid w:val="00031A40"/>
    <w:rsid w:val="00031B04"/>
    <w:rsid w:val="0003248B"/>
    <w:rsid w:val="000326AF"/>
    <w:rsid w:val="000335F3"/>
    <w:rsid w:val="000350E6"/>
    <w:rsid w:val="00040522"/>
    <w:rsid w:val="000408EB"/>
    <w:rsid w:val="00040F70"/>
    <w:rsid w:val="0004174C"/>
    <w:rsid w:val="00041B2B"/>
    <w:rsid w:val="000431C2"/>
    <w:rsid w:val="00043E16"/>
    <w:rsid w:val="000454BA"/>
    <w:rsid w:val="00046BA2"/>
    <w:rsid w:val="00051861"/>
    <w:rsid w:val="00051C34"/>
    <w:rsid w:val="00054FCB"/>
    <w:rsid w:val="00056731"/>
    <w:rsid w:val="0006066E"/>
    <w:rsid w:val="0006116A"/>
    <w:rsid w:val="00063048"/>
    <w:rsid w:val="000630EF"/>
    <w:rsid w:val="000633EB"/>
    <w:rsid w:val="00063806"/>
    <w:rsid w:val="00066826"/>
    <w:rsid w:val="00067454"/>
    <w:rsid w:val="00067706"/>
    <w:rsid w:val="00071843"/>
    <w:rsid w:val="00071B23"/>
    <w:rsid w:val="00073088"/>
    <w:rsid w:val="00073E5E"/>
    <w:rsid w:val="00074184"/>
    <w:rsid w:val="000744AC"/>
    <w:rsid w:val="00076E48"/>
    <w:rsid w:val="00077AF0"/>
    <w:rsid w:val="00077D09"/>
    <w:rsid w:val="0008206C"/>
    <w:rsid w:val="00082AB2"/>
    <w:rsid w:val="0008390E"/>
    <w:rsid w:val="000845CF"/>
    <w:rsid w:val="0008730F"/>
    <w:rsid w:val="00087321"/>
    <w:rsid w:val="000876AF"/>
    <w:rsid w:val="000906A4"/>
    <w:rsid w:val="0009074D"/>
    <w:rsid w:val="00090D32"/>
    <w:rsid w:val="00091193"/>
    <w:rsid w:val="00091452"/>
    <w:rsid w:val="00092DA5"/>
    <w:rsid w:val="00092E64"/>
    <w:rsid w:val="00093D06"/>
    <w:rsid w:val="00095519"/>
    <w:rsid w:val="000A0FD4"/>
    <w:rsid w:val="000A1DC1"/>
    <w:rsid w:val="000A215F"/>
    <w:rsid w:val="000A22E2"/>
    <w:rsid w:val="000A29C7"/>
    <w:rsid w:val="000A4A79"/>
    <w:rsid w:val="000A5020"/>
    <w:rsid w:val="000A5C48"/>
    <w:rsid w:val="000A72BC"/>
    <w:rsid w:val="000A7AB2"/>
    <w:rsid w:val="000B03E1"/>
    <w:rsid w:val="000B1359"/>
    <w:rsid w:val="000B300B"/>
    <w:rsid w:val="000B31B1"/>
    <w:rsid w:val="000B336C"/>
    <w:rsid w:val="000B3C67"/>
    <w:rsid w:val="000B4219"/>
    <w:rsid w:val="000B63DD"/>
    <w:rsid w:val="000B691C"/>
    <w:rsid w:val="000C0CD2"/>
    <w:rsid w:val="000C0D04"/>
    <w:rsid w:val="000C13FE"/>
    <w:rsid w:val="000C1558"/>
    <w:rsid w:val="000C34FE"/>
    <w:rsid w:val="000C3C78"/>
    <w:rsid w:val="000C3E95"/>
    <w:rsid w:val="000C4DA7"/>
    <w:rsid w:val="000C5C97"/>
    <w:rsid w:val="000C6DBD"/>
    <w:rsid w:val="000C6F78"/>
    <w:rsid w:val="000D2316"/>
    <w:rsid w:val="000D2AD6"/>
    <w:rsid w:val="000D2AEA"/>
    <w:rsid w:val="000D31BB"/>
    <w:rsid w:val="000D37FD"/>
    <w:rsid w:val="000D5AEA"/>
    <w:rsid w:val="000E0774"/>
    <w:rsid w:val="000E26A2"/>
    <w:rsid w:val="000E2D79"/>
    <w:rsid w:val="000E3141"/>
    <w:rsid w:val="000E3CE6"/>
    <w:rsid w:val="000E4A02"/>
    <w:rsid w:val="000E4E66"/>
    <w:rsid w:val="000E72C4"/>
    <w:rsid w:val="000F39F3"/>
    <w:rsid w:val="000F3E14"/>
    <w:rsid w:val="000F5255"/>
    <w:rsid w:val="000F5E1B"/>
    <w:rsid w:val="000F6B08"/>
    <w:rsid w:val="000F76F1"/>
    <w:rsid w:val="00100823"/>
    <w:rsid w:val="00100C1B"/>
    <w:rsid w:val="00100C8D"/>
    <w:rsid w:val="001011C6"/>
    <w:rsid w:val="001012BB"/>
    <w:rsid w:val="00101574"/>
    <w:rsid w:val="001016B1"/>
    <w:rsid w:val="00101AF1"/>
    <w:rsid w:val="00101CE0"/>
    <w:rsid w:val="0010297C"/>
    <w:rsid w:val="00104995"/>
    <w:rsid w:val="001053A5"/>
    <w:rsid w:val="00107F1B"/>
    <w:rsid w:val="001104B3"/>
    <w:rsid w:val="001130F8"/>
    <w:rsid w:val="00113A0D"/>
    <w:rsid w:val="00114650"/>
    <w:rsid w:val="00115580"/>
    <w:rsid w:val="00116D79"/>
    <w:rsid w:val="00116DBC"/>
    <w:rsid w:val="00117124"/>
    <w:rsid w:val="0011718E"/>
    <w:rsid w:val="00117297"/>
    <w:rsid w:val="00121E3F"/>
    <w:rsid w:val="00121FDD"/>
    <w:rsid w:val="00124B2B"/>
    <w:rsid w:val="0012659A"/>
    <w:rsid w:val="00130093"/>
    <w:rsid w:val="001313EA"/>
    <w:rsid w:val="00131474"/>
    <w:rsid w:val="001315C1"/>
    <w:rsid w:val="00133BCF"/>
    <w:rsid w:val="0013489F"/>
    <w:rsid w:val="0013529A"/>
    <w:rsid w:val="00136363"/>
    <w:rsid w:val="0013672A"/>
    <w:rsid w:val="00140579"/>
    <w:rsid w:val="00140905"/>
    <w:rsid w:val="00140C1B"/>
    <w:rsid w:val="001410A7"/>
    <w:rsid w:val="0014141F"/>
    <w:rsid w:val="0014230A"/>
    <w:rsid w:val="001430DA"/>
    <w:rsid w:val="0014376E"/>
    <w:rsid w:val="00144E99"/>
    <w:rsid w:val="0014578A"/>
    <w:rsid w:val="001469AA"/>
    <w:rsid w:val="00147BAD"/>
    <w:rsid w:val="00154582"/>
    <w:rsid w:val="001609BF"/>
    <w:rsid w:val="0016155D"/>
    <w:rsid w:val="00161D04"/>
    <w:rsid w:val="00162CBD"/>
    <w:rsid w:val="00164628"/>
    <w:rsid w:val="00165237"/>
    <w:rsid w:val="0016532E"/>
    <w:rsid w:val="00165B2B"/>
    <w:rsid w:val="001663E9"/>
    <w:rsid w:val="00166DE5"/>
    <w:rsid w:val="00167631"/>
    <w:rsid w:val="001708A9"/>
    <w:rsid w:val="001709DB"/>
    <w:rsid w:val="00171B96"/>
    <w:rsid w:val="001720BD"/>
    <w:rsid w:val="00172745"/>
    <w:rsid w:val="00175672"/>
    <w:rsid w:val="00176AB2"/>
    <w:rsid w:val="00176ACE"/>
    <w:rsid w:val="00180A42"/>
    <w:rsid w:val="0018126C"/>
    <w:rsid w:val="0018128A"/>
    <w:rsid w:val="00181C0A"/>
    <w:rsid w:val="00183322"/>
    <w:rsid w:val="001839CA"/>
    <w:rsid w:val="0018420F"/>
    <w:rsid w:val="00184493"/>
    <w:rsid w:val="00185229"/>
    <w:rsid w:val="001856D1"/>
    <w:rsid w:val="001859C7"/>
    <w:rsid w:val="00185AE5"/>
    <w:rsid w:val="001862C4"/>
    <w:rsid w:val="00186598"/>
    <w:rsid w:val="00192D1D"/>
    <w:rsid w:val="00192D58"/>
    <w:rsid w:val="00194B53"/>
    <w:rsid w:val="00195E28"/>
    <w:rsid w:val="00196F3B"/>
    <w:rsid w:val="001A0290"/>
    <w:rsid w:val="001A0673"/>
    <w:rsid w:val="001A0FF9"/>
    <w:rsid w:val="001A4F54"/>
    <w:rsid w:val="001A6895"/>
    <w:rsid w:val="001A7F05"/>
    <w:rsid w:val="001A7F4A"/>
    <w:rsid w:val="001B1BBD"/>
    <w:rsid w:val="001B2AFB"/>
    <w:rsid w:val="001B2B6E"/>
    <w:rsid w:val="001B489F"/>
    <w:rsid w:val="001B4FD1"/>
    <w:rsid w:val="001C1EBE"/>
    <w:rsid w:val="001C3E33"/>
    <w:rsid w:val="001C46E0"/>
    <w:rsid w:val="001C592D"/>
    <w:rsid w:val="001C5E58"/>
    <w:rsid w:val="001C6BE3"/>
    <w:rsid w:val="001D1075"/>
    <w:rsid w:val="001D24C0"/>
    <w:rsid w:val="001D27A3"/>
    <w:rsid w:val="001D2B43"/>
    <w:rsid w:val="001D3253"/>
    <w:rsid w:val="001D4123"/>
    <w:rsid w:val="001D58CC"/>
    <w:rsid w:val="001D612A"/>
    <w:rsid w:val="001D6F4A"/>
    <w:rsid w:val="001D71B1"/>
    <w:rsid w:val="001D79A0"/>
    <w:rsid w:val="001E00C2"/>
    <w:rsid w:val="001E0C61"/>
    <w:rsid w:val="001E2A0A"/>
    <w:rsid w:val="001E2A83"/>
    <w:rsid w:val="001E2FD9"/>
    <w:rsid w:val="001E65FC"/>
    <w:rsid w:val="001E6656"/>
    <w:rsid w:val="001E685F"/>
    <w:rsid w:val="001E68B0"/>
    <w:rsid w:val="001F0457"/>
    <w:rsid w:val="001F1F40"/>
    <w:rsid w:val="001F648E"/>
    <w:rsid w:val="001F6D3C"/>
    <w:rsid w:val="00201566"/>
    <w:rsid w:val="002019D0"/>
    <w:rsid w:val="00201FB5"/>
    <w:rsid w:val="002023DB"/>
    <w:rsid w:val="00202680"/>
    <w:rsid w:val="00202C14"/>
    <w:rsid w:val="00204342"/>
    <w:rsid w:val="00204484"/>
    <w:rsid w:val="00204B2D"/>
    <w:rsid w:val="00205272"/>
    <w:rsid w:val="00205C12"/>
    <w:rsid w:val="00205DAB"/>
    <w:rsid w:val="002078EC"/>
    <w:rsid w:val="002101E5"/>
    <w:rsid w:val="00210C1E"/>
    <w:rsid w:val="00211EFF"/>
    <w:rsid w:val="002121A7"/>
    <w:rsid w:val="00213E6F"/>
    <w:rsid w:val="002154B6"/>
    <w:rsid w:val="00215C7D"/>
    <w:rsid w:val="002160A4"/>
    <w:rsid w:val="002200C2"/>
    <w:rsid w:val="00220103"/>
    <w:rsid w:val="00220809"/>
    <w:rsid w:val="002209DD"/>
    <w:rsid w:val="00221AB5"/>
    <w:rsid w:val="00221B2B"/>
    <w:rsid w:val="002245DF"/>
    <w:rsid w:val="00225201"/>
    <w:rsid w:val="00227A84"/>
    <w:rsid w:val="00227DFA"/>
    <w:rsid w:val="00230113"/>
    <w:rsid w:val="00230F31"/>
    <w:rsid w:val="00233381"/>
    <w:rsid w:val="00236892"/>
    <w:rsid w:val="002374B7"/>
    <w:rsid w:val="002377D4"/>
    <w:rsid w:val="00237C6A"/>
    <w:rsid w:val="00242447"/>
    <w:rsid w:val="0024252C"/>
    <w:rsid w:val="002431C8"/>
    <w:rsid w:val="0024335D"/>
    <w:rsid w:val="0024360D"/>
    <w:rsid w:val="002450C5"/>
    <w:rsid w:val="00245295"/>
    <w:rsid w:val="00245535"/>
    <w:rsid w:val="002458B4"/>
    <w:rsid w:val="002469D9"/>
    <w:rsid w:val="00246F1E"/>
    <w:rsid w:val="00247576"/>
    <w:rsid w:val="00252813"/>
    <w:rsid w:val="00252F01"/>
    <w:rsid w:val="00254DA5"/>
    <w:rsid w:val="002557C6"/>
    <w:rsid w:val="00255B15"/>
    <w:rsid w:val="002561A9"/>
    <w:rsid w:val="00256761"/>
    <w:rsid w:val="0026007A"/>
    <w:rsid w:val="00261075"/>
    <w:rsid w:val="00261DFE"/>
    <w:rsid w:val="00264929"/>
    <w:rsid w:val="0026556B"/>
    <w:rsid w:val="00266477"/>
    <w:rsid w:val="002665F2"/>
    <w:rsid w:val="00270EB7"/>
    <w:rsid w:val="002714FF"/>
    <w:rsid w:val="00273201"/>
    <w:rsid w:val="00273432"/>
    <w:rsid w:val="00273D27"/>
    <w:rsid w:val="00273F6E"/>
    <w:rsid w:val="00276F9F"/>
    <w:rsid w:val="002770DD"/>
    <w:rsid w:val="0028068E"/>
    <w:rsid w:val="00281D53"/>
    <w:rsid w:val="002839E7"/>
    <w:rsid w:val="00284CAF"/>
    <w:rsid w:val="00284FC8"/>
    <w:rsid w:val="0028568F"/>
    <w:rsid w:val="00285901"/>
    <w:rsid w:val="00285DEC"/>
    <w:rsid w:val="002866B5"/>
    <w:rsid w:val="002877F9"/>
    <w:rsid w:val="00291BBC"/>
    <w:rsid w:val="00291C57"/>
    <w:rsid w:val="00292592"/>
    <w:rsid w:val="00292D50"/>
    <w:rsid w:val="00293578"/>
    <w:rsid w:val="00295B87"/>
    <w:rsid w:val="00296C2D"/>
    <w:rsid w:val="00297D28"/>
    <w:rsid w:val="002A1E05"/>
    <w:rsid w:val="002A1F96"/>
    <w:rsid w:val="002A216C"/>
    <w:rsid w:val="002A25F6"/>
    <w:rsid w:val="002A2BB3"/>
    <w:rsid w:val="002A4303"/>
    <w:rsid w:val="002A5A87"/>
    <w:rsid w:val="002A72F5"/>
    <w:rsid w:val="002B03D0"/>
    <w:rsid w:val="002B0CB9"/>
    <w:rsid w:val="002B0E13"/>
    <w:rsid w:val="002B128C"/>
    <w:rsid w:val="002B1797"/>
    <w:rsid w:val="002B3E50"/>
    <w:rsid w:val="002B3E90"/>
    <w:rsid w:val="002B4593"/>
    <w:rsid w:val="002B5F76"/>
    <w:rsid w:val="002B7D23"/>
    <w:rsid w:val="002B7EF9"/>
    <w:rsid w:val="002C10F6"/>
    <w:rsid w:val="002C1468"/>
    <w:rsid w:val="002C3371"/>
    <w:rsid w:val="002C429F"/>
    <w:rsid w:val="002C4EDD"/>
    <w:rsid w:val="002D1708"/>
    <w:rsid w:val="002D301E"/>
    <w:rsid w:val="002D3820"/>
    <w:rsid w:val="002D42BA"/>
    <w:rsid w:val="002D555C"/>
    <w:rsid w:val="002D6807"/>
    <w:rsid w:val="002E097B"/>
    <w:rsid w:val="002E222F"/>
    <w:rsid w:val="002E28C2"/>
    <w:rsid w:val="002E5592"/>
    <w:rsid w:val="002E5633"/>
    <w:rsid w:val="002E5B8F"/>
    <w:rsid w:val="002E6165"/>
    <w:rsid w:val="002E70A7"/>
    <w:rsid w:val="002F21D0"/>
    <w:rsid w:val="002F26BD"/>
    <w:rsid w:val="002F3115"/>
    <w:rsid w:val="002F44A0"/>
    <w:rsid w:val="002F49A0"/>
    <w:rsid w:val="002F4EFE"/>
    <w:rsid w:val="002F556F"/>
    <w:rsid w:val="002F6DD8"/>
    <w:rsid w:val="002F74B9"/>
    <w:rsid w:val="002F7D16"/>
    <w:rsid w:val="00301329"/>
    <w:rsid w:val="00302112"/>
    <w:rsid w:val="0030231D"/>
    <w:rsid w:val="003052E1"/>
    <w:rsid w:val="00305FAF"/>
    <w:rsid w:val="003062D3"/>
    <w:rsid w:val="0030757D"/>
    <w:rsid w:val="00311D04"/>
    <w:rsid w:val="00313169"/>
    <w:rsid w:val="00313253"/>
    <w:rsid w:val="003135E2"/>
    <w:rsid w:val="00313C12"/>
    <w:rsid w:val="0031404A"/>
    <w:rsid w:val="00315071"/>
    <w:rsid w:val="00315F99"/>
    <w:rsid w:val="00316456"/>
    <w:rsid w:val="003176AF"/>
    <w:rsid w:val="00317E50"/>
    <w:rsid w:val="00320A0A"/>
    <w:rsid w:val="00320D69"/>
    <w:rsid w:val="003210D6"/>
    <w:rsid w:val="00322E48"/>
    <w:rsid w:val="00322EF5"/>
    <w:rsid w:val="0032478C"/>
    <w:rsid w:val="00324FA5"/>
    <w:rsid w:val="003264FD"/>
    <w:rsid w:val="0033004A"/>
    <w:rsid w:val="00332D50"/>
    <w:rsid w:val="00334A45"/>
    <w:rsid w:val="00335D6D"/>
    <w:rsid w:val="00335E28"/>
    <w:rsid w:val="003379E7"/>
    <w:rsid w:val="003405B0"/>
    <w:rsid w:val="00340FB6"/>
    <w:rsid w:val="00341D53"/>
    <w:rsid w:val="003421E7"/>
    <w:rsid w:val="00344D0A"/>
    <w:rsid w:val="00344FBB"/>
    <w:rsid w:val="00346438"/>
    <w:rsid w:val="00346742"/>
    <w:rsid w:val="00346E1A"/>
    <w:rsid w:val="00347A90"/>
    <w:rsid w:val="00351A71"/>
    <w:rsid w:val="00351E9C"/>
    <w:rsid w:val="003533F0"/>
    <w:rsid w:val="00354497"/>
    <w:rsid w:val="0035484D"/>
    <w:rsid w:val="00354BC0"/>
    <w:rsid w:val="00354F23"/>
    <w:rsid w:val="00355018"/>
    <w:rsid w:val="00355225"/>
    <w:rsid w:val="00355FE7"/>
    <w:rsid w:val="00356299"/>
    <w:rsid w:val="00360070"/>
    <w:rsid w:val="00362E21"/>
    <w:rsid w:val="003648C8"/>
    <w:rsid w:val="0037089F"/>
    <w:rsid w:val="0037095E"/>
    <w:rsid w:val="00371B79"/>
    <w:rsid w:val="00372B65"/>
    <w:rsid w:val="00373353"/>
    <w:rsid w:val="003746C1"/>
    <w:rsid w:val="003747B9"/>
    <w:rsid w:val="003749F4"/>
    <w:rsid w:val="00376DA8"/>
    <w:rsid w:val="003808D4"/>
    <w:rsid w:val="003840E0"/>
    <w:rsid w:val="00384E55"/>
    <w:rsid w:val="00385150"/>
    <w:rsid w:val="003862D4"/>
    <w:rsid w:val="003914B7"/>
    <w:rsid w:val="003920FA"/>
    <w:rsid w:val="00392DFE"/>
    <w:rsid w:val="00394CB9"/>
    <w:rsid w:val="00395ABF"/>
    <w:rsid w:val="0039771D"/>
    <w:rsid w:val="0039793F"/>
    <w:rsid w:val="00397E4A"/>
    <w:rsid w:val="003A241B"/>
    <w:rsid w:val="003A2FAD"/>
    <w:rsid w:val="003A30C2"/>
    <w:rsid w:val="003A359C"/>
    <w:rsid w:val="003A4C08"/>
    <w:rsid w:val="003A51A1"/>
    <w:rsid w:val="003A56E6"/>
    <w:rsid w:val="003A6211"/>
    <w:rsid w:val="003A7A79"/>
    <w:rsid w:val="003B254B"/>
    <w:rsid w:val="003B2564"/>
    <w:rsid w:val="003B3753"/>
    <w:rsid w:val="003B45B2"/>
    <w:rsid w:val="003B4C61"/>
    <w:rsid w:val="003B540A"/>
    <w:rsid w:val="003B5FF5"/>
    <w:rsid w:val="003B6C76"/>
    <w:rsid w:val="003B703C"/>
    <w:rsid w:val="003B7461"/>
    <w:rsid w:val="003B75BC"/>
    <w:rsid w:val="003B77CD"/>
    <w:rsid w:val="003B7B7E"/>
    <w:rsid w:val="003B7BDB"/>
    <w:rsid w:val="003C06DB"/>
    <w:rsid w:val="003C093B"/>
    <w:rsid w:val="003C0AEB"/>
    <w:rsid w:val="003C0E55"/>
    <w:rsid w:val="003C13FA"/>
    <w:rsid w:val="003C1864"/>
    <w:rsid w:val="003C2705"/>
    <w:rsid w:val="003C3DFB"/>
    <w:rsid w:val="003C4EF9"/>
    <w:rsid w:val="003C5B52"/>
    <w:rsid w:val="003C6039"/>
    <w:rsid w:val="003C6428"/>
    <w:rsid w:val="003C67BB"/>
    <w:rsid w:val="003C72C1"/>
    <w:rsid w:val="003D1621"/>
    <w:rsid w:val="003D3ABB"/>
    <w:rsid w:val="003D3F83"/>
    <w:rsid w:val="003D3FF0"/>
    <w:rsid w:val="003D4AA6"/>
    <w:rsid w:val="003D4F9B"/>
    <w:rsid w:val="003D5D5D"/>
    <w:rsid w:val="003D7FF2"/>
    <w:rsid w:val="003E0651"/>
    <w:rsid w:val="003E0DA4"/>
    <w:rsid w:val="003E21B7"/>
    <w:rsid w:val="003E233C"/>
    <w:rsid w:val="003E339F"/>
    <w:rsid w:val="003E4FC9"/>
    <w:rsid w:val="003F1E9D"/>
    <w:rsid w:val="003F49C9"/>
    <w:rsid w:val="003F4C2A"/>
    <w:rsid w:val="003F567F"/>
    <w:rsid w:val="003F7160"/>
    <w:rsid w:val="00403614"/>
    <w:rsid w:val="004062C6"/>
    <w:rsid w:val="004062F2"/>
    <w:rsid w:val="00406DCE"/>
    <w:rsid w:val="00407088"/>
    <w:rsid w:val="00407419"/>
    <w:rsid w:val="00410FE1"/>
    <w:rsid w:val="00411C73"/>
    <w:rsid w:val="00412300"/>
    <w:rsid w:val="00413D31"/>
    <w:rsid w:val="00414096"/>
    <w:rsid w:val="0041535B"/>
    <w:rsid w:val="004155E2"/>
    <w:rsid w:val="00415604"/>
    <w:rsid w:val="00415750"/>
    <w:rsid w:val="00416452"/>
    <w:rsid w:val="0041712C"/>
    <w:rsid w:val="00417BAF"/>
    <w:rsid w:val="00420A88"/>
    <w:rsid w:val="004213D9"/>
    <w:rsid w:val="00421E6A"/>
    <w:rsid w:val="004220E0"/>
    <w:rsid w:val="0042259A"/>
    <w:rsid w:val="00423385"/>
    <w:rsid w:val="00423410"/>
    <w:rsid w:val="004238C7"/>
    <w:rsid w:val="004279BB"/>
    <w:rsid w:val="00430167"/>
    <w:rsid w:val="00430392"/>
    <w:rsid w:val="004306A5"/>
    <w:rsid w:val="00431DD9"/>
    <w:rsid w:val="0043262F"/>
    <w:rsid w:val="00432C9E"/>
    <w:rsid w:val="004335D1"/>
    <w:rsid w:val="00433CE8"/>
    <w:rsid w:val="00434CA9"/>
    <w:rsid w:val="004357E2"/>
    <w:rsid w:val="00435886"/>
    <w:rsid w:val="00436E60"/>
    <w:rsid w:val="00440375"/>
    <w:rsid w:val="00440F8F"/>
    <w:rsid w:val="004439BD"/>
    <w:rsid w:val="004444C2"/>
    <w:rsid w:val="00446365"/>
    <w:rsid w:val="0044687C"/>
    <w:rsid w:val="0045006E"/>
    <w:rsid w:val="00450985"/>
    <w:rsid w:val="004525AA"/>
    <w:rsid w:val="00452FDD"/>
    <w:rsid w:val="00455838"/>
    <w:rsid w:val="004559C7"/>
    <w:rsid w:val="004621E9"/>
    <w:rsid w:val="004625E2"/>
    <w:rsid w:val="00462882"/>
    <w:rsid w:val="004636AF"/>
    <w:rsid w:val="00464055"/>
    <w:rsid w:val="00465301"/>
    <w:rsid w:val="0046598F"/>
    <w:rsid w:val="0047041A"/>
    <w:rsid w:val="00472300"/>
    <w:rsid w:val="004723D5"/>
    <w:rsid w:val="00472902"/>
    <w:rsid w:val="0047312B"/>
    <w:rsid w:val="0047413D"/>
    <w:rsid w:val="004749D3"/>
    <w:rsid w:val="00474AA2"/>
    <w:rsid w:val="00475D3A"/>
    <w:rsid w:val="0047659C"/>
    <w:rsid w:val="00476D22"/>
    <w:rsid w:val="00477251"/>
    <w:rsid w:val="00477E34"/>
    <w:rsid w:val="0048120C"/>
    <w:rsid w:val="00481777"/>
    <w:rsid w:val="00482016"/>
    <w:rsid w:val="004825BE"/>
    <w:rsid w:val="00482E59"/>
    <w:rsid w:val="0048322E"/>
    <w:rsid w:val="004848A5"/>
    <w:rsid w:val="0048544B"/>
    <w:rsid w:val="00487382"/>
    <w:rsid w:val="004876EA"/>
    <w:rsid w:val="00487AF7"/>
    <w:rsid w:val="004901E8"/>
    <w:rsid w:val="004903F0"/>
    <w:rsid w:val="00491562"/>
    <w:rsid w:val="0049262C"/>
    <w:rsid w:val="00492F42"/>
    <w:rsid w:val="00494262"/>
    <w:rsid w:val="00494D80"/>
    <w:rsid w:val="00494E3A"/>
    <w:rsid w:val="004A0A93"/>
    <w:rsid w:val="004A0B0E"/>
    <w:rsid w:val="004A1491"/>
    <w:rsid w:val="004A1AE3"/>
    <w:rsid w:val="004A1DD4"/>
    <w:rsid w:val="004A45B2"/>
    <w:rsid w:val="004A4BBE"/>
    <w:rsid w:val="004A6D0B"/>
    <w:rsid w:val="004A7018"/>
    <w:rsid w:val="004A7A94"/>
    <w:rsid w:val="004A7E78"/>
    <w:rsid w:val="004B0732"/>
    <w:rsid w:val="004B2FFC"/>
    <w:rsid w:val="004B50F0"/>
    <w:rsid w:val="004B51C1"/>
    <w:rsid w:val="004B5717"/>
    <w:rsid w:val="004B5754"/>
    <w:rsid w:val="004B5DE2"/>
    <w:rsid w:val="004B5EB7"/>
    <w:rsid w:val="004B6E2A"/>
    <w:rsid w:val="004B722D"/>
    <w:rsid w:val="004C11B4"/>
    <w:rsid w:val="004C1D13"/>
    <w:rsid w:val="004C1FC9"/>
    <w:rsid w:val="004C27BE"/>
    <w:rsid w:val="004C2C2B"/>
    <w:rsid w:val="004C4E20"/>
    <w:rsid w:val="004C567A"/>
    <w:rsid w:val="004C5CFB"/>
    <w:rsid w:val="004C6BD2"/>
    <w:rsid w:val="004C6CAA"/>
    <w:rsid w:val="004C6F52"/>
    <w:rsid w:val="004D06DF"/>
    <w:rsid w:val="004D295E"/>
    <w:rsid w:val="004D373A"/>
    <w:rsid w:val="004D3FAD"/>
    <w:rsid w:val="004D46FE"/>
    <w:rsid w:val="004D6A90"/>
    <w:rsid w:val="004D76B2"/>
    <w:rsid w:val="004E05F0"/>
    <w:rsid w:val="004E0A9C"/>
    <w:rsid w:val="004E0F4E"/>
    <w:rsid w:val="004E197C"/>
    <w:rsid w:val="004E4435"/>
    <w:rsid w:val="004E52FD"/>
    <w:rsid w:val="004E6E2E"/>
    <w:rsid w:val="004E7313"/>
    <w:rsid w:val="004F05D9"/>
    <w:rsid w:val="004F37EA"/>
    <w:rsid w:val="004F51E9"/>
    <w:rsid w:val="004F5B7B"/>
    <w:rsid w:val="004F61A4"/>
    <w:rsid w:val="004F65CD"/>
    <w:rsid w:val="004F6C20"/>
    <w:rsid w:val="004F712A"/>
    <w:rsid w:val="004F771D"/>
    <w:rsid w:val="004F77A9"/>
    <w:rsid w:val="004F796A"/>
    <w:rsid w:val="00500332"/>
    <w:rsid w:val="0050209D"/>
    <w:rsid w:val="00502482"/>
    <w:rsid w:val="0050515F"/>
    <w:rsid w:val="005074DA"/>
    <w:rsid w:val="00507A0E"/>
    <w:rsid w:val="00510A7E"/>
    <w:rsid w:val="0051165B"/>
    <w:rsid w:val="00511C0A"/>
    <w:rsid w:val="00514123"/>
    <w:rsid w:val="00514FD2"/>
    <w:rsid w:val="00515BDA"/>
    <w:rsid w:val="005161AF"/>
    <w:rsid w:val="00516F70"/>
    <w:rsid w:val="005202C7"/>
    <w:rsid w:val="0052061D"/>
    <w:rsid w:val="0052090E"/>
    <w:rsid w:val="00520BCF"/>
    <w:rsid w:val="0052105F"/>
    <w:rsid w:val="005212A4"/>
    <w:rsid w:val="00522D14"/>
    <w:rsid w:val="00523343"/>
    <w:rsid w:val="00524345"/>
    <w:rsid w:val="00524DF2"/>
    <w:rsid w:val="00525090"/>
    <w:rsid w:val="005263EE"/>
    <w:rsid w:val="005268DC"/>
    <w:rsid w:val="00527726"/>
    <w:rsid w:val="005278D1"/>
    <w:rsid w:val="00530030"/>
    <w:rsid w:val="00530261"/>
    <w:rsid w:val="00530F0A"/>
    <w:rsid w:val="00534048"/>
    <w:rsid w:val="0053469D"/>
    <w:rsid w:val="005353A9"/>
    <w:rsid w:val="00535E4A"/>
    <w:rsid w:val="00536D33"/>
    <w:rsid w:val="00537267"/>
    <w:rsid w:val="005372F7"/>
    <w:rsid w:val="00537745"/>
    <w:rsid w:val="00542AF8"/>
    <w:rsid w:val="00542C96"/>
    <w:rsid w:val="005430D0"/>
    <w:rsid w:val="0054581D"/>
    <w:rsid w:val="0054590B"/>
    <w:rsid w:val="005470A3"/>
    <w:rsid w:val="00552E7B"/>
    <w:rsid w:val="005548AD"/>
    <w:rsid w:val="0055537F"/>
    <w:rsid w:val="005559E6"/>
    <w:rsid w:val="0055613E"/>
    <w:rsid w:val="00556B8F"/>
    <w:rsid w:val="00561182"/>
    <w:rsid w:val="0056151D"/>
    <w:rsid w:val="005625D2"/>
    <w:rsid w:val="00563D51"/>
    <w:rsid w:val="00564227"/>
    <w:rsid w:val="00565108"/>
    <w:rsid w:val="00566F54"/>
    <w:rsid w:val="00571534"/>
    <w:rsid w:val="005719A8"/>
    <w:rsid w:val="00571D4C"/>
    <w:rsid w:val="00571E2E"/>
    <w:rsid w:val="005720FE"/>
    <w:rsid w:val="00572A40"/>
    <w:rsid w:val="00572C12"/>
    <w:rsid w:val="00573512"/>
    <w:rsid w:val="005750A8"/>
    <w:rsid w:val="00576B53"/>
    <w:rsid w:val="00577941"/>
    <w:rsid w:val="0058195E"/>
    <w:rsid w:val="00582114"/>
    <w:rsid w:val="005821CA"/>
    <w:rsid w:val="0058269C"/>
    <w:rsid w:val="00587487"/>
    <w:rsid w:val="005878D8"/>
    <w:rsid w:val="00587F7C"/>
    <w:rsid w:val="00592CDE"/>
    <w:rsid w:val="00592D51"/>
    <w:rsid w:val="005969D6"/>
    <w:rsid w:val="00597C76"/>
    <w:rsid w:val="005A0B62"/>
    <w:rsid w:val="005A10F0"/>
    <w:rsid w:val="005A15DA"/>
    <w:rsid w:val="005A1EA9"/>
    <w:rsid w:val="005A2868"/>
    <w:rsid w:val="005A53F0"/>
    <w:rsid w:val="005A7650"/>
    <w:rsid w:val="005B128F"/>
    <w:rsid w:val="005B191F"/>
    <w:rsid w:val="005B1A2A"/>
    <w:rsid w:val="005B1F4A"/>
    <w:rsid w:val="005B28DA"/>
    <w:rsid w:val="005B3AB2"/>
    <w:rsid w:val="005B3F65"/>
    <w:rsid w:val="005B4B48"/>
    <w:rsid w:val="005B6CC5"/>
    <w:rsid w:val="005B6EBE"/>
    <w:rsid w:val="005C06AD"/>
    <w:rsid w:val="005C24F6"/>
    <w:rsid w:val="005C3979"/>
    <w:rsid w:val="005C4B01"/>
    <w:rsid w:val="005D04EC"/>
    <w:rsid w:val="005D0749"/>
    <w:rsid w:val="005D09F3"/>
    <w:rsid w:val="005D191A"/>
    <w:rsid w:val="005D3607"/>
    <w:rsid w:val="005D593A"/>
    <w:rsid w:val="005D6538"/>
    <w:rsid w:val="005D65DE"/>
    <w:rsid w:val="005D67C2"/>
    <w:rsid w:val="005D7212"/>
    <w:rsid w:val="005E08DC"/>
    <w:rsid w:val="005E3183"/>
    <w:rsid w:val="005E476D"/>
    <w:rsid w:val="005E4C7C"/>
    <w:rsid w:val="005E6C46"/>
    <w:rsid w:val="005E7158"/>
    <w:rsid w:val="005F05FB"/>
    <w:rsid w:val="005F1BF9"/>
    <w:rsid w:val="005F4078"/>
    <w:rsid w:val="005F553C"/>
    <w:rsid w:val="005F5D70"/>
    <w:rsid w:val="005F69B3"/>
    <w:rsid w:val="00600EDC"/>
    <w:rsid w:val="0060198E"/>
    <w:rsid w:val="00602271"/>
    <w:rsid w:val="00602D61"/>
    <w:rsid w:val="006045CD"/>
    <w:rsid w:val="0060470E"/>
    <w:rsid w:val="00604B90"/>
    <w:rsid w:val="00605FB4"/>
    <w:rsid w:val="00606368"/>
    <w:rsid w:val="00606CCF"/>
    <w:rsid w:val="006072FA"/>
    <w:rsid w:val="00607DC5"/>
    <w:rsid w:val="006104DC"/>
    <w:rsid w:val="006108F0"/>
    <w:rsid w:val="00610DBC"/>
    <w:rsid w:val="006114BC"/>
    <w:rsid w:val="00611FD9"/>
    <w:rsid w:val="00615DC7"/>
    <w:rsid w:val="0061637E"/>
    <w:rsid w:val="00617BC8"/>
    <w:rsid w:val="0062037D"/>
    <w:rsid w:val="006208F9"/>
    <w:rsid w:val="006214C4"/>
    <w:rsid w:val="00621B89"/>
    <w:rsid w:val="006227B2"/>
    <w:rsid w:val="00623D30"/>
    <w:rsid w:val="0062447B"/>
    <w:rsid w:val="00632B6A"/>
    <w:rsid w:val="0063331D"/>
    <w:rsid w:val="0063540B"/>
    <w:rsid w:val="00635F05"/>
    <w:rsid w:val="0063777A"/>
    <w:rsid w:val="006413BE"/>
    <w:rsid w:val="00641FA4"/>
    <w:rsid w:val="00642830"/>
    <w:rsid w:val="00644370"/>
    <w:rsid w:val="006455A3"/>
    <w:rsid w:val="00645EFF"/>
    <w:rsid w:val="00647657"/>
    <w:rsid w:val="00650DE2"/>
    <w:rsid w:val="00650F33"/>
    <w:rsid w:val="00651C90"/>
    <w:rsid w:val="006522F1"/>
    <w:rsid w:val="006529E2"/>
    <w:rsid w:val="006551A1"/>
    <w:rsid w:val="006567B8"/>
    <w:rsid w:val="00657D8F"/>
    <w:rsid w:val="0066082C"/>
    <w:rsid w:val="00660AB0"/>
    <w:rsid w:val="00661F6B"/>
    <w:rsid w:val="006625BD"/>
    <w:rsid w:val="0066354F"/>
    <w:rsid w:val="00667401"/>
    <w:rsid w:val="00670063"/>
    <w:rsid w:val="006714F7"/>
    <w:rsid w:val="006715D6"/>
    <w:rsid w:val="006734CD"/>
    <w:rsid w:val="00673F8A"/>
    <w:rsid w:val="00674178"/>
    <w:rsid w:val="0067435B"/>
    <w:rsid w:val="00675414"/>
    <w:rsid w:val="00675FA7"/>
    <w:rsid w:val="0067758C"/>
    <w:rsid w:val="00677613"/>
    <w:rsid w:val="00677E04"/>
    <w:rsid w:val="0068088D"/>
    <w:rsid w:val="0068100B"/>
    <w:rsid w:val="006816B9"/>
    <w:rsid w:val="006819AC"/>
    <w:rsid w:val="00682D6A"/>
    <w:rsid w:val="0068415B"/>
    <w:rsid w:val="00684ABA"/>
    <w:rsid w:val="00685233"/>
    <w:rsid w:val="00685F94"/>
    <w:rsid w:val="00686DD1"/>
    <w:rsid w:val="0068724A"/>
    <w:rsid w:val="00687392"/>
    <w:rsid w:val="00687FA7"/>
    <w:rsid w:val="006901F0"/>
    <w:rsid w:val="006908E3"/>
    <w:rsid w:val="00693433"/>
    <w:rsid w:val="00693B10"/>
    <w:rsid w:val="00693BBF"/>
    <w:rsid w:val="0069466E"/>
    <w:rsid w:val="006948D8"/>
    <w:rsid w:val="00695D4C"/>
    <w:rsid w:val="00695E8B"/>
    <w:rsid w:val="006A07D8"/>
    <w:rsid w:val="006A0E5A"/>
    <w:rsid w:val="006A114C"/>
    <w:rsid w:val="006A1B79"/>
    <w:rsid w:val="006A228E"/>
    <w:rsid w:val="006A3DA3"/>
    <w:rsid w:val="006A4C50"/>
    <w:rsid w:val="006A6282"/>
    <w:rsid w:val="006A67B0"/>
    <w:rsid w:val="006A7224"/>
    <w:rsid w:val="006A7CBA"/>
    <w:rsid w:val="006A7F0D"/>
    <w:rsid w:val="006B0181"/>
    <w:rsid w:val="006B1DD1"/>
    <w:rsid w:val="006B503D"/>
    <w:rsid w:val="006B6306"/>
    <w:rsid w:val="006B691F"/>
    <w:rsid w:val="006B6E08"/>
    <w:rsid w:val="006B73A0"/>
    <w:rsid w:val="006B74EA"/>
    <w:rsid w:val="006C0770"/>
    <w:rsid w:val="006C13D9"/>
    <w:rsid w:val="006C28F9"/>
    <w:rsid w:val="006C2996"/>
    <w:rsid w:val="006C393A"/>
    <w:rsid w:val="006C4147"/>
    <w:rsid w:val="006C4221"/>
    <w:rsid w:val="006C4311"/>
    <w:rsid w:val="006C736F"/>
    <w:rsid w:val="006C7E50"/>
    <w:rsid w:val="006D0BDA"/>
    <w:rsid w:val="006D1038"/>
    <w:rsid w:val="006D2B40"/>
    <w:rsid w:val="006D30EA"/>
    <w:rsid w:val="006D4141"/>
    <w:rsid w:val="006D453B"/>
    <w:rsid w:val="006D52BD"/>
    <w:rsid w:val="006D5FD5"/>
    <w:rsid w:val="006D7D05"/>
    <w:rsid w:val="006D7D9A"/>
    <w:rsid w:val="006D7E61"/>
    <w:rsid w:val="006E0602"/>
    <w:rsid w:val="006E095A"/>
    <w:rsid w:val="006E1A17"/>
    <w:rsid w:val="006E1EA7"/>
    <w:rsid w:val="006E1FF6"/>
    <w:rsid w:val="006E323E"/>
    <w:rsid w:val="006E37E1"/>
    <w:rsid w:val="006E7AFB"/>
    <w:rsid w:val="006E7B01"/>
    <w:rsid w:val="006F061B"/>
    <w:rsid w:val="006F078F"/>
    <w:rsid w:val="006F0C11"/>
    <w:rsid w:val="006F13FE"/>
    <w:rsid w:val="006F1709"/>
    <w:rsid w:val="006F1A1A"/>
    <w:rsid w:val="006F4BC1"/>
    <w:rsid w:val="006F69F5"/>
    <w:rsid w:val="0070023D"/>
    <w:rsid w:val="00700919"/>
    <w:rsid w:val="007012E5"/>
    <w:rsid w:val="00702D32"/>
    <w:rsid w:val="00703731"/>
    <w:rsid w:val="00704EB2"/>
    <w:rsid w:val="00705642"/>
    <w:rsid w:val="0070614B"/>
    <w:rsid w:val="00711606"/>
    <w:rsid w:val="007119F0"/>
    <w:rsid w:val="00711EE1"/>
    <w:rsid w:val="00712E63"/>
    <w:rsid w:val="00715F9D"/>
    <w:rsid w:val="00716AE5"/>
    <w:rsid w:val="00717425"/>
    <w:rsid w:val="0072141B"/>
    <w:rsid w:val="00723CD0"/>
    <w:rsid w:val="00723E55"/>
    <w:rsid w:val="007245D0"/>
    <w:rsid w:val="0073005C"/>
    <w:rsid w:val="00730C78"/>
    <w:rsid w:val="00730FB0"/>
    <w:rsid w:val="007313FB"/>
    <w:rsid w:val="00733315"/>
    <w:rsid w:val="00733CF3"/>
    <w:rsid w:val="00734233"/>
    <w:rsid w:val="00734265"/>
    <w:rsid w:val="00734B99"/>
    <w:rsid w:val="007356E8"/>
    <w:rsid w:val="00735A7C"/>
    <w:rsid w:val="007364A3"/>
    <w:rsid w:val="00736705"/>
    <w:rsid w:val="007369A8"/>
    <w:rsid w:val="0073743D"/>
    <w:rsid w:val="0073753C"/>
    <w:rsid w:val="007378BB"/>
    <w:rsid w:val="00741258"/>
    <w:rsid w:val="00741654"/>
    <w:rsid w:val="00742BD1"/>
    <w:rsid w:val="007437BD"/>
    <w:rsid w:val="00743821"/>
    <w:rsid w:val="00743CC5"/>
    <w:rsid w:val="00744578"/>
    <w:rsid w:val="00744A1B"/>
    <w:rsid w:val="007453B6"/>
    <w:rsid w:val="00746A6B"/>
    <w:rsid w:val="0074708B"/>
    <w:rsid w:val="00747AB6"/>
    <w:rsid w:val="00747AE4"/>
    <w:rsid w:val="007517DF"/>
    <w:rsid w:val="0075218F"/>
    <w:rsid w:val="007532D0"/>
    <w:rsid w:val="00755981"/>
    <w:rsid w:val="00755C00"/>
    <w:rsid w:val="0075795F"/>
    <w:rsid w:val="0076008E"/>
    <w:rsid w:val="0076193E"/>
    <w:rsid w:val="00761A36"/>
    <w:rsid w:val="007647BE"/>
    <w:rsid w:val="00765C5D"/>
    <w:rsid w:val="007669EA"/>
    <w:rsid w:val="00766F51"/>
    <w:rsid w:val="00767D0E"/>
    <w:rsid w:val="00770004"/>
    <w:rsid w:val="007714BB"/>
    <w:rsid w:val="007727EE"/>
    <w:rsid w:val="00772BD9"/>
    <w:rsid w:val="00772E0D"/>
    <w:rsid w:val="00773262"/>
    <w:rsid w:val="007735BF"/>
    <w:rsid w:val="00773F08"/>
    <w:rsid w:val="00774405"/>
    <w:rsid w:val="007752B3"/>
    <w:rsid w:val="0077548A"/>
    <w:rsid w:val="00775BFA"/>
    <w:rsid w:val="00775F04"/>
    <w:rsid w:val="00775FF1"/>
    <w:rsid w:val="007764A3"/>
    <w:rsid w:val="00777665"/>
    <w:rsid w:val="00777DD5"/>
    <w:rsid w:val="0078057E"/>
    <w:rsid w:val="00780674"/>
    <w:rsid w:val="00782EE8"/>
    <w:rsid w:val="00782F42"/>
    <w:rsid w:val="00782FAB"/>
    <w:rsid w:val="00782FB3"/>
    <w:rsid w:val="007832A5"/>
    <w:rsid w:val="007838D7"/>
    <w:rsid w:val="007839EF"/>
    <w:rsid w:val="00783E39"/>
    <w:rsid w:val="00785CFE"/>
    <w:rsid w:val="0078667E"/>
    <w:rsid w:val="00787EB0"/>
    <w:rsid w:val="00790A61"/>
    <w:rsid w:val="0079113D"/>
    <w:rsid w:val="00791548"/>
    <w:rsid w:val="0079177F"/>
    <w:rsid w:val="00791BDE"/>
    <w:rsid w:val="00792552"/>
    <w:rsid w:val="007952B6"/>
    <w:rsid w:val="0079598B"/>
    <w:rsid w:val="00795CDE"/>
    <w:rsid w:val="007960C6"/>
    <w:rsid w:val="00796E69"/>
    <w:rsid w:val="007970D0"/>
    <w:rsid w:val="00797C19"/>
    <w:rsid w:val="007A0A9F"/>
    <w:rsid w:val="007A0C3D"/>
    <w:rsid w:val="007A169A"/>
    <w:rsid w:val="007A1AD6"/>
    <w:rsid w:val="007A1BAF"/>
    <w:rsid w:val="007A2FAE"/>
    <w:rsid w:val="007A3605"/>
    <w:rsid w:val="007A5111"/>
    <w:rsid w:val="007A5C73"/>
    <w:rsid w:val="007A6037"/>
    <w:rsid w:val="007A65B6"/>
    <w:rsid w:val="007A6B6F"/>
    <w:rsid w:val="007A6F61"/>
    <w:rsid w:val="007A6FD9"/>
    <w:rsid w:val="007B00D4"/>
    <w:rsid w:val="007B09AC"/>
    <w:rsid w:val="007B2B62"/>
    <w:rsid w:val="007B442C"/>
    <w:rsid w:val="007B4760"/>
    <w:rsid w:val="007B7ED1"/>
    <w:rsid w:val="007C0498"/>
    <w:rsid w:val="007C082B"/>
    <w:rsid w:val="007C1E5D"/>
    <w:rsid w:val="007C25E7"/>
    <w:rsid w:val="007C2A1E"/>
    <w:rsid w:val="007C37BC"/>
    <w:rsid w:val="007C3EA0"/>
    <w:rsid w:val="007C5230"/>
    <w:rsid w:val="007C61F5"/>
    <w:rsid w:val="007D0236"/>
    <w:rsid w:val="007D0F35"/>
    <w:rsid w:val="007D1D40"/>
    <w:rsid w:val="007D1FF7"/>
    <w:rsid w:val="007D2A01"/>
    <w:rsid w:val="007D527E"/>
    <w:rsid w:val="007D73DB"/>
    <w:rsid w:val="007D7D23"/>
    <w:rsid w:val="007E04F1"/>
    <w:rsid w:val="007E068D"/>
    <w:rsid w:val="007E0780"/>
    <w:rsid w:val="007E11A9"/>
    <w:rsid w:val="007E2700"/>
    <w:rsid w:val="007E2B03"/>
    <w:rsid w:val="007E2F30"/>
    <w:rsid w:val="007E42A2"/>
    <w:rsid w:val="007E4A1B"/>
    <w:rsid w:val="007E52E5"/>
    <w:rsid w:val="007E5A90"/>
    <w:rsid w:val="007E74D2"/>
    <w:rsid w:val="007F04A3"/>
    <w:rsid w:val="007F0858"/>
    <w:rsid w:val="007F1A1E"/>
    <w:rsid w:val="007F303E"/>
    <w:rsid w:val="007F5BF2"/>
    <w:rsid w:val="007F61FF"/>
    <w:rsid w:val="007F63BD"/>
    <w:rsid w:val="00802090"/>
    <w:rsid w:val="008034DF"/>
    <w:rsid w:val="00803F8F"/>
    <w:rsid w:val="008058EF"/>
    <w:rsid w:val="00806400"/>
    <w:rsid w:val="00807A8C"/>
    <w:rsid w:val="00811E82"/>
    <w:rsid w:val="0081262D"/>
    <w:rsid w:val="00812E60"/>
    <w:rsid w:val="00815096"/>
    <w:rsid w:val="008163EC"/>
    <w:rsid w:val="0081645F"/>
    <w:rsid w:val="00816EE0"/>
    <w:rsid w:val="00817098"/>
    <w:rsid w:val="00820253"/>
    <w:rsid w:val="00820942"/>
    <w:rsid w:val="0082103B"/>
    <w:rsid w:val="008215F9"/>
    <w:rsid w:val="00821BF7"/>
    <w:rsid w:val="00821DF3"/>
    <w:rsid w:val="00821F95"/>
    <w:rsid w:val="008224EB"/>
    <w:rsid w:val="008227D8"/>
    <w:rsid w:val="0082320B"/>
    <w:rsid w:val="0082364C"/>
    <w:rsid w:val="0082452D"/>
    <w:rsid w:val="00825817"/>
    <w:rsid w:val="00826BA8"/>
    <w:rsid w:val="00826BC2"/>
    <w:rsid w:val="00826D1C"/>
    <w:rsid w:val="00826FC7"/>
    <w:rsid w:val="0083286B"/>
    <w:rsid w:val="00834C38"/>
    <w:rsid w:val="00835A66"/>
    <w:rsid w:val="00836499"/>
    <w:rsid w:val="00837F7C"/>
    <w:rsid w:val="008407BF"/>
    <w:rsid w:val="0084218D"/>
    <w:rsid w:val="00842AF6"/>
    <w:rsid w:val="00844B02"/>
    <w:rsid w:val="00844CD8"/>
    <w:rsid w:val="008464B5"/>
    <w:rsid w:val="00846BBC"/>
    <w:rsid w:val="00846C2E"/>
    <w:rsid w:val="00846D08"/>
    <w:rsid w:val="00846DEE"/>
    <w:rsid w:val="00847214"/>
    <w:rsid w:val="00847433"/>
    <w:rsid w:val="00847B28"/>
    <w:rsid w:val="00850840"/>
    <w:rsid w:val="00850C53"/>
    <w:rsid w:val="008515DD"/>
    <w:rsid w:val="0085179B"/>
    <w:rsid w:val="00851884"/>
    <w:rsid w:val="008531B1"/>
    <w:rsid w:val="008537A0"/>
    <w:rsid w:val="00853887"/>
    <w:rsid w:val="00853DC7"/>
    <w:rsid w:val="008545C0"/>
    <w:rsid w:val="008550AF"/>
    <w:rsid w:val="008552E2"/>
    <w:rsid w:val="00855306"/>
    <w:rsid w:val="008558C6"/>
    <w:rsid w:val="00855F03"/>
    <w:rsid w:val="008566C0"/>
    <w:rsid w:val="00856ED1"/>
    <w:rsid w:val="00856F7F"/>
    <w:rsid w:val="0085728F"/>
    <w:rsid w:val="008577AF"/>
    <w:rsid w:val="008579B9"/>
    <w:rsid w:val="00857C1B"/>
    <w:rsid w:val="00860FD1"/>
    <w:rsid w:val="008619DC"/>
    <w:rsid w:val="0086213C"/>
    <w:rsid w:val="008632A3"/>
    <w:rsid w:val="00863D7F"/>
    <w:rsid w:val="00865A17"/>
    <w:rsid w:val="0086752A"/>
    <w:rsid w:val="00867E50"/>
    <w:rsid w:val="008715DF"/>
    <w:rsid w:val="00872485"/>
    <w:rsid w:val="0087282B"/>
    <w:rsid w:val="00872B1A"/>
    <w:rsid w:val="00873850"/>
    <w:rsid w:val="00873DD0"/>
    <w:rsid w:val="00874ADD"/>
    <w:rsid w:val="00875813"/>
    <w:rsid w:val="00875983"/>
    <w:rsid w:val="008766BD"/>
    <w:rsid w:val="008779F2"/>
    <w:rsid w:val="0088119B"/>
    <w:rsid w:val="00882584"/>
    <w:rsid w:val="00884304"/>
    <w:rsid w:val="00885363"/>
    <w:rsid w:val="008857C3"/>
    <w:rsid w:val="0088686E"/>
    <w:rsid w:val="0088755A"/>
    <w:rsid w:val="00887C75"/>
    <w:rsid w:val="00892816"/>
    <w:rsid w:val="00892DB9"/>
    <w:rsid w:val="00894AE0"/>
    <w:rsid w:val="0089501B"/>
    <w:rsid w:val="008977FA"/>
    <w:rsid w:val="00897DBB"/>
    <w:rsid w:val="008A467F"/>
    <w:rsid w:val="008A58DB"/>
    <w:rsid w:val="008A5AD9"/>
    <w:rsid w:val="008A5C28"/>
    <w:rsid w:val="008A5D0F"/>
    <w:rsid w:val="008A65FB"/>
    <w:rsid w:val="008A74D9"/>
    <w:rsid w:val="008B0249"/>
    <w:rsid w:val="008B08BE"/>
    <w:rsid w:val="008B0E22"/>
    <w:rsid w:val="008B1A20"/>
    <w:rsid w:val="008B31BE"/>
    <w:rsid w:val="008B452F"/>
    <w:rsid w:val="008B679E"/>
    <w:rsid w:val="008B69DD"/>
    <w:rsid w:val="008B72E1"/>
    <w:rsid w:val="008C29F8"/>
    <w:rsid w:val="008C2CBC"/>
    <w:rsid w:val="008C2F11"/>
    <w:rsid w:val="008C3565"/>
    <w:rsid w:val="008C6738"/>
    <w:rsid w:val="008D021F"/>
    <w:rsid w:val="008D0AF6"/>
    <w:rsid w:val="008D1BBD"/>
    <w:rsid w:val="008D29C3"/>
    <w:rsid w:val="008D2CF0"/>
    <w:rsid w:val="008D311A"/>
    <w:rsid w:val="008D52AC"/>
    <w:rsid w:val="008D5498"/>
    <w:rsid w:val="008D588B"/>
    <w:rsid w:val="008D6535"/>
    <w:rsid w:val="008D6727"/>
    <w:rsid w:val="008D6B64"/>
    <w:rsid w:val="008D6C49"/>
    <w:rsid w:val="008D6D6C"/>
    <w:rsid w:val="008E0B67"/>
    <w:rsid w:val="008E0C04"/>
    <w:rsid w:val="008E1E31"/>
    <w:rsid w:val="008E2239"/>
    <w:rsid w:val="008E424B"/>
    <w:rsid w:val="008E4638"/>
    <w:rsid w:val="008E6669"/>
    <w:rsid w:val="008F0356"/>
    <w:rsid w:val="008F29A5"/>
    <w:rsid w:val="008F2AD6"/>
    <w:rsid w:val="008F51CE"/>
    <w:rsid w:val="008F631E"/>
    <w:rsid w:val="008F6721"/>
    <w:rsid w:val="008F68CA"/>
    <w:rsid w:val="008F70B1"/>
    <w:rsid w:val="009013BE"/>
    <w:rsid w:val="009014F1"/>
    <w:rsid w:val="00903647"/>
    <w:rsid w:val="00903FD1"/>
    <w:rsid w:val="00907B61"/>
    <w:rsid w:val="0091176A"/>
    <w:rsid w:val="00912C68"/>
    <w:rsid w:val="00913048"/>
    <w:rsid w:val="009133D1"/>
    <w:rsid w:val="00913D50"/>
    <w:rsid w:val="0091413E"/>
    <w:rsid w:val="009144CB"/>
    <w:rsid w:val="0091559E"/>
    <w:rsid w:val="009158FA"/>
    <w:rsid w:val="0091606A"/>
    <w:rsid w:val="00917E7F"/>
    <w:rsid w:val="00921832"/>
    <w:rsid w:val="00922BB5"/>
    <w:rsid w:val="00922DE5"/>
    <w:rsid w:val="009238F3"/>
    <w:rsid w:val="009247F5"/>
    <w:rsid w:val="00924E58"/>
    <w:rsid w:val="00925EA5"/>
    <w:rsid w:val="0092668B"/>
    <w:rsid w:val="0093007D"/>
    <w:rsid w:val="00933469"/>
    <w:rsid w:val="00933896"/>
    <w:rsid w:val="00933CA4"/>
    <w:rsid w:val="00934791"/>
    <w:rsid w:val="00934972"/>
    <w:rsid w:val="00934E83"/>
    <w:rsid w:val="0093544C"/>
    <w:rsid w:val="00936D12"/>
    <w:rsid w:val="0094067E"/>
    <w:rsid w:val="00940725"/>
    <w:rsid w:val="00941C48"/>
    <w:rsid w:val="00945022"/>
    <w:rsid w:val="00945F95"/>
    <w:rsid w:val="00946BB8"/>
    <w:rsid w:val="00950087"/>
    <w:rsid w:val="00950770"/>
    <w:rsid w:val="00952487"/>
    <w:rsid w:val="00954127"/>
    <w:rsid w:val="00954692"/>
    <w:rsid w:val="009548F1"/>
    <w:rsid w:val="00954C5C"/>
    <w:rsid w:val="00954D34"/>
    <w:rsid w:val="00954DC4"/>
    <w:rsid w:val="00955B18"/>
    <w:rsid w:val="009562E9"/>
    <w:rsid w:val="0095633E"/>
    <w:rsid w:val="009605BB"/>
    <w:rsid w:val="00960C71"/>
    <w:rsid w:val="00961396"/>
    <w:rsid w:val="00961CD0"/>
    <w:rsid w:val="009622B8"/>
    <w:rsid w:val="00962C40"/>
    <w:rsid w:val="00963013"/>
    <w:rsid w:val="009634FE"/>
    <w:rsid w:val="00963AE3"/>
    <w:rsid w:val="0096473C"/>
    <w:rsid w:val="00965077"/>
    <w:rsid w:val="009655E3"/>
    <w:rsid w:val="00965C0D"/>
    <w:rsid w:val="009660E2"/>
    <w:rsid w:val="009661B4"/>
    <w:rsid w:val="009673A4"/>
    <w:rsid w:val="00971CFC"/>
    <w:rsid w:val="00972AB8"/>
    <w:rsid w:val="00973ACE"/>
    <w:rsid w:val="00975E9B"/>
    <w:rsid w:val="009768C6"/>
    <w:rsid w:val="00976C95"/>
    <w:rsid w:val="009774C7"/>
    <w:rsid w:val="009775B2"/>
    <w:rsid w:val="00982B72"/>
    <w:rsid w:val="009831E8"/>
    <w:rsid w:val="0098429F"/>
    <w:rsid w:val="00984E92"/>
    <w:rsid w:val="009851A4"/>
    <w:rsid w:val="009852F2"/>
    <w:rsid w:val="009856CF"/>
    <w:rsid w:val="00986FEF"/>
    <w:rsid w:val="009872D4"/>
    <w:rsid w:val="0098732B"/>
    <w:rsid w:val="0098797D"/>
    <w:rsid w:val="00990285"/>
    <w:rsid w:val="00990D5F"/>
    <w:rsid w:val="0099172B"/>
    <w:rsid w:val="00991741"/>
    <w:rsid w:val="0099276C"/>
    <w:rsid w:val="00992B41"/>
    <w:rsid w:val="00993FEE"/>
    <w:rsid w:val="009945BA"/>
    <w:rsid w:val="00995E79"/>
    <w:rsid w:val="009976F3"/>
    <w:rsid w:val="009977B6"/>
    <w:rsid w:val="009978BF"/>
    <w:rsid w:val="009A0DA9"/>
    <w:rsid w:val="009A1423"/>
    <w:rsid w:val="009A2DA4"/>
    <w:rsid w:val="009A4820"/>
    <w:rsid w:val="009A4EBD"/>
    <w:rsid w:val="009A505D"/>
    <w:rsid w:val="009A5459"/>
    <w:rsid w:val="009A54E9"/>
    <w:rsid w:val="009A5570"/>
    <w:rsid w:val="009A7083"/>
    <w:rsid w:val="009A708B"/>
    <w:rsid w:val="009A7438"/>
    <w:rsid w:val="009B0F1F"/>
    <w:rsid w:val="009B33A4"/>
    <w:rsid w:val="009B37B7"/>
    <w:rsid w:val="009B5A2E"/>
    <w:rsid w:val="009C1E59"/>
    <w:rsid w:val="009C5156"/>
    <w:rsid w:val="009C54FD"/>
    <w:rsid w:val="009C6846"/>
    <w:rsid w:val="009D07BA"/>
    <w:rsid w:val="009D0A1F"/>
    <w:rsid w:val="009D0B9C"/>
    <w:rsid w:val="009D1079"/>
    <w:rsid w:val="009D1A77"/>
    <w:rsid w:val="009D2750"/>
    <w:rsid w:val="009D2942"/>
    <w:rsid w:val="009D29CF"/>
    <w:rsid w:val="009D3C6A"/>
    <w:rsid w:val="009D46DE"/>
    <w:rsid w:val="009D4703"/>
    <w:rsid w:val="009D4F63"/>
    <w:rsid w:val="009D6876"/>
    <w:rsid w:val="009E0727"/>
    <w:rsid w:val="009E0B36"/>
    <w:rsid w:val="009E397B"/>
    <w:rsid w:val="009E4066"/>
    <w:rsid w:val="009E4E34"/>
    <w:rsid w:val="009E5640"/>
    <w:rsid w:val="009E59E0"/>
    <w:rsid w:val="009E70DA"/>
    <w:rsid w:val="009E78E3"/>
    <w:rsid w:val="009F0679"/>
    <w:rsid w:val="009F0A16"/>
    <w:rsid w:val="009F0DE9"/>
    <w:rsid w:val="009F2C57"/>
    <w:rsid w:val="009F3D4D"/>
    <w:rsid w:val="009F4071"/>
    <w:rsid w:val="009F462F"/>
    <w:rsid w:val="009F4FAC"/>
    <w:rsid w:val="009F5D18"/>
    <w:rsid w:val="009F7876"/>
    <w:rsid w:val="009F7BB6"/>
    <w:rsid w:val="00A01013"/>
    <w:rsid w:val="00A02F6A"/>
    <w:rsid w:val="00A041A3"/>
    <w:rsid w:val="00A044D6"/>
    <w:rsid w:val="00A054CE"/>
    <w:rsid w:val="00A05828"/>
    <w:rsid w:val="00A05D9B"/>
    <w:rsid w:val="00A07220"/>
    <w:rsid w:val="00A072C4"/>
    <w:rsid w:val="00A074F6"/>
    <w:rsid w:val="00A07B98"/>
    <w:rsid w:val="00A10B37"/>
    <w:rsid w:val="00A1160D"/>
    <w:rsid w:val="00A11FC8"/>
    <w:rsid w:val="00A12229"/>
    <w:rsid w:val="00A12471"/>
    <w:rsid w:val="00A13711"/>
    <w:rsid w:val="00A13809"/>
    <w:rsid w:val="00A1484B"/>
    <w:rsid w:val="00A20524"/>
    <w:rsid w:val="00A20651"/>
    <w:rsid w:val="00A2084C"/>
    <w:rsid w:val="00A20A47"/>
    <w:rsid w:val="00A20AD2"/>
    <w:rsid w:val="00A21EE5"/>
    <w:rsid w:val="00A23039"/>
    <w:rsid w:val="00A233BD"/>
    <w:rsid w:val="00A238CD"/>
    <w:rsid w:val="00A238F4"/>
    <w:rsid w:val="00A25968"/>
    <w:rsid w:val="00A27CFA"/>
    <w:rsid w:val="00A3019F"/>
    <w:rsid w:val="00A304B3"/>
    <w:rsid w:val="00A30973"/>
    <w:rsid w:val="00A31116"/>
    <w:rsid w:val="00A31D53"/>
    <w:rsid w:val="00A31E83"/>
    <w:rsid w:val="00A31F76"/>
    <w:rsid w:val="00A328BA"/>
    <w:rsid w:val="00A34032"/>
    <w:rsid w:val="00A34581"/>
    <w:rsid w:val="00A3467A"/>
    <w:rsid w:val="00A3546A"/>
    <w:rsid w:val="00A35AF3"/>
    <w:rsid w:val="00A35F53"/>
    <w:rsid w:val="00A35FE1"/>
    <w:rsid w:val="00A37EDA"/>
    <w:rsid w:val="00A40EE4"/>
    <w:rsid w:val="00A41394"/>
    <w:rsid w:val="00A41746"/>
    <w:rsid w:val="00A429C0"/>
    <w:rsid w:val="00A431FC"/>
    <w:rsid w:val="00A44035"/>
    <w:rsid w:val="00A44DB3"/>
    <w:rsid w:val="00A45192"/>
    <w:rsid w:val="00A45806"/>
    <w:rsid w:val="00A46359"/>
    <w:rsid w:val="00A46416"/>
    <w:rsid w:val="00A507D7"/>
    <w:rsid w:val="00A52B9D"/>
    <w:rsid w:val="00A534A5"/>
    <w:rsid w:val="00A54F97"/>
    <w:rsid w:val="00A55813"/>
    <w:rsid w:val="00A57A37"/>
    <w:rsid w:val="00A6554C"/>
    <w:rsid w:val="00A66D79"/>
    <w:rsid w:val="00A6701D"/>
    <w:rsid w:val="00A676CD"/>
    <w:rsid w:val="00A67842"/>
    <w:rsid w:val="00A7045B"/>
    <w:rsid w:val="00A709D1"/>
    <w:rsid w:val="00A713AC"/>
    <w:rsid w:val="00A73718"/>
    <w:rsid w:val="00A7596D"/>
    <w:rsid w:val="00A75A8E"/>
    <w:rsid w:val="00A75E15"/>
    <w:rsid w:val="00A76211"/>
    <w:rsid w:val="00A77479"/>
    <w:rsid w:val="00A77E07"/>
    <w:rsid w:val="00A80747"/>
    <w:rsid w:val="00A80C6D"/>
    <w:rsid w:val="00A80DB7"/>
    <w:rsid w:val="00A81585"/>
    <w:rsid w:val="00A8234E"/>
    <w:rsid w:val="00A83CBD"/>
    <w:rsid w:val="00A83EC8"/>
    <w:rsid w:val="00A86E2F"/>
    <w:rsid w:val="00A91739"/>
    <w:rsid w:val="00A9203B"/>
    <w:rsid w:val="00A92B01"/>
    <w:rsid w:val="00A93A6B"/>
    <w:rsid w:val="00A94C95"/>
    <w:rsid w:val="00A95294"/>
    <w:rsid w:val="00A95F94"/>
    <w:rsid w:val="00AA00C8"/>
    <w:rsid w:val="00AA2DF7"/>
    <w:rsid w:val="00AA3904"/>
    <w:rsid w:val="00AA5EA3"/>
    <w:rsid w:val="00AA605A"/>
    <w:rsid w:val="00AA6877"/>
    <w:rsid w:val="00AA74EB"/>
    <w:rsid w:val="00AA757E"/>
    <w:rsid w:val="00AB1BD7"/>
    <w:rsid w:val="00AB2DF4"/>
    <w:rsid w:val="00AB2F60"/>
    <w:rsid w:val="00AB4D37"/>
    <w:rsid w:val="00AB5097"/>
    <w:rsid w:val="00AB6DDA"/>
    <w:rsid w:val="00AC1C21"/>
    <w:rsid w:val="00AC3392"/>
    <w:rsid w:val="00AC3753"/>
    <w:rsid w:val="00AC4238"/>
    <w:rsid w:val="00AC49AB"/>
    <w:rsid w:val="00AC5634"/>
    <w:rsid w:val="00AC65AA"/>
    <w:rsid w:val="00AC683E"/>
    <w:rsid w:val="00AC745B"/>
    <w:rsid w:val="00AD02B0"/>
    <w:rsid w:val="00AD0427"/>
    <w:rsid w:val="00AD0683"/>
    <w:rsid w:val="00AD09A0"/>
    <w:rsid w:val="00AD1697"/>
    <w:rsid w:val="00AD1FFB"/>
    <w:rsid w:val="00AD202C"/>
    <w:rsid w:val="00AD2D3F"/>
    <w:rsid w:val="00AD3A72"/>
    <w:rsid w:val="00AD426B"/>
    <w:rsid w:val="00AD43C4"/>
    <w:rsid w:val="00AD5BAD"/>
    <w:rsid w:val="00AD7832"/>
    <w:rsid w:val="00AE0BB0"/>
    <w:rsid w:val="00AE25F6"/>
    <w:rsid w:val="00AE40A6"/>
    <w:rsid w:val="00AE6251"/>
    <w:rsid w:val="00AE6F2B"/>
    <w:rsid w:val="00AF05DD"/>
    <w:rsid w:val="00AF228B"/>
    <w:rsid w:val="00AF33E2"/>
    <w:rsid w:val="00AF3E56"/>
    <w:rsid w:val="00AF632C"/>
    <w:rsid w:val="00AF6A56"/>
    <w:rsid w:val="00AF7C8E"/>
    <w:rsid w:val="00B00156"/>
    <w:rsid w:val="00B0052A"/>
    <w:rsid w:val="00B00C54"/>
    <w:rsid w:val="00B01D03"/>
    <w:rsid w:val="00B046FC"/>
    <w:rsid w:val="00B04D3E"/>
    <w:rsid w:val="00B07358"/>
    <w:rsid w:val="00B07CFF"/>
    <w:rsid w:val="00B105DD"/>
    <w:rsid w:val="00B1121B"/>
    <w:rsid w:val="00B136B3"/>
    <w:rsid w:val="00B148F2"/>
    <w:rsid w:val="00B15643"/>
    <w:rsid w:val="00B15800"/>
    <w:rsid w:val="00B159BA"/>
    <w:rsid w:val="00B161B3"/>
    <w:rsid w:val="00B16768"/>
    <w:rsid w:val="00B20B98"/>
    <w:rsid w:val="00B20F25"/>
    <w:rsid w:val="00B22019"/>
    <w:rsid w:val="00B223FF"/>
    <w:rsid w:val="00B225B4"/>
    <w:rsid w:val="00B228A1"/>
    <w:rsid w:val="00B2315A"/>
    <w:rsid w:val="00B257FC"/>
    <w:rsid w:val="00B26066"/>
    <w:rsid w:val="00B262D7"/>
    <w:rsid w:val="00B265B5"/>
    <w:rsid w:val="00B27B69"/>
    <w:rsid w:val="00B30045"/>
    <w:rsid w:val="00B3005A"/>
    <w:rsid w:val="00B317F8"/>
    <w:rsid w:val="00B31D1A"/>
    <w:rsid w:val="00B320AE"/>
    <w:rsid w:val="00B32995"/>
    <w:rsid w:val="00B32F15"/>
    <w:rsid w:val="00B334B7"/>
    <w:rsid w:val="00B33A5F"/>
    <w:rsid w:val="00B33AE5"/>
    <w:rsid w:val="00B34C14"/>
    <w:rsid w:val="00B35C92"/>
    <w:rsid w:val="00B367DA"/>
    <w:rsid w:val="00B36D96"/>
    <w:rsid w:val="00B37552"/>
    <w:rsid w:val="00B407A2"/>
    <w:rsid w:val="00B407CA"/>
    <w:rsid w:val="00B41F31"/>
    <w:rsid w:val="00B42DB7"/>
    <w:rsid w:val="00B43860"/>
    <w:rsid w:val="00B45B6A"/>
    <w:rsid w:val="00B467E4"/>
    <w:rsid w:val="00B50F7D"/>
    <w:rsid w:val="00B51EA9"/>
    <w:rsid w:val="00B525ED"/>
    <w:rsid w:val="00B53CB7"/>
    <w:rsid w:val="00B549C8"/>
    <w:rsid w:val="00B558C8"/>
    <w:rsid w:val="00B560A8"/>
    <w:rsid w:val="00B56237"/>
    <w:rsid w:val="00B565E7"/>
    <w:rsid w:val="00B60E01"/>
    <w:rsid w:val="00B61039"/>
    <w:rsid w:val="00B61C07"/>
    <w:rsid w:val="00B64BB0"/>
    <w:rsid w:val="00B669D7"/>
    <w:rsid w:val="00B66D3B"/>
    <w:rsid w:val="00B6707C"/>
    <w:rsid w:val="00B7044B"/>
    <w:rsid w:val="00B70B2F"/>
    <w:rsid w:val="00B724B2"/>
    <w:rsid w:val="00B73E1D"/>
    <w:rsid w:val="00B76C6D"/>
    <w:rsid w:val="00B7731A"/>
    <w:rsid w:val="00B8037E"/>
    <w:rsid w:val="00B830D9"/>
    <w:rsid w:val="00B83272"/>
    <w:rsid w:val="00B8374D"/>
    <w:rsid w:val="00B83F24"/>
    <w:rsid w:val="00B8465A"/>
    <w:rsid w:val="00B85172"/>
    <w:rsid w:val="00B8610C"/>
    <w:rsid w:val="00B867F2"/>
    <w:rsid w:val="00B941BD"/>
    <w:rsid w:val="00B947C0"/>
    <w:rsid w:val="00B9517D"/>
    <w:rsid w:val="00B97E2F"/>
    <w:rsid w:val="00BA060D"/>
    <w:rsid w:val="00BA07BF"/>
    <w:rsid w:val="00BA0B4E"/>
    <w:rsid w:val="00BA16B7"/>
    <w:rsid w:val="00BA27C6"/>
    <w:rsid w:val="00BA3389"/>
    <w:rsid w:val="00BA50A9"/>
    <w:rsid w:val="00BA519A"/>
    <w:rsid w:val="00BA59EB"/>
    <w:rsid w:val="00BA5B5D"/>
    <w:rsid w:val="00BA6AD2"/>
    <w:rsid w:val="00BA6D28"/>
    <w:rsid w:val="00BB0C6F"/>
    <w:rsid w:val="00BB18A3"/>
    <w:rsid w:val="00BB1B94"/>
    <w:rsid w:val="00BB2624"/>
    <w:rsid w:val="00BB26A1"/>
    <w:rsid w:val="00BB3E46"/>
    <w:rsid w:val="00BB554F"/>
    <w:rsid w:val="00BB5661"/>
    <w:rsid w:val="00BB74C4"/>
    <w:rsid w:val="00BC0157"/>
    <w:rsid w:val="00BC07DB"/>
    <w:rsid w:val="00BC11D4"/>
    <w:rsid w:val="00BC2265"/>
    <w:rsid w:val="00BC3EDB"/>
    <w:rsid w:val="00BC455A"/>
    <w:rsid w:val="00BC45AF"/>
    <w:rsid w:val="00BC5A19"/>
    <w:rsid w:val="00BC5A5A"/>
    <w:rsid w:val="00BC6143"/>
    <w:rsid w:val="00BC61A1"/>
    <w:rsid w:val="00BC7994"/>
    <w:rsid w:val="00BD0770"/>
    <w:rsid w:val="00BD2244"/>
    <w:rsid w:val="00BD228A"/>
    <w:rsid w:val="00BD22EF"/>
    <w:rsid w:val="00BD35EB"/>
    <w:rsid w:val="00BD3DC0"/>
    <w:rsid w:val="00BD4DE4"/>
    <w:rsid w:val="00BD5B34"/>
    <w:rsid w:val="00BD5D06"/>
    <w:rsid w:val="00BD6836"/>
    <w:rsid w:val="00BD6D5A"/>
    <w:rsid w:val="00BE0535"/>
    <w:rsid w:val="00BE112B"/>
    <w:rsid w:val="00BE116B"/>
    <w:rsid w:val="00BE1214"/>
    <w:rsid w:val="00BE336B"/>
    <w:rsid w:val="00BE3B0C"/>
    <w:rsid w:val="00BE4BE3"/>
    <w:rsid w:val="00BE5313"/>
    <w:rsid w:val="00BE5ED9"/>
    <w:rsid w:val="00BE6499"/>
    <w:rsid w:val="00BE72A0"/>
    <w:rsid w:val="00BE7DD0"/>
    <w:rsid w:val="00BF12D0"/>
    <w:rsid w:val="00BF23BF"/>
    <w:rsid w:val="00BF44E2"/>
    <w:rsid w:val="00BF4AAC"/>
    <w:rsid w:val="00BF4F98"/>
    <w:rsid w:val="00BF5619"/>
    <w:rsid w:val="00BF678B"/>
    <w:rsid w:val="00BF6A87"/>
    <w:rsid w:val="00C001DA"/>
    <w:rsid w:val="00C02830"/>
    <w:rsid w:val="00C040F4"/>
    <w:rsid w:val="00C048A7"/>
    <w:rsid w:val="00C0519C"/>
    <w:rsid w:val="00C05711"/>
    <w:rsid w:val="00C065F0"/>
    <w:rsid w:val="00C071B3"/>
    <w:rsid w:val="00C07BB5"/>
    <w:rsid w:val="00C10121"/>
    <w:rsid w:val="00C10F66"/>
    <w:rsid w:val="00C11D5A"/>
    <w:rsid w:val="00C1293D"/>
    <w:rsid w:val="00C12C07"/>
    <w:rsid w:val="00C13481"/>
    <w:rsid w:val="00C209AB"/>
    <w:rsid w:val="00C22523"/>
    <w:rsid w:val="00C22B8D"/>
    <w:rsid w:val="00C24758"/>
    <w:rsid w:val="00C2492E"/>
    <w:rsid w:val="00C24E90"/>
    <w:rsid w:val="00C261F9"/>
    <w:rsid w:val="00C26A54"/>
    <w:rsid w:val="00C26DD2"/>
    <w:rsid w:val="00C2714C"/>
    <w:rsid w:val="00C27409"/>
    <w:rsid w:val="00C30ED3"/>
    <w:rsid w:val="00C3180E"/>
    <w:rsid w:val="00C31D1C"/>
    <w:rsid w:val="00C339D5"/>
    <w:rsid w:val="00C35065"/>
    <w:rsid w:val="00C37A7F"/>
    <w:rsid w:val="00C40816"/>
    <w:rsid w:val="00C419AB"/>
    <w:rsid w:val="00C41BEB"/>
    <w:rsid w:val="00C435E2"/>
    <w:rsid w:val="00C44962"/>
    <w:rsid w:val="00C45564"/>
    <w:rsid w:val="00C461C2"/>
    <w:rsid w:val="00C46841"/>
    <w:rsid w:val="00C469F6"/>
    <w:rsid w:val="00C46B3F"/>
    <w:rsid w:val="00C50AAC"/>
    <w:rsid w:val="00C51B94"/>
    <w:rsid w:val="00C52304"/>
    <w:rsid w:val="00C529D5"/>
    <w:rsid w:val="00C54E86"/>
    <w:rsid w:val="00C55C11"/>
    <w:rsid w:val="00C561C5"/>
    <w:rsid w:val="00C57B47"/>
    <w:rsid w:val="00C601D2"/>
    <w:rsid w:val="00C61F8F"/>
    <w:rsid w:val="00C620C7"/>
    <w:rsid w:val="00C62365"/>
    <w:rsid w:val="00C630B9"/>
    <w:rsid w:val="00C6450C"/>
    <w:rsid w:val="00C64797"/>
    <w:rsid w:val="00C652A1"/>
    <w:rsid w:val="00C6685D"/>
    <w:rsid w:val="00C71387"/>
    <w:rsid w:val="00C727D9"/>
    <w:rsid w:val="00C7317F"/>
    <w:rsid w:val="00C731D8"/>
    <w:rsid w:val="00C75375"/>
    <w:rsid w:val="00C76FF6"/>
    <w:rsid w:val="00C77D2E"/>
    <w:rsid w:val="00C80785"/>
    <w:rsid w:val="00C80F47"/>
    <w:rsid w:val="00C811A5"/>
    <w:rsid w:val="00C812D7"/>
    <w:rsid w:val="00C82FA2"/>
    <w:rsid w:val="00C83287"/>
    <w:rsid w:val="00C83BA9"/>
    <w:rsid w:val="00C84169"/>
    <w:rsid w:val="00C85369"/>
    <w:rsid w:val="00C8682D"/>
    <w:rsid w:val="00C87D4A"/>
    <w:rsid w:val="00C92264"/>
    <w:rsid w:val="00C92E57"/>
    <w:rsid w:val="00C92F45"/>
    <w:rsid w:val="00C930C5"/>
    <w:rsid w:val="00C956EF"/>
    <w:rsid w:val="00C95A92"/>
    <w:rsid w:val="00CA10EF"/>
    <w:rsid w:val="00CA221C"/>
    <w:rsid w:val="00CA492A"/>
    <w:rsid w:val="00CA5833"/>
    <w:rsid w:val="00CA6998"/>
    <w:rsid w:val="00CA6C04"/>
    <w:rsid w:val="00CA6E2B"/>
    <w:rsid w:val="00CA76A7"/>
    <w:rsid w:val="00CA7A06"/>
    <w:rsid w:val="00CA7F9C"/>
    <w:rsid w:val="00CB2DAD"/>
    <w:rsid w:val="00CB3E7D"/>
    <w:rsid w:val="00CB5916"/>
    <w:rsid w:val="00CB688F"/>
    <w:rsid w:val="00CB6D39"/>
    <w:rsid w:val="00CB7B82"/>
    <w:rsid w:val="00CB7C52"/>
    <w:rsid w:val="00CB7E0C"/>
    <w:rsid w:val="00CC0710"/>
    <w:rsid w:val="00CC2617"/>
    <w:rsid w:val="00CC2CED"/>
    <w:rsid w:val="00CC2D19"/>
    <w:rsid w:val="00CC3390"/>
    <w:rsid w:val="00CC3905"/>
    <w:rsid w:val="00CC4290"/>
    <w:rsid w:val="00CC49DF"/>
    <w:rsid w:val="00CC559D"/>
    <w:rsid w:val="00CC5827"/>
    <w:rsid w:val="00CC759A"/>
    <w:rsid w:val="00CC7CBE"/>
    <w:rsid w:val="00CD15EE"/>
    <w:rsid w:val="00CD2773"/>
    <w:rsid w:val="00CD2A43"/>
    <w:rsid w:val="00CD6390"/>
    <w:rsid w:val="00CD6FFD"/>
    <w:rsid w:val="00CE048F"/>
    <w:rsid w:val="00CE04C8"/>
    <w:rsid w:val="00CE1648"/>
    <w:rsid w:val="00CE3764"/>
    <w:rsid w:val="00CE3A60"/>
    <w:rsid w:val="00CE52B1"/>
    <w:rsid w:val="00CE60BA"/>
    <w:rsid w:val="00CE6D03"/>
    <w:rsid w:val="00CE6E6B"/>
    <w:rsid w:val="00CE7CF3"/>
    <w:rsid w:val="00CE7DCD"/>
    <w:rsid w:val="00CF1695"/>
    <w:rsid w:val="00CF4316"/>
    <w:rsid w:val="00CF524F"/>
    <w:rsid w:val="00CF592B"/>
    <w:rsid w:val="00CF7979"/>
    <w:rsid w:val="00CF7DBF"/>
    <w:rsid w:val="00D00262"/>
    <w:rsid w:val="00D01C22"/>
    <w:rsid w:val="00D026DA"/>
    <w:rsid w:val="00D027AC"/>
    <w:rsid w:val="00D02DDE"/>
    <w:rsid w:val="00D12C38"/>
    <w:rsid w:val="00D1304E"/>
    <w:rsid w:val="00D13496"/>
    <w:rsid w:val="00D13B66"/>
    <w:rsid w:val="00D15CA9"/>
    <w:rsid w:val="00D21513"/>
    <w:rsid w:val="00D22196"/>
    <w:rsid w:val="00D2506A"/>
    <w:rsid w:val="00D26D7D"/>
    <w:rsid w:val="00D30F98"/>
    <w:rsid w:val="00D319FD"/>
    <w:rsid w:val="00D31F0F"/>
    <w:rsid w:val="00D334CF"/>
    <w:rsid w:val="00D34013"/>
    <w:rsid w:val="00D358A9"/>
    <w:rsid w:val="00D35F6F"/>
    <w:rsid w:val="00D36462"/>
    <w:rsid w:val="00D370A7"/>
    <w:rsid w:val="00D379D6"/>
    <w:rsid w:val="00D4183B"/>
    <w:rsid w:val="00D41EB3"/>
    <w:rsid w:val="00D4277A"/>
    <w:rsid w:val="00D43501"/>
    <w:rsid w:val="00D43B40"/>
    <w:rsid w:val="00D43CCA"/>
    <w:rsid w:val="00D44EA7"/>
    <w:rsid w:val="00D4553C"/>
    <w:rsid w:val="00D4592F"/>
    <w:rsid w:val="00D4617F"/>
    <w:rsid w:val="00D47E59"/>
    <w:rsid w:val="00D52B8C"/>
    <w:rsid w:val="00D52E24"/>
    <w:rsid w:val="00D52FBE"/>
    <w:rsid w:val="00D53BED"/>
    <w:rsid w:val="00D54B7C"/>
    <w:rsid w:val="00D55197"/>
    <w:rsid w:val="00D563FD"/>
    <w:rsid w:val="00D57837"/>
    <w:rsid w:val="00D60B4E"/>
    <w:rsid w:val="00D60CF2"/>
    <w:rsid w:val="00D60F62"/>
    <w:rsid w:val="00D61237"/>
    <w:rsid w:val="00D616F5"/>
    <w:rsid w:val="00D64221"/>
    <w:rsid w:val="00D646AE"/>
    <w:rsid w:val="00D65631"/>
    <w:rsid w:val="00D65CF1"/>
    <w:rsid w:val="00D6692D"/>
    <w:rsid w:val="00D66C66"/>
    <w:rsid w:val="00D676AB"/>
    <w:rsid w:val="00D679B4"/>
    <w:rsid w:val="00D702E8"/>
    <w:rsid w:val="00D71C3C"/>
    <w:rsid w:val="00D72054"/>
    <w:rsid w:val="00D74BA7"/>
    <w:rsid w:val="00D759F0"/>
    <w:rsid w:val="00D75B0B"/>
    <w:rsid w:val="00D76147"/>
    <w:rsid w:val="00D80AA2"/>
    <w:rsid w:val="00D81D27"/>
    <w:rsid w:val="00D836BF"/>
    <w:rsid w:val="00D83E00"/>
    <w:rsid w:val="00D84520"/>
    <w:rsid w:val="00D856F8"/>
    <w:rsid w:val="00D86441"/>
    <w:rsid w:val="00D86E38"/>
    <w:rsid w:val="00D904BE"/>
    <w:rsid w:val="00D90B99"/>
    <w:rsid w:val="00D94087"/>
    <w:rsid w:val="00D94923"/>
    <w:rsid w:val="00D9499A"/>
    <w:rsid w:val="00D9607F"/>
    <w:rsid w:val="00D9638E"/>
    <w:rsid w:val="00D96B49"/>
    <w:rsid w:val="00D9727A"/>
    <w:rsid w:val="00DA0A02"/>
    <w:rsid w:val="00DA0FF1"/>
    <w:rsid w:val="00DA1A94"/>
    <w:rsid w:val="00DA1B6A"/>
    <w:rsid w:val="00DA1D24"/>
    <w:rsid w:val="00DA223E"/>
    <w:rsid w:val="00DA2DBE"/>
    <w:rsid w:val="00DA2E38"/>
    <w:rsid w:val="00DA351C"/>
    <w:rsid w:val="00DA6185"/>
    <w:rsid w:val="00DA623A"/>
    <w:rsid w:val="00DA6419"/>
    <w:rsid w:val="00DA65BF"/>
    <w:rsid w:val="00DB0E01"/>
    <w:rsid w:val="00DB18D9"/>
    <w:rsid w:val="00DB2183"/>
    <w:rsid w:val="00DB23C0"/>
    <w:rsid w:val="00DB3AD4"/>
    <w:rsid w:val="00DB4EFD"/>
    <w:rsid w:val="00DB5CE1"/>
    <w:rsid w:val="00DB5D5E"/>
    <w:rsid w:val="00DB7334"/>
    <w:rsid w:val="00DB7E0F"/>
    <w:rsid w:val="00DC16F4"/>
    <w:rsid w:val="00DC274C"/>
    <w:rsid w:val="00DC3E4E"/>
    <w:rsid w:val="00DC4EF0"/>
    <w:rsid w:val="00DC62E3"/>
    <w:rsid w:val="00DC67A1"/>
    <w:rsid w:val="00DD04F6"/>
    <w:rsid w:val="00DD07F3"/>
    <w:rsid w:val="00DD0A67"/>
    <w:rsid w:val="00DD146A"/>
    <w:rsid w:val="00DD30AB"/>
    <w:rsid w:val="00DD3F23"/>
    <w:rsid w:val="00DD42C8"/>
    <w:rsid w:val="00DD49BD"/>
    <w:rsid w:val="00DD5721"/>
    <w:rsid w:val="00DD5A8E"/>
    <w:rsid w:val="00DD694B"/>
    <w:rsid w:val="00DD6AD7"/>
    <w:rsid w:val="00DE2763"/>
    <w:rsid w:val="00DE2814"/>
    <w:rsid w:val="00DE3A95"/>
    <w:rsid w:val="00DE46EF"/>
    <w:rsid w:val="00DE6D35"/>
    <w:rsid w:val="00DF398A"/>
    <w:rsid w:val="00DF39EE"/>
    <w:rsid w:val="00DF60A5"/>
    <w:rsid w:val="00DF6908"/>
    <w:rsid w:val="00DF6A0B"/>
    <w:rsid w:val="00E00EA3"/>
    <w:rsid w:val="00E0459D"/>
    <w:rsid w:val="00E0481F"/>
    <w:rsid w:val="00E060EF"/>
    <w:rsid w:val="00E0679B"/>
    <w:rsid w:val="00E07461"/>
    <w:rsid w:val="00E10056"/>
    <w:rsid w:val="00E10B25"/>
    <w:rsid w:val="00E10F23"/>
    <w:rsid w:val="00E1179A"/>
    <w:rsid w:val="00E11E1A"/>
    <w:rsid w:val="00E12B42"/>
    <w:rsid w:val="00E13BEE"/>
    <w:rsid w:val="00E1413E"/>
    <w:rsid w:val="00E21000"/>
    <w:rsid w:val="00E2179B"/>
    <w:rsid w:val="00E22461"/>
    <w:rsid w:val="00E22820"/>
    <w:rsid w:val="00E24CFA"/>
    <w:rsid w:val="00E25075"/>
    <w:rsid w:val="00E26385"/>
    <w:rsid w:val="00E27423"/>
    <w:rsid w:val="00E27C7B"/>
    <w:rsid w:val="00E305E4"/>
    <w:rsid w:val="00E31782"/>
    <w:rsid w:val="00E31FA4"/>
    <w:rsid w:val="00E323F6"/>
    <w:rsid w:val="00E33CAF"/>
    <w:rsid w:val="00E3527D"/>
    <w:rsid w:val="00E353D5"/>
    <w:rsid w:val="00E35AB1"/>
    <w:rsid w:val="00E36681"/>
    <w:rsid w:val="00E36717"/>
    <w:rsid w:val="00E36D48"/>
    <w:rsid w:val="00E36DFA"/>
    <w:rsid w:val="00E3784A"/>
    <w:rsid w:val="00E37FD4"/>
    <w:rsid w:val="00E40173"/>
    <w:rsid w:val="00E4052B"/>
    <w:rsid w:val="00E40EBD"/>
    <w:rsid w:val="00E421A1"/>
    <w:rsid w:val="00E43E2A"/>
    <w:rsid w:val="00E46ED4"/>
    <w:rsid w:val="00E472FF"/>
    <w:rsid w:val="00E504F1"/>
    <w:rsid w:val="00E50A59"/>
    <w:rsid w:val="00E51BA5"/>
    <w:rsid w:val="00E543C7"/>
    <w:rsid w:val="00E546A5"/>
    <w:rsid w:val="00E54722"/>
    <w:rsid w:val="00E54DA0"/>
    <w:rsid w:val="00E563C9"/>
    <w:rsid w:val="00E56724"/>
    <w:rsid w:val="00E569F8"/>
    <w:rsid w:val="00E57B28"/>
    <w:rsid w:val="00E6067B"/>
    <w:rsid w:val="00E61EB6"/>
    <w:rsid w:val="00E62366"/>
    <w:rsid w:val="00E6284E"/>
    <w:rsid w:val="00E64113"/>
    <w:rsid w:val="00E64416"/>
    <w:rsid w:val="00E64521"/>
    <w:rsid w:val="00E64EAC"/>
    <w:rsid w:val="00E6534B"/>
    <w:rsid w:val="00E653B6"/>
    <w:rsid w:val="00E6545B"/>
    <w:rsid w:val="00E65480"/>
    <w:rsid w:val="00E66164"/>
    <w:rsid w:val="00E662FD"/>
    <w:rsid w:val="00E66C0E"/>
    <w:rsid w:val="00E66D38"/>
    <w:rsid w:val="00E6774D"/>
    <w:rsid w:val="00E71814"/>
    <w:rsid w:val="00E718FA"/>
    <w:rsid w:val="00E71F89"/>
    <w:rsid w:val="00E7218A"/>
    <w:rsid w:val="00E73B15"/>
    <w:rsid w:val="00E74CD3"/>
    <w:rsid w:val="00E74FBD"/>
    <w:rsid w:val="00E750D0"/>
    <w:rsid w:val="00E77A3C"/>
    <w:rsid w:val="00E77E52"/>
    <w:rsid w:val="00E80C07"/>
    <w:rsid w:val="00E8116E"/>
    <w:rsid w:val="00E814E3"/>
    <w:rsid w:val="00E81BA3"/>
    <w:rsid w:val="00E86305"/>
    <w:rsid w:val="00E86F83"/>
    <w:rsid w:val="00E9074B"/>
    <w:rsid w:val="00E90AE4"/>
    <w:rsid w:val="00E90BA7"/>
    <w:rsid w:val="00E913DE"/>
    <w:rsid w:val="00E91590"/>
    <w:rsid w:val="00E923CD"/>
    <w:rsid w:val="00E92CF4"/>
    <w:rsid w:val="00E94AE9"/>
    <w:rsid w:val="00E95A9D"/>
    <w:rsid w:val="00E95BE1"/>
    <w:rsid w:val="00E95D6A"/>
    <w:rsid w:val="00E97211"/>
    <w:rsid w:val="00E977BD"/>
    <w:rsid w:val="00EA0A8F"/>
    <w:rsid w:val="00EA2432"/>
    <w:rsid w:val="00EA2FA2"/>
    <w:rsid w:val="00EA3FCD"/>
    <w:rsid w:val="00EA4CB4"/>
    <w:rsid w:val="00EA5EE8"/>
    <w:rsid w:val="00EA7078"/>
    <w:rsid w:val="00EB21CC"/>
    <w:rsid w:val="00EB2509"/>
    <w:rsid w:val="00EB3740"/>
    <w:rsid w:val="00EB40C1"/>
    <w:rsid w:val="00EB440F"/>
    <w:rsid w:val="00EB4C94"/>
    <w:rsid w:val="00EB543E"/>
    <w:rsid w:val="00EB5479"/>
    <w:rsid w:val="00EC11BF"/>
    <w:rsid w:val="00EC33D5"/>
    <w:rsid w:val="00EC371E"/>
    <w:rsid w:val="00EC3D6F"/>
    <w:rsid w:val="00EC50CF"/>
    <w:rsid w:val="00EC7AE6"/>
    <w:rsid w:val="00ED0D22"/>
    <w:rsid w:val="00ED1524"/>
    <w:rsid w:val="00ED18CA"/>
    <w:rsid w:val="00ED1EFA"/>
    <w:rsid w:val="00ED25B5"/>
    <w:rsid w:val="00ED2932"/>
    <w:rsid w:val="00ED2D77"/>
    <w:rsid w:val="00ED44EB"/>
    <w:rsid w:val="00ED527C"/>
    <w:rsid w:val="00ED63BB"/>
    <w:rsid w:val="00ED660E"/>
    <w:rsid w:val="00EE0478"/>
    <w:rsid w:val="00EE1DF6"/>
    <w:rsid w:val="00EE23AC"/>
    <w:rsid w:val="00EE2DE8"/>
    <w:rsid w:val="00EE361C"/>
    <w:rsid w:val="00EE3661"/>
    <w:rsid w:val="00EE3BAB"/>
    <w:rsid w:val="00EE3F18"/>
    <w:rsid w:val="00EF0E4B"/>
    <w:rsid w:val="00EF3812"/>
    <w:rsid w:val="00EF3CF5"/>
    <w:rsid w:val="00EF55A6"/>
    <w:rsid w:val="00EF589D"/>
    <w:rsid w:val="00EF5FB5"/>
    <w:rsid w:val="00EF6445"/>
    <w:rsid w:val="00EF76B8"/>
    <w:rsid w:val="00EF7CFB"/>
    <w:rsid w:val="00F00993"/>
    <w:rsid w:val="00F0357C"/>
    <w:rsid w:val="00F03BAC"/>
    <w:rsid w:val="00F06EDC"/>
    <w:rsid w:val="00F073B6"/>
    <w:rsid w:val="00F07AE6"/>
    <w:rsid w:val="00F1021C"/>
    <w:rsid w:val="00F12104"/>
    <w:rsid w:val="00F12399"/>
    <w:rsid w:val="00F12A1A"/>
    <w:rsid w:val="00F12A7B"/>
    <w:rsid w:val="00F140EB"/>
    <w:rsid w:val="00F145F4"/>
    <w:rsid w:val="00F15073"/>
    <w:rsid w:val="00F15FE0"/>
    <w:rsid w:val="00F203DA"/>
    <w:rsid w:val="00F20618"/>
    <w:rsid w:val="00F208BA"/>
    <w:rsid w:val="00F2278A"/>
    <w:rsid w:val="00F22E72"/>
    <w:rsid w:val="00F233BF"/>
    <w:rsid w:val="00F23EB7"/>
    <w:rsid w:val="00F249F3"/>
    <w:rsid w:val="00F268D3"/>
    <w:rsid w:val="00F26A4D"/>
    <w:rsid w:val="00F27568"/>
    <w:rsid w:val="00F277A3"/>
    <w:rsid w:val="00F27AFD"/>
    <w:rsid w:val="00F31CD0"/>
    <w:rsid w:val="00F32DBF"/>
    <w:rsid w:val="00F33C1B"/>
    <w:rsid w:val="00F35AF9"/>
    <w:rsid w:val="00F361E9"/>
    <w:rsid w:val="00F372FB"/>
    <w:rsid w:val="00F37424"/>
    <w:rsid w:val="00F40049"/>
    <w:rsid w:val="00F407D5"/>
    <w:rsid w:val="00F4168E"/>
    <w:rsid w:val="00F41C15"/>
    <w:rsid w:val="00F41F54"/>
    <w:rsid w:val="00F43C2C"/>
    <w:rsid w:val="00F444C2"/>
    <w:rsid w:val="00F4622E"/>
    <w:rsid w:val="00F46660"/>
    <w:rsid w:val="00F47C55"/>
    <w:rsid w:val="00F517B3"/>
    <w:rsid w:val="00F51988"/>
    <w:rsid w:val="00F525B0"/>
    <w:rsid w:val="00F55127"/>
    <w:rsid w:val="00F56779"/>
    <w:rsid w:val="00F5766B"/>
    <w:rsid w:val="00F60327"/>
    <w:rsid w:val="00F62256"/>
    <w:rsid w:val="00F62864"/>
    <w:rsid w:val="00F632E3"/>
    <w:rsid w:val="00F65C91"/>
    <w:rsid w:val="00F66765"/>
    <w:rsid w:val="00F67090"/>
    <w:rsid w:val="00F6766A"/>
    <w:rsid w:val="00F70843"/>
    <w:rsid w:val="00F70E71"/>
    <w:rsid w:val="00F71BE0"/>
    <w:rsid w:val="00F72CAF"/>
    <w:rsid w:val="00F73A04"/>
    <w:rsid w:val="00F73A68"/>
    <w:rsid w:val="00F75052"/>
    <w:rsid w:val="00F7780C"/>
    <w:rsid w:val="00F779C8"/>
    <w:rsid w:val="00F77A0E"/>
    <w:rsid w:val="00F805ED"/>
    <w:rsid w:val="00F81B78"/>
    <w:rsid w:val="00F824F1"/>
    <w:rsid w:val="00F87672"/>
    <w:rsid w:val="00F906BB"/>
    <w:rsid w:val="00F913A0"/>
    <w:rsid w:val="00F9180C"/>
    <w:rsid w:val="00F92634"/>
    <w:rsid w:val="00F928BB"/>
    <w:rsid w:val="00F9356E"/>
    <w:rsid w:val="00F939A9"/>
    <w:rsid w:val="00F93A51"/>
    <w:rsid w:val="00F93D1A"/>
    <w:rsid w:val="00F95D0E"/>
    <w:rsid w:val="00F96966"/>
    <w:rsid w:val="00F96BFC"/>
    <w:rsid w:val="00F96D70"/>
    <w:rsid w:val="00FA218E"/>
    <w:rsid w:val="00FA2B56"/>
    <w:rsid w:val="00FA2E32"/>
    <w:rsid w:val="00FA3924"/>
    <w:rsid w:val="00FA467B"/>
    <w:rsid w:val="00FA4B81"/>
    <w:rsid w:val="00FA6C98"/>
    <w:rsid w:val="00FA6F04"/>
    <w:rsid w:val="00FA7808"/>
    <w:rsid w:val="00FB0A64"/>
    <w:rsid w:val="00FB12B8"/>
    <w:rsid w:val="00FB513E"/>
    <w:rsid w:val="00FB6585"/>
    <w:rsid w:val="00FB6D74"/>
    <w:rsid w:val="00FB7FD7"/>
    <w:rsid w:val="00FC042A"/>
    <w:rsid w:val="00FC5A69"/>
    <w:rsid w:val="00FC62BB"/>
    <w:rsid w:val="00FC67E2"/>
    <w:rsid w:val="00FC703A"/>
    <w:rsid w:val="00FC71F4"/>
    <w:rsid w:val="00FC7480"/>
    <w:rsid w:val="00FD15F3"/>
    <w:rsid w:val="00FD17C9"/>
    <w:rsid w:val="00FD444A"/>
    <w:rsid w:val="00FD5AC7"/>
    <w:rsid w:val="00FD761F"/>
    <w:rsid w:val="00FD79AE"/>
    <w:rsid w:val="00FD7B8E"/>
    <w:rsid w:val="00FD7E16"/>
    <w:rsid w:val="00FD7EBC"/>
    <w:rsid w:val="00FE00B9"/>
    <w:rsid w:val="00FE0672"/>
    <w:rsid w:val="00FE15E9"/>
    <w:rsid w:val="00FE1D90"/>
    <w:rsid w:val="00FE1E45"/>
    <w:rsid w:val="00FE1FC2"/>
    <w:rsid w:val="00FE2D47"/>
    <w:rsid w:val="00FE3600"/>
    <w:rsid w:val="00FE391E"/>
    <w:rsid w:val="00FE3D3D"/>
    <w:rsid w:val="00FE54AD"/>
    <w:rsid w:val="00FE55F7"/>
    <w:rsid w:val="00FE6912"/>
    <w:rsid w:val="00FE69D2"/>
    <w:rsid w:val="00FE72CF"/>
    <w:rsid w:val="00FE74DC"/>
    <w:rsid w:val="00FE7AD4"/>
    <w:rsid w:val="00FF279B"/>
    <w:rsid w:val="00FF32B8"/>
    <w:rsid w:val="00FF332A"/>
    <w:rsid w:val="00FF7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D69C4F-128B-459A-9A0A-BAD27837B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A169A"/>
  </w:style>
  <w:style w:type="paragraph" w:styleId="1">
    <w:name w:val="heading 1"/>
    <w:basedOn w:val="a1"/>
    <w:next w:val="a1"/>
    <w:link w:val="10"/>
    <w:uiPriority w:val="9"/>
    <w:qFormat/>
    <w:rsid w:val="007A16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7A169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7A169A"/>
    <w:pPr>
      <w:spacing w:before="200" w:line="266" w:lineRule="auto"/>
      <w:outlineLvl w:val="2"/>
    </w:pPr>
    <w:rPr>
      <w:rFonts w:asciiTheme="majorHAnsi" w:eastAsiaTheme="majorEastAsia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7A169A"/>
    <w:pPr>
      <w:spacing w:line="266" w:lineRule="auto"/>
      <w:outlineLvl w:val="3"/>
    </w:pPr>
    <w:rPr>
      <w:rFonts w:asciiTheme="majorHAnsi" w:eastAsiaTheme="majorEastAsia" w:hAnsiTheme="majorHAnsi" w:cstheme="majorBidi"/>
      <w:b/>
      <w:bCs/>
      <w:spacing w:val="5"/>
      <w:sz w:val="24"/>
      <w:szCs w:val="24"/>
      <w:lang w:val="en-US" w:eastAsia="en-US" w:bidi="en-US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7A169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7A169A"/>
    <w:pPr>
      <w:shd w:val="clear" w:color="auto" w:fill="FFFFFF" w:themeFill="background1"/>
      <w:spacing w:line="266" w:lineRule="auto"/>
      <w:outlineLvl w:val="5"/>
    </w:pPr>
    <w:rPr>
      <w:rFonts w:asciiTheme="majorHAnsi" w:eastAsiaTheme="majorEastAsia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7A169A"/>
    <w:pPr>
      <w:spacing w:line="276" w:lineRule="auto"/>
      <w:outlineLvl w:val="6"/>
    </w:pPr>
    <w:rPr>
      <w:rFonts w:asciiTheme="majorHAnsi" w:eastAsiaTheme="majorEastAsia" w:hAnsiTheme="majorHAnsi" w:cstheme="majorBidi"/>
      <w:b/>
      <w:bCs/>
      <w:i/>
      <w:iCs/>
      <w:color w:val="5A5A5A" w:themeColor="text1" w:themeTint="A5"/>
      <w:lang w:val="en-US" w:eastAsia="en-US" w:bidi="en-US"/>
    </w:rPr>
  </w:style>
  <w:style w:type="paragraph" w:styleId="8">
    <w:name w:val="heading 8"/>
    <w:basedOn w:val="a1"/>
    <w:next w:val="a1"/>
    <w:link w:val="80"/>
    <w:uiPriority w:val="9"/>
    <w:unhideWhenUsed/>
    <w:qFormat/>
    <w:rsid w:val="007A169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7A169A"/>
    <w:pPr>
      <w:spacing w:line="266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7A16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7A169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semiHidden/>
    <w:rsid w:val="007A169A"/>
    <w:rPr>
      <w:rFonts w:asciiTheme="majorHAnsi" w:eastAsiaTheme="majorEastAsia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2"/>
    <w:link w:val="4"/>
    <w:uiPriority w:val="9"/>
    <w:semiHidden/>
    <w:rsid w:val="007A169A"/>
    <w:rPr>
      <w:rFonts w:asciiTheme="majorHAnsi" w:eastAsiaTheme="majorEastAsia" w:hAnsiTheme="majorHAnsi" w:cstheme="majorBidi"/>
      <w:b/>
      <w:bCs/>
      <w:spacing w:val="5"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2"/>
    <w:link w:val="5"/>
    <w:uiPriority w:val="9"/>
    <w:semiHidden/>
    <w:rsid w:val="007A16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7A169A"/>
    <w:rPr>
      <w:rFonts w:asciiTheme="majorHAnsi" w:eastAsiaTheme="majorEastAsia" w:hAnsiTheme="majorHAnsi" w:cstheme="majorBidi"/>
      <w:b/>
      <w:bCs/>
      <w:color w:val="595959" w:themeColor="text1" w:themeTint="A6"/>
      <w:spacing w:val="5"/>
      <w:sz w:val="22"/>
      <w:szCs w:val="22"/>
      <w:shd w:val="clear" w:color="auto" w:fill="FFFFFF" w:themeFill="background1"/>
      <w:lang w:val="en-US" w:eastAsia="en-US" w:bidi="en-US"/>
    </w:rPr>
  </w:style>
  <w:style w:type="character" w:customStyle="1" w:styleId="70">
    <w:name w:val="Заголовок 7 Знак"/>
    <w:basedOn w:val="a2"/>
    <w:link w:val="7"/>
    <w:uiPriority w:val="9"/>
    <w:semiHidden/>
    <w:rsid w:val="007A169A"/>
    <w:rPr>
      <w:rFonts w:asciiTheme="majorHAnsi" w:eastAsiaTheme="majorEastAsia" w:hAnsiTheme="majorHAnsi" w:cstheme="majorBidi"/>
      <w:b/>
      <w:bCs/>
      <w:i/>
      <w:iCs/>
      <w:color w:val="5A5A5A" w:themeColor="text1" w:themeTint="A5"/>
      <w:lang w:val="en-US" w:eastAsia="en-US" w:bidi="en-US"/>
    </w:rPr>
  </w:style>
  <w:style w:type="character" w:customStyle="1" w:styleId="80">
    <w:name w:val="Заголовок 8 Знак"/>
    <w:basedOn w:val="a2"/>
    <w:link w:val="8"/>
    <w:uiPriority w:val="9"/>
    <w:rsid w:val="007A169A"/>
    <w:rPr>
      <w:i/>
      <w:iCs/>
      <w:sz w:val="24"/>
      <w:szCs w:val="24"/>
    </w:rPr>
  </w:style>
  <w:style w:type="character" w:customStyle="1" w:styleId="90">
    <w:name w:val="Заголовок 9 Знак"/>
    <w:basedOn w:val="a2"/>
    <w:link w:val="9"/>
    <w:uiPriority w:val="9"/>
    <w:semiHidden/>
    <w:rsid w:val="007A169A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paragraph" w:styleId="a5">
    <w:name w:val="Title"/>
    <w:basedOn w:val="a1"/>
    <w:link w:val="a6"/>
    <w:uiPriority w:val="10"/>
    <w:qFormat/>
    <w:rsid w:val="007A169A"/>
    <w:pPr>
      <w:jc w:val="center"/>
    </w:pPr>
    <w:rPr>
      <w:b/>
      <w:bCs/>
      <w:i/>
      <w:iCs/>
      <w:sz w:val="28"/>
      <w:szCs w:val="24"/>
    </w:rPr>
  </w:style>
  <w:style w:type="character" w:customStyle="1" w:styleId="a6">
    <w:name w:val="Название Знак"/>
    <w:basedOn w:val="a2"/>
    <w:link w:val="a5"/>
    <w:uiPriority w:val="10"/>
    <w:rsid w:val="007A169A"/>
    <w:rPr>
      <w:b/>
      <w:bCs/>
      <w:i/>
      <w:iCs/>
      <w:sz w:val="28"/>
      <w:szCs w:val="24"/>
    </w:rPr>
  </w:style>
  <w:style w:type="character" w:styleId="a7">
    <w:name w:val="Strong"/>
    <w:basedOn w:val="a2"/>
    <w:uiPriority w:val="22"/>
    <w:qFormat/>
    <w:rsid w:val="007A169A"/>
    <w:rPr>
      <w:b/>
      <w:bCs/>
    </w:rPr>
  </w:style>
  <w:style w:type="paragraph" w:styleId="a8">
    <w:name w:val="No Spacing"/>
    <w:link w:val="a9"/>
    <w:uiPriority w:val="99"/>
    <w:qFormat/>
    <w:rsid w:val="007A169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1"/>
    <w:uiPriority w:val="99"/>
    <w:qFormat/>
    <w:rsid w:val="007A169A"/>
    <w:pPr>
      <w:ind w:left="720"/>
      <w:contextualSpacing/>
    </w:pPr>
  </w:style>
  <w:style w:type="paragraph" w:customStyle="1" w:styleId="a">
    <w:name w:val="Раздел ДоЗ"/>
    <w:basedOn w:val="1"/>
    <w:autoRedefine/>
    <w:qFormat/>
    <w:rsid w:val="007A169A"/>
    <w:pPr>
      <w:numPr>
        <w:ilvl w:val="1"/>
        <w:numId w:val="1"/>
      </w:numPr>
      <w:pBdr>
        <w:bottom w:val="single" w:sz="4" w:space="1" w:color="auto"/>
      </w:pBdr>
      <w:snapToGrid w:val="0"/>
      <w:spacing w:before="240" w:after="240"/>
      <w:jc w:val="both"/>
    </w:pPr>
    <w:rPr>
      <w:rFonts w:ascii="Times New Roman" w:eastAsia="Times New Roman" w:hAnsi="Times New Roman" w:cs="Times New Roman"/>
      <w:caps/>
      <w:color w:val="auto"/>
      <w:lang w:eastAsia="en-US"/>
    </w:rPr>
  </w:style>
  <w:style w:type="paragraph" w:customStyle="1" w:styleId="a0">
    <w:name w:val="Статья ДоЗ"/>
    <w:basedOn w:val="2"/>
    <w:next w:val="a1"/>
    <w:link w:val="ab"/>
    <w:qFormat/>
    <w:rsid w:val="007A169A"/>
    <w:pPr>
      <w:keepLines/>
      <w:numPr>
        <w:ilvl w:val="2"/>
        <w:numId w:val="1"/>
      </w:numPr>
      <w:snapToGrid w:val="0"/>
      <w:spacing w:after="0"/>
      <w:jc w:val="both"/>
    </w:pPr>
    <w:rPr>
      <w:rFonts w:ascii="Times New Roman" w:hAnsi="Times New Roman"/>
      <w:i w:val="0"/>
      <w:iCs w:val="0"/>
      <w:szCs w:val="24"/>
      <w:lang w:eastAsia="en-US"/>
    </w:rPr>
  </w:style>
  <w:style w:type="character" w:customStyle="1" w:styleId="ab">
    <w:name w:val="Статья ДоЗ Знак"/>
    <w:basedOn w:val="a2"/>
    <w:link w:val="a0"/>
    <w:locked/>
    <w:rsid w:val="007A169A"/>
    <w:rPr>
      <w:b/>
      <w:bCs/>
      <w:sz w:val="28"/>
      <w:szCs w:val="24"/>
      <w:lang w:eastAsia="en-US"/>
    </w:rPr>
  </w:style>
  <w:style w:type="paragraph" w:customStyle="1" w:styleId="ac">
    <w:name w:val="Пункт ДоЗ"/>
    <w:basedOn w:val="aa"/>
    <w:link w:val="ad"/>
    <w:qFormat/>
    <w:rsid w:val="007A169A"/>
    <w:pPr>
      <w:tabs>
        <w:tab w:val="num" w:pos="907"/>
      </w:tabs>
      <w:ind w:left="907" w:hanging="907"/>
      <w:jc w:val="both"/>
    </w:pPr>
    <w:rPr>
      <w:sz w:val="28"/>
      <w:szCs w:val="28"/>
    </w:rPr>
  </w:style>
  <w:style w:type="character" w:customStyle="1" w:styleId="ad">
    <w:name w:val="Пункт ДоЗ Знак"/>
    <w:basedOn w:val="a2"/>
    <w:link w:val="ac"/>
    <w:locked/>
    <w:rsid w:val="007A169A"/>
    <w:rPr>
      <w:sz w:val="28"/>
      <w:szCs w:val="28"/>
    </w:rPr>
  </w:style>
  <w:style w:type="character" w:styleId="ae">
    <w:name w:val="Hyperlink"/>
    <w:basedOn w:val="a2"/>
    <w:unhideWhenUsed/>
    <w:rsid w:val="007A169A"/>
    <w:rPr>
      <w:rFonts w:ascii="Times New Roman" w:hAnsi="Times New Roman" w:cs="Times New Roman" w:hint="default"/>
      <w:color w:val="0000FF"/>
      <w:u w:val="single"/>
    </w:rPr>
  </w:style>
  <w:style w:type="character" w:styleId="af">
    <w:name w:val="FollowedHyperlink"/>
    <w:basedOn w:val="a2"/>
    <w:uiPriority w:val="99"/>
    <w:semiHidden/>
    <w:unhideWhenUsed/>
    <w:rsid w:val="007A169A"/>
    <w:rPr>
      <w:color w:val="800080" w:themeColor="followedHyperlink"/>
      <w:u w:val="single"/>
    </w:rPr>
  </w:style>
  <w:style w:type="paragraph" w:styleId="af0">
    <w:name w:val="footnote text"/>
    <w:aliases w:val="Знак2,Знак21, Знак,Знак6,Основной текст с отступом 21,Основной текст с отступом 211, Знак1 Знак1,Текст сноски Знак Знак1,Текст сноски Знак Знак Знак1,Текст сноски Знак Знак Знак Знак,Текст сноски Знак1 Знак Знак Знак Знак,F1, Знак6,Знак4"/>
    <w:basedOn w:val="a1"/>
    <w:link w:val="11"/>
    <w:uiPriority w:val="99"/>
    <w:unhideWhenUsed/>
    <w:qFormat/>
    <w:rsid w:val="007A169A"/>
  </w:style>
  <w:style w:type="character" w:customStyle="1" w:styleId="af1">
    <w:name w:val="Текст сноски Знак"/>
    <w:basedOn w:val="a2"/>
    <w:uiPriority w:val="99"/>
    <w:rsid w:val="007A169A"/>
  </w:style>
  <w:style w:type="paragraph" w:styleId="af2">
    <w:name w:val="header"/>
    <w:basedOn w:val="a1"/>
    <w:link w:val="12"/>
    <w:uiPriority w:val="99"/>
    <w:unhideWhenUsed/>
    <w:rsid w:val="007A169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2"/>
    <w:uiPriority w:val="99"/>
    <w:rsid w:val="007A169A"/>
  </w:style>
  <w:style w:type="paragraph" w:styleId="af4">
    <w:name w:val="footer"/>
    <w:basedOn w:val="a1"/>
    <w:link w:val="13"/>
    <w:uiPriority w:val="99"/>
    <w:unhideWhenUsed/>
    <w:rsid w:val="007A169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2"/>
    <w:uiPriority w:val="99"/>
    <w:rsid w:val="007A169A"/>
  </w:style>
  <w:style w:type="character" w:customStyle="1" w:styleId="af6">
    <w:name w:val="Основной текст Знак"/>
    <w:aliases w:val="Основной текст Знак Знак Знак Знак1,Основной текст Знак Знак Знак Знак Знак,body text Знак,body text Знак Знак Знак Знак,body text Знак Знак Знак1"/>
    <w:basedOn w:val="a2"/>
    <w:link w:val="af7"/>
    <w:locked/>
    <w:rsid w:val="007A169A"/>
    <w:rPr>
      <w:sz w:val="28"/>
    </w:rPr>
  </w:style>
  <w:style w:type="paragraph" w:styleId="af7">
    <w:name w:val="Body Text"/>
    <w:aliases w:val="Основной текст Знак Знак Знак,Основной текст Знак Знак Знак Знак,body text,body text Знак Знак Знак,body text Знак Знак"/>
    <w:basedOn w:val="a1"/>
    <w:link w:val="af6"/>
    <w:unhideWhenUsed/>
    <w:rsid w:val="007A169A"/>
    <w:pPr>
      <w:jc w:val="both"/>
    </w:pPr>
    <w:rPr>
      <w:sz w:val="28"/>
    </w:rPr>
  </w:style>
  <w:style w:type="character" w:customStyle="1" w:styleId="14">
    <w:name w:val="Основной текст Знак1"/>
    <w:aliases w:val="Основной текст Знак Знак Знак Знак2,Основной текст Знак Знак Знак Знак Знак1,body text Знак1,body text Знак Знак Знак Знак1,body text Знак Знак Знак2"/>
    <w:basedOn w:val="a2"/>
    <w:uiPriority w:val="99"/>
    <w:semiHidden/>
    <w:rsid w:val="007A169A"/>
  </w:style>
  <w:style w:type="paragraph" w:styleId="af8">
    <w:name w:val="Body Text Indent"/>
    <w:basedOn w:val="a1"/>
    <w:link w:val="af9"/>
    <w:uiPriority w:val="99"/>
    <w:unhideWhenUsed/>
    <w:rsid w:val="007A169A"/>
    <w:pPr>
      <w:spacing w:after="120"/>
      <w:ind w:left="283"/>
    </w:pPr>
  </w:style>
  <w:style w:type="character" w:customStyle="1" w:styleId="af9">
    <w:name w:val="Основной текст с отступом Знак"/>
    <w:basedOn w:val="a2"/>
    <w:link w:val="af8"/>
    <w:uiPriority w:val="99"/>
    <w:rsid w:val="007A169A"/>
  </w:style>
  <w:style w:type="paragraph" w:styleId="31">
    <w:name w:val="Body Text 3"/>
    <w:basedOn w:val="a1"/>
    <w:link w:val="32"/>
    <w:semiHidden/>
    <w:unhideWhenUsed/>
    <w:rsid w:val="007A169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semiHidden/>
    <w:rsid w:val="007A169A"/>
    <w:rPr>
      <w:sz w:val="16"/>
      <w:szCs w:val="16"/>
    </w:rPr>
  </w:style>
  <w:style w:type="paragraph" w:styleId="21">
    <w:name w:val="Body Text Indent 2"/>
    <w:basedOn w:val="a1"/>
    <w:link w:val="22"/>
    <w:semiHidden/>
    <w:unhideWhenUsed/>
    <w:rsid w:val="007A169A"/>
    <w:pPr>
      <w:widowControl w:val="0"/>
      <w:snapToGrid w:val="0"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semiHidden/>
    <w:rsid w:val="007A169A"/>
  </w:style>
  <w:style w:type="paragraph" w:styleId="33">
    <w:name w:val="Body Text Indent 3"/>
    <w:basedOn w:val="a1"/>
    <w:link w:val="34"/>
    <w:semiHidden/>
    <w:unhideWhenUsed/>
    <w:rsid w:val="007A169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semiHidden/>
    <w:rsid w:val="007A169A"/>
    <w:rPr>
      <w:sz w:val="16"/>
      <w:szCs w:val="16"/>
    </w:rPr>
  </w:style>
  <w:style w:type="paragraph" w:styleId="afa">
    <w:name w:val="Balloon Text"/>
    <w:basedOn w:val="a1"/>
    <w:link w:val="15"/>
    <w:unhideWhenUsed/>
    <w:rsid w:val="007A169A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2"/>
    <w:rsid w:val="007A169A"/>
    <w:rPr>
      <w:rFonts w:ascii="Tahoma" w:hAnsi="Tahoma" w:cs="Tahoma"/>
      <w:sz w:val="16"/>
      <w:szCs w:val="16"/>
    </w:rPr>
  </w:style>
  <w:style w:type="paragraph" w:customStyle="1" w:styleId="ConsCell">
    <w:name w:val="ConsCell"/>
    <w:rsid w:val="007A16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6">
    <w:name w:val="Абзац списка1"/>
    <w:basedOn w:val="a1"/>
    <w:rsid w:val="007A169A"/>
    <w:pPr>
      <w:ind w:left="720"/>
      <w:contextualSpacing/>
    </w:pPr>
  </w:style>
  <w:style w:type="character" w:customStyle="1" w:styleId="ConsPlusNormal">
    <w:name w:val="ConsPlusNormal Знак"/>
    <w:basedOn w:val="a2"/>
    <w:link w:val="ConsPlusNormal0"/>
    <w:locked/>
    <w:rsid w:val="007A169A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qFormat/>
    <w:rsid w:val="007A169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3">
    <w:name w:val="Основной текст (2)_"/>
    <w:link w:val="24"/>
    <w:locked/>
    <w:rsid w:val="007A169A"/>
    <w:rPr>
      <w:b/>
      <w:sz w:val="23"/>
      <w:shd w:val="clear" w:color="auto" w:fill="FFFFFF"/>
    </w:rPr>
  </w:style>
  <w:style w:type="paragraph" w:customStyle="1" w:styleId="24">
    <w:name w:val="Основной текст (2)"/>
    <w:basedOn w:val="a1"/>
    <w:link w:val="23"/>
    <w:rsid w:val="007A169A"/>
    <w:pPr>
      <w:widowControl w:val="0"/>
      <w:shd w:val="clear" w:color="auto" w:fill="FFFFFF"/>
      <w:spacing w:before="600" w:after="240" w:line="276" w:lineRule="exact"/>
      <w:jc w:val="center"/>
    </w:pPr>
    <w:rPr>
      <w:b/>
      <w:sz w:val="23"/>
    </w:rPr>
  </w:style>
  <w:style w:type="character" w:customStyle="1" w:styleId="afc">
    <w:name w:val="Основной текст_"/>
    <w:link w:val="17"/>
    <w:locked/>
    <w:rsid w:val="007A169A"/>
    <w:rPr>
      <w:sz w:val="23"/>
      <w:shd w:val="clear" w:color="auto" w:fill="FFFFFF"/>
    </w:rPr>
  </w:style>
  <w:style w:type="paragraph" w:customStyle="1" w:styleId="17">
    <w:name w:val="Основной текст1"/>
    <w:basedOn w:val="a1"/>
    <w:link w:val="afc"/>
    <w:rsid w:val="007A169A"/>
    <w:pPr>
      <w:widowControl w:val="0"/>
      <w:shd w:val="clear" w:color="auto" w:fill="FFFFFF"/>
      <w:spacing w:after="600" w:line="240" w:lineRule="atLeast"/>
    </w:pPr>
    <w:rPr>
      <w:sz w:val="23"/>
    </w:rPr>
  </w:style>
  <w:style w:type="paragraph" w:customStyle="1" w:styleId="ConsPlusNonformat">
    <w:name w:val="ConsPlusNonformat"/>
    <w:rsid w:val="007A169A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7A169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7A16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1"/>
    <w:uiPriority w:val="99"/>
    <w:rsid w:val="007A169A"/>
    <w:pPr>
      <w:widowControl w:val="0"/>
      <w:suppressAutoHyphens/>
      <w:jc w:val="both"/>
    </w:pPr>
    <w:rPr>
      <w:rFonts w:eastAsia="Arial Unicode MS"/>
      <w:sz w:val="24"/>
      <w:szCs w:val="24"/>
      <w:lang w:eastAsia="ar-SA"/>
    </w:rPr>
  </w:style>
  <w:style w:type="paragraph" w:customStyle="1" w:styleId="25">
    <w:name w:val="Обычный2"/>
    <w:rsid w:val="007A169A"/>
    <w:pPr>
      <w:suppressAutoHyphens/>
      <w:spacing w:line="100" w:lineRule="atLeast"/>
    </w:pPr>
    <w:rPr>
      <w:rFonts w:eastAsia="Arial"/>
      <w:kern w:val="2"/>
      <w:sz w:val="24"/>
      <w:szCs w:val="24"/>
      <w:lang w:eastAsia="ar-SA"/>
    </w:rPr>
  </w:style>
  <w:style w:type="character" w:customStyle="1" w:styleId="afd">
    <w:name w:val="Таблицы (моноширинный) Знак"/>
    <w:basedOn w:val="a2"/>
    <w:link w:val="afe"/>
    <w:uiPriority w:val="99"/>
    <w:locked/>
    <w:rsid w:val="007A169A"/>
    <w:rPr>
      <w:rFonts w:ascii="Courier New" w:hAnsi="Courier New" w:cs="Courier New"/>
    </w:rPr>
  </w:style>
  <w:style w:type="paragraph" w:customStyle="1" w:styleId="afe">
    <w:name w:val="Таблицы (моноширинный)"/>
    <w:basedOn w:val="a1"/>
    <w:next w:val="a1"/>
    <w:link w:val="afd"/>
    <w:uiPriority w:val="99"/>
    <w:rsid w:val="007A16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8">
    <w:name w:val="Текст1"/>
    <w:basedOn w:val="a1"/>
    <w:uiPriority w:val="99"/>
    <w:rsid w:val="007A169A"/>
    <w:pPr>
      <w:spacing w:line="360" w:lineRule="auto"/>
      <w:ind w:firstLine="720"/>
      <w:jc w:val="both"/>
    </w:pPr>
    <w:rPr>
      <w:sz w:val="28"/>
    </w:rPr>
  </w:style>
  <w:style w:type="character" w:customStyle="1" w:styleId="ConsNormal">
    <w:name w:val="ConsNormal Знак"/>
    <w:basedOn w:val="a2"/>
    <w:link w:val="ConsNormal0"/>
    <w:locked/>
    <w:rsid w:val="007A169A"/>
    <w:rPr>
      <w:rFonts w:ascii="Arial" w:hAnsi="Arial" w:cs="Arial"/>
      <w:snapToGrid w:val="0"/>
    </w:rPr>
  </w:style>
  <w:style w:type="paragraph" w:customStyle="1" w:styleId="ConsNormal0">
    <w:name w:val="ConsNormal"/>
    <w:link w:val="ConsNormal"/>
    <w:rsid w:val="007A169A"/>
    <w:pPr>
      <w:snapToGrid w:val="0"/>
      <w:ind w:firstLine="720"/>
    </w:pPr>
    <w:rPr>
      <w:rFonts w:ascii="Arial" w:hAnsi="Arial" w:cs="Arial"/>
      <w:snapToGrid w:val="0"/>
    </w:rPr>
  </w:style>
  <w:style w:type="paragraph" w:customStyle="1" w:styleId="aff">
    <w:name w:val="Пункт"/>
    <w:basedOn w:val="a1"/>
    <w:rsid w:val="007A169A"/>
    <w:pPr>
      <w:tabs>
        <w:tab w:val="num" w:pos="1980"/>
      </w:tabs>
      <w:ind w:left="1404" w:hanging="504"/>
      <w:jc w:val="both"/>
    </w:pPr>
    <w:rPr>
      <w:sz w:val="24"/>
      <w:szCs w:val="28"/>
    </w:rPr>
  </w:style>
  <w:style w:type="paragraph" w:customStyle="1" w:styleId="ConsNonformat">
    <w:name w:val="ConsNonformat"/>
    <w:rsid w:val="007A169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Normal">
    <w:name w:val="Normal Знак"/>
    <w:basedOn w:val="a2"/>
    <w:link w:val="19"/>
    <w:locked/>
    <w:rsid w:val="007A169A"/>
    <w:rPr>
      <w:sz w:val="24"/>
    </w:rPr>
  </w:style>
  <w:style w:type="paragraph" w:customStyle="1" w:styleId="19">
    <w:name w:val="Обычный1"/>
    <w:link w:val="Normal"/>
    <w:rsid w:val="007A169A"/>
    <w:rPr>
      <w:sz w:val="24"/>
    </w:rPr>
  </w:style>
  <w:style w:type="paragraph" w:customStyle="1" w:styleId="35">
    <w:name w:val="Обычный3"/>
    <w:rsid w:val="007A169A"/>
    <w:rPr>
      <w:sz w:val="24"/>
    </w:rPr>
  </w:style>
  <w:style w:type="paragraph" w:customStyle="1" w:styleId="p48">
    <w:name w:val="p48"/>
    <w:basedOn w:val="a1"/>
    <w:rsid w:val="007A169A"/>
    <w:pPr>
      <w:widowControl w:val="0"/>
      <w:tabs>
        <w:tab w:val="left" w:pos="595"/>
      </w:tabs>
      <w:suppressAutoHyphens/>
      <w:autoSpaceDE w:val="0"/>
      <w:spacing w:line="277" w:lineRule="atLeast"/>
      <w:ind w:left="788"/>
      <w:jc w:val="both"/>
    </w:pPr>
    <w:rPr>
      <w:sz w:val="24"/>
      <w:szCs w:val="24"/>
      <w:lang w:val="en-US" w:eastAsia="ar-SA"/>
    </w:rPr>
  </w:style>
  <w:style w:type="paragraph" w:customStyle="1" w:styleId="41">
    <w:name w:val="Обычный4"/>
    <w:rsid w:val="007A169A"/>
    <w:rPr>
      <w:sz w:val="24"/>
    </w:rPr>
  </w:style>
  <w:style w:type="paragraph" w:customStyle="1" w:styleId="51">
    <w:name w:val="Обычный5"/>
    <w:rsid w:val="007A169A"/>
    <w:rPr>
      <w:sz w:val="24"/>
    </w:rPr>
  </w:style>
  <w:style w:type="paragraph" w:customStyle="1" w:styleId="61">
    <w:name w:val="Обычный6"/>
    <w:rsid w:val="007A169A"/>
    <w:rPr>
      <w:sz w:val="24"/>
    </w:rPr>
  </w:style>
  <w:style w:type="paragraph" w:customStyle="1" w:styleId="Standard">
    <w:name w:val="Standard"/>
    <w:uiPriority w:val="99"/>
    <w:rsid w:val="007A169A"/>
    <w:pPr>
      <w:widowControl w:val="0"/>
      <w:suppressAutoHyphens/>
      <w:autoSpaceDN w:val="0"/>
    </w:pPr>
    <w:rPr>
      <w:rFonts w:ascii="Liberation Serif" w:eastAsia="Calibri" w:hAnsi="Liberation Serif" w:cs="Liberation Serif"/>
      <w:kern w:val="3"/>
      <w:sz w:val="24"/>
      <w:szCs w:val="24"/>
      <w:lang w:eastAsia="zh-CN"/>
    </w:rPr>
  </w:style>
  <w:style w:type="paragraph" w:customStyle="1" w:styleId="WW-">
    <w:name w:val="WW-Текст"/>
    <w:basedOn w:val="Standard"/>
    <w:uiPriority w:val="99"/>
    <w:rsid w:val="007A169A"/>
    <w:rPr>
      <w:rFonts w:ascii="Courier New" w:hAnsi="Courier New" w:cs="Courier New"/>
      <w:sz w:val="20"/>
      <w:szCs w:val="20"/>
    </w:rPr>
  </w:style>
  <w:style w:type="paragraph" w:customStyle="1" w:styleId="1a">
    <w:name w:val="Обычный отступ1"/>
    <w:basedOn w:val="Standard"/>
    <w:uiPriority w:val="99"/>
    <w:rsid w:val="007A169A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11">
    <w:name w:val="Текст сноски Знак1"/>
    <w:aliases w:val="Знак2 Знак,Знак21 Знак, Знак Знак,Знак6 Знак,Основной текст с отступом 21 Знак,Основной текст с отступом 211 Знак, Знак1 Знак1 Знак,Текст сноски Знак Знак1 Знак,Текст сноски Знак Знак Знак1 Знак,Текст сноски Знак Знак Знак Знак Знак"/>
    <w:basedOn w:val="a2"/>
    <w:link w:val="af0"/>
    <w:uiPriority w:val="99"/>
    <w:locked/>
    <w:rsid w:val="007A169A"/>
  </w:style>
  <w:style w:type="character" w:customStyle="1" w:styleId="12">
    <w:name w:val="Верхний колонтитул Знак1"/>
    <w:basedOn w:val="a2"/>
    <w:link w:val="af2"/>
    <w:locked/>
    <w:rsid w:val="007A169A"/>
  </w:style>
  <w:style w:type="character" w:customStyle="1" w:styleId="13">
    <w:name w:val="Нижний колонтитул Знак1"/>
    <w:basedOn w:val="a2"/>
    <w:link w:val="af4"/>
    <w:uiPriority w:val="99"/>
    <w:locked/>
    <w:rsid w:val="007A169A"/>
  </w:style>
  <w:style w:type="character" w:customStyle="1" w:styleId="15">
    <w:name w:val="Текст выноски Знак1"/>
    <w:basedOn w:val="a2"/>
    <w:link w:val="afa"/>
    <w:locked/>
    <w:rsid w:val="007A169A"/>
    <w:rPr>
      <w:rFonts w:ascii="Tahoma" w:hAnsi="Tahoma" w:cs="Tahoma"/>
      <w:sz w:val="16"/>
      <w:szCs w:val="16"/>
    </w:rPr>
  </w:style>
  <w:style w:type="character" w:customStyle="1" w:styleId="1b">
    <w:name w:val="Основной шрифт абзаца1"/>
    <w:rsid w:val="007A169A"/>
  </w:style>
  <w:style w:type="character" w:customStyle="1" w:styleId="blk">
    <w:name w:val="blk"/>
    <w:basedOn w:val="a2"/>
    <w:rsid w:val="007A169A"/>
  </w:style>
  <w:style w:type="character" w:customStyle="1" w:styleId="StrongEmphasis">
    <w:name w:val="Strong Emphasis"/>
    <w:uiPriority w:val="99"/>
    <w:rsid w:val="007A169A"/>
    <w:rPr>
      <w:b/>
      <w:bCs/>
    </w:rPr>
  </w:style>
  <w:style w:type="character" w:customStyle="1" w:styleId="apple-converted-space">
    <w:name w:val="apple-converted-space"/>
    <w:basedOn w:val="a2"/>
    <w:rsid w:val="007A169A"/>
  </w:style>
  <w:style w:type="numbering" w:customStyle="1" w:styleId="WW8Num3">
    <w:name w:val="WW8Num3"/>
    <w:rsid w:val="007A169A"/>
    <w:pPr>
      <w:numPr>
        <w:numId w:val="7"/>
      </w:numPr>
    </w:pPr>
  </w:style>
  <w:style w:type="character" w:customStyle="1" w:styleId="bold">
    <w:name w:val="bold"/>
    <w:rsid w:val="007A169A"/>
  </w:style>
  <w:style w:type="character" w:styleId="aff0">
    <w:name w:val="Emphasis"/>
    <w:uiPriority w:val="20"/>
    <w:qFormat/>
    <w:rsid w:val="007A169A"/>
    <w:rPr>
      <w:b/>
      <w:bCs/>
      <w:i/>
      <w:iCs/>
      <w:spacing w:val="10"/>
    </w:rPr>
  </w:style>
  <w:style w:type="paragraph" w:styleId="aff1">
    <w:name w:val="caption"/>
    <w:basedOn w:val="a1"/>
    <w:next w:val="a1"/>
    <w:uiPriority w:val="35"/>
    <w:semiHidden/>
    <w:unhideWhenUsed/>
    <w:qFormat/>
    <w:rsid w:val="007A169A"/>
    <w:pPr>
      <w:spacing w:after="200"/>
    </w:pPr>
    <w:rPr>
      <w:rFonts w:asciiTheme="majorHAnsi" w:eastAsiaTheme="majorEastAsia" w:hAnsiTheme="majorHAnsi" w:cstheme="majorBidi"/>
      <w:b/>
      <w:bCs/>
      <w:color w:val="4F81BD" w:themeColor="accent1"/>
      <w:sz w:val="18"/>
      <w:szCs w:val="18"/>
      <w:lang w:val="en-US" w:eastAsia="en-US" w:bidi="en-US"/>
    </w:rPr>
  </w:style>
  <w:style w:type="paragraph" w:styleId="aff2">
    <w:name w:val="Subtitle"/>
    <w:basedOn w:val="a1"/>
    <w:next w:val="a1"/>
    <w:link w:val="aff3"/>
    <w:uiPriority w:val="99"/>
    <w:qFormat/>
    <w:rsid w:val="007A169A"/>
    <w:pPr>
      <w:spacing w:after="200" w:line="276" w:lineRule="auto"/>
    </w:pPr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ff3">
    <w:name w:val="Подзаголовок Знак"/>
    <w:basedOn w:val="a2"/>
    <w:link w:val="aff2"/>
    <w:uiPriority w:val="99"/>
    <w:rsid w:val="007A169A"/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paragraph" w:styleId="26">
    <w:name w:val="Quote"/>
    <w:basedOn w:val="a1"/>
    <w:next w:val="a1"/>
    <w:link w:val="27"/>
    <w:uiPriority w:val="29"/>
    <w:qFormat/>
    <w:rsid w:val="007A169A"/>
    <w:pPr>
      <w:spacing w:after="200" w:line="276" w:lineRule="auto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7">
    <w:name w:val="Цитата 2 Знак"/>
    <w:basedOn w:val="a2"/>
    <w:link w:val="26"/>
    <w:uiPriority w:val="29"/>
    <w:rsid w:val="007A169A"/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aff4">
    <w:name w:val="Intense Quote"/>
    <w:basedOn w:val="a1"/>
    <w:next w:val="a1"/>
    <w:link w:val="aff5"/>
    <w:uiPriority w:val="30"/>
    <w:qFormat/>
    <w:rsid w:val="007A169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aff5">
    <w:name w:val="Выделенная цитата Знак"/>
    <w:basedOn w:val="a2"/>
    <w:link w:val="aff4"/>
    <w:uiPriority w:val="30"/>
    <w:rsid w:val="007A169A"/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aff6">
    <w:name w:val="TOC Heading"/>
    <w:basedOn w:val="1"/>
    <w:next w:val="a1"/>
    <w:uiPriority w:val="39"/>
    <w:semiHidden/>
    <w:unhideWhenUsed/>
    <w:qFormat/>
    <w:rsid w:val="007A169A"/>
    <w:pPr>
      <w:keepNext w:val="0"/>
      <w:keepLines w:val="0"/>
      <w:spacing w:after="200" w:line="276" w:lineRule="auto"/>
      <w:contextualSpacing/>
      <w:outlineLvl w:val="9"/>
    </w:pPr>
    <w:rPr>
      <w:b w:val="0"/>
      <w:bCs w:val="0"/>
      <w:smallCaps/>
      <w:color w:val="auto"/>
      <w:spacing w:val="5"/>
      <w:sz w:val="36"/>
      <w:szCs w:val="36"/>
      <w:lang w:val="en-US" w:eastAsia="en-US" w:bidi="en-US"/>
    </w:rPr>
  </w:style>
  <w:style w:type="paragraph" w:customStyle="1" w:styleId="71">
    <w:name w:val="Обычный7"/>
    <w:rsid w:val="007A169A"/>
    <w:pPr>
      <w:spacing w:after="200"/>
    </w:pPr>
    <w:rPr>
      <w:sz w:val="24"/>
      <w:lang w:val="en-US" w:bidi="en-US"/>
    </w:rPr>
  </w:style>
  <w:style w:type="paragraph" w:customStyle="1" w:styleId="110">
    <w:name w:val="Знак11 Знак"/>
    <w:basedOn w:val="a1"/>
    <w:rsid w:val="007A169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8">
    <w:name w:val="Style8"/>
    <w:basedOn w:val="a1"/>
    <w:rsid w:val="007A169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f7">
    <w:name w:val="Subtle Emphasis"/>
    <w:uiPriority w:val="19"/>
    <w:qFormat/>
    <w:rsid w:val="007A169A"/>
    <w:rPr>
      <w:i/>
      <w:iCs/>
    </w:rPr>
  </w:style>
  <w:style w:type="character" w:styleId="aff8">
    <w:name w:val="Intense Emphasis"/>
    <w:uiPriority w:val="21"/>
    <w:qFormat/>
    <w:rsid w:val="007A169A"/>
    <w:rPr>
      <w:b/>
      <w:bCs/>
      <w:i/>
      <w:iCs/>
    </w:rPr>
  </w:style>
  <w:style w:type="character" w:styleId="aff9">
    <w:name w:val="Subtle Reference"/>
    <w:basedOn w:val="a2"/>
    <w:uiPriority w:val="31"/>
    <w:qFormat/>
    <w:rsid w:val="007A169A"/>
    <w:rPr>
      <w:smallCaps/>
    </w:rPr>
  </w:style>
  <w:style w:type="character" w:styleId="affa">
    <w:name w:val="Intense Reference"/>
    <w:uiPriority w:val="32"/>
    <w:qFormat/>
    <w:rsid w:val="007A169A"/>
    <w:rPr>
      <w:b/>
      <w:bCs/>
      <w:smallCaps/>
    </w:rPr>
  </w:style>
  <w:style w:type="character" w:styleId="affb">
    <w:name w:val="Book Title"/>
    <w:basedOn w:val="a2"/>
    <w:uiPriority w:val="33"/>
    <w:qFormat/>
    <w:rsid w:val="007A169A"/>
    <w:rPr>
      <w:i/>
      <w:iCs/>
      <w:smallCaps/>
      <w:spacing w:val="5"/>
    </w:rPr>
  </w:style>
  <w:style w:type="table" w:styleId="affc">
    <w:name w:val="Table Grid"/>
    <w:basedOn w:val="a3"/>
    <w:uiPriority w:val="59"/>
    <w:rsid w:val="007A169A"/>
    <w:pPr>
      <w:widowControl w:val="0"/>
      <w:autoSpaceDE w:val="0"/>
      <w:autoSpaceDN w:val="0"/>
      <w:adjustRightInd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d">
    <w:name w:val="List Bullet"/>
    <w:basedOn w:val="a1"/>
    <w:autoRedefine/>
    <w:unhideWhenUsed/>
    <w:rsid w:val="007A169A"/>
    <w:pPr>
      <w:tabs>
        <w:tab w:val="left" w:pos="142"/>
        <w:tab w:val="left" w:pos="284"/>
        <w:tab w:val="left" w:pos="567"/>
      </w:tabs>
      <w:ind w:left="-284"/>
      <w:jc w:val="both"/>
    </w:pPr>
    <w:rPr>
      <w:color w:val="000000"/>
      <w:spacing w:val="-1"/>
      <w:sz w:val="24"/>
      <w:szCs w:val="24"/>
    </w:rPr>
  </w:style>
  <w:style w:type="paragraph" w:styleId="affe">
    <w:name w:val="Normal (Web)"/>
    <w:basedOn w:val="a1"/>
    <w:unhideWhenUsed/>
    <w:rsid w:val="007A169A"/>
    <w:pPr>
      <w:spacing w:before="100" w:beforeAutospacing="1" w:after="100" w:afterAutospacing="1"/>
    </w:pPr>
    <w:rPr>
      <w:sz w:val="24"/>
      <w:szCs w:val="24"/>
    </w:rPr>
  </w:style>
  <w:style w:type="paragraph" w:customStyle="1" w:styleId="afff">
    <w:name w:val="Стиль"/>
    <w:basedOn w:val="a1"/>
    <w:autoRedefine/>
    <w:semiHidden/>
    <w:rsid w:val="007A169A"/>
    <w:pPr>
      <w:tabs>
        <w:tab w:val="left" w:pos="2160"/>
      </w:tabs>
      <w:spacing w:before="120" w:line="240" w:lineRule="exact"/>
      <w:ind w:firstLine="709"/>
      <w:jc w:val="center"/>
    </w:pPr>
    <w:rPr>
      <w:b/>
      <w:bCs/>
      <w:noProof/>
      <w:kern w:val="28"/>
      <w:sz w:val="22"/>
      <w:szCs w:val="22"/>
    </w:rPr>
  </w:style>
  <w:style w:type="paragraph" w:customStyle="1" w:styleId="Web">
    <w:name w:val="Обычный (Web)"/>
    <w:basedOn w:val="a1"/>
    <w:semiHidden/>
    <w:rsid w:val="007A169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36">
    <w:name w:val="Стиль3"/>
    <w:basedOn w:val="a1"/>
    <w:link w:val="37"/>
    <w:uiPriority w:val="99"/>
    <w:rsid w:val="00ED1EFA"/>
    <w:pPr>
      <w:widowControl w:val="0"/>
      <w:tabs>
        <w:tab w:val="left" w:pos="1307"/>
      </w:tabs>
      <w:suppressAutoHyphens/>
      <w:ind w:left="1080"/>
      <w:jc w:val="both"/>
    </w:pPr>
    <w:rPr>
      <w:sz w:val="24"/>
      <w:szCs w:val="24"/>
      <w:lang w:eastAsia="ar-SA"/>
    </w:rPr>
  </w:style>
  <w:style w:type="character" w:customStyle="1" w:styleId="37">
    <w:name w:val="Стиль3 Знак"/>
    <w:link w:val="36"/>
    <w:uiPriority w:val="99"/>
    <w:locked/>
    <w:rsid w:val="00ED1EFA"/>
    <w:rPr>
      <w:sz w:val="24"/>
      <w:szCs w:val="24"/>
      <w:lang w:eastAsia="ar-SA"/>
    </w:rPr>
  </w:style>
  <w:style w:type="character" w:styleId="afff0">
    <w:name w:val="footnote reference"/>
    <w:aliases w:val="Знак сноски-FN"/>
    <w:uiPriority w:val="99"/>
    <w:rsid w:val="007C61F5"/>
    <w:rPr>
      <w:rFonts w:ascii="Times New Roman" w:hAnsi="Times New Roman" w:cs="Times New Roman" w:hint="default"/>
      <w:vertAlign w:val="superscript"/>
    </w:rPr>
  </w:style>
  <w:style w:type="character" w:customStyle="1" w:styleId="a9">
    <w:name w:val="Без интервала Знак"/>
    <w:link w:val="a8"/>
    <w:uiPriority w:val="99"/>
    <w:locked/>
    <w:rsid w:val="007C61F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uiPriority w:val="99"/>
    <w:rsid w:val="00F622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8">
    <w:name w:val="Техчасть2"/>
    <w:basedOn w:val="a1"/>
    <w:rsid w:val="00344FBB"/>
    <w:pPr>
      <w:tabs>
        <w:tab w:val="left" w:pos="284"/>
        <w:tab w:val="left" w:pos="567"/>
        <w:tab w:val="left" w:pos="851"/>
      </w:tabs>
      <w:ind w:firstLine="284"/>
      <w:jc w:val="both"/>
    </w:pPr>
  </w:style>
  <w:style w:type="paragraph" w:customStyle="1" w:styleId="29">
    <w:name w:val="ТехчастьТ2"/>
    <w:next w:val="28"/>
    <w:link w:val="2a"/>
    <w:rsid w:val="00344FBB"/>
    <w:pPr>
      <w:suppressAutoHyphens/>
    </w:pPr>
  </w:style>
  <w:style w:type="character" w:customStyle="1" w:styleId="2a">
    <w:name w:val="ТехчастьТ2 Знак"/>
    <w:link w:val="29"/>
    <w:rsid w:val="00344FBB"/>
  </w:style>
  <w:style w:type="paragraph" w:customStyle="1" w:styleId="formattext">
    <w:name w:val="formattext"/>
    <w:rsid w:val="00FC042A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customStyle="1" w:styleId="p9">
    <w:name w:val="p9"/>
    <w:basedOn w:val="a1"/>
    <w:rsid w:val="00E57B28"/>
    <w:pPr>
      <w:spacing w:before="100" w:beforeAutospacing="1" w:after="100" w:afterAutospacing="1"/>
    </w:pPr>
    <w:rPr>
      <w:sz w:val="24"/>
      <w:szCs w:val="24"/>
    </w:rPr>
  </w:style>
  <w:style w:type="paragraph" w:customStyle="1" w:styleId="2b">
    <w:name w:val="Абзац списка2"/>
    <w:basedOn w:val="a1"/>
    <w:qFormat/>
    <w:rsid w:val="00D4277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">
    <w:name w:val="HTML Preformatted"/>
    <w:basedOn w:val="a1"/>
    <w:link w:val="HTML0"/>
    <w:uiPriority w:val="99"/>
    <w:rsid w:val="004723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2"/>
    <w:link w:val="HTML"/>
    <w:uiPriority w:val="99"/>
    <w:rsid w:val="00472300"/>
    <w:rPr>
      <w:rFonts w:ascii="Courier New" w:hAnsi="Courier New"/>
    </w:rPr>
  </w:style>
  <w:style w:type="character" w:customStyle="1" w:styleId="extended-textfull">
    <w:name w:val="extended-text__full"/>
    <w:basedOn w:val="a2"/>
    <w:rsid w:val="00785CFE"/>
  </w:style>
  <w:style w:type="character" w:customStyle="1" w:styleId="extended-textshort">
    <w:name w:val="extended-text__short"/>
    <w:basedOn w:val="a2"/>
    <w:rsid w:val="00CC7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9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4E032D62F775A20DAC09BD7A5CDF69AC5DED1C23193AF41C9E3B89C7B23690A6D0C30843AE72CFV6U8L" TargetMode="External"/><Relationship Id="rId13" Type="http://schemas.openxmlformats.org/officeDocument/2006/relationships/hyperlink" Target="mailto:geges56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dor@admin-smolens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4B2ECCA6201820DFCF1DB9349C9F3CD5187971C7630C677DD8A98C7EFE5969C2694A2CEBC608897D8v6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674E6A23A5520BE2DBE4DB16B1E9B2DA2C9DFB01646A22FA3020D1D6E0YEmD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FC0A09E90DF2ACE6BD94C9A22F99770A2087348C0C5654221BDBD8087A6C11BD0F0EB288874BCEB8w2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{356F8E84-19A6-4915-8B26-69EA9FB95694}</b:Guid>
    <b:RefOrder>1</b:RefOrder>
  </b:Source>
</b:Sources>
</file>

<file path=customXml/itemProps1.xml><?xml version="1.0" encoding="utf-8"?>
<ds:datastoreItem xmlns:ds="http://schemas.openxmlformats.org/officeDocument/2006/customXml" ds:itemID="{6660B995-F945-4B16-B871-B5AC1DF65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12</Pages>
  <Words>6244</Words>
  <Characters>35596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Bubnova</dc:creator>
  <cp:lastModifiedBy>user</cp:lastModifiedBy>
  <cp:revision>65</cp:revision>
  <cp:lastPrinted>2022-03-24T07:03:00Z</cp:lastPrinted>
  <dcterms:created xsi:type="dcterms:W3CDTF">2020-03-04T08:23:00Z</dcterms:created>
  <dcterms:modified xsi:type="dcterms:W3CDTF">2022-04-22T11:44:00Z</dcterms:modified>
</cp:coreProperties>
</file>