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BCC" w:rsidRDefault="008E3BCC" w:rsidP="008E3BCC">
      <w:pPr>
        <w:ind w:firstLine="851"/>
        <w:jc w:val="center"/>
        <w:rPr>
          <w:b/>
          <w:szCs w:val="28"/>
        </w:rPr>
      </w:pPr>
    </w:p>
    <w:p w:rsidR="008E3BCC" w:rsidRDefault="008E3BCC" w:rsidP="008E3BCC">
      <w:pPr>
        <w:ind w:firstLine="851"/>
        <w:jc w:val="center"/>
        <w:rPr>
          <w:b/>
          <w:szCs w:val="28"/>
        </w:rPr>
      </w:pPr>
    </w:p>
    <w:p w:rsidR="008E3BCC" w:rsidRDefault="008E3BCC" w:rsidP="008E3BCC">
      <w:pPr>
        <w:ind w:firstLine="851"/>
        <w:jc w:val="center"/>
        <w:rPr>
          <w:b/>
          <w:szCs w:val="28"/>
        </w:rPr>
      </w:pPr>
    </w:p>
    <w:tbl>
      <w:tblPr>
        <w:tblpPr w:leftFromText="180" w:rightFromText="180" w:vertAnchor="page" w:horzAnchor="margin" w:tblpXSpec="center" w:tblpY="1554"/>
        <w:tblW w:w="10031" w:type="dxa"/>
        <w:tblLayout w:type="fixed"/>
        <w:tblLook w:val="0000" w:firstRow="0" w:lastRow="0" w:firstColumn="0" w:lastColumn="0" w:noHBand="0" w:noVBand="0"/>
      </w:tblPr>
      <w:tblGrid>
        <w:gridCol w:w="10031"/>
      </w:tblGrid>
      <w:tr w:rsidR="008E3BCC" w:rsidRPr="00D4657C" w:rsidTr="00546C5D">
        <w:tc>
          <w:tcPr>
            <w:tcW w:w="10031" w:type="dxa"/>
          </w:tcPr>
          <w:p w:rsidR="008E3BCC" w:rsidRPr="00D26A5E" w:rsidRDefault="008E3BCC" w:rsidP="00546C5D">
            <w:pPr>
              <w:tabs>
                <w:tab w:val="left" w:pos="142"/>
                <w:tab w:val="center" w:pos="4978"/>
                <w:tab w:val="left" w:pos="7557"/>
              </w:tabs>
              <w:snapToGrid w:val="0"/>
              <w:ind w:firstLine="0"/>
              <w:jc w:val="left"/>
            </w:pPr>
            <w:r>
              <w:t xml:space="preserve">                                                                      </w:t>
            </w:r>
            <w:r w:rsidRPr="00D4657C">
              <w:object w:dxaOrig="935" w:dyaOrig="1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48.75pt" o:ole="" filled="t">
                  <v:fill color2="black"/>
                  <v:imagedata r:id="rId6" o:title=""/>
                </v:shape>
                <o:OLEObject Type="Embed" ProgID="Word.Picture.8" ShapeID="_x0000_i1025" DrawAspect="Content" ObjectID="_1831021627" r:id="rId7"/>
              </w:object>
            </w:r>
            <w:r>
              <w:t xml:space="preserve">                 </w:t>
            </w:r>
          </w:p>
          <w:p w:rsidR="008E3BCC" w:rsidRPr="00D4657C" w:rsidRDefault="008E3BCC" w:rsidP="00546C5D">
            <w:pPr>
              <w:snapToGrid w:val="0"/>
              <w:rPr>
                <w:b/>
                <w:sz w:val="16"/>
              </w:rPr>
            </w:pPr>
          </w:p>
        </w:tc>
      </w:tr>
      <w:tr w:rsidR="008E3BCC" w:rsidRPr="00D4657C" w:rsidTr="00546C5D">
        <w:trPr>
          <w:trHeight w:val="1155"/>
        </w:trPr>
        <w:tc>
          <w:tcPr>
            <w:tcW w:w="10031" w:type="dxa"/>
          </w:tcPr>
          <w:p w:rsidR="008E3BCC" w:rsidRPr="008603FE" w:rsidRDefault="008E3BCC" w:rsidP="00546C5D">
            <w:pPr>
              <w:pStyle w:val="1"/>
              <w:snapToGrid w:val="0"/>
              <w:ind w:right="-828"/>
              <w:jc w:val="center"/>
              <w:rPr>
                <w:sz w:val="16"/>
              </w:rPr>
            </w:pPr>
            <w:r w:rsidRPr="008603FE">
              <w:rPr>
                <w:sz w:val="24"/>
              </w:rPr>
              <w:t>АДМИНИСТРАЦИЯ МУНИЦИПАЛЬНОГО ОБРАЗОВАНИЯ</w:t>
            </w:r>
          </w:p>
          <w:p w:rsidR="008E3BCC" w:rsidRPr="008603FE" w:rsidRDefault="008E3BCC" w:rsidP="00546C5D">
            <w:pPr>
              <w:pStyle w:val="1"/>
              <w:snapToGrid w:val="0"/>
              <w:ind w:right="-828"/>
              <w:jc w:val="center"/>
              <w:rPr>
                <w:sz w:val="24"/>
              </w:rPr>
            </w:pPr>
            <w:r w:rsidRPr="008603FE">
              <w:rPr>
                <w:sz w:val="24"/>
              </w:rPr>
              <w:t>«ДОРОГОБУЖСКИЙ МУНИЦИПАЛЬНЫЙ ОКРУГ»</w:t>
            </w:r>
          </w:p>
          <w:p w:rsidR="008E3BCC" w:rsidRPr="008603FE" w:rsidRDefault="008E3BCC" w:rsidP="00546C5D">
            <w:pPr>
              <w:pStyle w:val="1"/>
              <w:snapToGrid w:val="0"/>
              <w:ind w:right="-828"/>
              <w:jc w:val="center"/>
              <w:rPr>
                <w:sz w:val="16"/>
              </w:rPr>
            </w:pPr>
            <w:r w:rsidRPr="008603FE">
              <w:rPr>
                <w:sz w:val="24"/>
              </w:rPr>
              <w:t>СМОЛЕНСКОЙ ОБЛАСТИ</w:t>
            </w:r>
          </w:p>
          <w:p w:rsidR="008E3BCC" w:rsidRPr="00D4657C" w:rsidRDefault="008E3BCC" w:rsidP="00546C5D">
            <w:pPr>
              <w:pStyle w:val="2"/>
              <w:rPr>
                <w:b/>
                <w:sz w:val="24"/>
              </w:rPr>
            </w:pPr>
          </w:p>
          <w:p w:rsidR="008E3BCC" w:rsidRPr="00D4657C" w:rsidRDefault="008E3BCC" w:rsidP="00546C5D">
            <w:pPr>
              <w:ind w:firstLine="0"/>
              <w:jc w:val="center"/>
              <w:rPr>
                <w:b/>
                <w:bCs/>
              </w:rPr>
            </w:pPr>
            <w:r>
              <w:rPr>
                <w:b/>
                <w:bCs/>
              </w:rPr>
              <w:t xml:space="preserve">         </w:t>
            </w:r>
            <w:proofErr w:type="gramStart"/>
            <w:r w:rsidRPr="00D4657C">
              <w:rPr>
                <w:b/>
                <w:bCs/>
              </w:rPr>
              <w:t>П</w:t>
            </w:r>
            <w:proofErr w:type="gramEnd"/>
            <w:r w:rsidRPr="00D4657C">
              <w:rPr>
                <w:b/>
                <w:bCs/>
              </w:rPr>
              <w:t xml:space="preserve"> О С Т А Н О В Л Е Н И Е</w:t>
            </w:r>
          </w:p>
        </w:tc>
      </w:tr>
      <w:tr w:rsidR="008E3BCC" w:rsidRPr="00D4657C" w:rsidTr="00546C5D">
        <w:trPr>
          <w:trHeight w:val="667"/>
        </w:trPr>
        <w:tc>
          <w:tcPr>
            <w:tcW w:w="10031" w:type="dxa"/>
          </w:tcPr>
          <w:p w:rsidR="008E3BCC" w:rsidRPr="00D4657C" w:rsidRDefault="008E3BCC" w:rsidP="00546C5D">
            <w:pPr>
              <w:tabs>
                <w:tab w:val="left" w:pos="1185"/>
                <w:tab w:val="left" w:pos="3015"/>
              </w:tabs>
              <w:snapToGrid w:val="0"/>
              <w:rPr>
                <w:bCs/>
                <w:szCs w:val="28"/>
              </w:rPr>
            </w:pPr>
            <w:r w:rsidRPr="00D4657C">
              <w:rPr>
                <w:b/>
                <w:bCs/>
                <w:szCs w:val="28"/>
              </w:rPr>
              <w:t xml:space="preserve">           </w:t>
            </w:r>
            <w:r w:rsidRPr="00D4657C">
              <w:rPr>
                <w:bCs/>
                <w:szCs w:val="28"/>
              </w:rPr>
              <w:tab/>
            </w:r>
          </w:p>
          <w:p w:rsidR="008E3BCC" w:rsidRPr="00D4657C" w:rsidRDefault="008C37BA" w:rsidP="00546C5D">
            <w:pPr>
              <w:ind w:firstLine="0"/>
              <w:rPr>
                <w:szCs w:val="28"/>
              </w:rPr>
            </w:pPr>
            <w:r>
              <w:rPr>
                <w:szCs w:val="28"/>
              </w:rPr>
              <w:t>о</w:t>
            </w:r>
            <w:bookmarkStart w:id="0" w:name="_GoBack"/>
            <w:bookmarkEnd w:id="0"/>
            <w:r w:rsidR="008E3BCC">
              <w:rPr>
                <w:szCs w:val="28"/>
              </w:rPr>
              <w:t>т 20.01.2026 № 21</w:t>
            </w:r>
            <w:r w:rsidR="008E3BCC" w:rsidRPr="00D4657C">
              <w:rPr>
                <w:szCs w:val="28"/>
              </w:rPr>
              <w:t xml:space="preserve">                             </w:t>
            </w:r>
            <w:r w:rsidR="008E3BCC">
              <w:rPr>
                <w:szCs w:val="28"/>
              </w:rPr>
              <w:t xml:space="preserve">                              </w:t>
            </w:r>
            <w:r w:rsidR="008E3BCC" w:rsidRPr="00D4657C">
              <w:rPr>
                <w:szCs w:val="28"/>
              </w:rPr>
              <w:t xml:space="preserve">  </w:t>
            </w:r>
          </w:p>
        </w:tc>
      </w:tr>
    </w:tbl>
    <w:p w:rsidR="008E3BCC" w:rsidRDefault="008E3BCC" w:rsidP="008E3BCC">
      <w:pPr>
        <w:ind w:firstLine="851"/>
        <w:jc w:val="center"/>
        <w:rPr>
          <w:b/>
          <w:szCs w:val="28"/>
        </w:rPr>
      </w:pPr>
    </w:p>
    <w:p w:rsidR="008E3BCC" w:rsidRDefault="008E3BCC" w:rsidP="008E3BCC">
      <w:pPr>
        <w:ind w:firstLine="851"/>
        <w:jc w:val="center"/>
        <w:rPr>
          <w:b/>
          <w:szCs w:val="28"/>
        </w:rPr>
      </w:pPr>
    </w:p>
    <w:p w:rsidR="008E3BCC" w:rsidRDefault="008E3BCC" w:rsidP="008E3BCC">
      <w:pPr>
        <w:ind w:left="-567" w:firstLine="0"/>
        <w:jc w:val="left"/>
        <w:rPr>
          <w:b/>
          <w:szCs w:val="28"/>
        </w:rPr>
      </w:pPr>
      <w:r>
        <w:rPr>
          <w:sz w:val="24"/>
          <w:lang w:eastAsia="ar-SA"/>
        </w:rPr>
        <w:t xml:space="preserve"> </w:t>
      </w:r>
    </w:p>
    <w:tbl>
      <w:tblPr>
        <w:tblW w:w="0" w:type="auto"/>
        <w:tblInd w:w="-318" w:type="dxa"/>
        <w:tblLayout w:type="fixed"/>
        <w:tblLook w:val="0000" w:firstRow="0" w:lastRow="0" w:firstColumn="0" w:lastColumn="0" w:noHBand="0" w:noVBand="0"/>
      </w:tblPr>
      <w:tblGrid>
        <w:gridCol w:w="4821"/>
      </w:tblGrid>
      <w:tr w:rsidR="008E3BCC" w:rsidRPr="00A02CB5" w:rsidTr="00546C5D">
        <w:trPr>
          <w:trHeight w:val="1483"/>
        </w:trPr>
        <w:tc>
          <w:tcPr>
            <w:tcW w:w="4821" w:type="dxa"/>
          </w:tcPr>
          <w:p w:rsidR="008E3BCC" w:rsidRPr="00A02CB5" w:rsidRDefault="008E3BCC" w:rsidP="00546C5D">
            <w:pPr>
              <w:ind w:firstLine="0"/>
              <w:rPr>
                <w:sz w:val="24"/>
              </w:rPr>
            </w:pPr>
            <w:r w:rsidRPr="00A02CB5">
              <w:rPr>
                <w:sz w:val="24"/>
                <w:lang w:eastAsia="ar-SA"/>
              </w:rPr>
              <w:t xml:space="preserve">  О внесении изменений в  муниципальную программу</w:t>
            </w:r>
            <w:r w:rsidRPr="00A02CB5">
              <w:rPr>
                <w:sz w:val="24"/>
              </w:rPr>
              <w:t xml:space="preserve"> «Развитие образования и молодежной политики в муниципальном образовании «Дорогобужский муниципальный округ» Смоленской области» </w:t>
            </w:r>
          </w:p>
        </w:tc>
      </w:tr>
    </w:tbl>
    <w:p w:rsidR="008E3BCC" w:rsidRPr="00A02CB5" w:rsidRDefault="008E3BCC" w:rsidP="008E3BCC">
      <w:pPr>
        <w:rPr>
          <w:sz w:val="24"/>
        </w:rPr>
      </w:pPr>
      <w:r w:rsidRPr="00A02CB5">
        <w:rPr>
          <w:sz w:val="24"/>
        </w:rPr>
        <w:t xml:space="preserve">      </w:t>
      </w:r>
    </w:p>
    <w:p w:rsidR="008E3BCC" w:rsidRPr="00A02CB5" w:rsidRDefault="008E3BCC" w:rsidP="008E3BCC">
      <w:pPr>
        <w:ind w:left="-426"/>
        <w:rPr>
          <w:sz w:val="24"/>
        </w:rPr>
      </w:pPr>
    </w:p>
    <w:p w:rsidR="008E3BCC" w:rsidRPr="00A02CB5" w:rsidRDefault="008E3BCC" w:rsidP="008E3BCC">
      <w:pPr>
        <w:widowControl/>
        <w:ind w:left="-426"/>
        <w:rPr>
          <w:sz w:val="24"/>
          <w:lang w:eastAsia="ar-SA"/>
        </w:rPr>
      </w:pPr>
      <w:proofErr w:type="gramStart"/>
      <w:r w:rsidRPr="00A02CB5">
        <w:rPr>
          <w:color w:val="000000"/>
          <w:sz w:val="24"/>
          <w:shd w:val="clear" w:color="auto" w:fill="FFFFFF"/>
        </w:rPr>
        <w:t xml:space="preserve">В соответствии с Порядком принятия решения о разработке муниципальных программ, их формирования и реализации, утвержденным постановлением Администрации муниципального образования «Дорогобужский муниципальный округ» Смоленской области от 17.01.2025 №62 </w:t>
      </w:r>
      <w:r w:rsidRPr="00A02CB5">
        <w:rPr>
          <w:color w:val="2C2D2E"/>
          <w:sz w:val="24"/>
          <w:shd w:val="clear" w:color="auto" w:fill="FFFFFF"/>
        </w:rPr>
        <w:t>(в редакции постановления Администрации муниципального образования «Дорогобужский муниципальный округ» Смоленской области от 25.04.2025 №524)</w:t>
      </w:r>
      <w:r w:rsidRPr="00A02CB5">
        <w:rPr>
          <w:color w:val="000000"/>
          <w:sz w:val="24"/>
          <w:shd w:val="clear" w:color="auto" w:fill="FFFFFF"/>
        </w:rPr>
        <w:t>,</w:t>
      </w:r>
      <w:r w:rsidRPr="00A02CB5">
        <w:rPr>
          <w:sz w:val="24"/>
        </w:rPr>
        <w:t xml:space="preserve"> решением Дорогобужской окружной Думы от 23.12.2025 № 130 «О бюджете муниципального образования «Дорогобужский муниципальный округ» Смоленской области на 2026 год</w:t>
      </w:r>
      <w:proofErr w:type="gramEnd"/>
      <w:r w:rsidRPr="00A02CB5">
        <w:rPr>
          <w:sz w:val="24"/>
        </w:rPr>
        <w:t xml:space="preserve"> и плановый период 2027 и 2028 годов</w:t>
      </w:r>
      <w:r>
        <w:rPr>
          <w:sz w:val="24"/>
        </w:rPr>
        <w:t>»</w:t>
      </w:r>
      <w:r w:rsidRPr="00A02CB5">
        <w:rPr>
          <w:sz w:val="24"/>
        </w:rPr>
        <w:t>,</w:t>
      </w:r>
    </w:p>
    <w:p w:rsidR="008E3BCC" w:rsidRPr="00A02CB5" w:rsidRDefault="008E3BCC" w:rsidP="008E3BCC">
      <w:pPr>
        <w:ind w:left="-426" w:firstLine="708"/>
        <w:rPr>
          <w:sz w:val="24"/>
        </w:rPr>
      </w:pPr>
    </w:p>
    <w:p w:rsidR="008E3BCC" w:rsidRPr="00A02CB5" w:rsidRDefault="008E3BCC" w:rsidP="008E3BCC">
      <w:pPr>
        <w:ind w:left="-426" w:firstLine="708"/>
        <w:rPr>
          <w:sz w:val="24"/>
        </w:rPr>
      </w:pPr>
      <w:r w:rsidRPr="00A02CB5">
        <w:rPr>
          <w:sz w:val="24"/>
        </w:rPr>
        <w:t xml:space="preserve">Администрация муниципального образования «Дорогобужский муниципальный округ» Смоленской области  </w:t>
      </w:r>
      <w:proofErr w:type="gramStart"/>
      <w:r w:rsidRPr="00A02CB5">
        <w:rPr>
          <w:sz w:val="24"/>
        </w:rPr>
        <w:t>п</w:t>
      </w:r>
      <w:proofErr w:type="gramEnd"/>
      <w:r w:rsidRPr="00A02CB5">
        <w:rPr>
          <w:sz w:val="24"/>
        </w:rPr>
        <w:t xml:space="preserve"> о с т а н о в л я е т:</w:t>
      </w:r>
    </w:p>
    <w:p w:rsidR="008E3BCC" w:rsidRPr="00A02CB5" w:rsidRDefault="008E3BCC" w:rsidP="008E3BCC">
      <w:pPr>
        <w:ind w:left="-426" w:firstLine="0"/>
        <w:rPr>
          <w:b/>
          <w:bCs/>
          <w:sz w:val="24"/>
        </w:rPr>
      </w:pPr>
      <w:r w:rsidRPr="00A02CB5">
        <w:rPr>
          <w:sz w:val="24"/>
          <w:lang w:eastAsia="ar-SA"/>
        </w:rPr>
        <w:t xml:space="preserve"> </w:t>
      </w:r>
    </w:p>
    <w:p w:rsidR="008E3BCC" w:rsidRPr="00A02CB5" w:rsidRDefault="008E3BCC" w:rsidP="008E3BCC">
      <w:pPr>
        <w:widowControl/>
        <w:ind w:left="-426" w:firstLine="0"/>
        <w:rPr>
          <w:sz w:val="24"/>
        </w:rPr>
      </w:pPr>
      <w:r w:rsidRPr="00A02CB5">
        <w:rPr>
          <w:sz w:val="24"/>
          <w:lang w:eastAsia="ar-SA"/>
        </w:rPr>
        <w:t xml:space="preserve">          </w:t>
      </w:r>
      <w:proofErr w:type="gramStart"/>
      <w:r w:rsidRPr="00A02CB5">
        <w:rPr>
          <w:sz w:val="24"/>
          <w:lang w:eastAsia="ar-SA"/>
        </w:rPr>
        <w:t xml:space="preserve">Внести изменения в муниципальную программу </w:t>
      </w:r>
      <w:r w:rsidRPr="00A02CB5">
        <w:rPr>
          <w:sz w:val="24"/>
        </w:rPr>
        <w:t xml:space="preserve"> «Развитие образования и молодежной политики в муниципальном образовании «Дорогобужский муниципальный округ» Смоленской области»,  утвержденную постановлением Администрации муниципального образования «Дорогобужский район» Смоленской области от 25.10.2024 №883 (в редакции постановлений Администрации муниципального образования «Дорогобужский муниципальный округ» Смоленской области от 16.01.2025 №58, от 10.04.2025 №437-а, от 11.06.2025 №713, от 27.06.2025 №811-а, от 08.08.2025 №1008, от 29.10.2025 №1408, от</w:t>
      </w:r>
      <w:proofErr w:type="gramEnd"/>
      <w:r w:rsidRPr="00A02CB5">
        <w:rPr>
          <w:sz w:val="24"/>
        </w:rPr>
        <w:t xml:space="preserve"> </w:t>
      </w:r>
      <w:proofErr w:type="gramStart"/>
      <w:r w:rsidRPr="00A02CB5">
        <w:rPr>
          <w:sz w:val="24"/>
        </w:rPr>
        <w:t>23.12.2025 №1739, от 23.12.2025 №1744-а), изложив ее в новой редакции (прилагается).</w:t>
      </w:r>
      <w:proofErr w:type="gramEnd"/>
    </w:p>
    <w:p w:rsidR="008E3BCC" w:rsidRPr="00A02CB5" w:rsidRDefault="008E3BCC" w:rsidP="008E3BCC">
      <w:pPr>
        <w:ind w:left="-426" w:firstLine="708"/>
        <w:rPr>
          <w:sz w:val="24"/>
        </w:rPr>
      </w:pPr>
    </w:p>
    <w:p w:rsidR="008E3BCC" w:rsidRPr="00A02CB5" w:rsidRDefault="008E3BCC" w:rsidP="008E3BCC">
      <w:pPr>
        <w:tabs>
          <w:tab w:val="left" w:pos="567"/>
        </w:tabs>
        <w:ind w:left="-426"/>
        <w:rPr>
          <w:sz w:val="24"/>
        </w:rPr>
      </w:pPr>
      <w:r w:rsidRPr="00A02CB5">
        <w:rPr>
          <w:sz w:val="24"/>
        </w:rPr>
        <w:t xml:space="preserve">         </w:t>
      </w:r>
    </w:p>
    <w:p w:rsidR="008E3BCC" w:rsidRPr="00A02CB5" w:rsidRDefault="008E3BCC" w:rsidP="008E3BCC">
      <w:pPr>
        <w:ind w:left="-426" w:firstLine="0"/>
        <w:rPr>
          <w:sz w:val="24"/>
        </w:rPr>
      </w:pPr>
      <w:r w:rsidRPr="00A02CB5">
        <w:rPr>
          <w:sz w:val="24"/>
        </w:rPr>
        <w:t>Глава муниципального образования</w:t>
      </w:r>
    </w:p>
    <w:p w:rsidR="008E3BCC" w:rsidRPr="00A02CB5" w:rsidRDefault="008E3BCC" w:rsidP="008E3BCC">
      <w:pPr>
        <w:widowControl/>
        <w:tabs>
          <w:tab w:val="left" w:pos="2492"/>
        </w:tabs>
        <w:ind w:left="-426" w:firstLine="0"/>
        <w:rPr>
          <w:sz w:val="24"/>
        </w:rPr>
      </w:pPr>
      <w:r w:rsidRPr="00A02CB5">
        <w:rPr>
          <w:sz w:val="24"/>
        </w:rPr>
        <w:t xml:space="preserve">«Дорогобужский муниципальный округ» </w:t>
      </w:r>
    </w:p>
    <w:p w:rsidR="008E3BCC" w:rsidRPr="00A02CB5" w:rsidRDefault="008E3BCC" w:rsidP="008E3BCC">
      <w:pPr>
        <w:widowControl/>
        <w:tabs>
          <w:tab w:val="left" w:pos="2492"/>
        </w:tabs>
        <w:ind w:left="-426" w:firstLine="0"/>
        <w:rPr>
          <w:sz w:val="24"/>
        </w:rPr>
      </w:pPr>
      <w:r w:rsidRPr="00A02CB5">
        <w:rPr>
          <w:sz w:val="24"/>
        </w:rPr>
        <w:t xml:space="preserve">Смоленской области                                                                    </w:t>
      </w:r>
      <w:r>
        <w:rPr>
          <w:sz w:val="24"/>
        </w:rPr>
        <w:t xml:space="preserve">                      </w:t>
      </w:r>
      <w:r w:rsidRPr="00A02CB5">
        <w:rPr>
          <w:sz w:val="24"/>
        </w:rPr>
        <w:t xml:space="preserve">        </w:t>
      </w:r>
      <w:r w:rsidRPr="00A02CB5">
        <w:rPr>
          <w:b/>
          <w:sz w:val="24"/>
        </w:rPr>
        <w:t xml:space="preserve">К.Н. </w:t>
      </w:r>
      <w:proofErr w:type="spellStart"/>
      <w:r w:rsidRPr="00A02CB5">
        <w:rPr>
          <w:b/>
          <w:sz w:val="24"/>
        </w:rPr>
        <w:t>Серенков</w:t>
      </w:r>
      <w:proofErr w:type="spellEnd"/>
    </w:p>
    <w:p w:rsidR="008E3BCC" w:rsidRPr="00A02CB5" w:rsidRDefault="008E3BCC" w:rsidP="008E3BCC">
      <w:pPr>
        <w:ind w:left="-426" w:firstLine="0"/>
        <w:jc w:val="left"/>
        <w:rPr>
          <w:b/>
          <w:sz w:val="24"/>
        </w:rPr>
      </w:pPr>
    </w:p>
    <w:p w:rsidR="008E3BCC" w:rsidRPr="00A02CB5" w:rsidRDefault="008E3BCC" w:rsidP="008E3BCC">
      <w:pPr>
        <w:rPr>
          <w:sz w:val="24"/>
        </w:rPr>
      </w:pPr>
    </w:p>
    <w:p w:rsidR="008E3BCC" w:rsidRDefault="008E3BCC" w:rsidP="008E3BCC">
      <w:pPr>
        <w:ind w:firstLine="851"/>
        <w:jc w:val="center"/>
        <w:rPr>
          <w:b/>
          <w:szCs w:val="28"/>
        </w:rPr>
      </w:pPr>
    </w:p>
    <w:p w:rsidR="008E3BCC" w:rsidRDefault="008E3BCC" w:rsidP="008E3BCC">
      <w:pPr>
        <w:ind w:firstLine="851"/>
        <w:jc w:val="center"/>
        <w:rPr>
          <w:b/>
          <w:szCs w:val="28"/>
        </w:rPr>
      </w:pPr>
    </w:p>
    <w:p w:rsidR="008E3BCC" w:rsidRDefault="008E3BCC" w:rsidP="008E3BCC">
      <w:pPr>
        <w:ind w:firstLine="851"/>
        <w:jc w:val="center"/>
        <w:rPr>
          <w:b/>
          <w:szCs w:val="28"/>
        </w:rPr>
      </w:pPr>
    </w:p>
    <w:p w:rsidR="008E3BCC" w:rsidRDefault="008E3BCC" w:rsidP="008E3BCC">
      <w:pPr>
        <w:ind w:firstLine="851"/>
        <w:jc w:val="center"/>
        <w:rPr>
          <w:b/>
          <w:szCs w:val="28"/>
        </w:rPr>
      </w:pPr>
    </w:p>
    <w:p w:rsidR="008E3BCC" w:rsidRPr="00D84317" w:rsidRDefault="008E3BCC" w:rsidP="008E3BCC">
      <w:pPr>
        <w:ind w:firstLine="0"/>
        <w:rPr>
          <w:szCs w:val="28"/>
        </w:rPr>
      </w:pPr>
      <w:r>
        <w:rPr>
          <w:b/>
          <w:szCs w:val="28"/>
        </w:rPr>
        <w:t xml:space="preserve">                                                                                   </w:t>
      </w:r>
      <w:r w:rsidRPr="00920C2E">
        <w:rPr>
          <w:b/>
          <w:szCs w:val="28"/>
        </w:rPr>
        <w:t xml:space="preserve">        </w:t>
      </w:r>
      <w:r>
        <w:rPr>
          <w:b/>
          <w:szCs w:val="28"/>
        </w:rPr>
        <w:t xml:space="preserve">     </w:t>
      </w:r>
    </w:p>
    <w:p w:rsidR="008E3BCC" w:rsidRDefault="008E3BCC" w:rsidP="008E3BCC">
      <w:pPr>
        <w:ind w:firstLine="851"/>
        <w:jc w:val="center"/>
        <w:rPr>
          <w:b/>
          <w:szCs w:val="28"/>
        </w:rPr>
      </w:pPr>
    </w:p>
    <w:p w:rsidR="008E3BCC" w:rsidRDefault="008E3BCC" w:rsidP="008E3BCC">
      <w:pPr>
        <w:ind w:firstLine="0"/>
        <w:rPr>
          <w:b/>
          <w:szCs w:val="28"/>
        </w:rPr>
      </w:pPr>
    </w:p>
    <w:p w:rsidR="008E3BCC" w:rsidRPr="008E3BCC" w:rsidRDefault="008E3BCC" w:rsidP="008E3BCC">
      <w:pPr>
        <w:ind w:firstLine="0"/>
        <w:rPr>
          <w:szCs w:val="28"/>
        </w:rPr>
      </w:pPr>
      <w:r>
        <w:rPr>
          <w:b/>
          <w:szCs w:val="28"/>
        </w:rPr>
        <w:t xml:space="preserve">                                                                            </w:t>
      </w:r>
    </w:p>
    <w:tbl>
      <w:tblPr>
        <w:tblpPr w:leftFromText="180" w:rightFromText="180" w:vertAnchor="page" w:horzAnchor="margin" w:tblpXSpec="right" w:tblpY="452"/>
        <w:tblW w:w="0" w:type="auto"/>
        <w:tblLook w:val="04A0" w:firstRow="1" w:lastRow="0" w:firstColumn="1" w:lastColumn="0" w:noHBand="0" w:noVBand="1"/>
      </w:tblPr>
      <w:tblGrid>
        <w:gridCol w:w="4926"/>
      </w:tblGrid>
      <w:tr w:rsidR="008E3BCC" w:rsidRPr="00D4657C" w:rsidTr="00546C5D">
        <w:trPr>
          <w:trHeight w:val="1280"/>
        </w:trPr>
        <w:tc>
          <w:tcPr>
            <w:tcW w:w="4926" w:type="dxa"/>
          </w:tcPr>
          <w:p w:rsidR="008E3BCC" w:rsidRPr="00D4657C" w:rsidRDefault="008E3BCC" w:rsidP="00546C5D">
            <w:pPr>
              <w:autoSpaceDE w:val="0"/>
              <w:autoSpaceDN w:val="0"/>
              <w:adjustRightInd w:val="0"/>
              <w:ind w:firstLine="0"/>
              <w:jc w:val="left"/>
              <w:outlineLvl w:val="0"/>
              <w:rPr>
                <w:sz w:val="20"/>
                <w:szCs w:val="20"/>
              </w:rPr>
            </w:pPr>
            <w:r w:rsidRPr="00D4657C">
              <w:rPr>
                <w:sz w:val="20"/>
                <w:szCs w:val="20"/>
              </w:rPr>
              <w:t>УТВЕРЖДЕНА</w:t>
            </w:r>
          </w:p>
          <w:p w:rsidR="008E3BCC" w:rsidRPr="00D4657C" w:rsidRDefault="008E3BCC" w:rsidP="00546C5D">
            <w:pPr>
              <w:ind w:firstLine="0"/>
              <w:jc w:val="center"/>
              <w:rPr>
                <w:sz w:val="20"/>
                <w:szCs w:val="20"/>
              </w:rPr>
            </w:pPr>
            <w:r w:rsidRPr="00D4657C">
              <w:rPr>
                <w:sz w:val="20"/>
                <w:szCs w:val="20"/>
              </w:rPr>
              <w:t xml:space="preserve">постановлением Администрации        </w:t>
            </w:r>
            <w:proofErr w:type="gramStart"/>
            <w:r w:rsidRPr="00D4657C">
              <w:rPr>
                <w:sz w:val="20"/>
                <w:szCs w:val="20"/>
              </w:rPr>
              <w:t>муниципального</w:t>
            </w:r>
            <w:proofErr w:type="gramEnd"/>
          </w:p>
          <w:p w:rsidR="008E3BCC" w:rsidRPr="00D4657C" w:rsidRDefault="008E3BCC" w:rsidP="00546C5D">
            <w:pPr>
              <w:ind w:firstLine="0"/>
              <w:rPr>
                <w:sz w:val="20"/>
                <w:szCs w:val="20"/>
              </w:rPr>
            </w:pPr>
            <w:proofErr w:type="gramStart"/>
            <w:r>
              <w:rPr>
                <w:sz w:val="20"/>
                <w:szCs w:val="20"/>
              </w:rPr>
              <w:t>образования «Дорогобужский район</w:t>
            </w:r>
            <w:r w:rsidRPr="00D4657C">
              <w:rPr>
                <w:sz w:val="20"/>
                <w:szCs w:val="20"/>
              </w:rPr>
              <w:t>»                                                        Смоленс</w:t>
            </w:r>
            <w:r>
              <w:rPr>
                <w:sz w:val="20"/>
                <w:szCs w:val="20"/>
              </w:rPr>
              <w:t xml:space="preserve">кой области </w:t>
            </w:r>
            <w:r w:rsidRPr="00D4657C">
              <w:rPr>
                <w:sz w:val="20"/>
                <w:szCs w:val="20"/>
              </w:rPr>
              <w:t xml:space="preserve">от </w:t>
            </w:r>
            <w:r>
              <w:rPr>
                <w:sz w:val="20"/>
                <w:szCs w:val="20"/>
              </w:rPr>
              <w:t xml:space="preserve"> 25.10.2024 </w:t>
            </w:r>
            <w:r w:rsidRPr="00D4657C">
              <w:rPr>
                <w:sz w:val="20"/>
                <w:szCs w:val="20"/>
              </w:rPr>
              <w:t>№</w:t>
            </w:r>
            <w:r>
              <w:rPr>
                <w:sz w:val="20"/>
                <w:szCs w:val="20"/>
              </w:rPr>
              <w:t xml:space="preserve"> 883 (в редакции постановлений </w:t>
            </w:r>
            <w:r w:rsidRPr="00D4657C">
              <w:rPr>
                <w:sz w:val="20"/>
                <w:szCs w:val="20"/>
              </w:rPr>
              <w:t xml:space="preserve"> Администрации        муниципального</w:t>
            </w:r>
            <w:proofErr w:type="gramEnd"/>
          </w:p>
          <w:p w:rsidR="008E3BCC" w:rsidRPr="00AF6397" w:rsidRDefault="008E3BCC" w:rsidP="00546C5D">
            <w:pPr>
              <w:ind w:firstLine="0"/>
              <w:rPr>
                <w:b/>
                <w:sz w:val="20"/>
                <w:szCs w:val="20"/>
              </w:rPr>
            </w:pPr>
            <w:r>
              <w:rPr>
                <w:sz w:val="20"/>
                <w:szCs w:val="20"/>
              </w:rPr>
              <w:t>образования «Дорогобужский муниципальный округ</w:t>
            </w:r>
            <w:r w:rsidRPr="00D4657C">
              <w:rPr>
                <w:sz w:val="20"/>
                <w:szCs w:val="20"/>
              </w:rPr>
              <w:t>»                                                        Смоленс</w:t>
            </w:r>
            <w:r>
              <w:rPr>
                <w:sz w:val="20"/>
                <w:szCs w:val="20"/>
              </w:rPr>
              <w:t xml:space="preserve">кой области </w:t>
            </w:r>
            <w:r w:rsidRPr="00D4657C">
              <w:rPr>
                <w:sz w:val="20"/>
                <w:szCs w:val="20"/>
              </w:rPr>
              <w:t>от</w:t>
            </w:r>
            <w:r w:rsidRPr="00F61172">
              <w:rPr>
                <w:szCs w:val="28"/>
              </w:rPr>
              <w:t xml:space="preserve"> </w:t>
            </w:r>
            <w:r w:rsidRPr="00AF6397">
              <w:rPr>
                <w:sz w:val="20"/>
                <w:szCs w:val="20"/>
              </w:rPr>
              <w:t xml:space="preserve">16.01.2025 №58, от 10.04.2025 №437-а, от 11.06.2025 №713, от 27.06.2025 №811-а, от 08.08.2025 №1008, </w:t>
            </w:r>
            <w:proofErr w:type="gramStart"/>
            <w:r w:rsidRPr="00AF6397">
              <w:rPr>
                <w:sz w:val="20"/>
                <w:szCs w:val="20"/>
              </w:rPr>
              <w:t>от</w:t>
            </w:r>
            <w:proofErr w:type="gramEnd"/>
            <w:r w:rsidRPr="00AF6397">
              <w:rPr>
                <w:sz w:val="20"/>
                <w:szCs w:val="20"/>
              </w:rPr>
              <w:t xml:space="preserve"> 29.10.2025 №1408, от 23.12.2025 №1739, от 23.12.2025 №1744-а</w:t>
            </w:r>
            <w:r>
              <w:rPr>
                <w:sz w:val="20"/>
                <w:szCs w:val="20"/>
              </w:rPr>
              <w:t>, от  20.01.2026 №21</w:t>
            </w:r>
          </w:p>
          <w:p w:rsidR="008E3BCC" w:rsidRPr="00D4657C" w:rsidRDefault="008E3BCC" w:rsidP="00546C5D">
            <w:pPr>
              <w:ind w:firstLine="0"/>
              <w:jc w:val="right"/>
              <w:rPr>
                <w:b/>
                <w:szCs w:val="28"/>
              </w:rPr>
            </w:pPr>
          </w:p>
        </w:tc>
      </w:tr>
    </w:tbl>
    <w:p w:rsidR="008E3BCC" w:rsidRDefault="008E3BCC" w:rsidP="008E3BCC">
      <w:pPr>
        <w:ind w:firstLine="0"/>
        <w:rPr>
          <w:b/>
          <w:szCs w:val="28"/>
        </w:rPr>
      </w:pPr>
    </w:p>
    <w:p w:rsidR="008E3BCC" w:rsidRDefault="008E3BCC" w:rsidP="008E3BCC">
      <w:pPr>
        <w:ind w:firstLine="851"/>
        <w:jc w:val="center"/>
        <w:rPr>
          <w:b/>
          <w:szCs w:val="28"/>
        </w:rPr>
      </w:pPr>
      <w:r w:rsidRPr="00D4657C">
        <w:rPr>
          <w:b/>
          <w:szCs w:val="28"/>
        </w:rPr>
        <w:t xml:space="preserve">МУНИЦИПАЛЬНАЯ ПРОГРАММА </w:t>
      </w:r>
    </w:p>
    <w:p w:rsidR="008E3BCC" w:rsidRPr="00D4657C" w:rsidRDefault="008E3BCC" w:rsidP="008E3BCC">
      <w:pPr>
        <w:ind w:firstLine="851"/>
        <w:jc w:val="center"/>
        <w:rPr>
          <w:b/>
          <w:szCs w:val="28"/>
        </w:rPr>
      </w:pPr>
    </w:p>
    <w:p w:rsidR="008E3BCC" w:rsidRPr="00D4657C" w:rsidRDefault="008E3BCC" w:rsidP="008E3BCC">
      <w:pPr>
        <w:jc w:val="center"/>
        <w:outlineLvl w:val="0"/>
        <w:rPr>
          <w:b/>
          <w:sz w:val="32"/>
          <w:szCs w:val="32"/>
        </w:rPr>
      </w:pPr>
      <w:r w:rsidRPr="00D4657C">
        <w:rPr>
          <w:b/>
          <w:sz w:val="32"/>
          <w:szCs w:val="32"/>
        </w:rPr>
        <w:t>«Развитие образования и молодежной политики</w:t>
      </w:r>
    </w:p>
    <w:p w:rsidR="008E3BCC" w:rsidRPr="00D4657C" w:rsidRDefault="008E3BCC" w:rsidP="008E3BCC">
      <w:pPr>
        <w:jc w:val="center"/>
        <w:outlineLvl w:val="0"/>
        <w:rPr>
          <w:b/>
          <w:sz w:val="32"/>
          <w:szCs w:val="32"/>
        </w:rPr>
      </w:pPr>
      <w:r w:rsidRPr="00D4657C">
        <w:rPr>
          <w:b/>
          <w:sz w:val="32"/>
          <w:szCs w:val="32"/>
        </w:rPr>
        <w:t xml:space="preserve">  в муниципальном образовании</w:t>
      </w:r>
    </w:p>
    <w:p w:rsidR="008E3BCC" w:rsidRPr="00D4657C" w:rsidRDefault="008E3BCC" w:rsidP="008E3BCC">
      <w:pPr>
        <w:jc w:val="center"/>
        <w:outlineLvl w:val="0"/>
        <w:rPr>
          <w:b/>
          <w:sz w:val="32"/>
          <w:szCs w:val="32"/>
        </w:rPr>
      </w:pPr>
      <w:r w:rsidRPr="00D4657C">
        <w:rPr>
          <w:b/>
          <w:sz w:val="32"/>
          <w:szCs w:val="32"/>
        </w:rPr>
        <w:t xml:space="preserve"> «Дорогобужский </w:t>
      </w:r>
      <w:r>
        <w:rPr>
          <w:b/>
          <w:sz w:val="32"/>
          <w:szCs w:val="32"/>
        </w:rPr>
        <w:t>муниципальный округ</w:t>
      </w:r>
      <w:r w:rsidRPr="00D4657C">
        <w:rPr>
          <w:b/>
          <w:sz w:val="32"/>
          <w:szCs w:val="32"/>
        </w:rPr>
        <w:t xml:space="preserve">» Смоленской области» </w:t>
      </w:r>
    </w:p>
    <w:p w:rsidR="008E3BCC" w:rsidRDefault="008E3BCC" w:rsidP="008E3BCC">
      <w:pPr>
        <w:ind w:right="1700" w:firstLine="0"/>
        <w:outlineLvl w:val="0"/>
        <w:rPr>
          <w:b/>
          <w:szCs w:val="28"/>
        </w:rPr>
      </w:pPr>
    </w:p>
    <w:p w:rsidR="008E3BCC" w:rsidRDefault="008E3BCC" w:rsidP="008E3BCC">
      <w:pPr>
        <w:ind w:left="1701" w:right="1700"/>
        <w:jc w:val="center"/>
        <w:outlineLvl w:val="0"/>
        <w:rPr>
          <w:b/>
          <w:szCs w:val="28"/>
        </w:rPr>
      </w:pPr>
    </w:p>
    <w:p w:rsidR="008E3BCC" w:rsidRPr="00D4657C" w:rsidRDefault="008E3BCC" w:rsidP="008E3BCC">
      <w:pPr>
        <w:ind w:left="1701" w:right="1700"/>
        <w:jc w:val="center"/>
        <w:outlineLvl w:val="0"/>
        <w:rPr>
          <w:b/>
          <w:szCs w:val="28"/>
        </w:rPr>
      </w:pPr>
      <w:r w:rsidRPr="00D4657C">
        <w:rPr>
          <w:b/>
          <w:szCs w:val="28"/>
        </w:rPr>
        <w:t>ПАСПОРТ</w:t>
      </w:r>
    </w:p>
    <w:p w:rsidR="008E3BCC" w:rsidRPr="00D4657C" w:rsidRDefault="008E3BCC" w:rsidP="008E3BCC">
      <w:pPr>
        <w:jc w:val="center"/>
        <w:rPr>
          <w:b/>
          <w:sz w:val="26"/>
          <w:szCs w:val="26"/>
        </w:rPr>
      </w:pPr>
      <w:r w:rsidRPr="00D4657C">
        <w:rPr>
          <w:b/>
          <w:sz w:val="26"/>
          <w:szCs w:val="26"/>
        </w:rPr>
        <w:t>муниципальной программы</w:t>
      </w:r>
    </w:p>
    <w:p w:rsidR="008E3BCC" w:rsidRPr="00D4657C" w:rsidRDefault="008E3BCC" w:rsidP="008E3BCC">
      <w:pPr>
        <w:jc w:val="center"/>
        <w:outlineLvl w:val="0"/>
        <w:rPr>
          <w:b/>
          <w:sz w:val="24"/>
        </w:rPr>
      </w:pPr>
      <w:r w:rsidRPr="00D4657C">
        <w:rPr>
          <w:b/>
          <w:sz w:val="24"/>
        </w:rPr>
        <w:t xml:space="preserve">«Развитие образования и молодежной политики в муниципальном образовании «Дорогобужский </w:t>
      </w:r>
      <w:r>
        <w:rPr>
          <w:b/>
          <w:sz w:val="24"/>
        </w:rPr>
        <w:t>муниципальный округ</w:t>
      </w:r>
      <w:r w:rsidRPr="00D4657C">
        <w:rPr>
          <w:b/>
          <w:sz w:val="24"/>
        </w:rPr>
        <w:t xml:space="preserve">» Смоленской области» </w:t>
      </w:r>
    </w:p>
    <w:p w:rsidR="008E3BCC" w:rsidRPr="00D4657C" w:rsidRDefault="008E3BCC" w:rsidP="008E3BCC">
      <w:pPr>
        <w:jc w:val="center"/>
        <w:rPr>
          <w:b/>
          <w:sz w:val="24"/>
        </w:rPr>
      </w:pPr>
    </w:p>
    <w:p w:rsidR="008E3BCC" w:rsidRPr="00D4657C" w:rsidRDefault="008E3BCC" w:rsidP="008E3BCC">
      <w:pPr>
        <w:contextualSpacing/>
        <w:jc w:val="center"/>
        <w:outlineLvl w:val="0"/>
        <w:rPr>
          <w:b/>
          <w:szCs w:val="28"/>
        </w:rPr>
      </w:pPr>
      <w:r w:rsidRPr="00D4657C">
        <w:rPr>
          <w:b/>
          <w:szCs w:val="28"/>
        </w:rPr>
        <w:t>Раздел 1. Основные положения</w:t>
      </w:r>
    </w:p>
    <w:p w:rsidR="008E3BCC" w:rsidRPr="00D4657C" w:rsidRDefault="008E3BCC" w:rsidP="008E3BCC">
      <w:pPr>
        <w:ind w:left="360"/>
        <w:rPr>
          <w:b/>
          <w:szCs w:val="28"/>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0"/>
        <w:gridCol w:w="7228"/>
      </w:tblGrid>
      <w:tr w:rsidR="008E3BCC" w:rsidRPr="00D4657C" w:rsidTr="00546C5D">
        <w:trPr>
          <w:cantSplit/>
          <w:trHeight w:val="706"/>
        </w:trPr>
        <w:tc>
          <w:tcPr>
            <w:tcW w:w="3120" w:type="dxa"/>
            <w:vAlign w:val="center"/>
          </w:tcPr>
          <w:p w:rsidR="008E3BCC" w:rsidRPr="00D4657C" w:rsidRDefault="008E3BCC" w:rsidP="00546C5D">
            <w:pPr>
              <w:spacing w:line="257" w:lineRule="auto"/>
              <w:ind w:firstLine="0"/>
              <w:rPr>
                <w:sz w:val="22"/>
                <w:szCs w:val="22"/>
              </w:rPr>
            </w:pPr>
            <w:r w:rsidRPr="00D4657C">
              <w:rPr>
                <w:sz w:val="22"/>
                <w:szCs w:val="22"/>
              </w:rPr>
              <w:t xml:space="preserve">Ответственный исполнитель </w:t>
            </w:r>
            <w:r w:rsidRPr="00D4657C">
              <w:rPr>
                <w:sz w:val="22"/>
                <w:szCs w:val="22"/>
              </w:rPr>
              <w:br/>
              <w:t xml:space="preserve">муниципальной программы </w:t>
            </w:r>
          </w:p>
        </w:tc>
        <w:tc>
          <w:tcPr>
            <w:tcW w:w="7228" w:type="dxa"/>
            <w:vAlign w:val="center"/>
          </w:tcPr>
          <w:p w:rsidR="008E3BCC" w:rsidRPr="00D4657C" w:rsidRDefault="008E3BCC" w:rsidP="00546C5D">
            <w:pPr>
              <w:spacing w:line="257" w:lineRule="auto"/>
              <w:ind w:firstLine="0"/>
              <w:rPr>
                <w:rFonts w:eastAsia="Arial Unicode MS"/>
                <w:sz w:val="22"/>
                <w:szCs w:val="22"/>
              </w:rPr>
            </w:pPr>
            <w:r>
              <w:rPr>
                <w:sz w:val="22"/>
                <w:szCs w:val="22"/>
              </w:rPr>
              <w:t>Начальник Управления</w:t>
            </w:r>
            <w:r w:rsidRPr="00D4657C">
              <w:rPr>
                <w:sz w:val="22"/>
                <w:szCs w:val="22"/>
              </w:rPr>
              <w:t xml:space="preserve"> по образованию Администрации муниципального </w:t>
            </w:r>
            <w:r>
              <w:rPr>
                <w:sz w:val="22"/>
                <w:szCs w:val="22"/>
              </w:rPr>
              <w:t xml:space="preserve">образования «Дорогобужский муниципальный округ» Смоленской области Балакирева Наталья Сергеевна </w:t>
            </w:r>
          </w:p>
        </w:tc>
      </w:tr>
      <w:tr w:rsidR="008E3BCC" w:rsidRPr="00D4657C" w:rsidTr="00546C5D">
        <w:trPr>
          <w:cantSplit/>
          <w:trHeight w:val="407"/>
        </w:trPr>
        <w:tc>
          <w:tcPr>
            <w:tcW w:w="3120" w:type="dxa"/>
          </w:tcPr>
          <w:p w:rsidR="008E3BCC" w:rsidRPr="00D4657C" w:rsidRDefault="008E3BCC" w:rsidP="00546C5D">
            <w:pPr>
              <w:spacing w:line="257" w:lineRule="auto"/>
              <w:ind w:firstLine="0"/>
              <w:rPr>
                <w:sz w:val="22"/>
                <w:szCs w:val="22"/>
              </w:rPr>
            </w:pPr>
            <w:r w:rsidRPr="00D4657C">
              <w:rPr>
                <w:sz w:val="22"/>
                <w:szCs w:val="22"/>
              </w:rPr>
              <w:t>Период реализации муниципальной программы</w:t>
            </w:r>
          </w:p>
        </w:tc>
        <w:tc>
          <w:tcPr>
            <w:tcW w:w="7228" w:type="dxa"/>
          </w:tcPr>
          <w:p w:rsidR="008E3BCC" w:rsidRPr="00D4657C" w:rsidRDefault="008E3BCC" w:rsidP="00546C5D">
            <w:pPr>
              <w:spacing w:line="257" w:lineRule="auto"/>
              <w:ind w:firstLine="0"/>
              <w:rPr>
                <w:position w:val="-2"/>
                <w:sz w:val="22"/>
                <w:szCs w:val="22"/>
                <w:vertAlign w:val="superscript"/>
              </w:rPr>
            </w:pPr>
            <w:r w:rsidRPr="00D4657C">
              <w:rPr>
                <w:sz w:val="22"/>
                <w:szCs w:val="22"/>
              </w:rPr>
              <w:t>202</w:t>
            </w:r>
            <w:r>
              <w:rPr>
                <w:sz w:val="22"/>
                <w:szCs w:val="22"/>
              </w:rPr>
              <w:t>5</w:t>
            </w:r>
            <w:r w:rsidRPr="00D4657C">
              <w:rPr>
                <w:sz w:val="22"/>
                <w:szCs w:val="22"/>
              </w:rPr>
              <w:t xml:space="preserve"> – 202</w:t>
            </w:r>
            <w:r>
              <w:rPr>
                <w:sz w:val="22"/>
                <w:szCs w:val="22"/>
              </w:rPr>
              <w:t>8</w:t>
            </w:r>
            <w:r w:rsidRPr="00D4657C">
              <w:rPr>
                <w:sz w:val="22"/>
                <w:szCs w:val="22"/>
              </w:rPr>
              <w:t xml:space="preserve"> годы</w:t>
            </w:r>
          </w:p>
        </w:tc>
      </w:tr>
      <w:tr w:rsidR="008E3BCC" w:rsidRPr="00D4657C" w:rsidTr="00546C5D">
        <w:trPr>
          <w:cantSplit/>
          <w:trHeight w:val="725"/>
        </w:trPr>
        <w:tc>
          <w:tcPr>
            <w:tcW w:w="3120" w:type="dxa"/>
          </w:tcPr>
          <w:p w:rsidR="008E3BCC" w:rsidRPr="00D4657C" w:rsidRDefault="008E3BCC" w:rsidP="00546C5D">
            <w:pPr>
              <w:spacing w:line="257" w:lineRule="auto"/>
              <w:ind w:firstLine="0"/>
              <w:rPr>
                <w:sz w:val="22"/>
                <w:szCs w:val="22"/>
              </w:rPr>
            </w:pPr>
            <w:r w:rsidRPr="00D4657C">
              <w:rPr>
                <w:sz w:val="22"/>
                <w:szCs w:val="22"/>
              </w:rPr>
              <w:t xml:space="preserve">Цели муниципальной программы </w:t>
            </w:r>
          </w:p>
        </w:tc>
        <w:tc>
          <w:tcPr>
            <w:tcW w:w="7228" w:type="dxa"/>
          </w:tcPr>
          <w:p w:rsidR="008E3BCC" w:rsidRPr="00D4657C" w:rsidRDefault="008E3BCC" w:rsidP="00546C5D">
            <w:pPr>
              <w:ind w:firstLine="0"/>
              <w:rPr>
                <w:sz w:val="22"/>
                <w:szCs w:val="22"/>
              </w:rPr>
            </w:pPr>
            <w:proofErr w:type="gramStart"/>
            <w:r w:rsidRPr="00D4657C">
              <w:rPr>
                <w:sz w:val="22"/>
                <w:szCs w:val="22"/>
              </w:rPr>
              <w:t xml:space="preserve">Создание условий для достижения высоких качественных результатов образовательного процесса, выявления, поддержки и развития способностей и талантов у обучающихся, реализации инновационного потенциала педагогов и учащихся, обеспечения мер социальной  поддержки участников образовательного процесса, способствующих эффективному развитию муниципальной системы образования; повышение эффективности реализации молодежной политики в муниципальном образовании «Дорогобужский </w:t>
            </w:r>
            <w:r>
              <w:rPr>
                <w:sz w:val="22"/>
                <w:szCs w:val="22"/>
              </w:rPr>
              <w:t>муниципальный округ</w:t>
            </w:r>
            <w:r w:rsidRPr="00D4657C">
              <w:rPr>
                <w:sz w:val="22"/>
                <w:szCs w:val="22"/>
              </w:rPr>
              <w:t>» Смоленской области</w:t>
            </w:r>
            <w:proofErr w:type="gramEnd"/>
          </w:p>
        </w:tc>
      </w:tr>
      <w:tr w:rsidR="008E3BCC" w:rsidRPr="00D4657C" w:rsidTr="00546C5D">
        <w:trPr>
          <w:cantSplit/>
          <w:trHeight w:val="677"/>
        </w:trPr>
        <w:tc>
          <w:tcPr>
            <w:tcW w:w="3120" w:type="dxa"/>
          </w:tcPr>
          <w:p w:rsidR="008E3BCC" w:rsidRPr="00D4657C" w:rsidRDefault="008E3BCC" w:rsidP="00546C5D">
            <w:pPr>
              <w:spacing w:line="257" w:lineRule="auto"/>
              <w:ind w:firstLine="0"/>
              <w:rPr>
                <w:rFonts w:eastAsia="Arial Unicode MS"/>
                <w:sz w:val="22"/>
                <w:szCs w:val="22"/>
              </w:rPr>
            </w:pPr>
            <w:r w:rsidRPr="00D4657C">
              <w:rPr>
                <w:rFonts w:eastAsia="Arial Unicode MS"/>
                <w:sz w:val="22"/>
                <w:szCs w:val="22"/>
              </w:rPr>
              <w:t>Объемы финансового обеспечения за весь период реализации</w:t>
            </w:r>
            <w:r w:rsidRPr="00D4657C">
              <w:rPr>
                <w:sz w:val="22"/>
                <w:szCs w:val="22"/>
              </w:rPr>
              <w:t xml:space="preserve"> (по годам реализации)</w:t>
            </w:r>
          </w:p>
        </w:tc>
        <w:tc>
          <w:tcPr>
            <w:tcW w:w="7228" w:type="dxa"/>
          </w:tcPr>
          <w:p w:rsidR="008E3BCC" w:rsidRDefault="008E3BCC" w:rsidP="00546C5D">
            <w:pPr>
              <w:ind w:left="-109" w:right="175" w:firstLine="0"/>
              <w:rPr>
                <w:sz w:val="22"/>
                <w:szCs w:val="22"/>
              </w:rPr>
            </w:pPr>
            <w:r w:rsidRPr="00AD468F">
              <w:rPr>
                <w:sz w:val="22"/>
                <w:szCs w:val="22"/>
              </w:rPr>
              <w:t xml:space="preserve">Общий объем </w:t>
            </w:r>
            <w:r>
              <w:rPr>
                <w:sz w:val="22"/>
                <w:szCs w:val="22"/>
              </w:rPr>
              <w:t>финансирования  составляет</w:t>
            </w:r>
            <w:r w:rsidRPr="003F578B">
              <w:rPr>
                <w:sz w:val="22"/>
                <w:szCs w:val="22"/>
              </w:rPr>
              <w:t xml:space="preserve">  </w:t>
            </w:r>
            <w:r>
              <w:rPr>
                <w:b/>
                <w:sz w:val="22"/>
                <w:szCs w:val="22"/>
              </w:rPr>
              <w:t xml:space="preserve"> </w:t>
            </w:r>
            <w:r w:rsidRPr="00B822AD">
              <w:rPr>
                <w:b/>
                <w:bCs/>
                <w:sz w:val="22"/>
                <w:szCs w:val="22"/>
              </w:rPr>
              <w:t>2 </w:t>
            </w:r>
            <w:r w:rsidRPr="009F366D">
              <w:rPr>
                <w:b/>
                <w:bCs/>
                <w:sz w:val="22"/>
                <w:szCs w:val="22"/>
              </w:rPr>
              <w:t>54</w:t>
            </w:r>
            <w:r>
              <w:rPr>
                <w:b/>
                <w:bCs/>
                <w:sz w:val="22"/>
                <w:szCs w:val="22"/>
              </w:rPr>
              <w:t>2</w:t>
            </w:r>
            <w:r w:rsidRPr="00B822AD">
              <w:rPr>
                <w:b/>
                <w:bCs/>
                <w:sz w:val="22"/>
                <w:szCs w:val="22"/>
              </w:rPr>
              <w:t> </w:t>
            </w:r>
            <w:r>
              <w:rPr>
                <w:b/>
                <w:bCs/>
                <w:sz w:val="22"/>
                <w:szCs w:val="22"/>
              </w:rPr>
              <w:t>335</w:t>
            </w:r>
            <w:r w:rsidRPr="008325F2">
              <w:rPr>
                <w:b/>
                <w:sz w:val="22"/>
                <w:szCs w:val="22"/>
              </w:rPr>
              <w:t>,</w:t>
            </w:r>
            <w:r>
              <w:rPr>
                <w:b/>
                <w:sz w:val="22"/>
                <w:szCs w:val="22"/>
              </w:rPr>
              <w:t>2</w:t>
            </w:r>
            <w:r w:rsidRPr="00AD468F">
              <w:rPr>
                <w:sz w:val="22"/>
                <w:szCs w:val="22"/>
              </w:rPr>
              <w:t xml:space="preserve">  </w:t>
            </w:r>
            <w:r>
              <w:rPr>
                <w:sz w:val="22"/>
                <w:szCs w:val="22"/>
              </w:rPr>
              <w:t xml:space="preserve">тыс. </w:t>
            </w:r>
            <w:r w:rsidRPr="00AD468F">
              <w:rPr>
                <w:sz w:val="22"/>
                <w:szCs w:val="22"/>
              </w:rPr>
              <w:t>рублей, из них:</w:t>
            </w:r>
          </w:p>
          <w:p w:rsidR="008E3BCC" w:rsidRPr="00AD468F" w:rsidRDefault="008E3BCC" w:rsidP="00546C5D">
            <w:pPr>
              <w:ind w:left="-109" w:right="175" w:firstLine="0"/>
              <w:rPr>
                <w:sz w:val="22"/>
                <w:szCs w:val="22"/>
              </w:rPr>
            </w:pPr>
            <w:r>
              <w:rPr>
                <w:sz w:val="22"/>
                <w:szCs w:val="22"/>
              </w:rPr>
              <w:t xml:space="preserve"> </w:t>
            </w:r>
            <w:r w:rsidRPr="00AD468F">
              <w:rPr>
                <w:sz w:val="22"/>
                <w:szCs w:val="22"/>
              </w:rPr>
              <w:t>202</w:t>
            </w:r>
            <w:r>
              <w:rPr>
                <w:sz w:val="22"/>
                <w:szCs w:val="22"/>
              </w:rPr>
              <w:t>5</w:t>
            </w:r>
            <w:r w:rsidRPr="00AD468F">
              <w:rPr>
                <w:sz w:val="22"/>
                <w:szCs w:val="22"/>
              </w:rPr>
              <w:t xml:space="preserve"> г. – </w:t>
            </w:r>
            <w:r>
              <w:rPr>
                <w:sz w:val="22"/>
                <w:szCs w:val="22"/>
              </w:rPr>
              <w:t>636 547,0  тыс. руб.</w:t>
            </w:r>
            <w:r w:rsidRPr="00AD468F">
              <w:rPr>
                <w:sz w:val="22"/>
                <w:szCs w:val="22"/>
              </w:rPr>
              <w:t>;</w:t>
            </w:r>
          </w:p>
          <w:p w:rsidR="008E3BCC" w:rsidRPr="00AD468F" w:rsidRDefault="008E3BCC" w:rsidP="00546C5D">
            <w:pPr>
              <w:ind w:left="-109" w:right="175" w:firstLine="0"/>
              <w:rPr>
                <w:sz w:val="22"/>
                <w:szCs w:val="22"/>
              </w:rPr>
            </w:pPr>
            <w:r>
              <w:rPr>
                <w:sz w:val="22"/>
                <w:szCs w:val="22"/>
              </w:rPr>
              <w:t xml:space="preserve"> </w:t>
            </w:r>
            <w:r w:rsidRPr="00AD468F">
              <w:rPr>
                <w:sz w:val="22"/>
                <w:szCs w:val="22"/>
              </w:rPr>
              <w:t>202</w:t>
            </w:r>
            <w:r w:rsidRPr="00985370">
              <w:rPr>
                <w:sz w:val="22"/>
                <w:szCs w:val="22"/>
              </w:rPr>
              <w:t>6</w:t>
            </w:r>
            <w:r w:rsidRPr="00AD468F">
              <w:rPr>
                <w:sz w:val="22"/>
                <w:szCs w:val="22"/>
              </w:rPr>
              <w:t xml:space="preserve"> г. – </w:t>
            </w:r>
            <w:r w:rsidRPr="00985370">
              <w:rPr>
                <w:sz w:val="22"/>
                <w:szCs w:val="22"/>
              </w:rPr>
              <w:t>633</w:t>
            </w:r>
            <w:r>
              <w:rPr>
                <w:sz w:val="22"/>
                <w:szCs w:val="22"/>
              </w:rPr>
              <w:t> </w:t>
            </w:r>
            <w:r w:rsidRPr="00985370">
              <w:rPr>
                <w:sz w:val="22"/>
                <w:szCs w:val="22"/>
              </w:rPr>
              <w:t>785</w:t>
            </w:r>
            <w:r>
              <w:rPr>
                <w:sz w:val="22"/>
                <w:szCs w:val="22"/>
              </w:rPr>
              <w:t>,</w:t>
            </w:r>
            <w:r w:rsidRPr="00985370">
              <w:rPr>
                <w:sz w:val="22"/>
                <w:szCs w:val="22"/>
              </w:rPr>
              <w:t>9</w:t>
            </w:r>
            <w:r>
              <w:rPr>
                <w:sz w:val="22"/>
                <w:szCs w:val="22"/>
              </w:rPr>
              <w:t xml:space="preserve"> тыс.</w:t>
            </w:r>
            <w:r w:rsidRPr="00AD468F">
              <w:rPr>
                <w:sz w:val="22"/>
                <w:szCs w:val="22"/>
              </w:rPr>
              <w:t xml:space="preserve"> руб.;</w:t>
            </w:r>
          </w:p>
          <w:p w:rsidR="008E3BCC" w:rsidRPr="00AD468F" w:rsidRDefault="008E3BCC" w:rsidP="00546C5D">
            <w:pPr>
              <w:ind w:left="-109" w:right="175" w:firstLine="0"/>
              <w:rPr>
                <w:sz w:val="22"/>
                <w:szCs w:val="22"/>
              </w:rPr>
            </w:pPr>
            <w:r>
              <w:rPr>
                <w:sz w:val="22"/>
                <w:szCs w:val="22"/>
              </w:rPr>
              <w:t xml:space="preserve"> </w:t>
            </w:r>
            <w:r w:rsidRPr="00AD468F">
              <w:rPr>
                <w:sz w:val="22"/>
                <w:szCs w:val="22"/>
              </w:rPr>
              <w:t>202</w:t>
            </w:r>
            <w:r w:rsidRPr="00985370">
              <w:rPr>
                <w:sz w:val="22"/>
                <w:szCs w:val="22"/>
              </w:rPr>
              <w:t>7</w:t>
            </w:r>
            <w:r>
              <w:rPr>
                <w:sz w:val="22"/>
                <w:szCs w:val="22"/>
              </w:rPr>
              <w:t xml:space="preserve"> г. – </w:t>
            </w:r>
            <w:r w:rsidRPr="00985370">
              <w:rPr>
                <w:sz w:val="22"/>
                <w:szCs w:val="22"/>
              </w:rPr>
              <w:t>616</w:t>
            </w:r>
            <w:r>
              <w:rPr>
                <w:sz w:val="22"/>
                <w:szCs w:val="22"/>
              </w:rPr>
              <w:t> </w:t>
            </w:r>
            <w:r w:rsidRPr="00985370">
              <w:rPr>
                <w:sz w:val="22"/>
                <w:szCs w:val="22"/>
              </w:rPr>
              <w:t>042</w:t>
            </w:r>
            <w:r>
              <w:rPr>
                <w:sz w:val="22"/>
                <w:szCs w:val="22"/>
              </w:rPr>
              <w:t>,</w:t>
            </w:r>
            <w:r w:rsidRPr="00985370">
              <w:rPr>
                <w:sz w:val="22"/>
                <w:szCs w:val="22"/>
              </w:rPr>
              <w:t>3</w:t>
            </w:r>
            <w:r>
              <w:rPr>
                <w:sz w:val="22"/>
                <w:szCs w:val="22"/>
              </w:rPr>
              <w:t xml:space="preserve"> тыс. руб.;</w:t>
            </w:r>
          </w:p>
          <w:p w:rsidR="008E3BCC" w:rsidRPr="00D4657C" w:rsidRDefault="008E3BCC" w:rsidP="00546C5D">
            <w:pPr>
              <w:ind w:left="-109" w:right="175" w:firstLine="0"/>
              <w:rPr>
                <w:sz w:val="22"/>
                <w:szCs w:val="22"/>
              </w:rPr>
            </w:pPr>
            <w:r>
              <w:rPr>
                <w:sz w:val="22"/>
                <w:szCs w:val="22"/>
              </w:rPr>
              <w:t xml:space="preserve"> 202</w:t>
            </w:r>
            <w:r w:rsidRPr="00985370">
              <w:rPr>
                <w:sz w:val="22"/>
                <w:szCs w:val="22"/>
              </w:rPr>
              <w:t>8</w:t>
            </w:r>
            <w:r>
              <w:rPr>
                <w:sz w:val="22"/>
                <w:szCs w:val="22"/>
              </w:rPr>
              <w:t xml:space="preserve"> г. – </w:t>
            </w:r>
            <w:r w:rsidRPr="00985370">
              <w:rPr>
                <w:sz w:val="22"/>
                <w:szCs w:val="22"/>
              </w:rPr>
              <w:t>655</w:t>
            </w:r>
            <w:r>
              <w:rPr>
                <w:sz w:val="22"/>
                <w:szCs w:val="22"/>
              </w:rPr>
              <w:t> </w:t>
            </w:r>
            <w:r w:rsidRPr="00D85E7A">
              <w:rPr>
                <w:sz w:val="22"/>
                <w:szCs w:val="22"/>
              </w:rPr>
              <w:t>960</w:t>
            </w:r>
            <w:r>
              <w:rPr>
                <w:sz w:val="22"/>
                <w:szCs w:val="22"/>
              </w:rPr>
              <w:t>,</w:t>
            </w:r>
            <w:r w:rsidRPr="00D85E7A">
              <w:rPr>
                <w:sz w:val="22"/>
                <w:szCs w:val="22"/>
              </w:rPr>
              <w:t>0</w:t>
            </w:r>
            <w:r w:rsidRPr="00AD468F">
              <w:rPr>
                <w:sz w:val="22"/>
                <w:szCs w:val="22"/>
              </w:rPr>
              <w:t xml:space="preserve"> </w:t>
            </w:r>
            <w:r>
              <w:rPr>
                <w:sz w:val="22"/>
                <w:szCs w:val="22"/>
              </w:rPr>
              <w:t xml:space="preserve">тыс. </w:t>
            </w:r>
            <w:r w:rsidRPr="00AD468F">
              <w:rPr>
                <w:sz w:val="22"/>
                <w:szCs w:val="22"/>
              </w:rPr>
              <w:t>руб</w:t>
            </w:r>
            <w:r>
              <w:rPr>
                <w:sz w:val="22"/>
                <w:szCs w:val="22"/>
              </w:rPr>
              <w:t>.</w:t>
            </w:r>
          </w:p>
        </w:tc>
      </w:tr>
    </w:tbl>
    <w:p w:rsidR="008E3BCC" w:rsidRDefault="008E3BCC" w:rsidP="008E3BCC">
      <w:pPr>
        <w:ind w:firstLine="0"/>
        <w:contextualSpacing/>
        <w:rPr>
          <w:szCs w:val="28"/>
        </w:rPr>
      </w:pPr>
    </w:p>
    <w:p w:rsidR="008E3BCC" w:rsidRPr="00D4657C" w:rsidRDefault="008E3BCC" w:rsidP="008E3BCC">
      <w:pPr>
        <w:jc w:val="center"/>
        <w:outlineLvl w:val="0"/>
        <w:rPr>
          <w:b/>
          <w:szCs w:val="28"/>
        </w:rPr>
      </w:pPr>
      <w:r w:rsidRPr="00D4657C">
        <w:rPr>
          <w:b/>
          <w:szCs w:val="28"/>
        </w:rPr>
        <w:t>Раздел 2. Показатели муниципальной программы</w:t>
      </w:r>
    </w:p>
    <w:p w:rsidR="008E3BCC" w:rsidRPr="00D4657C" w:rsidRDefault="008E3BCC" w:rsidP="008E3BCC">
      <w:pPr>
        <w:jc w:val="center"/>
        <w:rPr>
          <w:b/>
          <w:szCs w:val="28"/>
        </w:rPr>
      </w:pPr>
    </w:p>
    <w:tbl>
      <w:tblPr>
        <w:tblW w:w="10334" w:type="dxa"/>
        <w:jc w:val="center"/>
        <w:tblLook w:val="0000" w:firstRow="0" w:lastRow="0" w:firstColumn="0" w:lastColumn="0" w:noHBand="0" w:noVBand="0"/>
      </w:tblPr>
      <w:tblGrid>
        <w:gridCol w:w="640"/>
        <w:gridCol w:w="3834"/>
        <w:gridCol w:w="1277"/>
        <w:gridCol w:w="1598"/>
        <w:gridCol w:w="995"/>
        <w:gridCol w:w="995"/>
        <w:gridCol w:w="995"/>
      </w:tblGrid>
      <w:tr w:rsidR="008E3BCC" w:rsidRPr="00D4657C" w:rsidTr="00546C5D">
        <w:trPr>
          <w:tblHeader/>
          <w:jc w:val="center"/>
        </w:trPr>
        <w:tc>
          <w:tcPr>
            <w:tcW w:w="643" w:type="dxa"/>
            <w:vMerge w:val="restart"/>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right="78" w:firstLine="0"/>
              <w:jc w:val="center"/>
              <w:rPr>
                <w:rFonts w:eastAsia="Calibri"/>
                <w:sz w:val="22"/>
                <w:szCs w:val="22"/>
              </w:rPr>
            </w:pPr>
            <w:r w:rsidRPr="00D4657C">
              <w:rPr>
                <w:rFonts w:eastAsia="Calibri"/>
                <w:sz w:val="22"/>
                <w:szCs w:val="22"/>
              </w:rPr>
              <w:t xml:space="preserve">№ </w:t>
            </w:r>
            <w:proofErr w:type="gramStart"/>
            <w:r w:rsidRPr="00D4657C">
              <w:rPr>
                <w:rFonts w:eastAsia="Calibri"/>
                <w:sz w:val="22"/>
                <w:szCs w:val="22"/>
              </w:rPr>
              <w:t>п</w:t>
            </w:r>
            <w:proofErr w:type="gramEnd"/>
            <w:r w:rsidRPr="00D4657C">
              <w:rPr>
                <w:rFonts w:eastAsia="Calibri"/>
                <w:sz w:val="22"/>
                <w:szCs w:val="22"/>
              </w:rPr>
              <w:t>/п</w:t>
            </w:r>
          </w:p>
        </w:tc>
        <w:tc>
          <w:tcPr>
            <w:tcW w:w="3958" w:type="dxa"/>
            <w:vMerge w:val="restart"/>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rPr>
            </w:pPr>
            <w:r w:rsidRPr="00D4657C">
              <w:rPr>
                <w:rFonts w:eastAsia="Calibri"/>
                <w:sz w:val="22"/>
                <w:szCs w:val="22"/>
              </w:rPr>
              <w:t>Наименование показателя</w:t>
            </w:r>
          </w:p>
        </w:tc>
        <w:tc>
          <w:tcPr>
            <w:tcW w:w="1136" w:type="dxa"/>
            <w:vMerge w:val="restart"/>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23"/>
              <w:jc w:val="center"/>
              <w:rPr>
                <w:rFonts w:eastAsia="Calibri"/>
                <w:color w:val="22272F"/>
                <w:sz w:val="22"/>
                <w:szCs w:val="22"/>
                <w:shd w:val="clear" w:color="auto" w:fill="FFFFFF"/>
              </w:rPr>
            </w:pPr>
            <w:r>
              <w:rPr>
                <w:rFonts w:eastAsia="Calibri"/>
                <w:color w:val="000000"/>
                <w:sz w:val="22"/>
                <w:szCs w:val="22"/>
              </w:rPr>
              <w:t>Единица измере</w:t>
            </w:r>
            <w:r w:rsidRPr="00D4657C">
              <w:rPr>
                <w:rFonts w:eastAsia="Calibri"/>
                <w:color w:val="000000"/>
                <w:sz w:val="22"/>
                <w:szCs w:val="22"/>
              </w:rPr>
              <w:t>ния</w:t>
            </w:r>
          </w:p>
        </w:tc>
        <w:tc>
          <w:tcPr>
            <w:tcW w:w="1609" w:type="dxa"/>
            <w:vMerge w:val="restart"/>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23"/>
              <w:jc w:val="center"/>
              <w:rPr>
                <w:rFonts w:eastAsia="Calibri"/>
                <w:sz w:val="22"/>
                <w:szCs w:val="22"/>
                <w:shd w:val="clear" w:color="auto" w:fill="FFFFFF"/>
              </w:rPr>
            </w:pPr>
            <w:r w:rsidRPr="00D4657C">
              <w:rPr>
                <w:rFonts w:eastAsia="Calibri"/>
                <w:sz w:val="22"/>
                <w:szCs w:val="22"/>
                <w:shd w:val="clear" w:color="auto" w:fill="FFFFFF"/>
              </w:rPr>
              <w:t xml:space="preserve">Базовое значение </w:t>
            </w:r>
            <w:r w:rsidRPr="00D4657C">
              <w:rPr>
                <w:rFonts w:eastAsia="Calibri"/>
                <w:sz w:val="22"/>
                <w:szCs w:val="22"/>
                <w:shd w:val="clear" w:color="auto" w:fill="FFFFFF"/>
              </w:rPr>
              <w:lastRenderedPageBreak/>
              <w:t xml:space="preserve">показателя </w:t>
            </w:r>
          </w:p>
          <w:p w:rsidR="008E3BCC" w:rsidRPr="00D4657C" w:rsidRDefault="008E3BCC" w:rsidP="00546C5D">
            <w:pPr>
              <w:ind w:firstLine="23"/>
              <w:jc w:val="center"/>
              <w:rPr>
                <w:rFonts w:eastAsia="Calibri"/>
                <w:sz w:val="22"/>
                <w:szCs w:val="22"/>
                <w:shd w:val="clear" w:color="auto" w:fill="FFFFFF"/>
              </w:rPr>
            </w:pPr>
            <w:proofErr w:type="gramStart"/>
            <w:r w:rsidRPr="00D4657C">
              <w:rPr>
                <w:rFonts w:eastAsia="Calibri"/>
                <w:sz w:val="22"/>
                <w:szCs w:val="22"/>
                <w:shd w:val="clear" w:color="auto" w:fill="FFFFFF"/>
              </w:rPr>
              <w:t xml:space="preserve">(в году, </w:t>
            </w:r>
            <w:proofErr w:type="spellStart"/>
            <w:r w:rsidRPr="00D4657C">
              <w:rPr>
                <w:rFonts w:eastAsia="Calibri"/>
                <w:sz w:val="22"/>
                <w:szCs w:val="22"/>
                <w:shd w:val="clear" w:color="auto" w:fill="FFFFFF"/>
              </w:rPr>
              <w:t>предшест-вующем</w:t>
            </w:r>
            <w:proofErr w:type="spellEnd"/>
            <w:r w:rsidRPr="00D4657C">
              <w:rPr>
                <w:rFonts w:eastAsia="Calibri"/>
                <w:sz w:val="22"/>
                <w:szCs w:val="22"/>
                <w:shd w:val="clear" w:color="auto" w:fill="FFFFFF"/>
              </w:rPr>
              <w:t xml:space="preserve"> </w:t>
            </w:r>
            <w:proofErr w:type="gramEnd"/>
          </w:p>
          <w:p w:rsidR="008E3BCC" w:rsidRPr="00D4657C" w:rsidRDefault="008E3BCC" w:rsidP="00546C5D">
            <w:pPr>
              <w:ind w:firstLine="23"/>
              <w:jc w:val="center"/>
              <w:rPr>
                <w:rFonts w:eastAsia="Calibri"/>
                <w:sz w:val="22"/>
                <w:szCs w:val="22"/>
                <w:shd w:val="clear" w:color="auto" w:fill="FFFFFF"/>
              </w:rPr>
            </w:pPr>
            <w:r w:rsidRPr="00D4657C">
              <w:rPr>
                <w:rFonts w:eastAsia="Calibri"/>
                <w:sz w:val="22"/>
                <w:szCs w:val="22"/>
                <w:shd w:val="clear" w:color="auto" w:fill="FFFFFF"/>
              </w:rPr>
              <w:t>очередному финансовому году)</w:t>
            </w:r>
          </w:p>
        </w:tc>
        <w:tc>
          <w:tcPr>
            <w:tcW w:w="2988" w:type="dxa"/>
            <w:gridSpan w:val="3"/>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2"/>
                <w:szCs w:val="22"/>
              </w:rPr>
            </w:pPr>
            <w:r w:rsidRPr="00D4657C">
              <w:rPr>
                <w:rFonts w:eastAsia="Calibri"/>
                <w:sz w:val="22"/>
                <w:szCs w:val="22"/>
                <w:shd w:val="clear" w:color="auto" w:fill="FFFFFF"/>
              </w:rPr>
              <w:lastRenderedPageBreak/>
              <w:t xml:space="preserve">Планируемое значение показателя </w:t>
            </w:r>
          </w:p>
        </w:tc>
      </w:tr>
      <w:tr w:rsidR="008E3BCC" w:rsidRPr="00D4657C" w:rsidTr="00546C5D">
        <w:trPr>
          <w:trHeight w:val="448"/>
          <w:tblHeader/>
          <w:jc w:val="center"/>
        </w:trPr>
        <w:tc>
          <w:tcPr>
            <w:tcW w:w="643" w:type="dxa"/>
            <w:vMerge/>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left"/>
              <w:rPr>
                <w:spacing w:val="-2"/>
                <w:sz w:val="22"/>
                <w:szCs w:val="22"/>
              </w:rPr>
            </w:pPr>
          </w:p>
        </w:tc>
        <w:tc>
          <w:tcPr>
            <w:tcW w:w="3958" w:type="dxa"/>
            <w:vMerge/>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left"/>
              <w:rPr>
                <w:spacing w:val="-2"/>
                <w:sz w:val="22"/>
                <w:szCs w:val="22"/>
              </w:rPr>
            </w:pPr>
          </w:p>
        </w:tc>
        <w:tc>
          <w:tcPr>
            <w:tcW w:w="1136" w:type="dxa"/>
            <w:vMerge/>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left"/>
              <w:rPr>
                <w:spacing w:val="-2"/>
                <w:sz w:val="22"/>
                <w:szCs w:val="22"/>
              </w:rPr>
            </w:pPr>
          </w:p>
        </w:tc>
        <w:tc>
          <w:tcPr>
            <w:tcW w:w="1609" w:type="dxa"/>
            <w:vMerge/>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left"/>
              <w:rPr>
                <w:spacing w:val="-2"/>
                <w:sz w:val="22"/>
                <w:szCs w:val="22"/>
              </w:rPr>
            </w:pPr>
          </w:p>
        </w:tc>
        <w:tc>
          <w:tcPr>
            <w:tcW w:w="99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shd w:val="clear" w:color="auto" w:fill="FFFFFF"/>
              </w:rPr>
            </w:pPr>
            <w:r>
              <w:rPr>
                <w:rFonts w:eastAsia="Calibri"/>
                <w:sz w:val="22"/>
                <w:szCs w:val="22"/>
                <w:shd w:val="clear" w:color="auto" w:fill="FFFFFF"/>
              </w:rPr>
              <w:t>2026</w:t>
            </w:r>
            <w:r w:rsidRPr="00D4657C">
              <w:rPr>
                <w:rFonts w:eastAsia="Calibri"/>
                <w:sz w:val="22"/>
                <w:szCs w:val="22"/>
                <w:shd w:val="clear" w:color="auto" w:fill="FFFFFF"/>
              </w:rPr>
              <w:t xml:space="preserve"> </w:t>
            </w:r>
          </w:p>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год</w:t>
            </w:r>
          </w:p>
        </w:tc>
        <w:tc>
          <w:tcPr>
            <w:tcW w:w="99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202</w:t>
            </w:r>
            <w:r>
              <w:rPr>
                <w:rFonts w:eastAsia="Calibri"/>
                <w:sz w:val="22"/>
                <w:szCs w:val="22"/>
                <w:shd w:val="clear" w:color="auto" w:fill="FFFFFF"/>
              </w:rPr>
              <w:t>7</w:t>
            </w:r>
          </w:p>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 xml:space="preserve"> год</w:t>
            </w:r>
          </w:p>
        </w:tc>
        <w:tc>
          <w:tcPr>
            <w:tcW w:w="99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202</w:t>
            </w:r>
            <w:r>
              <w:rPr>
                <w:rFonts w:eastAsia="Calibri"/>
                <w:sz w:val="22"/>
                <w:szCs w:val="22"/>
                <w:shd w:val="clear" w:color="auto" w:fill="FFFFFF"/>
              </w:rPr>
              <w:t>8</w:t>
            </w:r>
            <w:r w:rsidRPr="00D4657C">
              <w:rPr>
                <w:rFonts w:eastAsia="Calibri"/>
                <w:sz w:val="22"/>
                <w:szCs w:val="22"/>
                <w:shd w:val="clear" w:color="auto" w:fill="FFFFFF"/>
              </w:rPr>
              <w:t xml:space="preserve"> </w:t>
            </w:r>
          </w:p>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год</w:t>
            </w:r>
          </w:p>
        </w:tc>
      </w:tr>
      <w:tr w:rsidR="008E3BCC" w:rsidRPr="00D4657C" w:rsidTr="00546C5D">
        <w:trPr>
          <w:trHeight w:val="282"/>
          <w:tblHeader/>
          <w:jc w:val="center"/>
        </w:trPr>
        <w:tc>
          <w:tcPr>
            <w:tcW w:w="643"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right="80" w:firstLine="0"/>
              <w:jc w:val="center"/>
              <w:rPr>
                <w:rFonts w:eastAsia="Calibri"/>
                <w:sz w:val="22"/>
                <w:szCs w:val="22"/>
              </w:rPr>
            </w:pPr>
            <w:r w:rsidRPr="00D4657C">
              <w:rPr>
                <w:rFonts w:eastAsia="Calibri"/>
                <w:sz w:val="22"/>
                <w:szCs w:val="22"/>
              </w:rPr>
              <w:lastRenderedPageBreak/>
              <w:t>1</w:t>
            </w:r>
          </w:p>
        </w:tc>
        <w:tc>
          <w:tcPr>
            <w:tcW w:w="3958"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rPr>
            </w:pPr>
            <w:r w:rsidRPr="00D4657C">
              <w:rPr>
                <w:rFonts w:eastAsia="Calibri"/>
                <w:sz w:val="22"/>
                <w:szCs w:val="22"/>
              </w:rPr>
              <w:t>2</w:t>
            </w:r>
          </w:p>
        </w:tc>
        <w:tc>
          <w:tcPr>
            <w:tcW w:w="1136"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pacing w:val="-2"/>
                <w:sz w:val="22"/>
                <w:szCs w:val="22"/>
              </w:rPr>
            </w:pPr>
            <w:r w:rsidRPr="00D4657C">
              <w:rPr>
                <w:rFonts w:eastAsia="Calibri"/>
                <w:spacing w:val="-2"/>
                <w:sz w:val="22"/>
                <w:szCs w:val="22"/>
              </w:rPr>
              <w:t>3</w:t>
            </w:r>
          </w:p>
        </w:tc>
        <w:tc>
          <w:tcPr>
            <w:tcW w:w="1609"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pacing w:val="-2"/>
                <w:sz w:val="22"/>
                <w:szCs w:val="22"/>
              </w:rPr>
            </w:pPr>
            <w:r w:rsidRPr="00D4657C">
              <w:rPr>
                <w:rFonts w:eastAsia="Calibri"/>
                <w:spacing w:val="-2"/>
                <w:sz w:val="22"/>
                <w:szCs w:val="22"/>
              </w:rPr>
              <w:t>4</w:t>
            </w:r>
          </w:p>
        </w:tc>
        <w:tc>
          <w:tcPr>
            <w:tcW w:w="99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2"/>
                <w:szCs w:val="22"/>
              </w:rPr>
            </w:pPr>
            <w:r w:rsidRPr="00D4657C">
              <w:rPr>
                <w:spacing w:val="-2"/>
                <w:sz w:val="22"/>
                <w:szCs w:val="22"/>
              </w:rPr>
              <w:t>5</w:t>
            </w:r>
          </w:p>
        </w:tc>
        <w:tc>
          <w:tcPr>
            <w:tcW w:w="99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2"/>
                <w:szCs w:val="22"/>
              </w:rPr>
            </w:pPr>
            <w:r w:rsidRPr="00D4657C">
              <w:rPr>
                <w:spacing w:val="-2"/>
                <w:sz w:val="22"/>
                <w:szCs w:val="22"/>
              </w:rPr>
              <w:t>6</w:t>
            </w:r>
          </w:p>
        </w:tc>
        <w:tc>
          <w:tcPr>
            <w:tcW w:w="99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rPr>
            </w:pPr>
            <w:r w:rsidRPr="00D4657C">
              <w:rPr>
                <w:rFonts w:eastAsia="Calibri"/>
                <w:sz w:val="22"/>
                <w:szCs w:val="22"/>
              </w:rPr>
              <w:t>7</w:t>
            </w:r>
          </w:p>
        </w:tc>
      </w:tr>
      <w:tr w:rsidR="008E3BCC" w:rsidRPr="00D4657C" w:rsidTr="00546C5D">
        <w:trPr>
          <w:trHeight w:val="247"/>
          <w:jc w:val="center"/>
        </w:trPr>
        <w:tc>
          <w:tcPr>
            <w:tcW w:w="643" w:type="dxa"/>
            <w:tcBorders>
              <w:left w:val="single" w:sz="4" w:space="0" w:color="000000"/>
              <w:bottom w:val="single" w:sz="4" w:space="0" w:color="000000"/>
            </w:tcBorders>
            <w:tcMar>
              <w:left w:w="75" w:type="dxa"/>
              <w:right w:w="75" w:type="dxa"/>
            </w:tcMar>
            <w:vAlign w:val="center"/>
          </w:tcPr>
          <w:p w:rsidR="008E3BCC" w:rsidRPr="00D4657C" w:rsidRDefault="008E3BCC" w:rsidP="00546C5D">
            <w:pPr>
              <w:suppressAutoHyphens/>
              <w:ind w:left="113" w:firstLine="44"/>
              <w:jc w:val="center"/>
              <w:rPr>
                <w:sz w:val="22"/>
                <w:szCs w:val="22"/>
              </w:rPr>
            </w:pPr>
            <w:r w:rsidRPr="00D4657C">
              <w:rPr>
                <w:sz w:val="22"/>
                <w:szCs w:val="22"/>
              </w:rPr>
              <w:t>1</w:t>
            </w:r>
          </w:p>
        </w:tc>
        <w:tc>
          <w:tcPr>
            <w:tcW w:w="3958" w:type="dxa"/>
            <w:tcBorders>
              <w:left w:val="single" w:sz="4" w:space="0" w:color="000000"/>
              <w:bottom w:val="single" w:sz="4" w:space="0" w:color="000000"/>
            </w:tcBorders>
            <w:vAlign w:val="center"/>
          </w:tcPr>
          <w:p w:rsidR="008E3BCC" w:rsidRPr="00D4657C" w:rsidRDefault="008E3BCC" w:rsidP="00546C5D">
            <w:pPr>
              <w:widowControl/>
              <w:suppressAutoHyphens/>
              <w:ind w:firstLine="0"/>
              <w:rPr>
                <w:sz w:val="22"/>
                <w:szCs w:val="22"/>
                <w:lang w:eastAsia="zh-CN"/>
              </w:rPr>
            </w:pPr>
            <w:r w:rsidRPr="00D4657C">
              <w:rPr>
                <w:sz w:val="22"/>
                <w:szCs w:val="22"/>
                <w:lang w:eastAsia="zh-CN"/>
              </w:rPr>
              <w:t xml:space="preserve">Охват учащихся основными и дополнительными общеобразовательными программами цифрового, естественнонаучного, технического и гуманитарного профилей в образовательных учреждениях </w:t>
            </w:r>
          </w:p>
        </w:tc>
        <w:tc>
          <w:tcPr>
            <w:tcW w:w="1136" w:type="dxa"/>
            <w:tcBorders>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w:t>
            </w:r>
          </w:p>
        </w:tc>
        <w:tc>
          <w:tcPr>
            <w:tcW w:w="1609" w:type="dxa"/>
            <w:tcBorders>
              <w:left w:val="single" w:sz="4" w:space="0" w:color="000000"/>
              <w:bottom w:val="single" w:sz="4" w:space="0" w:color="000000"/>
            </w:tcBorders>
            <w:vAlign w:val="center"/>
          </w:tcPr>
          <w:p w:rsidR="008E3BCC" w:rsidRPr="00D4657C" w:rsidRDefault="008E3BCC" w:rsidP="00546C5D">
            <w:pPr>
              <w:widowControl/>
              <w:suppressAutoHyphens/>
              <w:ind w:firstLine="0"/>
              <w:jc w:val="center"/>
              <w:rPr>
                <w:sz w:val="22"/>
                <w:szCs w:val="22"/>
                <w:lang w:eastAsia="zh-CN"/>
              </w:rPr>
            </w:pPr>
            <w:r>
              <w:rPr>
                <w:sz w:val="22"/>
                <w:szCs w:val="22"/>
                <w:lang w:eastAsia="zh-CN"/>
              </w:rPr>
              <w:t>98,0</w:t>
            </w:r>
          </w:p>
        </w:tc>
        <w:tc>
          <w:tcPr>
            <w:tcW w:w="996" w:type="dxa"/>
            <w:tcBorders>
              <w:left w:val="single" w:sz="4" w:space="0" w:color="000000"/>
              <w:bottom w:val="single" w:sz="4" w:space="0" w:color="000000"/>
            </w:tcBorders>
            <w:vAlign w:val="center"/>
          </w:tcPr>
          <w:p w:rsidR="008E3BCC" w:rsidRPr="00D4657C" w:rsidRDefault="008E3BCC" w:rsidP="00546C5D">
            <w:pPr>
              <w:widowControl/>
              <w:suppressAutoHyphens/>
              <w:ind w:firstLine="0"/>
              <w:jc w:val="center"/>
              <w:rPr>
                <w:sz w:val="22"/>
                <w:szCs w:val="22"/>
                <w:lang w:eastAsia="zh-CN"/>
              </w:rPr>
            </w:pPr>
            <w:r w:rsidRPr="00D4657C">
              <w:rPr>
                <w:sz w:val="22"/>
                <w:szCs w:val="22"/>
                <w:lang w:eastAsia="zh-CN"/>
              </w:rPr>
              <w:t>98,0</w:t>
            </w:r>
          </w:p>
        </w:tc>
        <w:tc>
          <w:tcPr>
            <w:tcW w:w="996" w:type="dxa"/>
            <w:tcBorders>
              <w:left w:val="single" w:sz="4" w:space="0" w:color="000000"/>
              <w:bottom w:val="single" w:sz="4" w:space="0" w:color="000000"/>
            </w:tcBorders>
            <w:vAlign w:val="center"/>
          </w:tcPr>
          <w:p w:rsidR="008E3BCC" w:rsidRPr="00D4657C" w:rsidRDefault="008E3BCC" w:rsidP="00546C5D">
            <w:pPr>
              <w:widowControl/>
              <w:suppressAutoHyphens/>
              <w:ind w:firstLine="0"/>
              <w:jc w:val="center"/>
              <w:rPr>
                <w:sz w:val="22"/>
                <w:szCs w:val="22"/>
                <w:lang w:eastAsia="zh-CN"/>
              </w:rPr>
            </w:pPr>
            <w:r w:rsidRPr="00D4657C">
              <w:rPr>
                <w:sz w:val="22"/>
                <w:szCs w:val="22"/>
                <w:lang w:eastAsia="zh-CN"/>
              </w:rPr>
              <w:t>98,0</w:t>
            </w:r>
          </w:p>
        </w:tc>
        <w:tc>
          <w:tcPr>
            <w:tcW w:w="996" w:type="dxa"/>
            <w:tcBorders>
              <w:left w:val="single" w:sz="4" w:space="0" w:color="000000"/>
              <w:bottom w:val="single" w:sz="4" w:space="0" w:color="000000"/>
              <w:right w:val="single" w:sz="4" w:space="0" w:color="000000"/>
            </w:tcBorders>
            <w:vAlign w:val="center"/>
          </w:tcPr>
          <w:p w:rsidR="008E3BCC" w:rsidRPr="00D4657C" w:rsidRDefault="008E3BCC" w:rsidP="00546C5D">
            <w:pPr>
              <w:widowControl/>
              <w:suppressAutoHyphens/>
              <w:ind w:firstLine="0"/>
              <w:jc w:val="center"/>
              <w:rPr>
                <w:sz w:val="22"/>
                <w:szCs w:val="22"/>
                <w:lang w:eastAsia="zh-CN"/>
              </w:rPr>
            </w:pPr>
            <w:r w:rsidRPr="00D4657C">
              <w:rPr>
                <w:sz w:val="22"/>
                <w:szCs w:val="22"/>
                <w:lang w:eastAsia="zh-CN"/>
              </w:rPr>
              <w:t>98,0</w:t>
            </w:r>
          </w:p>
        </w:tc>
      </w:tr>
      <w:tr w:rsidR="008E3BCC" w:rsidRPr="00D4657C" w:rsidTr="00546C5D">
        <w:trPr>
          <w:trHeight w:val="247"/>
          <w:jc w:val="center"/>
        </w:trPr>
        <w:tc>
          <w:tcPr>
            <w:tcW w:w="643" w:type="dxa"/>
            <w:tcBorders>
              <w:left w:val="single" w:sz="4" w:space="0" w:color="000000"/>
              <w:bottom w:val="single" w:sz="4" w:space="0" w:color="000000"/>
            </w:tcBorders>
            <w:tcMar>
              <w:left w:w="75" w:type="dxa"/>
              <w:right w:w="75" w:type="dxa"/>
            </w:tcMar>
            <w:vAlign w:val="center"/>
          </w:tcPr>
          <w:p w:rsidR="008E3BCC" w:rsidRPr="00D4657C" w:rsidRDefault="008E3BCC" w:rsidP="00546C5D">
            <w:pPr>
              <w:suppressAutoHyphens/>
              <w:ind w:left="113" w:firstLine="44"/>
              <w:jc w:val="center"/>
              <w:rPr>
                <w:sz w:val="22"/>
                <w:szCs w:val="22"/>
              </w:rPr>
            </w:pPr>
            <w:r w:rsidRPr="00D4657C">
              <w:rPr>
                <w:sz w:val="22"/>
                <w:szCs w:val="22"/>
              </w:rPr>
              <w:t>2</w:t>
            </w:r>
          </w:p>
        </w:tc>
        <w:tc>
          <w:tcPr>
            <w:tcW w:w="3958" w:type="dxa"/>
            <w:tcBorders>
              <w:left w:val="single" w:sz="4" w:space="0" w:color="000000"/>
              <w:bottom w:val="single" w:sz="4" w:space="0" w:color="000000"/>
            </w:tcBorders>
            <w:vAlign w:val="center"/>
          </w:tcPr>
          <w:p w:rsidR="008E3BCC" w:rsidRPr="00D4657C" w:rsidRDefault="008E3BCC" w:rsidP="00546C5D">
            <w:pPr>
              <w:suppressAutoHyphens/>
              <w:ind w:firstLine="0"/>
              <w:jc w:val="left"/>
              <w:rPr>
                <w:sz w:val="22"/>
                <w:szCs w:val="22"/>
              </w:rPr>
            </w:pPr>
            <w:proofErr w:type="gramStart"/>
            <w:r w:rsidRPr="00D4657C">
              <w:rPr>
                <w:sz w:val="22"/>
                <w:szCs w:val="22"/>
              </w:rPr>
              <w:t>Результаты независимой оценки качества условий оказания услуг муниципальными организациями в сферах культуры, охраны здоровья, образования, социального обслуживания и иными организациями,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(по данным официального сайта для размещения информации о государственных и муниципальных учреждениях в информационно-телекоммуникационной сети "Интернет") (при наличии)</w:t>
            </w:r>
            <w:proofErr w:type="gramEnd"/>
          </w:p>
        </w:tc>
        <w:tc>
          <w:tcPr>
            <w:tcW w:w="1136" w:type="dxa"/>
            <w:tcBorders>
              <w:left w:val="single" w:sz="4" w:space="0" w:color="000000"/>
              <w:bottom w:val="single" w:sz="4" w:space="0" w:color="000000"/>
            </w:tcBorders>
            <w:vAlign w:val="center"/>
          </w:tcPr>
          <w:p w:rsidR="008E3BCC" w:rsidRPr="00D4657C" w:rsidRDefault="008E3BCC" w:rsidP="00546C5D">
            <w:pPr>
              <w:suppressAutoHyphens/>
              <w:ind w:firstLine="0"/>
              <w:jc w:val="center"/>
              <w:rPr>
                <w:sz w:val="22"/>
                <w:szCs w:val="22"/>
              </w:rPr>
            </w:pPr>
            <w:r w:rsidRPr="00D4657C">
              <w:rPr>
                <w:sz w:val="22"/>
                <w:szCs w:val="22"/>
              </w:rPr>
              <w:t>количество ОУ</w:t>
            </w:r>
          </w:p>
        </w:tc>
        <w:tc>
          <w:tcPr>
            <w:tcW w:w="1609" w:type="dxa"/>
            <w:tcBorders>
              <w:left w:val="single" w:sz="4" w:space="0" w:color="000000"/>
              <w:bottom w:val="single" w:sz="4" w:space="0" w:color="000000"/>
            </w:tcBorders>
            <w:vAlign w:val="center"/>
          </w:tcPr>
          <w:p w:rsidR="008E3BCC" w:rsidRPr="00D4657C" w:rsidRDefault="008E3BCC" w:rsidP="00546C5D">
            <w:pPr>
              <w:suppressAutoHyphens/>
              <w:ind w:firstLine="0"/>
              <w:jc w:val="center"/>
              <w:rPr>
                <w:sz w:val="22"/>
                <w:szCs w:val="22"/>
              </w:rPr>
            </w:pPr>
            <w:r>
              <w:rPr>
                <w:sz w:val="22"/>
                <w:szCs w:val="22"/>
              </w:rPr>
              <w:t>8</w:t>
            </w:r>
          </w:p>
        </w:tc>
        <w:tc>
          <w:tcPr>
            <w:tcW w:w="996" w:type="dxa"/>
            <w:tcBorders>
              <w:left w:val="single" w:sz="4" w:space="0" w:color="000000"/>
              <w:bottom w:val="single" w:sz="4" w:space="0" w:color="000000"/>
            </w:tcBorders>
            <w:vAlign w:val="center"/>
          </w:tcPr>
          <w:p w:rsidR="008E3BCC" w:rsidRPr="00D4657C" w:rsidRDefault="008E3BCC" w:rsidP="00546C5D">
            <w:pPr>
              <w:suppressAutoHyphens/>
              <w:ind w:firstLine="0"/>
              <w:jc w:val="center"/>
              <w:rPr>
                <w:sz w:val="22"/>
                <w:szCs w:val="22"/>
              </w:rPr>
            </w:pPr>
            <w:r>
              <w:rPr>
                <w:sz w:val="22"/>
                <w:szCs w:val="22"/>
              </w:rPr>
              <w:t>0</w:t>
            </w:r>
          </w:p>
        </w:tc>
        <w:tc>
          <w:tcPr>
            <w:tcW w:w="996" w:type="dxa"/>
            <w:tcBorders>
              <w:left w:val="single" w:sz="4" w:space="0" w:color="000000"/>
              <w:bottom w:val="single" w:sz="4" w:space="0" w:color="000000"/>
            </w:tcBorders>
            <w:vAlign w:val="center"/>
          </w:tcPr>
          <w:p w:rsidR="008E3BCC" w:rsidRPr="00D4657C" w:rsidRDefault="008E3BCC" w:rsidP="00546C5D">
            <w:pPr>
              <w:suppressAutoHyphens/>
              <w:ind w:firstLine="0"/>
              <w:jc w:val="center"/>
              <w:rPr>
                <w:sz w:val="22"/>
                <w:szCs w:val="22"/>
              </w:rPr>
            </w:pPr>
            <w:r>
              <w:rPr>
                <w:sz w:val="22"/>
                <w:szCs w:val="22"/>
              </w:rPr>
              <w:t>12</w:t>
            </w:r>
          </w:p>
        </w:tc>
        <w:tc>
          <w:tcPr>
            <w:tcW w:w="996" w:type="dxa"/>
            <w:tcBorders>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sz w:val="22"/>
                <w:szCs w:val="22"/>
                <w:lang w:eastAsia="zh-CN"/>
              </w:rPr>
            </w:pPr>
            <w:r>
              <w:rPr>
                <w:sz w:val="22"/>
                <w:szCs w:val="22"/>
                <w:lang w:eastAsia="zh-CN"/>
              </w:rPr>
              <w:t>12</w:t>
            </w:r>
          </w:p>
        </w:tc>
      </w:tr>
      <w:tr w:rsidR="008E3BCC" w:rsidRPr="00D4657C" w:rsidTr="00546C5D">
        <w:trPr>
          <w:trHeight w:val="247"/>
          <w:jc w:val="center"/>
        </w:trPr>
        <w:tc>
          <w:tcPr>
            <w:tcW w:w="643" w:type="dxa"/>
            <w:tcBorders>
              <w:left w:val="single" w:sz="4" w:space="0" w:color="000000"/>
              <w:bottom w:val="single" w:sz="4" w:space="0" w:color="000000"/>
            </w:tcBorders>
            <w:tcMar>
              <w:left w:w="75" w:type="dxa"/>
              <w:right w:w="75" w:type="dxa"/>
            </w:tcMar>
            <w:vAlign w:val="center"/>
          </w:tcPr>
          <w:p w:rsidR="008E3BCC" w:rsidRPr="00D4657C" w:rsidRDefault="008E3BCC" w:rsidP="00546C5D">
            <w:pPr>
              <w:suppressAutoHyphens/>
              <w:ind w:left="113" w:firstLine="44"/>
              <w:jc w:val="center"/>
              <w:rPr>
                <w:sz w:val="22"/>
                <w:szCs w:val="22"/>
              </w:rPr>
            </w:pPr>
            <w:r w:rsidRPr="00D4657C">
              <w:rPr>
                <w:sz w:val="22"/>
                <w:szCs w:val="22"/>
              </w:rPr>
              <w:t>3</w:t>
            </w:r>
          </w:p>
        </w:tc>
        <w:tc>
          <w:tcPr>
            <w:tcW w:w="3958" w:type="dxa"/>
            <w:tcBorders>
              <w:left w:val="single" w:sz="4" w:space="0" w:color="000000"/>
              <w:bottom w:val="single" w:sz="4" w:space="0" w:color="000000"/>
            </w:tcBorders>
            <w:vAlign w:val="center"/>
          </w:tcPr>
          <w:p w:rsidR="008E3BCC" w:rsidRPr="00D4657C" w:rsidRDefault="008E3BCC" w:rsidP="00546C5D">
            <w:pPr>
              <w:suppressAutoHyphens/>
              <w:ind w:firstLine="0"/>
              <w:jc w:val="left"/>
              <w:rPr>
                <w:sz w:val="22"/>
                <w:szCs w:val="22"/>
              </w:rPr>
            </w:pPr>
            <w:r w:rsidRPr="00D4657C">
              <w:rPr>
                <w:sz w:val="22"/>
                <w:szCs w:val="22"/>
              </w:rPr>
              <w:t>Доля выпускников муниципальных общеобразовательных учреждений,  получивших аттестат о среднем (полном) образовании, в общей численности выпускников муниципальных общеобразовательных учреждений</w:t>
            </w:r>
          </w:p>
        </w:tc>
        <w:tc>
          <w:tcPr>
            <w:tcW w:w="1136" w:type="dxa"/>
            <w:tcBorders>
              <w:left w:val="single" w:sz="4" w:space="0" w:color="000000"/>
              <w:bottom w:val="single" w:sz="4" w:space="0" w:color="000000"/>
            </w:tcBorders>
            <w:vAlign w:val="center"/>
          </w:tcPr>
          <w:p w:rsidR="008E3BCC" w:rsidRPr="00D4657C" w:rsidRDefault="008E3BCC" w:rsidP="00546C5D">
            <w:pPr>
              <w:suppressAutoHyphens/>
              <w:ind w:firstLine="0"/>
              <w:jc w:val="center"/>
              <w:rPr>
                <w:sz w:val="22"/>
                <w:szCs w:val="22"/>
              </w:rPr>
            </w:pPr>
            <w:r w:rsidRPr="00D4657C">
              <w:rPr>
                <w:sz w:val="22"/>
                <w:szCs w:val="22"/>
              </w:rPr>
              <w:t>%</w:t>
            </w:r>
          </w:p>
        </w:tc>
        <w:tc>
          <w:tcPr>
            <w:tcW w:w="1609" w:type="dxa"/>
            <w:tcBorders>
              <w:left w:val="single" w:sz="4" w:space="0" w:color="000000"/>
              <w:bottom w:val="single" w:sz="4" w:space="0" w:color="000000"/>
            </w:tcBorders>
            <w:vAlign w:val="center"/>
          </w:tcPr>
          <w:p w:rsidR="008E3BCC" w:rsidRPr="00D4657C" w:rsidRDefault="008E3BCC" w:rsidP="00546C5D">
            <w:pPr>
              <w:suppressAutoHyphens/>
              <w:ind w:firstLine="0"/>
              <w:rPr>
                <w:sz w:val="22"/>
                <w:szCs w:val="22"/>
              </w:rPr>
            </w:pPr>
            <w:r>
              <w:rPr>
                <w:sz w:val="22"/>
                <w:szCs w:val="22"/>
              </w:rPr>
              <w:t xml:space="preserve">          100</w:t>
            </w:r>
          </w:p>
        </w:tc>
        <w:tc>
          <w:tcPr>
            <w:tcW w:w="996" w:type="dxa"/>
            <w:tcBorders>
              <w:left w:val="single" w:sz="4" w:space="0" w:color="000000"/>
              <w:bottom w:val="single" w:sz="4" w:space="0" w:color="000000"/>
            </w:tcBorders>
            <w:vAlign w:val="center"/>
          </w:tcPr>
          <w:p w:rsidR="008E3BCC" w:rsidRPr="00D4657C" w:rsidRDefault="008E3BCC" w:rsidP="00546C5D">
            <w:pPr>
              <w:suppressAutoHyphens/>
              <w:ind w:firstLine="0"/>
              <w:jc w:val="center"/>
              <w:rPr>
                <w:sz w:val="22"/>
                <w:szCs w:val="22"/>
              </w:rPr>
            </w:pPr>
            <w:r w:rsidRPr="00D4657C">
              <w:rPr>
                <w:sz w:val="22"/>
                <w:szCs w:val="22"/>
              </w:rPr>
              <w:t>100</w:t>
            </w:r>
          </w:p>
        </w:tc>
        <w:tc>
          <w:tcPr>
            <w:tcW w:w="996" w:type="dxa"/>
            <w:tcBorders>
              <w:left w:val="single" w:sz="4" w:space="0" w:color="000000"/>
              <w:bottom w:val="single" w:sz="4" w:space="0" w:color="000000"/>
            </w:tcBorders>
            <w:vAlign w:val="center"/>
          </w:tcPr>
          <w:p w:rsidR="008E3BCC" w:rsidRPr="00D4657C" w:rsidRDefault="008E3BCC" w:rsidP="00546C5D">
            <w:pPr>
              <w:suppressAutoHyphens/>
              <w:ind w:firstLine="0"/>
              <w:jc w:val="center"/>
              <w:rPr>
                <w:sz w:val="22"/>
                <w:szCs w:val="22"/>
              </w:rPr>
            </w:pPr>
            <w:r w:rsidRPr="00D4657C">
              <w:rPr>
                <w:sz w:val="22"/>
                <w:szCs w:val="22"/>
              </w:rPr>
              <w:t>100</w:t>
            </w:r>
          </w:p>
        </w:tc>
        <w:tc>
          <w:tcPr>
            <w:tcW w:w="996" w:type="dxa"/>
            <w:tcBorders>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sz w:val="22"/>
                <w:szCs w:val="22"/>
                <w:lang w:eastAsia="zh-CN"/>
              </w:rPr>
            </w:pPr>
            <w:r w:rsidRPr="00D4657C">
              <w:rPr>
                <w:sz w:val="22"/>
                <w:szCs w:val="22"/>
                <w:lang w:eastAsia="zh-CN"/>
              </w:rPr>
              <w:t>100</w:t>
            </w:r>
          </w:p>
        </w:tc>
      </w:tr>
      <w:tr w:rsidR="008E3BCC" w:rsidRPr="00D4657C" w:rsidTr="00546C5D">
        <w:trPr>
          <w:trHeight w:val="247"/>
          <w:jc w:val="center"/>
        </w:trPr>
        <w:tc>
          <w:tcPr>
            <w:tcW w:w="643" w:type="dxa"/>
            <w:tcBorders>
              <w:left w:val="single" w:sz="4" w:space="0" w:color="000000"/>
              <w:bottom w:val="single" w:sz="4" w:space="0" w:color="000000"/>
            </w:tcBorders>
            <w:tcMar>
              <w:left w:w="75" w:type="dxa"/>
              <w:right w:w="75" w:type="dxa"/>
            </w:tcMar>
            <w:vAlign w:val="center"/>
          </w:tcPr>
          <w:p w:rsidR="008E3BCC" w:rsidRPr="00D4657C" w:rsidRDefault="008E3BCC" w:rsidP="00546C5D">
            <w:pPr>
              <w:suppressAutoHyphens/>
              <w:ind w:left="113" w:firstLine="0"/>
              <w:jc w:val="center"/>
              <w:rPr>
                <w:sz w:val="22"/>
                <w:szCs w:val="22"/>
              </w:rPr>
            </w:pPr>
            <w:r w:rsidRPr="00D4657C">
              <w:rPr>
                <w:sz w:val="22"/>
                <w:szCs w:val="22"/>
              </w:rPr>
              <w:t>4</w:t>
            </w:r>
          </w:p>
        </w:tc>
        <w:tc>
          <w:tcPr>
            <w:tcW w:w="3958" w:type="dxa"/>
            <w:tcBorders>
              <w:left w:val="single" w:sz="4" w:space="0" w:color="000000"/>
              <w:bottom w:val="single" w:sz="4" w:space="0" w:color="000000"/>
            </w:tcBorders>
            <w:vAlign w:val="center"/>
          </w:tcPr>
          <w:p w:rsidR="008E3BCC" w:rsidRPr="00D4657C" w:rsidRDefault="008E3BCC" w:rsidP="00546C5D">
            <w:pPr>
              <w:suppressAutoHyphens/>
              <w:ind w:firstLine="0"/>
              <w:jc w:val="left"/>
              <w:rPr>
                <w:sz w:val="22"/>
                <w:szCs w:val="22"/>
              </w:rPr>
            </w:pPr>
            <w:r w:rsidRPr="00D4657C">
              <w:rPr>
                <w:sz w:val="22"/>
                <w:szCs w:val="22"/>
              </w:rPr>
              <w:t>Доля детей, ставших победителями и призерами олимпиад и конкурсов регионального и международного уровней</w:t>
            </w:r>
          </w:p>
        </w:tc>
        <w:tc>
          <w:tcPr>
            <w:tcW w:w="1136" w:type="dxa"/>
            <w:tcBorders>
              <w:left w:val="single" w:sz="4" w:space="0" w:color="000000"/>
              <w:bottom w:val="single" w:sz="4" w:space="0" w:color="000000"/>
            </w:tcBorders>
            <w:vAlign w:val="center"/>
          </w:tcPr>
          <w:p w:rsidR="008E3BCC" w:rsidRPr="00D4657C" w:rsidRDefault="008E3BCC" w:rsidP="00546C5D">
            <w:pPr>
              <w:suppressAutoHyphens/>
              <w:ind w:firstLine="0"/>
              <w:jc w:val="center"/>
              <w:rPr>
                <w:sz w:val="22"/>
                <w:szCs w:val="22"/>
              </w:rPr>
            </w:pPr>
            <w:r w:rsidRPr="00D4657C">
              <w:rPr>
                <w:sz w:val="22"/>
                <w:szCs w:val="22"/>
              </w:rPr>
              <w:t>%</w:t>
            </w:r>
          </w:p>
        </w:tc>
        <w:tc>
          <w:tcPr>
            <w:tcW w:w="1609" w:type="dxa"/>
            <w:tcBorders>
              <w:left w:val="single" w:sz="4" w:space="0" w:color="000000"/>
              <w:bottom w:val="single" w:sz="4" w:space="0" w:color="000000"/>
            </w:tcBorders>
            <w:vAlign w:val="center"/>
          </w:tcPr>
          <w:p w:rsidR="008E3BCC" w:rsidRPr="00D4657C" w:rsidRDefault="008E3BCC" w:rsidP="00546C5D">
            <w:pPr>
              <w:suppressAutoHyphens/>
              <w:ind w:firstLine="0"/>
              <w:jc w:val="center"/>
              <w:rPr>
                <w:sz w:val="22"/>
                <w:szCs w:val="22"/>
              </w:rPr>
            </w:pPr>
            <w:r>
              <w:rPr>
                <w:sz w:val="22"/>
                <w:szCs w:val="22"/>
              </w:rPr>
              <w:t>20,2</w:t>
            </w:r>
          </w:p>
        </w:tc>
        <w:tc>
          <w:tcPr>
            <w:tcW w:w="996" w:type="dxa"/>
            <w:tcBorders>
              <w:left w:val="single" w:sz="4" w:space="0" w:color="000000"/>
              <w:bottom w:val="single" w:sz="4" w:space="0" w:color="000000"/>
            </w:tcBorders>
            <w:vAlign w:val="center"/>
          </w:tcPr>
          <w:p w:rsidR="008E3BCC" w:rsidRPr="00D4657C" w:rsidRDefault="008E3BCC" w:rsidP="00546C5D">
            <w:pPr>
              <w:suppressAutoHyphens/>
              <w:ind w:firstLine="0"/>
              <w:jc w:val="center"/>
              <w:rPr>
                <w:sz w:val="22"/>
                <w:szCs w:val="22"/>
              </w:rPr>
            </w:pPr>
            <w:r w:rsidRPr="00D4657C">
              <w:rPr>
                <w:sz w:val="22"/>
                <w:szCs w:val="22"/>
              </w:rPr>
              <w:t>20,2</w:t>
            </w:r>
          </w:p>
        </w:tc>
        <w:tc>
          <w:tcPr>
            <w:tcW w:w="996" w:type="dxa"/>
            <w:tcBorders>
              <w:left w:val="single" w:sz="4" w:space="0" w:color="000000"/>
              <w:bottom w:val="single" w:sz="4" w:space="0" w:color="000000"/>
            </w:tcBorders>
            <w:vAlign w:val="center"/>
          </w:tcPr>
          <w:p w:rsidR="008E3BCC" w:rsidRPr="00D4657C" w:rsidRDefault="008E3BCC" w:rsidP="00546C5D">
            <w:pPr>
              <w:suppressAutoHyphens/>
              <w:ind w:firstLine="0"/>
              <w:jc w:val="center"/>
              <w:rPr>
                <w:sz w:val="22"/>
                <w:szCs w:val="22"/>
              </w:rPr>
            </w:pPr>
            <w:r w:rsidRPr="00D4657C">
              <w:rPr>
                <w:sz w:val="22"/>
                <w:szCs w:val="22"/>
              </w:rPr>
              <w:t>20,2</w:t>
            </w:r>
          </w:p>
        </w:tc>
        <w:tc>
          <w:tcPr>
            <w:tcW w:w="996" w:type="dxa"/>
            <w:tcBorders>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sz w:val="22"/>
                <w:szCs w:val="22"/>
                <w:lang w:eastAsia="zh-CN"/>
              </w:rPr>
            </w:pPr>
            <w:r w:rsidRPr="00D4657C">
              <w:rPr>
                <w:sz w:val="22"/>
                <w:szCs w:val="22"/>
                <w:lang w:eastAsia="zh-CN"/>
              </w:rPr>
              <w:t>20,2</w:t>
            </w:r>
          </w:p>
        </w:tc>
      </w:tr>
      <w:tr w:rsidR="008E3BCC" w:rsidRPr="00D4657C" w:rsidTr="00546C5D">
        <w:trPr>
          <w:jc w:val="center"/>
        </w:trPr>
        <w:tc>
          <w:tcPr>
            <w:tcW w:w="643" w:type="dxa"/>
            <w:tcBorders>
              <w:left w:val="single" w:sz="4" w:space="0" w:color="000000"/>
              <w:bottom w:val="single" w:sz="4" w:space="0" w:color="000000"/>
            </w:tcBorders>
            <w:tcMar>
              <w:left w:w="75" w:type="dxa"/>
              <w:right w:w="75" w:type="dxa"/>
            </w:tcMar>
            <w:vAlign w:val="center"/>
          </w:tcPr>
          <w:p w:rsidR="008E3BCC" w:rsidRPr="00D4657C" w:rsidRDefault="008E3BCC" w:rsidP="00546C5D">
            <w:pPr>
              <w:suppressAutoHyphens/>
              <w:ind w:left="113" w:firstLine="0"/>
              <w:jc w:val="center"/>
              <w:rPr>
                <w:sz w:val="22"/>
                <w:szCs w:val="22"/>
              </w:rPr>
            </w:pPr>
            <w:r w:rsidRPr="00D4657C">
              <w:rPr>
                <w:sz w:val="22"/>
                <w:szCs w:val="22"/>
              </w:rPr>
              <w:t>5</w:t>
            </w:r>
          </w:p>
        </w:tc>
        <w:tc>
          <w:tcPr>
            <w:tcW w:w="3958" w:type="dxa"/>
            <w:tcBorders>
              <w:left w:val="single" w:sz="4" w:space="0" w:color="000000"/>
              <w:bottom w:val="single" w:sz="4" w:space="0" w:color="000000"/>
            </w:tcBorders>
            <w:vAlign w:val="center"/>
          </w:tcPr>
          <w:p w:rsidR="008E3BCC" w:rsidRPr="00D4657C" w:rsidRDefault="008E3BCC" w:rsidP="00546C5D">
            <w:pPr>
              <w:suppressAutoHyphens/>
              <w:ind w:firstLine="0"/>
              <w:jc w:val="left"/>
              <w:rPr>
                <w:sz w:val="22"/>
                <w:szCs w:val="22"/>
              </w:rPr>
            </w:pPr>
            <w:r w:rsidRPr="00D4657C">
              <w:rPr>
                <w:sz w:val="22"/>
                <w:szCs w:val="22"/>
              </w:rPr>
              <w:t xml:space="preserve">Обеспечение социальных выплат </w:t>
            </w:r>
            <w:proofErr w:type="gramStart"/>
            <w:r w:rsidRPr="00D4657C">
              <w:rPr>
                <w:sz w:val="22"/>
                <w:szCs w:val="22"/>
              </w:rPr>
              <w:t>имеющим</w:t>
            </w:r>
            <w:proofErr w:type="gramEnd"/>
            <w:r w:rsidRPr="00D4657C">
              <w:rPr>
                <w:sz w:val="22"/>
                <w:szCs w:val="22"/>
              </w:rPr>
              <w:t xml:space="preserve"> право на их получение</w:t>
            </w:r>
          </w:p>
        </w:tc>
        <w:tc>
          <w:tcPr>
            <w:tcW w:w="1136" w:type="dxa"/>
            <w:tcBorders>
              <w:left w:val="single" w:sz="4" w:space="0" w:color="000000"/>
              <w:bottom w:val="single" w:sz="4" w:space="0" w:color="000000"/>
            </w:tcBorders>
            <w:vAlign w:val="center"/>
          </w:tcPr>
          <w:p w:rsidR="008E3BCC" w:rsidRPr="00D4657C" w:rsidRDefault="008E3BCC" w:rsidP="00546C5D">
            <w:pPr>
              <w:suppressAutoHyphens/>
              <w:ind w:firstLine="0"/>
              <w:jc w:val="center"/>
              <w:rPr>
                <w:sz w:val="22"/>
                <w:szCs w:val="22"/>
              </w:rPr>
            </w:pPr>
            <w:r w:rsidRPr="00D4657C">
              <w:rPr>
                <w:sz w:val="22"/>
                <w:szCs w:val="22"/>
              </w:rPr>
              <w:t>%</w:t>
            </w:r>
          </w:p>
        </w:tc>
        <w:tc>
          <w:tcPr>
            <w:tcW w:w="1609" w:type="dxa"/>
            <w:tcBorders>
              <w:left w:val="single" w:sz="4" w:space="0" w:color="000000"/>
              <w:bottom w:val="single" w:sz="4" w:space="0" w:color="000000"/>
            </w:tcBorders>
            <w:vAlign w:val="center"/>
          </w:tcPr>
          <w:p w:rsidR="008E3BCC" w:rsidRPr="00D4657C" w:rsidRDefault="008E3BCC" w:rsidP="00546C5D">
            <w:pPr>
              <w:suppressAutoHyphens/>
              <w:ind w:firstLine="0"/>
              <w:jc w:val="center"/>
              <w:rPr>
                <w:sz w:val="22"/>
                <w:szCs w:val="22"/>
              </w:rPr>
            </w:pPr>
            <w:r>
              <w:rPr>
                <w:sz w:val="22"/>
                <w:szCs w:val="22"/>
              </w:rPr>
              <w:t>100</w:t>
            </w:r>
          </w:p>
        </w:tc>
        <w:tc>
          <w:tcPr>
            <w:tcW w:w="996" w:type="dxa"/>
            <w:tcBorders>
              <w:left w:val="single" w:sz="4" w:space="0" w:color="000000"/>
              <w:bottom w:val="single" w:sz="4" w:space="0" w:color="000000"/>
            </w:tcBorders>
            <w:vAlign w:val="center"/>
          </w:tcPr>
          <w:p w:rsidR="008E3BCC" w:rsidRPr="00D4657C" w:rsidRDefault="008E3BCC" w:rsidP="00546C5D">
            <w:pPr>
              <w:suppressAutoHyphens/>
              <w:ind w:firstLine="0"/>
              <w:jc w:val="center"/>
              <w:rPr>
                <w:sz w:val="22"/>
                <w:szCs w:val="22"/>
              </w:rPr>
            </w:pPr>
            <w:r w:rsidRPr="00D4657C">
              <w:rPr>
                <w:sz w:val="22"/>
                <w:szCs w:val="22"/>
              </w:rPr>
              <w:t>100</w:t>
            </w:r>
          </w:p>
        </w:tc>
        <w:tc>
          <w:tcPr>
            <w:tcW w:w="996" w:type="dxa"/>
            <w:tcBorders>
              <w:left w:val="single" w:sz="4" w:space="0" w:color="000000"/>
              <w:bottom w:val="single" w:sz="4" w:space="0" w:color="000000"/>
            </w:tcBorders>
            <w:vAlign w:val="center"/>
          </w:tcPr>
          <w:p w:rsidR="008E3BCC" w:rsidRPr="00D4657C" w:rsidRDefault="008E3BCC" w:rsidP="00546C5D">
            <w:pPr>
              <w:suppressAutoHyphens/>
              <w:ind w:firstLine="0"/>
              <w:jc w:val="center"/>
              <w:rPr>
                <w:sz w:val="22"/>
                <w:szCs w:val="22"/>
              </w:rPr>
            </w:pPr>
            <w:r w:rsidRPr="00D4657C">
              <w:rPr>
                <w:sz w:val="22"/>
                <w:szCs w:val="22"/>
              </w:rPr>
              <w:t>100</w:t>
            </w:r>
          </w:p>
        </w:tc>
        <w:tc>
          <w:tcPr>
            <w:tcW w:w="996" w:type="dxa"/>
            <w:tcBorders>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sz w:val="22"/>
                <w:szCs w:val="22"/>
                <w:lang w:eastAsia="zh-CN"/>
              </w:rPr>
            </w:pPr>
            <w:r w:rsidRPr="00D4657C">
              <w:rPr>
                <w:sz w:val="22"/>
                <w:szCs w:val="22"/>
                <w:lang w:eastAsia="zh-CN"/>
              </w:rPr>
              <w:t>100</w:t>
            </w:r>
          </w:p>
        </w:tc>
      </w:tr>
      <w:tr w:rsidR="008E3BCC" w:rsidRPr="00D4657C" w:rsidTr="00546C5D">
        <w:trPr>
          <w:jc w:val="center"/>
        </w:trPr>
        <w:tc>
          <w:tcPr>
            <w:tcW w:w="643" w:type="dxa"/>
            <w:tcBorders>
              <w:left w:val="single" w:sz="4" w:space="0" w:color="000000"/>
              <w:bottom w:val="single" w:sz="4" w:space="0" w:color="000000"/>
            </w:tcBorders>
            <w:tcMar>
              <w:left w:w="75" w:type="dxa"/>
              <w:right w:w="75" w:type="dxa"/>
            </w:tcMar>
            <w:vAlign w:val="center"/>
          </w:tcPr>
          <w:p w:rsidR="008E3BCC" w:rsidRPr="00D4657C" w:rsidRDefault="008E3BCC" w:rsidP="00546C5D">
            <w:pPr>
              <w:suppressAutoHyphens/>
              <w:ind w:left="113" w:firstLine="0"/>
              <w:jc w:val="center"/>
              <w:rPr>
                <w:color w:val="000000"/>
                <w:sz w:val="22"/>
                <w:szCs w:val="22"/>
              </w:rPr>
            </w:pPr>
            <w:r w:rsidRPr="00D4657C">
              <w:rPr>
                <w:color w:val="000000"/>
                <w:sz w:val="22"/>
                <w:szCs w:val="22"/>
              </w:rPr>
              <w:t>6</w:t>
            </w:r>
          </w:p>
        </w:tc>
        <w:tc>
          <w:tcPr>
            <w:tcW w:w="3958" w:type="dxa"/>
            <w:tcBorders>
              <w:left w:val="single" w:sz="4" w:space="0" w:color="000000"/>
              <w:bottom w:val="single" w:sz="4" w:space="0" w:color="000000"/>
            </w:tcBorders>
            <w:vAlign w:val="center"/>
          </w:tcPr>
          <w:p w:rsidR="008E3BCC" w:rsidRPr="00D4657C" w:rsidRDefault="008E3BCC" w:rsidP="00546C5D">
            <w:pPr>
              <w:suppressAutoHyphens/>
              <w:ind w:firstLine="0"/>
              <w:jc w:val="left"/>
              <w:rPr>
                <w:sz w:val="22"/>
                <w:szCs w:val="22"/>
              </w:rPr>
            </w:pPr>
            <w:r w:rsidRPr="00D4657C">
              <w:rPr>
                <w:sz w:val="22"/>
                <w:szCs w:val="22"/>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1136" w:type="dxa"/>
            <w:tcBorders>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w:t>
            </w:r>
          </w:p>
        </w:tc>
        <w:tc>
          <w:tcPr>
            <w:tcW w:w="1609" w:type="dxa"/>
            <w:tcBorders>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Pr>
                <w:color w:val="000000"/>
                <w:sz w:val="22"/>
                <w:szCs w:val="22"/>
              </w:rPr>
              <w:t>71,6</w:t>
            </w:r>
          </w:p>
        </w:tc>
        <w:tc>
          <w:tcPr>
            <w:tcW w:w="996" w:type="dxa"/>
            <w:tcBorders>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71,6</w:t>
            </w:r>
          </w:p>
        </w:tc>
        <w:tc>
          <w:tcPr>
            <w:tcW w:w="996" w:type="dxa"/>
            <w:tcBorders>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71,6</w:t>
            </w:r>
          </w:p>
        </w:tc>
        <w:tc>
          <w:tcPr>
            <w:tcW w:w="996" w:type="dxa"/>
            <w:tcBorders>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sz w:val="22"/>
                <w:szCs w:val="22"/>
                <w:lang w:eastAsia="zh-CN"/>
              </w:rPr>
            </w:pPr>
            <w:r w:rsidRPr="00D4657C">
              <w:rPr>
                <w:sz w:val="22"/>
                <w:szCs w:val="22"/>
                <w:lang w:eastAsia="zh-CN"/>
              </w:rPr>
              <w:t>71,6</w:t>
            </w:r>
          </w:p>
        </w:tc>
      </w:tr>
      <w:tr w:rsidR="008E3BCC" w:rsidRPr="00D4657C" w:rsidTr="00546C5D">
        <w:trPr>
          <w:jc w:val="center"/>
        </w:trPr>
        <w:tc>
          <w:tcPr>
            <w:tcW w:w="643" w:type="dxa"/>
            <w:tcBorders>
              <w:top w:val="single" w:sz="4" w:space="0" w:color="000000"/>
              <w:left w:val="single" w:sz="4" w:space="0" w:color="000000"/>
              <w:bottom w:val="single" w:sz="4" w:space="0" w:color="000000"/>
            </w:tcBorders>
            <w:tcMar>
              <w:left w:w="75" w:type="dxa"/>
              <w:right w:w="75" w:type="dxa"/>
            </w:tcMar>
            <w:vAlign w:val="center"/>
          </w:tcPr>
          <w:p w:rsidR="008E3BCC" w:rsidRPr="00D4657C" w:rsidRDefault="008E3BCC" w:rsidP="00546C5D">
            <w:pPr>
              <w:suppressAutoHyphens/>
              <w:ind w:left="113" w:firstLine="0"/>
              <w:jc w:val="center"/>
              <w:rPr>
                <w:color w:val="000000"/>
                <w:sz w:val="22"/>
                <w:szCs w:val="22"/>
              </w:rPr>
            </w:pPr>
            <w:r w:rsidRPr="00D4657C">
              <w:rPr>
                <w:color w:val="000000"/>
                <w:sz w:val="22"/>
                <w:szCs w:val="22"/>
              </w:rPr>
              <w:t>7</w:t>
            </w:r>
          </w:p>
        </w:tc>
        <w:tc>
          <w:tcPr>
            <w:tcW w:w="3958" w:type="dxa"/>
            <w:tcBorders>
              <w:top w:val="single" w:sz="4" w:space="0" w:color="000000"/>
              <w:left w:val="single" w:sz="4" w:space="0" w:color="000000"/>
              <w:bottom w:val="single" w:sz="4" w:space="0" w:color="000000"/>
            </w:tcBorders>
            <w:vAlign w:val="center"/>
          </w:tcPr>
          <w:p w:rsidR="008E3BCC" w:rsidRPr="00D4657C" w:rsidRDefault="008E3BCC" w:rsidP="00546C5D">
            <w:pPr>
              <w:widowControl/>
              <w:suppressAutoHyphens/>
              <w:ind w:firstLine="0"/>
              <w:jc w:val="left"/>
              <w:rPr>
                <w:sz w:val="22"/>
                <w:szCs w:val="22"/>
              </w:rPr>
            </w:pPr>
            <w:r w:rsidRPr="00D4657C">
              <w:rPr>
                <w:sz w:val="22"/>
                <w:szCs w:val="22"/>
              </w:rPr>
              <w:t xml:space="preserve">Доля детей в возрасте 1 - 6 лет, стоящих на учете для определения в муниципальные дошкольные образовательные учреждения, в общей численности детей в возрасте 1 </w:t>
            </w:r>
            <w:r w:rsidRPr="00D4657C">
              <w:rPr>
                <w:sz w:val="22"/>
                <w:szCs w:val="22"/>
              </w:rPr>
              <w:lastRenderedPageBreak/>
              <w:t>- 6 лет и обеспеченных местами в ДОУ</w:t>
            </w:r>
          </w:p>
        </w:tc>
        <w:tc>
          <w:tcPr>
            <w:tcW w:w="113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lastRenderedPageBreak/>
              <w:t>%</w:t>
            </w:r>
          </w:p>
        </w:tc>
        <w:tc>
          <w:tcPr>
            <w:tcW w:w="1609"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rPr>
                <w:color w:val="000000"/>
                <w:sz w:val="22"/>
                <w:szCs w:val="22"/>
              </w:rPr>
            </w:pPr>
            <w:r>
              <w:rPr>
                <w:color w:val="000000"/>
                <w:sz w:val="22"/>
                <w:szCs w:val="22"/>
              </w:rPr>
              <w:t xml:space="preserve">          100</w:t>
            </w:r>
          </w:p>
        </w:tc>
        <w:tc>
          <w:tcPr>
            <w:tcW w:w="99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100</w:t>
            </w:r>
          </w:p>
        </w:tc>
        <w:tc>
          <w:tcPr>
            <w:tcW w:w="99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100</w:t>
            </w:r>
          </w:p>
        </w:tc>
        <w:tc>
          <w:tcPr>
            <w:tcW w:w="99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sz w:val="22"/>
                <w:szCs w:val="22"/>
                <w:lang w:eastAsia="zh-CN"/>
              </w:rPr>
            </w:pPr>
            <w:r w:rsidRPr="00D4657C">
              <w:rPr>
                <w:sz w:val="22"/>
                <w:szCs w:val="22"/>
                <w:lang w:eastAsia="zh-CN"/>
              </w:rPr>
              <w:t>100</w:t>
            </w:r>
          </w:p>
        </w:tc>
      </w:tr>
      <w:tr w:rsidR="008E3BCC" w:rsidRPr="00D4657C" w:rsidTr="00546C5D">
        <w:trPr>
          <w:jc w:val="center"/>
        </w:trPr>
        <w:tc>
          <w:tcPr>
            <w:tcW w:w="643" w:type="dxa"/>
            <w:tcBorders>
              <w:top w:val="single" w:sz="4" w:space="0" w:color="000000"/>
              <w:left w:val="single" w:sz="4" w:space="0" w:color="000000"/>
              <w:bottom w:val="single" w:sz="4" w:space="0" w:color="000000"/>
            </w:tcBorders>
            <w:tcMar>
              <w:left w:w="75" w:type="dxa"/>
              <w:right w:w="75" w:type="dxa"/>
            </w:tcMar>
            <w:vAlign w:val="center"/>
          </w:tcPr>
          <w:p w:rsidR="008E3BCC" w:rsidRPr="00D4657C" w:rsidRDefault="008E3BCC" w:rsidP="00546C5D">
            <w:pPr>
              <w:suppressAutoHyphens/>
              <w:ind w:left="113" w:firstLine="0"/>
              <w:rPr>
                <w:sz w:val="22"/>
                <w:szCs w:val="22"/>
              </w:rPr>
            </w:pPr>
            <w:r w:rsidRPr="00D4657C">
              <w:rPr>
                <w:sz w:val="22"/>
                <w:szCs w:val="22"/>
              </w:rPr>
              <w:lastRenderedPageBreak/>
              <w:t>8</w:t>
            </w:r>
          </w:p>
        </w:tc>
        <w:tc>
          <w:tcPr>
            <w:tcW w:w="3958"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left"/>
              <w:rPr>
                <w:sz w:val="22"/>
                <w:szCs w:val="22"/>
              </w:rPr>
            </w:pPr>
            <w:r w:rsidRPr="00D4657C">
              <w:rPr>
                <w:sz w:val="22"/>
                <w:szCs w:val="22"/>
                <w:lang w:eastAsia="zh-CN"/>
              </w:rPr>
              <w:t xml:space="preserve">Доля дошкольных образовательных организаций, в которых создана </w:t>
            </w:r>
            <w:proofErr w:type="spellStart"/>
            <w:r w:rsidRPr="00D4657C">
              <w:rPr>
                <w:sz w:val="22"/>
                <w:szCs w:val="22"/>
                <w:lang w:eastAsia="zh-CN"/>
              </w:rPr>
              <w:t>безбарьерная</w:t>
            </w:r>
            <w:proofErr w:type="spellEnd"/>
            <w:r w:rsidRPr="00D4657C">
              <w:rPr>
                <w:sz w:val="22"/>
                <w:szCs w:val="22"/>
                <w:lang w:eastAsia="zh-CN"/>
              </w:rPr>
              <w:t xml:space="preserve"> среда для инклюзивного образования детей-инвалидов, в общем количестве дошкольных организаций</w:t>
            </w:r>
          </w:p>
        </w:tc>
        <w:tc>
          <w:tcPr>
            <w:tcW w:w="113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w:t>
            </w:r>
          </w:p>
        </w:tc>
        <w:tc>
          <w:tcPr>
            <w:tcW w:w="1609"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Pr>
                <w:color w:val="000000"/>
                <w:sz w:val="22"/>
                <w:szCs w:val="22"/>
              </w:rPr>
              <w:t>50,0</w:t>
            </w:r>
          </w:p>
        </w:tc>
        <w:tc>
          <w:tcPr>
            <w:tcW w:w="99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Pr>
                <w:color w:val="000000"/>
                <w:sz w:val="22"/>
                <w:szCs w:val="22"/>
              </w:rPr>
              <w:t>50,0</w:t>
            </w:r>
          </w:p>
        </w:tc>
        <w:tc>
          <w:tcPr>
            <w:tcW w:w="99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Pr>
                <w:color w:val="000000"/>
                <w:sz w:val="22"/>
                <w:szCs w:val="22"/>
              </w:rPr>
              <w:t>50,0</w:t>
            </w:r>
          </w:p>
        </w:tc>
        <w:tc>
          <w:tcPr>
            <w:tcW w:w="99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sz w:val="22"/>
                <w:szCs w:val="22"/>
                <w:lang w:eastAsia="zh-CN"/>
              </w:rPr>
            </w:pPr>
            <w:r w:rsidRPr="00D4657C">
              <w:rPr>
                <w:sz w:val="22"/>
                <w:szCs w:val="22"/>
                <w:lang w:eastAsia="zh-CN"/>
              </w:rPr>
              <w:t>50,0</w:t>
            </w:r>
          </w:p>
        </w:tc>
      </w:tr>
      <w:tr w:rsidR="008E3BCC" w:rsidRPr="00D4657C" w:rsidTr="00546C5D">
        <w:trPr>
          <w:trHeight w:val="1434"/>
          <w:jc w:val="center"/>
        </w:trPr>
        <w:tc>
          <w:tcPr>
            <w:tcW w:w="643" w:type="dxa"/>
            <w:tcBorders>
              <w:top w:val="single" w:sz="4" w:space="0" w:color="000000"/>
              <w:left w:val="single" w:sz="4" w:space="0" w:color="000000"/>
              <w:bottom w:val="single" w:sz="4" w:space="0" w:color="000000"/>
            </w:tcBorders>
            <w:tcMar>
              <w:left w:w="75" w:type="dxa"/>
              <w:right w:w="75" w:type="dxa"/>
            </w:tcMar>
            <w:vAlign w:val="center"/>
          </w:tcPr>
          <w:p w:rsidR="008E3BCC" w:rsidRPr="00D4657C" w:rsidRDefault="008E3BCC" w:rsidP="00546C5D">
            <w:pPr>
              <w:suppressAutoHyphens/>
              <w:ind w:left="113" w:firstLine="0"/>
              <w:jc w:val="center"/>
              <w:rPr>
                <w:position w:val="-2"/>
                <w:sz w:val="22"/>
                <w:szCs w:val="22"/>
                <w:vertAlign w:val="superscript"/>
              </w:rPr>
            </w:pPr>
            <w:r w:rsidRPr="00D4657C">
              <w:rPr>
                <w:sz w:val="22"/>
                <w:szCs w:val="22"/>
              </w:rPr>
              <w:t>9</w:t>
            </w:r>
          </w:p>
        </w:tc>
        <w:tc>
          <w:tcPr>
            <w:tcW w:w="3958"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left"/>
              <w:rPr>
                <w:sz w:val="22"/>
                <w:szCs w:val="22"/>
              </w:rPr>
            </w:pPr>
            <w:r w:rsidRPr="00D4657C">
              <w:rPr>
                <w:sz w:val="22"/>
                <w:szCs w:val="22"/>
                <w:lang w:eastAsia="zh-CN"/>
              </w:rPr>
              <w:t>Доля детей – инвалидов в возрасте от 1,5 до 7 лет, охваченных дошкольным образованием, от общей численности детей - инвалидов данного возраста</w:t>
            </w:r>
          </w:p>
          <w:p w:rsidR="008E3BCC" w:rsidRPr="00D4657C" w:rsidRDefault="008E3BCC" w:rsidP="00546C5D">
            <w:pPr>
              <w:suppressAutoHyphens/>
              <w:ind w:firstLine="0"/>
              <w:jc w:val="left"/>
              <w:rPr>
                <w:rFonts w:ascii="Calibri" w:hAnsi="Calibri" w:cs="Calibri"/>
                <w:sz w:val="22"/>
                <w:szCs w:val="22"/>
              </w:rPr>
            </w:pPr>
          </w:p>
        </w:tc>
        <w:tc>
          <w:tcPr>
            <w:tcW w:w="113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rFonts w:ascii="Calibri" w:hAnsi="Calibri" w:cs="Calibri"/>
                <w:color w:val="000000"/>
                <w:sz w:val="22"/>
                <w:szCs w:val="22"/>
              </w:rPr>
            </w:pPr>
            <w:r w:rsidRPr="00D4657C">
              <w:rPr>
                <w:rFonts w:ascii="Calibri" w:hAnsi="Calibri" w:cs="Calibri"/>
                <w:color w:val="000000"/>
                <w:sz w:val="22"/>
                <w:szCs w:val="22"/>
              </w:rPr>
              <w:t>%</w:t>
            </w:r>
          </w:p>
        </w:tc>
        <w:tc>
          <w:tcPr>
            <w:tcW w:w="1609"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Pr>
                <w:color w:val="000000"/>
                <w:sz w:val="22"/>
                <w:szCs w:val="22"/>
              </w:rPr>
              <w:t>10</w:t>
            </w:r>
            <w:r w:rsidRPr="00D4657C">
              <w:rPr>
                <w:color w:val="000000"/>
                <w:sz w:val="22"/>
                <w:szCs w:val="22"/>
              </w:rPr>
              <w:t>0</w:t>
            </w:r>
          </w:p>
        </w:tc>
        <w:tc>
          <w:tcPr>
            <w:tcW w:w="99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100</w:t>
            </w:r>
          </w:p>
        </w:tc>
        <w:tc>
          <w:tcPr>
            <w:tcW w:w="99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100</w:t>
            </w:r>
          </w:p>
        </w:tc>
        <w:tc>
          <w:tcPr>
            <w:tcW w:w="99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sz w:val="22"/>
                <w:szCs w:val="22"/>
                <w:lang w:eastAsia="zh-CN"/>
              </w:rPr>
            </w:pPr>
            <w:r w:rsidRPr="00D4657C">
              <w:rPr>
                <w:sz w:val="22"/>
                <w:szCs w:val="22"/>
                <w:lang w:eastAsia="zh-CN"/>
              </w:rPr>
              <w:t>100</w:t>
            </w:r>
          </w:p>
        </w:tc>
      </w:tr>
      <w:tr w:rsidR="008E3BCC" w:rsidRPr="00D4657C" w:rsidTr="00546C5D">
        <w:trPr>
          <w:trHeight w:val="1434"/>
          <w:jc w:val="center"/>
        </w:trPr>
        <w:tc>
          <w:tcPr>
            <w:tcW w:w="643" w:type="dxa"/>
            <w:tcBorders>
              <w:top w:val="single" w:sz="4" w:space="0" w:color="000000"/>
              <w:left w:val="single" w:sz="4" w:space="0" w:color="000000"/>
              <w:bottom w:val="single" w:sz="4" w:space="0" w:color="000000"/>
            </w:tcBorders>
            <w:tcMar>
              <w:left w:w="75" w:type="dxa"/>
              <w:right w:w="75" w:type="dxa"/>
            </w:tcMar>
            <w:vAlign w:val="center"/>
          </w:tcPr>
          <w:p w:rsidR="008E3BCC" w:rsidRPr="00D4657C" w:rsidRDefault="008E3BCC" w:rsidP="00546C5D">
            <w:pPr>
              <w:suppressAutoHyphens/>
              <w:ind w:left="113" w:firstLine="0"/>
              <w:jc w:val="center"/>
              <w:rPr>
                <w:sz w:val="22"/>
                <w:szCs w:val="22"/>
              </w:rPr>
            </w:pPr>
            <w:r w:rsidRPr="00D4657C">
              <w:rPr>
                <w:sz w:val="22"/>
                <w:szCs w:val="22"/>
              </w:rPr>
              <w:t>10</w:t>
            </w:r>
          </w:p>
        </w:tc>
        <w:tc>
          <w:tcPr>
            <w:tcW w:w="3958" w:type="dxa"/>
            <w:tcBorders>
              <w:top w:val="single" w:sz="4" w:space="0" w:color="000000"/>
              <w:left w:val="single" w:sz="4" w:space="0" w:color="000000"/>
              <w:bottom w:val="single" w:sz="4" w:space="0" w:color="000000"/>
            </w:tcBorders>
          </w:tcPr>
          <w:p w:rsidR="008E3BCC" w:rsidRPr="00D4657C" w:rsidRDefault="008E3BCC" w:rsidP="00546C5D">
            <w:pPr>
              <w:ind w:firstLine="0"/>
              <w:rPr>
                <w:sz w:val="22"/>
                <w:szCs w:val="22"/>
              </w:rPr>
            </w:pPr>
            <w:r w:rsidRPr="00D4657C">
              <w:rPr>
                <w:sz w:val="22"/>
                <w:szCs w:val="22"/>
              </w:rPr>
              <w:t>Среднемесячная номинальная начисленная заработная плата работников:</w:t>
            </w:r>
          </w:p>
          <w:p w:rsidR="008E3BCC" w:rsidRPr="00D4657C" w:rsidRDefault="008E3BCC" w:rsidP="00546C5D">
            <w:pPr>
              <w:ind w:firstLine="0"/>
              <w:rPr>
                <w:sz w:val="22"/>
                <w:szCs w:val="22"/>
              </w:rPr>
            </w:pPr>
            <w:r w:rsidRPr="00D4657C">
              <w:rPr>
                <w:sz w:val="22"/>
                <w:szCs w:val="22"/>
              </w:rPr>
              <w:t>- муниципальных дошкольных образовательных учреждений</w:t>
            </w:r>
          </w:p>
        </w:tc>
        <w:tc>
          <w:tcPr>
            <w:tcW w:w="113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рублей</w:t>
            </w:r>
          </w:p>
        </w:tc>
        <w:tc>
          <w:tcPr>
            <w:tcW w:w="1609"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Pr>
                <w:color w:val="000000"/>
                <w:sz w:val="22"/>
                <w:szCs w:val="22"/>
              </w:rPr>
              <w:t>35 694,0</w:t>
            </w:r>
          </w:p>
        </w:tc>
        <w:tc>
          <w:tcPr>
            <w:tcW w:w="99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Pr>
                <w:color w:val="000000"/>
                <w:sz w:val="22"/>
                <w:szCs w:val="22"/>
              </w:rPr>
              <w:t>35 694,0</w:t>
            </w:r>
          </w:p>
        </w:tc>
        <w:tc>
          <w:tcPr>
            <w:tcW w:w="99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Pr>
                <w:color w:val="000000"/>
                <w:sz w:val="22"/>
                <w:szCs w:val="22"/>
              </w:rPr>
              <w:t>35 694,0</w:t>
            </w:r>
          </w:p>
        </w:tc>
        <w:tc>
          <w:tcPr>
            <w:tcW w:w="99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Pr>
                <w:color w:val="000000"/>
                <w:sz w:val="22"/>
                <w:szCs w:val="22"/>
              </w:rPr>
              <w:t>35 694,0</w:t>
            </w:r>
          </w:p>
        </w:tc>
      </w:tr>
      <w:tr w:rsidR="008E3BCC" w:rsidRPr="00D4657C" w:rsidTr="00546C5D">
        <w:trPr>
          <w:jc w:val="center"/>
        </w:trPr>
        <w:tc>
          <w:tcPr>
            <w:tcW w:w="643" w:type="dxa"/>
            <w:tcBorders>
              <w:top w:val="single" w:sz="4" w:space="0" w:color="000000"/>
              <w:left w:val="single" w:sz="4" w:space="0" w:color="000000"/>
              <w:bottom w:val="single" w:sz="4" w:space="0" w:color="000000"/>
            </w:tcBorders>
            <w:tcMar>
              <w:left w:w="75" w:type="dxa"/>
              <w:right w:w="75" w:type="dxa"/>
            </w:tcMar>
            <w:vAlign w:val="center"/>
          </w:tcPr>
          <w:p w:rsidR="008E3BCC" w:rsidRPr="00D4657C" w:rsidRDefault="008E3BCC" w:rsidP="00546C5D">
            <w:pPr>
              <w:suppressAutoHyphens/>
              <w:ind w:left="113" w:firstLine="0"/>
              <w:jc w:val="center"/>
              <w:rPr>
                <w:color w:val="000000"/>
                <w:sz w:val="22"/>
                <w:szCs w:val="22"/>
              </w:rPr>
            </w:pPr>
            <w:r w:rsidRPr="00D4657C">
              <w:rPr>
                <w:color w:val="000000"/>
                <w:sz w:val="22"/>
                <w:szCs w:val="22"/>
              </w:rPr>
              <w:t>11</w:t>
            </w:r>
          </w:p>
        </w:tc>
        <w:tc>
          <w:tcPr>
            <w:tcW w:w="3958" w:type="dxa"/>
            <w:tcBorders>
              <w:top w:val="single" w:sz="4" w:space="0" w:color="000000"/>
              <w:left w:val="single" w:sz="4" w:space="0" w:color="000000"/>
              <w:bottom w:val="single" w:sz="4" w:space="0" w:color="000000"/>
            </w:tcBorders>
          </w:tcPr>
          <w:p w:rsidR="008E3BCC" w:rsidRPr="00D4657C" w:rsidRDefault="008E3BCC" w:rsidP="00546C5D">
            <w:pPr>
              <w:suppressAutoHyphens/>
              <w:ind w:firstLine="0"/>
              <w:jc w:val="left"/>
              <w:rPr>
                <w:sz w:val="22"/>
                <w:szCs w:val="22"/>
              </w:rPr>
            </w:pPr>
            <w:r w:rsidRPr="00D4657C">
              <w:rPr>
                <w:sz w:val="22"/>
                <w:szCs w:val="22"/>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113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w:t>
            </w:r>
          </w:p>
        </w:tc>
        <w:tc>
          <w:tcPr>
            <w:tcW w:w="1609"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Pr>
                <w:color w:val="000000"/>
                <w:sz w:val="22"/>
                <w:szCs w:val="22"/>
              </w:rPr>
              <w:t>7</w:t>
            </w:r>
            <w:r w:rsidRPr="00D4657C">
              <w:rPr>
                <w:color w:val="000000"/>
                <w:sz w:val="22"/>
                <w:szCs w:val="22"/>
              </w:rPr>
              <w:t>0</w:t>
            </w:r>
          </w:p>
        </w:tc>
        <w:tc>
          <w:tcPr>
            <w:tcW w:w="99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70</w:t>
            </w:r>
          </w:p>
        </w:tc>
        <w:tc>
          <w:tcPr>
            <w:tcW w:w="99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70</w:t>
            </w:r>
          </w:p>
        </w:tc>
        <w:tc>
          <w:tcPr>
            <w:tcW w:w="99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sz w:val="22"/>
                <w:szCs w:val="22"/>
                <w:lang w:eastAsia="zh-CN"/>
              </w:rPr>
            </w:pPr>
            <w:r w:rsidRPr="00D4657C">
              <w:rPr>
                <w:sz w:val="22"/>
                <w:szCs w:val="22"/>
                <w:lang w:eastAsia="zh-CN"/>
              </w:rPr>
              <w:t>70</w:t>
            </w:r>
          </w:p>
        </w:tc>
      </w:tr>
      <w:tr w:rsidR="008E3BCC" w:rsidRPr="00D4657C" w:rsidTr="00546C5D">
        <w:trPr>
          <w:jc w:val="center"/>
        </w:trPr>
        <w:tc>
          <w:tcPr>
            <w:tcW w:w="643" w:type="dxa"/>
            <w:tcBorders>
              <w:top w:val="single" w:sz="4" w:space="0" w:color="000000"/>
              <w:left w:val="single" w:sz="4" w:space="0" w:color="000000"/>
              <w:bottom w:val="single" w:sz="4" w:space="0" w:color="000000"/>
            </w:tcBorders>
            <w:tcMar>
              <w:left w:w="75" w:type="dxa"/>
              <w:right w:w="75" w:type="dxa"/>
            </w:tcMar>
            <w:vAlign w:val="center"/>
          </w:tcPr>
          <w:p w:rsidR="008E3BCC" w:rsidRPr="00D4657C" w:rsidRDefault="008E3BCC" w:rsidP="00546C5D">
            <w:pPr>
              <w:suppressAutoHyphens/>
              <w:ind w:left="113" w:firstLine="0"/>
              <w:jc w:val="center"/>
              <w:rPr>
                <w:color w:val="000000"/>
                <w:sz w:val="22"/>
                <w:szCs w:val="22"/>
              </w:rPr>
            </w:pPr>
            <w:r w:rsidRPr="00D4657C">
              <w:rPr>
                <w:color w:val="000000"/>
                <w:sz w:val="22"/>
                <w:szCs w:val="22"/>
              </w:rPr>
              <w:t>12</w:t>
            </w:r>
          </w:p>
        </w:tc>
        <w:tc>
          <w:tcPr>
            <w:tcW w:w="3958" w:type="dxa"/>
            <w:tcBorders>
              <w:top w:val="single" w:sz="4" w:space="0" w:color="000000"/>
              <w:left w:val="single" w:sz="4" w:space="0" w:color="000000"/>
              <w:bottom w:val="single" w:sz="4" w:space="0" w:color="000000"/>
            </w:tcBorders>
            <w:vAlign w:val="center"/>
          </w:tcPr>
          <w:p w:rsidR="008E3BCC" w:rsidRPr="00D4657C" w:rsidRDefault="008E3BCC" w:rsidP="00546C5D">
            <w:pPr>
              <w:widowControl/>
              <w:suppressAutoHyphens/>
              <w:ind w:firstLine="0"/>
              <w:rPr>
                <w:sz w:val="22"/>
                <w:szCs w:val="22"/>
                <w:lang w:eastAsia="zh-CN"/>
              </w:rPr>
            </w:pPr>
            <w:r w:rsidRPr="00D4657C">
              <w:rPr>
                <w:sz w:val="22"/>
                <w:szCs w:val="22"/>
              </w:rPr>
              <w:t xml:space="preserve">Доля детей первой и второй групп здоровья в общей </w:t>
            </w:r>
            <w:proofErr w:type="gramStart"/>
            <w:r w:rsidRPr="00D4657C">
              <w:rPr>
                <w:sz w:val="22"/>
                <w:szCs w:val="22"/>
              </w:rPr>
              <w:t>численности</w:t>
            </w:r>
            <w:proofErr w:type="gramEnd"/>
            <w:r w:rsidRPr="00D4657C">
              <w:rPr>
                <w:sz w:val="22"/>
                <w:szCs w:val="22"/>
              </w:rPr>
              <w:t xml:space="preserve"> обучающихся в муниципальных общеобразовательных учреждениях</w:t>
            </w:r>
          </w:p>
        </w:tc>
        <w:tc>
          <w:tcPr>
            <w:tcW w:w="113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w:t>
            </w:r>
          </w:p>
        </w:tc>
        <w:tc>
          <w:tcPr>
            <w:tcW w:w="1609" w:type="dxa"/>
            <w:tcBorders>
              <w:top w:val="single" w:sz="4" w:space="0" w:color="000000"/>
              <w:left w:val="single" w:sz="4" w:space="0" w:color="000000"/>
              <w:bottom w:val="single" w:sz="4" w:space="0" w:color="000000"/>
            </w:tcBorders>
          </w:tcPr>
          <w:p w:rsidR="008E3BCC" w:rsidRPr="00D4657C" w:rsidRDefault="008E3BCC" w:rsidP="00546C5D">
            <w:pPr>
              <w:widowControl/>
              <w:suppressAutoHyphens/>
              <w:ind w:firstLine="0"/>
              <w:jc w:val="center"/>
              <w:rPr>
                <w:sz w:val="22"/>
                <w:szCs w:val="22"/>
                <w:lang w:eastAsia="zh-CN"/>
              </w:rPr>
            </w:pPr>
          </w:p>
          <w:p w:rsidR="008E3BCC" w:rsidRPr="00D4657C" w:rsidRDefault="008E3BCC" w:rsidP="00546C5D">
            <w:pPr>
              <w:widowControl/>
              <w:suppressAutoHyphens/>
              <w:ind w:firstLine="0"/>
              <w:jc w:val="center"/>
              <w:rPr>
                <w:sz w:val="22"/>
                <w:szCs w:val="22"/>
                <w:lang w:eastAsia="zh-CN"/>
              </w:rPr>
            </w:pPr>
          </w:p>
          <w:p w:rsidR="008E3BCC" w:rsidRPr="00D4657C" w:rsidRDefault="008E3BCC" w:rsidP="00546C5D">
            <w:pPr>
              <w:widowControl/>
              <w:suppressAutoHyphens/>
              <w:ind w:firstLine="0"/>
              <w:jc w:val="center"/>
              <w:rPr>
                <w:sz w:val="22"/>
                <w:szCs w:val="22"/>
                <w:lang w:eastAsia="zh-CN"/>
              </w:rPr>
            </w:pPr>
            <w:r>
              <w:rPr>
                <w:sz w:val="22"/>
                <w:szCs w:val="22"/>
                <w:lang w:eastAsia="zh-CN"/>
              </w:rPr>
              <w:t>88,9</w:t>
            </w:r>
          </w:p>
        </w:tc>
        <w:tc>
          <w:tcPr>
            <w:tcW w:w="996" w:type="dxa"/>
            <w:tcBorders>
              <w:top w:val="single" w:sz="4" w:space="0" w:color="000000"/>
              <w:left w:val="single" w:sz="4" w:space="0" w:color="000000"/>
              <w:bottom w:val="single" w:sz="4" w:space="0" w:color="000000"/>
            </w:tcBorders>
          </w:tcPr>
          <w:p w:rsidR="008E3BCC" w:rsidRPr="00D4657C" w:rsidRDefault="008E3BCC" w:rsidP="00546C5D">
            <w:pPr>
              <w:widowControl/>
              <w:suppressAutoHyphens/>
              <w:ind w:firstLine="0"/>
              <w:jc w:val="center"/>
              <w:rPr>
                <w:sz w:val="22"/>
                <w:szCs w:val="22"/>
                <w:lang w:eastAsia="zh-CN"/>
              </w:rPr>
            </w:pPr>
          </w:p>
          <w:p w:rsidR="008E3BCC" w:rsidRPr="00D4657C" w:rsidRDefault="008E3BCC" w:rsidP="00546C5D">
            <w:pPr>
              <w:widowControl/>
              <w:suppressAutoHyphens/>
              <w:ind w:firstLine="0"/>
              <w:jc w:val="center"/>
              <w:rPr>
                <w:sz w:val="22"/>
                <w:szCs w:val="22"/>
                <w:lang w:eastAsia="zh-CN"/>
              </w:rPr>
            </w:pPr>
          </w:p>
          <w:p w:rsidR="008E3BCC" w:rsidRPr="00D4657C" w:rsidRDefault="008E3BCC" w:rsidP="00546C5D">
            <w:pPr>
              <w:widowControl/>
              <w:suppressAutoHyphens/>
              <w:ind w:firstLine="0"/>
              <w:jc w:val="center"/>
              <w:rPr>
                <w:sz w:val="22"/>
                <w:szCs w:val="22"/>
                <w:lang w:eastAsia="zh-CN"/>
              </w:rPr>
            </w:pPr>
            <w:r w:rsidRPr="00D4657C">
              <w:rPr>
                <w:sz w:val="22"/>
                <w:szCs w:val="22"/>
                <w:lang w:eastAsia="zh-CN"/>
              </w:rPr>
              <w:t>88,9</w:t>
            </w:r>
          </w:p>
        </w:tc>
        <w:tc>
          <w:tcPr>
            <w:tcW w:w="996" w:type="dxa"/>
            <w:tcBorders>
              <w:top w:val="single" w:sz="4" w:space="0" w:color="000000"/>
              <w:left w:val="single" w:sz="4" w:space="0" w:color="000000"/>
              <w:bottom w:val="single" w:sz="4" w:space="0" w:color="000000"/>
            </w:tcBorders>
          </w:tcPr>
          <w:p w:rsidR="008E3BCC" w:rsidRPr="00D4657C" w:rsidRDefault="008E3BCC" w:rsidP="00546C5D">
            <w:pPr>
              <w:widowControl/>
              <w:suppressAutoHyphens/>
              <w:ind w:firstLine="0"/>
              <w:jc w:val="center"/>
              <w:rPr>
                <w:sz w:val="22"/>
                <w:szCs w:val="22"/>
                <w:lang w:eastAsia="zh-CN"/>
              </w:rPr>
            </w:pPr>
          </w:p>
          <w:p w:rsidR="008E3BCC" w:rsidRPr="00D4657C" w:rsidRDefault="008E3BCC" w:rsidP="00546C5D">
            <w:pPr>
              <w:widowControl/>
              <w:suppressAutoHyphens/>
              <w:ind w:firstLine="0"/>
              <w:jc w:val="center"/>
              <w:rPr>
                <w:sz w:val="22"/>
                <w:szCs w:val="22"/>
                <w:lang w:eastAsia="zh-CN"/>
              </w:rPr>
            </w:pPr>
          </w:p>
          <w:p w:rsidR="008E3BCC" w:rsidRPr="00D4657C" w:rsidRDefault="008E3BCC" w:rsidP="00546C5D">
            <w:pPr>
              <w:widowControl/>
              <w:suppressAutoHyphens/>
              <w:ind w:firstLine="0"/>
              <w:jc w:val="center"/>
              <w:rPr>
                <w:sz w:val="22"/>
                <w:szCs w:val="22"/>
                <w:lang w:eastAsia="zh-CN"/>
              </w:rPr>
            </w:pPr>
            <w:r w:rsidRPr="00D4657C">
              <w:rPr>
                <w:sz w:val="22"/>
                <w:szCs w:val="22"/>
                <w:lang w:eastAsia="zh-CN"/>
              </w:rPr>
              <w:t>88,9</w:t>
            </w:r>
          </w:p>
        </w:tc>
        <w:tc>
          <w:tcPr>
            <w:tcW w:w="996"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widowControl/>
              <w:suppressAutoHyphens/>
              <w:ind w:firstLine="0"/>
              <w:jc w:val="center"/>
              <w:rPr>
                <w:sz w:val="22"/>
                <w:szCs w:val="22"/>
                <w:lang w:eastAsia="zh-CN"/>
              </w:rPr>
            </w:pPr>
          </w:p>
          <w:p w:rsidR="008E3BCC" w:rsidRPr="00D4657C" w:rsidRDefault="008E3BCC" w:rsidP="00546C5D">
            <w:pPr>
              <w:widowControl/>
              <w:suppressAutoHyphens/>
              <w:ind w:firstLine="0"/>
              <w:jc w:val="center"/>
              <w:rPr>
                <w:sz w:val="22"/>
                <w:szCs w:val="22"/>
                <w:lang w:eastAsia="zh-CN"/>
              </w:rPr>
            </w:pPr>
          </w:p>
          <w:p w:rsidR="008E3BCC" w:rsidRPr="00D4657C" w:rsidRDefault="008E3BCC" w:rsidP="00546C5D">
            <w:pPr>
              <w:widowControl/>
              <w:suppressAutoHyphens/>
              <w:ind w:firstLine="0"/>
              <w:jc w:val="center"/>
              <w:rPr>
                <w:sz w:val="22"/>
                <w:szCs w:val="22"/>
                <w:lang w:eastAsia="zh-CN"/>
              </w:rPr>
            </w:pPr>
            <w:r w:rsidRPr="00D4657C">
              <w:rPr>
                <w:sz w:val="22"/>
                <w:szCs w:val="22"/>
                <w:lang w:eastAsia="zh-CN"/>
              </w:rPr>
              <w:t>88,9</w:t>
            </w:r>
          </w:p>
        </w:tc>
      </w:tr>
      <w:tr w:rsidR="008E3BCC" w:rsidRPr="00D4657C" w:rsidTr="00546C5D">
        <w:trPr>
          <w:jc w:val="center"/>
        </w:trPr>
        <w:tc>
          <w:tcPr>
            <w:tcW w:w="643" w:type="dxa"/>
            <w:tcBorders>
              <w:top w:val="single" w:sz="4" w:space="0" w:color="000000"/>
              <w:left w:val="single" w:sz="4" w:space="0" w:color="000000"/>
              <w:bottom w:val="single" w:sz="4" w:space="0" w:color="000000"/>
            </w:tcBorders>
            <w:tcMar>
              <w:left w:w="75" w:type="dxa"/>
              <w:right w:w="75" w:type="dxa"/>
            </w:tcMar>
            <w:vAlign w:val="center"/>
          </w:tcPr>
          <w:p w:rsidR="008E3BCC" w:rsidRPr="00D4657C" w:rsidRDefault="008E3BCC" w:rsidP="00546C5D">
            <w:pPr>
              <w:suppressAutoHyphens/>
              <w:ind w:left="113" w:firstLine="0"/>
              <w:jc w:val="center"/>
              <w:rPr>
                <w:color w:val="000000"/>
                <w:sz w:val="22"/>
                <w:szCs w:val="22"/>
              </w:rPr>
            </w:pPr>
            <w:r w:rsidRPr="00D4657C">
              <w:rPr>
                <w:color w:val="000000"/>
                <w:sz w:val="22"/>
                <w:szCs w:val="22"/>
              </w:rPr>
              <w:t>13</w:t>
            </w:r>
          </w:p>
        </w:tc>
        <w:tc>
          <w:tcPr>
            <w:tcW w:w="3958" w:type="dxa"/>
            <w:tcBorders>
              <w:top w:val="single" w:sz="4" w:space="0" w:color="000000"/>
              <w:left w:val="single" w:sz="4" w:space="0" w:color="000000"/>
              <w:bottom w:val="single" w:sz="4" w:space="0" w:color="000000"/>
            </w:tcBorders>
            <w:vAlign w:val="center"/>
          </w:tcPr>
          <w:p w:rsidR="008E3BCC" w:rsidRPr="00D4657C" w:rsidRDefault="008E3BCC" w:rsidP="00546C5D">
            <w:pPr>
              <w:widowControl/>
              <w:suppressAutoHyphens/>
              <w:ind w:firstLine="0"/>
              <w:rPr>
                <w:sz w:val="22"/>
                <w:szCs w:val="22"/>
              </w:rPr>
            </w:pPr>
            <w:r w:rsidRPr="00D4657C">
              <w:rPr>
                <w:sz w:val="22"/>
                <w:szCs w:val="22"/>
              </w:rPr>
              <w:t>Расходы бюджета муниципального образования на общее образование в расчете на 1 обучающегося в муниципальных общеобразовательных учреждениях</w:t>
            </w:r>
          </w:p>
        </w:tc>
        <w:tc>
          <w:tcPr>
            <w:tcW w:w="113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Pr>
                <w:color w:val="000000"/>
                <w:sz w:val="22"/>
                <w:szCs w:val="22"/>
              </w:rPr>
              <w:t>р</w:t>
            </w:r>
            <w:r w:rsidRPr="00D4657C">
              <w:rPr>
                <w:color w:val="000000"/>
                <w:sz w:val="22"/>
                <w:szCs w:val="22"/>
              </w:rPr>
              <w:t>ублей</w:t>
            </w:r>
          </w:p>
        </w:tc>
        <w:tc>
          <w:tcPr>
            <w:tcW w:w="1609" w:type="dxa"/>
            <w:tcBorders>
              <w:top w:val="single" w:sz="4" w:space="0" w:color="000000"/>
              <w:left w:val="single" w:sz="4" w:space="0" w:color="000000"/>
              <w:bottom w:val="single" w:sz="4" w:space="0" w:color="000000"/>
            </w:tcBorders>
            <w:vAlign w:val="center"/>
          </w:tcPr>
          <w:p w:rsidR="008E3BCC" w:rsidRPr="000A1C3C" w:rsidRDefault="008E3BCC" w:rsidP="00546C5D">
            <w:pPr>
              <w:widowControl/>
              <w:suppressAutoHyphens/>
              <w:ind w:firstLine="0"/>
              <w:jc w:val="center"/>
              <w:rPr>
                <w:sz w:val="22"/>
                <w:szCs w:val="22"/>
                <w:lang w:eastAsia="zh-CN"/>
              </w:rPr>
            </w:pPr>
            <w:r>
              <w:rPr>
                <w:sz w:val="22"/>
                <w:szCs w:val="22"/>
                <w:lang w:eastAsia="zh-CN"/>
              </w:rPr>
              <w:t>74 933,1</w:t>
            </w:r>
          </w:p>
        </w:tc>
        <w:tc>
          <w:tcPr>
            <w:tcW w:w="996" w:type="dxa"/>
            <w:tcBorders>
              <w:top w:val="single" w:sz="4" w:space="0" w:color="000000"/>
              <w:left w:val="single" w:sz="4" w:space="0" w:color="000000"/>
              <w:bottom w:val="single" w:sz="4" w:space="0" w:color="000000"/>
            </w:tcBorders>
            <w:vAlign w:val="center"/>
          </w:tcPr>
          <w:p w:rsidR="008E3BCC" w:rsidRPr="000A1C3C" w:rsidRDefault="008E3BCC" w:rsidP="00546C5D">
            <w:pPr>
              <w:widowControl/>
              <w:suppressAutoHyphens/>
              <w:ind w:firstLine="0"/>
              <w:jc w:val="center"/>
              <w:rPr>
                <w:sz w:val="22"/>
                <w:szCs w:val="22"/>
                <w:lang w:eastAsia="zh-CN"/>
              </w:rPr>
            </w:pPr>
            <w:r w:rsidRPr="000A1C3C">
              <w:rPr>
                <w:sz w:val="22"/>
                <w:szCs w:val="22"/>
                <w:lang w:eastAsia="zh-CN"/>
              </w:rPr>
              <w:t>74</w:t>
            </w:r>
            <w:r>
              <w:rPr>
                <w:sz w:val="22"/>
                <w:szCs w:val="22"/>
                <w:lang w:eastAsia="zh-CN"/>
              </w:rPr>
              <w:t xml:space="preserve"> </w:t>
            </w:r>
            <w:r w:rsidRPr="000A1C3C">
              <w:rPr>
                <w:sz w:val="22"/>
                <w:szCs w:val="22"/>
                <w:lang w:eastAsia="zh-CN"/>
              </w:rPr>
              <w:t>933,1</w:t>
            </w:r>
          </w:p>
        </w:tc>
        <w:tc>
          <w:tcPr>
            <w:tcW w:w="996" w:type="dxa"/>
            <w:tcBorders>
              <w:top w:val="single" w:sz="4" w:space="0" w:color="000000"/>
              <w:left w:val="single" w:sz="4" w:space="0" w:color="000000"/>
              <w:bottom w:val="single" w:sz="4" w:space="0" w:color="000000"/>
            </w:tcBorders>
            <w:vAlign w:val="center"/>
          </w:tcPr>
          <w:p w:rsidR="008E3BCC" w:rsidRPr="000A1C3C" w:rsidRDefault="008E3BCC" w:rsidP="00546C5D">
            <w:pPr>
              <w:widowControl/>
              <w:suppressAutoHyphens/>
              <w:ind w:firstLine="0"/>
              <w:jc w:val="center"/>
              <w:rPr>
                <w:sz w:val="22"/>
                <w:szCs w:val="22"/>
                <w:lang w:eastAsia="zh-CN"/>
              </w:rPr>
            </w:pPr>
            <w:r w:rsidRPr="000A1C3C">
              <w:rPr>
                <w:sz w:val="22"/>
                <w:szCs w:val="22"/>
                <w:lang w:eastAsia="zh-CN"/>
              </w:rPr>
              <w:t>74</w:t>
            </w:r>
            <w:r>
              <w:rPr>
                <w:sz w:val="22"/>
                <w:szCs w:val="22"/>
                <w:lang w:eastAsia="zh-CN"/>
              </w:rPr>
              <w:t xml:space="preserve"> </w:t>
            </w:r>
            <w:r w:rsidRPr="000A1C3C">
              <w:rPr>
                <w:sz w:val="22"/>
                <w:szCs w:val="22"/>
                <w:lang w:eastAsia="zh-CN"/>
              </w:rPr>
              <w:t>933,1</w:t>
            </w:r>
          </w:p>
        </w:tc>
        <w:tc>
          <w:tcPr>
            <w:tcW w:w="996" w:type="dxa"/>
            <w:tcBorders>
              <w:top w:val="single" w:sz="4" w:space="0" w:color="000000"/>
              <w:left w:val="single" w:sz="4" w:space="0" w:color="000000"/>
              <w:bottom w:val="single" w:sz="4" w:space="0" w:color="000000"/>
              <w:right w:val="single" w:sz="4" w:space="0" w:color="000000"/>
            </w:tcBorders>
            <w:vAlign w:val="center"/>
          </w:tcPr>
          <w:p w:rsidR="008E3BCC" w:rsidRPr="000A1C3C" w:rsidRDefault="008E3BCC" w:rsidP="00546C5D">
            <w:pPr>
              <w:widowControl/>
              <w:suppressAutoHyphens/>
              <w:ind w:firstLine="0"/>
              <w:jc w:val="center"/>
              <w:rPr>
                <w:sz w:val="22"/>
                <w:szCs w:val="22"/>
                <w:lang w:eastAsia="zh-CN"/>
              </w:rPr>
            </w:pPr>
            <w:r w:rsidRPr="000A1C3C">
              <w:rPr>
                <w:sz w:val="22"/>
                <w:szCs w:val="22"/>
                <w:lang w:eastAsia="zh-CN"/>
              </w:rPr>
              <w:t>74</w:t>
            </w:r>
            <w:r>
              <w:rPr>
                <w:sz w:val="22"/>
                <w:szCs w:val="22"/>
                <w:lang w:eastAsia="zh-CN"/>
              </w:rPr>
              <w:t xml:space="preserve"> </w:t>
            </w:r>
            <w:r w:rsidRPr="000A1C3C">
              <w:rPr>
                <w:sz w:val="22"/>
                <w:szCs w:val="22"/>
                <w:lang w:eastAsia="zh-CN"/>
              </w:rPr>
              <w:t>933,1</w:t>
            </w:r>
          </w:p>
        </w:tc>
      </w:tr>
      <w:tr w:rsidR="008E3BCC" w:rsidRPr="00D4657C" w:rsidTr="00546C5D">
        <w:trPr>
          <w:jc w:val="center"/>
        </w:trPr>
        <w:tc>
          <w:tcPr>
            <w:tcW w:w="643" w:type="dxa"/>
            <w:tcBorders>
              <w:top w:val="single" w:sz="4" w:space="0" w:color="000000"/>
              <w:left w:val="single" w:sz="4" w:space="0" w:color="000000"/>
              <w:bottom w:val="single" w:sz="4" w:space="0" w:color="000000"/>
            </w:tcBorders>
            <w:tcMar>
              <w:left w:w="75" w:type="dxa"/>
              <w:right w:w="75" w:type="dxa"/>
            </w:tcMar>
            <w:vAlign w:val="center"/>
          </w:tcPr>
          <w:p w:rsidR="008E3BCC" w:rsidRPr="00D4657C" w:rsidRDefault="008E3BCC" w:rsidP="00546C5D">
            <w:pPr>
              <w:suppressAutoHyphens/>
              <w:ind w:left="113" w:firstLine="0"/>
              <w:jc w:val="center"/>
              <w:rPr>
                <w:color w:val="000000"/>
                <w:sz w:val="22"/>
                <w:szCs w:val="22"/>
              </w:rPr>
            </w:pPr>
            <w:r w:rsidRPr="00D4657C">
              <w:rPr>
                <w:color w:val="000000"/>
                <w:sz w:val="22"/>
                <w:szCs w:val="22"/>
              </w:rPr>
              <w:t>14</w:t>
            </w:r>
          </w:p>
        </w:tc>
        <w:tc>
          <w:tcPr>
            <w:tcW w:w="3958" w:type="dxa"/>
            <w:tcBorders>
              <w:top w:val="single" w:sz="4" w:space="0" w:color="000000"/>
              <w:left w:val="single" w:sz="4" w:space="0" w:color="000000"/>
              <w:bottom w:val="single" w:sz="4" w:space="0" w:color="000000"/>
            </w:tcBorders>
            <w:vAlign w:val="center"/>
          </w:tcPr>
          <w:p w:rsidR="008E3BCC" w:rsidRPr="00D4657C" w:rsidRDefault="008E3BCC" w:rsidP="00546C5D">
            <w:pPr>
              <w:ind w:firstLine="0"/>
              <w:rPr>
                <w:sz w:val="22"/>
                <w:szCs w:val="22"/>
              </w:rPr>
            </w:pPr>
            <w:r w:rsidRPr="00D4657C">
              <w:rPr>
                <w:sz w:val="22"/>
                <w:szCs w:val="22"/>
              </w:rPr>
              <w:t>Среднемесячная номинальная начисленная заработная плата работников:</w:t>
            </w:r>
          </w:p>
          <w:p w:rsidR="008E3BCC" w:rsidRPr="00D4657C" w:rsidRDefault="008E3BCC" w:rsidP="00546C5D">
            <w:pPr>
              <w:widowControl/>
              <w:suppressAutoHyphens/>
              <w:ind w:firstLine="0"/>
              <w:rPr>
                <w:sz w:val="22"/>
                <w:szCs w:val="22"/>
              </w:rPr>
            </w:pPr>
            <w:r w:rsidRPr="00D4657C">
              <w:rPr>
                <w:sz w:val="22"/>
                <w:szCs w:val="22"/>
              </w:rPr>
              <w:t>- муниципальных общеобразовательных учреждений,</w:t>
            </w:r>
          </w:p>
          <w:p w:rsidR="008E3BCC" w:rsidRPr="00D4657C" w:rsidRDefault="008E3BCC" w:rsidP="00546C5D">
            <w:pPr>
              <w:widowControl/>
              <w:suppressAutoHyphens/>
              <w:ind w:firstLine="0"/>
              <w:rPr>
                <w:sz w:val="22"/>
                <w:szCs w:val="22"/>
              </w:rPr>
            </w:pPr>
            <w:r w:rsidRPr="00D4657C">
              <w:rPr>
                <w:sz w:val="22"/>
                <w:szCs w:val="22"/>
              </w:rPr>
              <w:t>- учителей муниципальных общеобразовательных учреждений</w:t>
            </w:r>
          </w:p>
        </w:tc>
        <w:tc>
          <w:tcPr>
            <w:tcW w:w="113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рублей</w:t>
            </w:r>
          </w:p>
        </w:tc>
        <w:tc>
          <w:tcPr>
            <w:tcW w:w="1609" w:type="dxa"/>
            <w:tcBorders>
              <w:top w:val="single" w:sz="4" w:space="0" w:color="000000"/>
              <w:left w:val="single" w:sz="4" w:space="0" w:color="000000"/>
              <w:bottom w:val="single" w:sz="4" w:space="0" w:color="000000"/>
            </w:tcBorders>
          </w:tcPr>
          <w:p w:rsidR="008E3BCC" w:rsidRPr="00D4657C" w:rsidRDefault="008E3BCC" w:rsidP="00546C5D">
            <w:pPr>
              <w:widowControl/>
              <w:suppressAutoHyphens/>
              <w:ind w:firstLine="0"/>
              <w:jc w:val="center"/>
              <w:rPr>
                <w:sz w:val="22"/>
                <w:szCs w:val="22"/>
                <w:lang w:eastAsia="zh-CN"/>
              </w:rPr>
            </w:pPr>
          </w:p>
          <w:p w:rsidR="008E3BCC" w:rsidRPr="00D4657C" w:rsidRDefault="008E3BCC" w:rsidP="00546C5D">
            <w:pPr>
              <w:widowControl/>
              <w:suppressAutoHyphens/>
              <w:ind w:firstLine="0"/>
              <w:jc w:val="center"/>
              <w:rPr>
                <w:sz w:val="22"/>
                <w:szCs w:val="22"/>
                <w:lang w:eastAsia="zh-CN"/>
              </w:rPr>
            </w:pPr>
          </w:p>
          <w:p w:rsidR="008E3BCC" w:rsidRPr="00D4657C" w:rsidRDefault="008E3BCC" w:rsidP="00546C5D">
            <w:pPr>
              <w:widowControl/>
              <w:suppressAutoHyphens/>
              <w:ind w:firstLine="0"/>
              <w:jc w:val="center"/>
              <w:rPr>
                <w:sz w:val="22"/>
                <w:szCs w:val="22"/>
                <w:lang w:eastAsia="zh-CN"/>
              </w:rPr>
            </w:pPr>
          </w:p>
          <w:p w:rsidR="008E3BCC" w:rsidRPr="00D4657C" w:rsidRDefault="008E3BCC" w:rsidP="00546C5D">
            <w:pPr>
              <w:widowControl/>
              <w:suppressAutoHyphens/>
              <w:ind w:firstLine="0"/>
              <w:rPr>
                <w:sz w:val="22"/>
                <w:szCs w:val="22"/>
                <w:lang w:eastAsia="zh-CN"/>
              </w:rPr>
            </w:pPr>
          </w:p>
          <w:p w:rsidR="008E3BCC" w:rsidRPr="00D4657C" w:rsidRDefault="008E3BCC" w:rsidP="00546C5D">
            <w:pPr>
              <w:widowControl/>
              <w:suppressAutoHyphens/>
              <w:ind w:firstLine="0"/>
              <w:rPr>
                <w:sz w:val="22"/>
                <w:szCs w:val="22"/>
                <w:lang w:eastAsia="zh-CN"/>
              </w:rPr>
            </w:pPr>
            <w:r>
              <w:rPr>
                <w:sz w:val="22"/>
                <w:szCs w:val="22"/>
                <w:lang w:eastAsia="zh-CN"/>
              </w:rPr>
              <w:t xml:space="preserve">      39 708,0</w:t>
            </w:r>
          </w:p>
          <w:p w:rsidR="008E3BCC" w:rsidRPr="00D4657C" w:rsidRDefault="008E3BCC" w:rsidP="00546C5D">
            <w:pPr>
              <w:rPr>
                <w:sz w:val="22"/>
                <w:szCs w:val="22"/>
                <w:lang w:eastAsia="zh-CN"/>
              </w:rPr>
            </w:pPr>
          </w:p>
          <w:p w:rsidR="008E3BCC" w:rsidRPr="00D4657C" w:rsidRDefault="008E3BCC" w:rsidP="00546C5D">
            <w:pPr>
              <w:rPr>
                <w:sz w:val="22"/>
                <w:szCs w:val="22"/>
                <w:lang w:eastAsia="zh-CN"/>
              </w:rPr>
            </w:pPr>
          </w:p>
          <w:p w:rsidR="008E3BCC" w:rsidRPr="00D4657C" w:rsidRDefault="008E3BCC" w:rsidP="00546C5D">
            <w:pPr>
              <w:ind w:firstLine="0"/>
              <w:jc w:val="center"/>
              <w:rPr>
                <w:sz w:val="22"/>
                <w:szCs w:val="22"/>
                <w:lang w:eastAsia="zh-CN"/>
              </w:rPr>
            </w:pPr>
            <w:r>
              <w:rPr>
                <w:sz w:val="22"/>
                <w:szCs w:val="22"/>
                <w:lang w:eastAsia="zh-CN"/>
              </w:rPr>
              <w:t xml:space="preserve">   40 008,0</w:t>
            </w:r>
          </w:p>
        </w:tc>
        <w:tc>
          <w:tcPr>
            <w:tcW w:w="996" w:type="dxa"/>
            <w:tcBorders>
              <w:top w:val="single" w:sz="4" w:space="0" w:color="000000"/>
              <w:left w:val="single" w:sz="4" w:space="0" w:color="000000"/>
              <w:bottom w:val="single" w:sz="4" w:space="0" w:color="000000"/>
            </w:tcBorders>
          </w:tcPr>
          <w:p w:rsidR="008E3BCC" w:rsidRPr="00D4657C" w:rsidRDefault="008E3BCC" w:rsidP="00546C5D">
            <w:pPr>
              <w:widowControl/>
              <w:suppressAutoHyphens/>
              <w:ind w:firstLine="0"/>
              <w:jc w:val="center"/>
              <w:rPr>
                <w:sz w:val="22"/>
                <w:szCs w:val="22"/>
                <w:lang w:eastAsia="zh-CN"/>
              </w:rPr>
            </w:pPr>
          </w:p>
          <w:p w:rsidR="008E3BCC" w:rsidRPr="00D4657C" w:rsidRDefault="008E3BCC" w:rsidP="00546C5D">
            <w:pPr>
              <w:widowControl/>
              <w:suppressAutoHyphens/>
              <w:ind w:firstLine="0"/>
              <w:jc w:val="center"/>
              <w:rPr>
                <w:sz w:val="22"/>
                <w:szCs w:val="22"/>
                <w:lang w:eastAsia="zh-CN"/>
              </w:rPr>
            </w:pPr>
          </w:p>
          <w:p w:rsidR="008E3BCC" w:rsidRPr="00D4657C" w:rsidRDefault="008E3BCC" w:rsidP="00546C5D">
            <w:pPr>
              <w:widowControl/>
              <w:suppressAutoHyphens/>
              <w:ind w:firstLine="0"/>
              <w:jc w:val="center"/>
              <w:rPr>
                <w:sz w:val="22"/>
                <w:szCs w:val="22"/>
                <w:lang w:eastAsia="zh-CN"/>
              </w:rPr>
            </w:pPr>
          </w:p>
          <w:p w:rsidR="008E3BCC" w:rsidRPr="00D4657C" w:rsidRDefault="008E3BCC" w:rsidP="00546C5D">
            <w:pPr>
              <w:widowControl/>
              <w:suppressAutoHyphens/>
              <w:ind w:firstLine="0"/>
              <w:rPr>
                <w:sz w:val="22"/>
                <w:szCs w:val="22"/>
                <w:lang w:eastAsia="zh-CN"/>
              </w:rPr>
            </w:pPr>
          </w:p>
          <w:p w:rsidR="008E3BCC" w:rsidRPr="00D4657C" w:rsidRDefault="008E3BCC" w:rsidP="00546C5D">
            <w:pPr>
              <w:widowControl/>
              <w:suppressAutoHyphens/>
              <w:ind w:firstLine="0"/>
              <w:rPr>
                <w:sz w:val="22"/>
                <w:szCs w:val="22"/>
                <w:lang w:eastAsia="zh-CN"/>
              </w:rPr>
            </w:pPr>
            <w:r>
              <w:rPr>
                <w:sz w:val="22"/>
                <w:szCs w:val="22"/>
                <w:lang w:eastAsia="zh-CN"/>
              </w:rPr>
              <w:t>39 708,0</w:t>
            </w:r>
          </w:p>
          <w:p w:rsidR="008E3BCC" w:rsidRPr="00D4657C" w:rsidRDefault="008E3BCC" w:rsidP="00546C5D">
            <w:pPr>
              <w:rPr>
                <w:sz w:val="22"/>
                <w:szCs w:val="22"/>
                <w:lang w:eastAsia="zh-CN"/>
              </w:rPr>
            </w:pPr>
          </w:p>
          <w:p w:rsidR="008E3BCC" w:rsidRPr="00D4657C" w:rsidRDefault="008E3BCC" w:rsidP="00546C5D">
            <w:pPr>
              <w:rPr>
                <w:sz w:val="22"/>
                <w:szCs w:val="22"/>
                <w:lang w:eastAsia="zh-CN"/>
              </w:rPr>
            </w:pPr>
          </w:p>
          <w:p w:rsidR="008E3BCC" w:rsidRPr="00D4657C" w:rsidRDefault="008E3BCC" w:rsidP="00546C5D">
            <w:pPr>
              <w:ind w:firstLine="0"/>
              <w:rPr>
                <w:sz w:val="22"/>
                <w:szCs w:val="22"/>
                <w:lang w:eastAsia="zh-CN"/>
              </w:rPr>
            </w:pPr>
            <w:r>
              <w:rPr>
                <w:sz w:val="22"/>
                <w:szCs w:val="22"/>
                <w:lang w:eastAsia="zh-CN"/>
              </w:rPr>
              <w:t>40 008,0</w:t>
            </w:r>
          </w:p>
        </w:tc>
        <w:tc>
          <w:tcPr>
            <w:tcW w:w="996" w:type="dxa"/>
            <w:tcBorders>
              <w:top w:val="single" w:sz="4" w:space="0" w:color="000000"/>
              <w:left w:val="single" w:sz="4" w:space="0" w:color="000000"/>
              <w:bottom w:val="single" w:sz="4" w:space="0" w:color="000000"/>
            </w:tcBorders>
          </w:tcPr>
          <w:p w:rsidR="008E3BCC" w:rsidRPr="00D4657C" w:rsidRDefault="008E3BCC" w:rsidP="00546C5D">
            <w:pPr>
              <w:widowControl/>
              <w:suppressAutoHyphens/>
              <w:ind w:firstLine="0"/>
              <w:jc w:val="center"/>
              <w:rPr>
                <w:sz w:val="22"/>
                <w:szCs w:val="22"/>
                <w:lang w:eastAsia="zh-CN"/>
              </w:rPr>
            </w:pPr>
          </w:p>
          <w:p w:rsidR="008E3BCC" w:rsidRPr="00D4657C" w:rsidRDefault="008E3BCC" w:rsidP="00546C5D">
            <w:pPr>
              <w:widowControl/>
              <w:suppressAutoHyphens/>
              <w:ind w:firstLine="0"/>
              <w:jc w:val="center"/>
              <w:rPr>
                <w:sz w:val="22"/>
                <w:szCs w:val="22"/>
                <w:lang w:eastAsia="zh-CN"/>
              </w:rPr>
            </w:pPr>
          </w:p>
          <w:p w:rsidR="008E3BCC" w:rsidRPr="00D4657C" w:rsidRDefault="008E3BCC" w:rsidP="00546C5D">
            <w:pPr>
              <w:widowControl/>
              <w:suppressAutoHyphens/>
              <w:ind w:firstLine="0"/>
              <w:jc w:val="center"/>
              <w:rPr>
                <w:sz w:val="22"/>
                <w:szCs w:val="22"/>
                <w:lang w:eastAsia="zh-CN"/>
              </w:rPr>
            </w:pPr>
          </w:p>
          <w:p w:rsidR="008E3BCC" w:rsidRPr="00D4657C" w:rsidRDefault="008E3BCC" w:rsidP="00546C5D">
            <w:pPr>
              <w:widowControl/>
              <w:suppressAutoHyphens/>
              <w:ind w:firstLine="0"/>
              <w:rPr>
                <w:sz w:val="22"/>
                <w:szCs w:val="22"/>
                <w:lang w:eastAsia="zh-CN"/>
              </w:rPr>
            </w:pPr>
          </w:p>
          <w:p w:rsidR="008E3BCC" w:rsidRPr="00D4657C" w:rsidRDefault="008E3BCC" w:rsidP="00546C5D">
            <w:pPr>
              <w:widowControl/>
              <w:suppressAutoHyphens/>
              <w:ind w:firstLine="0"/>
              <w:rPr>
                <w:sz w:val="22"/>
                <w:szCs w:val="22"/>
                <w:lang w:eastAsia="zh-CN"/>
              </w:rPr>
            </w:pPr>
            <w:r>
              <w:rPr>
                <w:sz w:val="22"/>
                <w:szCs w:val="22"/>
                <w:lang w:eastAsia="zh-CN"/>
              </w:rPr>
              <w:t>39 708,0</w:t>
            </w:r>
          </w:p>
          <w:p w:rsidR="008E3BCC" w:rsidRPr="00D4657C" w:rsidRDefault="008E3BCC" w:rsidP="00546C5D">
            <w:pPr>
              <w:rPr>
                <w:sz w:val="22"/>
                <w:szCs w:val="22"/>
                <w:lang w:eastAsia="zh-CN"/>
              </w:rPr>
            </w:pPr>
          </w:p>
          <w:p w:rsidR="008E3BCC" w:rsidRPr="00D4657C" w:rsidRDefault="008E3BCC" w:rsidP="00546C5D">
            <w:pPr>
              <w:rPr>
                <w:sz w:val="22"/>
                <w:szCs w:val="22"/>
                <w:lang w:eastAsia="zh-CN"/>
              </w:rPr>
            </w:pPr>
          </w:p>
          <w:p w:rsidR="008E3BCC" w:rsidRPr="00D4657C" w:rsidRDefault="008E3BCC" w:rsidP="00546C5D">
            <w:pPr>
              <w:ind w:firstLine="0"/>
              <w:rPr>
                <w:sz w:val="22"/>
                <w:szCs w:val="22"/>
                <w:lang w:eastAsia="zh-CN"/>
              </w:rPr>
            </w:pPr>
            <w:r>
              <w:rPr>
                <w:sz w:val="22"/>
                <w:szCs w:val="22"/>
                <w:lang w:eastAsia="zh-CN"/>
              </w:rPr>
              <w:t>40 008,0</w:t>
            </w:r>
          </w:p>
        </w:tc>
        <w:tc>
          <w:tcPr>
            <w:tcW w:w="996"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widowControl/>
              <w:suppressAutoHyphens/>
              <w:ind w:firstLine="0"/>
              <w:jc w:val="center"/>
              <w:rPr>
                <w:sz w:val="22"/>
                <w:szCs w:val="22"/>
                <w:lang w:eastAsia="zh-CN"/>
              </w:rPr>
            </w:pPr>
          </w:p>
          <w:p w:rsidR="008E3BCC" w:rsidRPr="00D4657C" w:rsidRDefault="008E3BCC" w:rsidP="00546C5D">
            <w:pPr>
              <w:widowControl/>
              <w:suppressAutoHyphens/>
              <w:ind w:firstLine="0"/>
              <w:jc w:val="center"/>
              <w:rPr>
                <w:sz w:val="22"/>
                <w:szCs w:val="22"/>
                <w:lang w:eastAsia="zh-CN"/>
              </w:rPr>
            </w:pPr>
          </w:p>
          <w:p w:rsidR="008E3BCC" w:rsidRPr="00D4657C" w:rsidRDefault="008E3BCC" w:rsidP="00546C5D">
            <w:pPr>
              <w:widowControl/>
              <w:suppressAutoHyphens/>
              <w:ind w:firstLine="0"/>
              <w:jc w:val="center"/>
              <w:rPr>
                <w:sz w:val="22"/>
                <w:szCs w:val="22"/>
                <w:lang w:eastAsia="zh-CN"/>
              </w:rPr>
            </w:pPr>
          </w:p>
          <w:p w:rsidR="008E3BCC" w:rsidRPr="00D4657C" w:rsidRDefault="008E3BCC" w:rsidP="00546C5D">
            <w:pPr>
              <w:widowControl/>
              <w:suppressAutoHyphens/>
              <w:ind w:firstLine="0"/>
              <w:rPr>
                <w:sz w:val="22"/>
                <w:szCs w:val="22"/>
                <w:lang w:eastAsia="zh-CN"/>
              </w:rPr>
            </w:pPr>
          </w:p>
          <w:p w:rsidR="008E3BCC" w:rsidRPr="00D4657C" w:rsidRDefault="008E3BCC" w:rsidP="00546C5D">
            <w:pPr>
              <w:widowControl/>
              <w:suppressAutoHyphens/>
              <w:ind w:firstLine="0"/>
              <w:rPr>
                <w:sz w:val="22"/>
                <w:szCs w:val="22"/>
                <w:lang w:eastAsia="zh-CN"/>
              </w:rPr>
            </w:pPr>
            <w:r>
              <w:rPr>
                <w:sz w:val="22"/>
                <w:szCs w:val="22"/>
                <w:lang w:eastAsia="zh-CN"/>
              </w:rPr>
              <w:t>39 708,0</w:t>
            </w:r>
          </w:p>
          <w:p w:rsidR="008E3BCC" w:rsidRPr="00D4657C" w:rsidRDefault="008E3BCC" w:rsidP="00546C5D">
            <w:pPr>
              <w:rPr>
                <w:sz w:val="22"/>
                <w:szCs w:val="22"/>
                <w:lang w:eastAsia="zh-CN"/>
              </w:rPr>
            </w:pPr>
          </w:p>
          <w:p w:rsidR="008E3BCC" w:rsidRPr="00D4657C" w:rsidRDefault="008E3BCC" w:rsidP="00546C5D">
            <w:pPr>
              <w:rPr>
                <w:sz w:val="22"/>
                <w:szCs w:val="22"/>
                <w:lang w:eastAsia="zh-CN"/>
              </w:rPr>
            </w:pPr>
          </w:p>
          <w:p w:rsidR="008E3BCC" w:rsidRPr="00D4657C" w:rsidRDefault="008E3BCC" w:rsidP="00546C5D">
            <w:pPr>
              <w:ind w:firstLine="0"/>
              <w:rPr>
                <w:sz w:val="22"/>
                <w:szCs w:val="22"/>
                <w:lang w:eastAsia="zh-CN"/>
              </w:rPr>
            </w:pPr>
            <w:r>
              <w:rPr>
                <w:sz w:val="22"/>
                <w:szCs w:val="22"/>
                <w:lang w:eastAsia="zh-CN"/>
              </w:rPr>
              <w:t>40 008,0</w:t>
            </w:r>
          </w:p>
        </w:tc>
      </w:tr>
      <w:tr w:rsidR="008E3BCC" w:rsidRPr="00D4657C" w:rsidTr="00546C5D">
        <w:trPr>
          <w:trHeight w:val="624"/>
          <w:jc w:val="center"/>
        </w:trPr>
        <w:tc>
          <w:tcPr>
            <w:tcW w:w="643" w:type="dxa"/>
            <w:tcBorders>
              <w:top w:val="single" w:sz="4" w:space="0" w:color="000000"/>
              <w:left w:val="single" w:sz="4" w:space="0" w:color="000000"/>
              <w:bottom w:val="single" w:sz="4" w:space="0" w:color="000000"/>
            </w:tcBorders>
            <w:tcMar>
              <w:left w:w="75" w:type="dxa"/>
              <w:right w:w="75" w:type="dxa"/>
            </w:tcMar>
            <w:vAlign w:val="center"/>
          </w:tcPr>
          <w:p w:rsidR="008E3BCC" w:rsidRPr="00D4657C" w:rsidRDefault="008E3BCC" w:rsidP="00546C5D">
            <w:pPr>
              <w:suppressAutoHyphens/>
              <w:ind w:left="113" w:firstLine="0"/>
              <w:jc w:val="center"/>
              <w:rPr>
                <w:color w:val="000000"/>
                <w:sz w:val="22"/>
                <w:szCs w:val="22"/>
              </w:rPr>
            </w:pPr>
            <w:r w:rsidRPr="00D4657C">
              <w:rPr>
                <w:color w:val="000000"/>
                <w:sz w:val="22"/>
                <w:szCs w:val="22"/>
              </w:rPr>
              <w:t>15</w:t>
            </w:r>
          </w:p>
        </w:tc>
        <w:tc>
          <w:tcPr>
            <w:tcW w:w="3958"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left"/>
              <w:rPr>
                <w:sz w:val="22"/>
                <w:szCs w:val="22"/>
              </w:rPr>
            </w:pPr>
            <w:r w:rsidRPr="00D4657C">
              <w:rPr>
                <w:sz w:val="22"/>
                <w:szCs w:val="22"/>
              </w:rPr>
              <w:t>Организация питания учащихся общеобразовательных учреждений</w:t>
            </w:r>
          </w:p>
        </w:tc>
        <w:tc>
          <w:tcPr>
            <w:tcW w:w="113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w:t>
            </w:r>
          </w:p>
        </w:tc>
        <w:tc>
          <w:tcPr>
            <w:tcW w:w="1609"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0</w:t>
            </w:r>
          </w:p>
        </w:tc>
        <w:tc>
          <w:tcPr>
            <w:tcW w:w="99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100</w:t>
            </w:r>
          </w:p>
        </w:tc>
        <w:tc>
          <w:tcPr>
            <w:tcW w:w="99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100</w:t>
            </w:r>
          </w:p>
        </w:tc>
        <w:tc>
          <w:tcPr>
            <w:tcW w:w="99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rFonts w:ascii="Calibri" w:hAnsi="Calibri" w:cs="Calibri"/>
                <w:sz w:val="22"/>
                <w:szCs w:val="22"/>
                <w:lang w:eastAsia="zh-CN"/>
              </w:rPr>
            </w:pPr>
            <w:r w:rsidRPr="00D4657C">
              <w:rPr>
                <w:color w:val="000000"/>
                <w:sz w:val="22"/>
                <w:szCs w:val="22"/>
              </w:rPr>
              <w:t>100</w:t>
            </w:r>
          </w:p>
        </w:tc>
      </w:tr>
      <w:tr w:rsidR="008E3BCC" w:rsidRPr="00D4657C" w:rsidTr="00546C5D">
        <w:trPr>
          <w:jc w:val="center"/>
        </w:trPr>
        <w:tc>
          <w:tcPr>
            <w:tcW w:w="643" w:type="dxa"/>
            <w:tcBorders>
              <w:top w:val="single" w:sz="4" w:space="0" w:color="000000"/>
              <w:left w:val="single" w:sz="4" w:space="0" w:color="000000"/>
              <w:bottom w:val="single" w:sz="4" w:space="0" w:color="000000"/>
            </w:tcBorders>
            <w:tcMar>
              <w:left w:w="75" w:type="dxa"/>
              <w:right w:w="75" w:type="dxa"/>
            </w:tcMar>
            <w:vAlign w:val="center"/>
          </w:tcPr>
          <w:p w:rsidR="008E3BCC" w:rsidRPr="00D4657C" w:rsidRDefault="008E3BCC" w:rsidP="00546C5D">
            <w:pPr>
              <w:widowControl/>
              <w:suppressAutoHyphens/>
              <w:ind w:firstLine="0"/>
              <w:jc w:val="center"/>
              <w:rPr>
                <w:position w:val="-2"/>
                <w:sz w:val="22"/>
                <w:szCs w:val="22"/>
                <w:vertAlign w:val="superscript"/>
                <w:lang w:eastAsia="zh-CN"/>
              </w:rPr>
            </w:pPr>
            <w:r w:rsidRPr="00D4657C">
              <w:rPr>
                <w:sz w:val="22"/>
                <w:szCs w:val="22"/>
                <w:lang w:eastAsia="zh-CN"/>
              </w:rPr>
              <w:t>16</w:t>
            </w:r>
          </w:p>
        </w:tc>
        <w:tc>
          <w:tcPr>
            <w:tcW w:w="3958" w:type="dxa"/>
            <w:tcBorders>
              <w:top w:val="single" w:sz="4" w:space="0" w:color="000000"/>
              <w:left w:val="single" w:sz="4" w:space="0" w:color="000000"/>
              <w:bottom w:val="single" w:sz="4" w:space="0" w:color="000000"/>
            </w:tcBorders>
            <w:vAlign w:val="center"/>
          </w:tcPr>
          <w:p w:rsidR="008E3BCC" w:rsidRPr="00D4657C" w:rsidRDefault="008E3BCC" w:rsidP="00546C5D">
            <w:pPr>
              <w:widowControl/>
              <w:suppressAutoHyphens/>
              <w:ind w:firstLine="0"/>
              <w:rPr>
                <w:sz w:val="22"/>
                <w:szCs w:val="22"/>
                <w:lang w:eastAsia="zh-CN"/>
              </w:rPr>
            </w:pPr>
            <w:proofErr w:type="gramStart"/>
            <w:r w:rsidRPr="00D4657C">
              <w:rPr>
                <w:sz w:val="22"/>
                <w:szCs w:val="22"/>
                <w:lang w:eastAsia="zh-CN"/>
              </w:rPr>
              <w:t xml:space="preserve">Доля обучающихся, получающих начальное общее образование в муниципальных образовательных организациях, обеспеченных </w:t>
            </w:r>
            <w:r w:rsidRPr="00D4657C">
              <w:rPr>
                <w:sz w:val="22"/>
                <w:szCs w:val="22"/>
                <w:lang w:eastAsia="zh-CN"/>
              </w:rPr>
              <w:lastRenderedPageBreak/>
              <w:t>бесплатным горячим питанием</w:t>
            </w:r>
            <w:proofErr w:type="gramEnd"/>
          </w:p>
        </w:tc>
        <w:tc>
          <w:tcPr>
            <w:tcW w:w="113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lastRenderedPageBreak/>
              <w:t>%</w:t>
            </w:r>
          </w:p>
        </w:tc>
        <w:tc>
          <w:tcPr>
            <w:tcW w:w="1609" w:type="dxa"/>
            <w:tcBorders>
              <w:top w:val="single" w:sz="4" w:space="0" w:color="000000"/>
              <w:left w:val="single" w:sz="4" w:space="0" w:color="000000"/>
              <w:bottom w:val="single" w:sz="4" w:space="0" w:color="000000"/>
            </w:tcBorders>
            <w:vAlign w:val="center"/>
          </w:tcPr>
          <w:p w:rsidR="008E3BCC" w:rsidRPr="00D4657C" w:rsidRDefault="008E3BCC" w:rsidP="00546C5D">
            <w:pPr>
              <w:widowControl/>
              <w:suppressAutoHyphens/>
              <w:ind w:firstLine="0"/>
              <w:jc w:val="center"/>
              <w:rPr>
                <w:sz w:val="22"/>
                <w:szCs w:val="22"/>
                <w:lang w:eastAsia="zh-CN"/>
              </w:rPr>
            </w:pPr>
            <w:r>
              <w:rPr>
                <w:sz w:val="22"/>
                <w:szCs w:val="22"/>
                <w:lang w:eastAsia="zh-CN"/>
              </w:rPr>
              <w:t>10</w:t>
            </w:r>
            <w:r w:rsidRPr="00D4657C">
              <w:rPr>
                <w:sz w:val="22"/>
                <w:szCs w:val="22"/>
                <w:lang w:eastAsia="zh-CN"/>
              </w:rPr>
              <w:t>0</w:t>
            </w:r>
          </w:p>
        </w:tc>
        <w:tc>
          <w:tcPr>
            <w:tcW w:w="996" w:type="dxa"/>
            <w:tcBorders>
              <w:top w:val="single" w:sz="4" w:space="0" w:color="000000"/>
              <w:left w:val="single" w:sz="4" w:space="0" w:color="000000"/>
              <w:bottom w:val="single" w:sz="4" w:space="0" w:color="000000"/>
            </w:tcBorders>
            <w:vAlign w:val="center"/>
          </w:tcPr>
          <w:p w:rsidR="008E3BCC" w:rsidRPr="00D4657C" w:rsidRDefault="008E3BCC" w:rsidP="00546C5D">
            <w:pPr>
              <w:widowControl/>
              <w:suppressAutoHyphens/>
              <w:ind w:firstLine="0"/>
              <w:jc w:val="center"/>
              <w:rPr>
                <w:sz w:val="22"/>
                <w:szCs w:val="22"/>
                <w:lang w:eastAsia="zh-CN"/>
              </w:rPr>
            </w:pPr>
            <w:r w:rsidRPr="00D4657C">
              <w:rPr>
                <w:sz w:val="22"/>
                <w:szCs w:val="22"/>
                <w:lang w:eastAsia="zh-CN"/>
              </w:rPr>
              <w:t>100</w:t>
            </w:r>
          </w:p>
        </w:tc>
        <w:tc>
          <w:tcPr>
            <w:tcW w:w="996" w:type="dxa"/>
            <w:tcBorders>
              <w:top w:val="single" w:sz="4" w:space="0" w:color="000000"/>
              <w:left w:val="single" w:sz="4" w:space="0" w:color="000000"/>
              <w:bottom w:val="single" w:sz="4" w:space="0" w:color="000000"/>
            </w:tcBorders>
            <w:vAlign w:val="center"/>
          </w:tcPr>
          <w:p w:rsidR="008E3BCC" w:rsidRPr="00D4657C" w:rsidRDefault="008E3BCC" w:rsidP="00546C5D">
            <w:pPr>
              <w:widowControl/>
              <w:suppressAutoHyphens/>
              <w:ind w:firstLine="0"/>
              <w:jc w:val="center"/>
              <w:rPr>
                <w:sz w:val="22"/>
                <w:szCs w:val="22"/>
                <w:lang w:eastAsia="zh-CN"/>
              </w:rPr>
            </w:pPr>
            <w:r w:rsidRPr="00D4657C">
              <w:rPr>
                <w:sz w:val="22"/>
                <w:szCs w:val="22"/>
                <w:lang w:eastAsia="zh-CN"/>
              </w:rPr>
              <w:t>100</w:t>
            </w:r>
          </w:p>
        </w:tc>
        <w:tc>
          <w:tcPr>
            <w:tcW w:w="99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widowControl/>
              <w:suppressAutoHyphens/>
              <w:ind w:firstLine="0"/>
              <w:jc w:val="center"/>
              <w:rPr>
                <w:sz w:val="22"/>
                <w:szCs w:val="22"/>
                <w:lang w:eastAsia="zh-CN"/>
              </w:rPr>
            </w:pPr>
            <w:r w:rsidRPr="00D4657C">
              <w:rPr>
                <w:sz w:val="22"/>
                <w:szCs w:val="22"/>
                <w:lang w:eastAsia="zh-CN"/>
              </w:rPr>
              <w:t>100</w:t>
            </w:r>
          </w:p>
        </w:tc>
      </w:tr>
      <w:tr w:rsidR="008E3BCC" w:rsidRPr="00D4657C" w:rsidTr="00546C5D">
        <w:trPr>
          <w:jc w:val="center"/>
        </w:trPr>
        <w:tc>
          <w:tcPr>
            <w:tcW w:w="643" w:type="dxa"/>
            <w:tcBorders>
              <w:top w:val="single" w:sz="4" w:space="0" w:color="000000"/>
              <w:left w:val="single" w:sz="4" w:space="0" w:color="000000"/>
              <w:bottom w:val="single" w:sz="4" w:space="0" w:color="000000"/>
            </w:tcBorders>
            <w:tcMar>
              <w:left w:w="75" w:type="dxa"/>
              <w:right w:w="75" w:type="dxa"/>
            </w:tcMar>
            <w:vAlign w:val="center"/>
          </w:tcPr>
          <w:p w:rsidR="008E3BCC" w:rsidRPr="00D4657C" w:rsidRDefault="008E3BCC" w:rsidP="00546C5D">
            <w:pPr>
              <w:suppressAutoHyphens/>
              <w:ind w:left="113" w:firstLine="0"/>
              <w:jc w:val="center"/>
              <w:rPr>
                <w:color w:val="000000"/>
                <w:sz w:val="22"/>
                <w:szCs w:val="22"/>
              </w:rPr>
            </w:pPr>
            <w:r w:rsidRPr="00D4657C">
              <w:rPr>
                <w:color w:val="000000"/>
                <w:sz w:val="22"/>
                <w:szCs w:val="22"/>
              </w:rPr>
              <w:lastRenderedPageBreak/>
              <w:t>17</w:t>
            </w:r>
          </w:p>
        </w:tc>
        <w:tc>
          <w:tcPr>
            <w:tcW w:w="3958"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left"/>
              <w:rPr>
                <w:sz w:val="22"/>
                <w:szCs w:val="22"/>
              </w:rPr>
            </w:pPr>
            <w:r w:rsidRPr="00D4657C">
              <w:rPr>
                <w:sz w:val="22"/>
                <w:szCs w:val="22"/>
              </w:rPr>
              <w: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c>
          <w:tcPr>
            <w:tcW w:w="113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w:t>
            </w:r>
          </w:p>
        </w:tc>
        <w:tc>
          <w:tcPr>
            <w:tcW w:w="1609"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Pr>
                <w:color w:val="000000"/>
                <w:sz w:val="22"/>
                <w:szCs w:val="22"/>
              </w:rPr>
              <w:t>88,5</w:t>
            </w:r>
          </w:p>
        </w:tc>
        <w:tc>
          <w:tcPr>
            <w:tcW w:w="99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88,5</w:t>
            </w:r>
          </w:p>
        </w:tc>
        <w:tc>
          <w:tcPr>
            <w:tcW w:w="99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88,5</w:t>
            </w:r>
          </w:p>
        </w:tc>
        <w:tc>
          <w:tcPr>
            <w:tcW w:w="99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rFonts w:ascii="Calibri" w:hAnsi="Calibri" w:cs="Calibri"/>
                <w:sz w:val="22"/>
                <w:szCs w:val="22"/>
                <w:lang w:eastAsia="zh-CN"/>
              </w:rPr>
            </w:pPr>
            <w:r w:rsidRPr="00D4657C">
              <w:rPr>
                <w:rFonts w:ascii="Calibri" w:hAnsi="Calibri" w:cs="Calibri"/>
                <w:sz w:val="22"/>
                <w:szCs w:val="22"/>
                <w:lang w:eastAsia="zh-CN"/>
              </w:rPr>
              <w:t>88,5</w:t>
            </w:r>
          </w:p>
        </w:tc>
      </w:tr>
      <w:tr w:rsidR="008E3BCC" w:rsidRPr="00D4657C" w:rsidTr="00546C5D">
        <w:trPr>
          <w:jc w:val="center"/>
        </w:trPr>
        <w:tc>
          <w:tcPr>
            <w:tcW w:w="643" w:type="dxa"/>
            <w:tcBorders>
              <w:top w:val="single" w:sz="4" w:space="0" w:color="000000"/>
              <w:left w:val="single" w:sz="4" w:space="0" w:color="000000"/>
              <w:bottom w:val="single" w:sz="4" w:space="0" w:color="000000"/>
            </w:tcBorders>
            <w:tcMar>
              <w:left w:w="75" w:type="dxa"/>
              <w:right w:w="75" w:type="dxa"/>
            </w:tcMar>
            <w:vAlign w:val="center"/>
          </w:tcPr>
          <w:p w:rsidR="008E3BCC" w:rsidRPr="00D4657C" w:rsidRDefault="008E3BCC" w:rsidP="00546C5D">
            <w:pPr>
              <w:suppressAutoHyphens/>
              <w:ind w:left="113" w:firstLine="0"/>
              <w:jc w:val="center"/>
              <w:rPr>
                <w:sz w:val="22"/>
                <w:szCs w:val="22"/>
              </w:rPr>
            </w:pPr>
            <w:r w:rsidRPr="00D4657C">
              <w:rPr>
                <w:sz w:val="22"/>
                <w:szCs w:val="22"/>
              </w:rPr>
              <w:t>18</w:t>
            </w:r>
          </w:p>
        </w:tc>
        <w:tc>
          <w:tcPr>
            <w:tcW w:w="3958" w:type="dxa"/>
            <w:tcBorders>
              <w:top w:val="single" w:sz="4" w:space="0" w:color="000000"/>
              <w:left w:val="single" w:sz="4" w:space="0" w:color="000000"/>
              <w:bottom w:val="single" w:sz="4" w:space="0" w:color="000000"/>
            </w:tcBorders>
          </w:tcPr>
          <w:p w:rsidR="008E3BCC" w:rsidRPr="00D4657C" w:rsidRDefault="008E3BCC" w:rsidP="00546C5D">
            <w:pPr>
              <w:widowControl/>
              <w:suppressAutoHyphens/>
              <w:ind w:firstLine="0"/>
              <w:jc w:val="left"/>
              <w:rPr>
                <w:sz w:val="22"/>
                <w:szCs w:val="22"/>
              </w:rPr>
            </w:pPr>
            <w:r w:rsidRPr="00D4657C">
              <w:rPr>
                <w:sz w:val="22"/>
                <w:szCs w:val="22"/>
                <w:lang w:eastAsia="zh-CN"/>
              </w:rPr>
              <w:t>Доля детей – инвалидов в возрасте от 5 до 18 лет, получающих дополнительное образование, от общей численности детей – инвалидов данного возраста</w:t>
            </w:r>
          </w:p>
        </w:tc>
        <w:tc>
          <w:tcPr>
            <w:tcW w:w="1136" w:type="dxa"/>
            <w:tcBorders>
              <w:top w:val="single" w:sz="4" w:space="0" w:color="000000"/>
              <w:left w:val="single" w:sz="4" w:space="0" w:color="000000"/>
              <w:bottom w:val="single" w:sz="4" w:space="0" w:color="000000"/>
            </w:tcBorders>
            <w:vAlign w:val="center"/>
          </w:tcPr>
          <w:p w:rsidR="008E3BCC" w:rsidRPr="00D4657C" w:rsidRDefault="008E3BCC" w:rsidP="00546C5D">
            <w:pPr>
              <w:widowControl/>
              <w:suppressAutoHyphens/>
              <w:ind w:firstLine="0"/>
              <w:jc w:val="center"/>
              <w:rPr>
                <w:color w:val="000000"/>
                <w:sz w:val="22"/>
                <w:szCs w:val="22"/>
              </w:rPr>
            </w:pPr>
            <w:r w:rsidRPr="00D4657C">
              <w:rPr>
                <w:color w:val="000000"/>
                <w:sz w:val="22"/>
                <w:szCs w:val="22"/>
              </w:rPr>
              <w:t>%</w:t>
            </w:r>
          </w:p>
        </w:tc>
        <w:tc>
          <w:tcPr>
            <w:tcW w:w="1609"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Pr>
                <w:color w:val="000000"/>
                <w:sz w:val="22"/>
                <w:szCs w:val="22"/>
              </w:rPr>
              <w:t>45,0</w:t>
            </w:r>
          </w:p>
        </w:tc>
        <w:tc>
          <w:tcPr>
            <w:tcW w:w="99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45,0</w:t>
            </w:r>
          </w:p>
        </w:tc>
        <w:tc>
          <w:tcPr>
            <w:tcW w:w="99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45,0</w:t>
            </w:r>
          </w:p>
        </w:tc>
        <w:tc>
          <w:tcPr>
            <w:tcW w:w="99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45,0</w:t>
            </w:r>
          </w:p>
        </w:tc>
      </w:tr>
      <w:tr w:rsidR="008E3BCC" w:rsidRPr="00D4657C" w:rsidTr="00546C5D">
        <w:trPr>
          <w:jc w:val="center"/>
        </w:trPr>
        <w:tc>
          <w:tcPr>
            <w:tcW w:w="643" w:type="dxa"/>
            <w:tcBorders>
              <w:top w:val="single" w:sz="4" w:space="0" w:color="000000"/>
              <w:left w:val="single" w:sz="4" w:space="0" w:color="000000"/>
              <w:bottom w:val="single" w:sz="4" w:space="0" w:color="000000"/>
            </w:tcBorders>
            <w:tcMar>
              <w:left w:w="75" w:type="dxa"/>
              <w:right w:w="75" w:type="dxa"/>
            </w:tcMar>
            <w:vAlign w:val="center"/>
          </w:tcPr>
          <w:p w:rsidR="008E3BCC" w:rsidRPr="00D4657C" w:rsidRDefault="008E3BCC" w:rsidP="00546C5D">
            <w:pPr>
              <w:widowControl/>
              <w:suppressAutoHyphens/>
              <w:ind w:firstLine="0"/>
              <w:jc w:val="center"/>
              <w:rPr>
                <w:sz w:val="22"/>
                <w:szCs w:val="22"/>
                <w:lang w:eastAsia="zh-CN"/>
              </w:rPr>
            </w:pPr>
            <w:r w:rsidRPr="00D4657C">
              <w:rPr>
                <w:sz w:val="22"/>
                <w:szCs w:val="22"/>
                <w:lang w:eastAsia="zh-CN"/>
              </w:rPr>
              <w:t>19</w:t>
            </w:r>
          </w:p>
        </w:tc>
        <w:tc>
          <w:tcPr>
            <w:tcW w:w="3958" w:type="dxa"/>
            <w:tcBorders>
              <w:top w:val="single" w:sz="4" w:space="0" w:color="000000"/>
              <w:left w:val="single" w:sz="4" w:space="0" w:color="000000"/>
              <w:bottom w:val="single" w:sz="4" w:space="0" w:color="000000"/>
            </w:tcBorders>
            <w:vAlign w:val="center"/>
          </w:tcPr>
          <w:p w:rsidR="008E3BCC" w:rsidRPr="00D4657C" w:rsidRDefault="008E3BCC" w:rsidP="00546C5D">
            <w:pPr>
              <w:widowControl/>
              <w:suppressAutoHyphens/>
              <w:ind w:firstLine="0"/>
              <w:rPr>
                <w:sz w:val="22"/>
                <w:szCs w:val="22"/>
                <w:lang w:eastAsia="zh-CN"/>
              </w:rPr>
            </w:pPr>
            <w:r w:rsidRPr="00D4657C">
              <w:rPr>
                <w:sz w:val="22"/>
                <w:szCs w:val="22"/>
                <w:lang w:eastAsia="zh-CN"/>
              </w:rPr>
              <w:t>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w:t>
            </w:r>
          </w:p>
        </w:tc>
        <w:tc>
          <w:tcPr>
            <w:tcW w:w="1136" w:type="dxa"/>
            <w:tcBorders>
              <w:top w:val="single" w:sz="4" w:space="0" w:color="000000"/>
              <w:left w:val="single" w:sz="4" w:space="0" w:color="000000"/>
              <w:bottom w:val="single" w:sz="4" w:space="0" w:color="000000"/>
            </w:tcBorders>
            <w:vAlign w:val="center"/>
          </w:tcPr>
          <w:p w:rsidR="008E3BCC" w:rsidRPr="00D4657C" w:rsidRDefault="008E3BCC" w:rsidP="00546C5D">
            <w:pPr>
              <w:widowControl/>
              <w:suppressAutoHyphens/>
              <w:ind w:firstLine="0"/>
              <w:jc w:val="center"/>
              <w:rPr>
                <w:color w:val="000000"/>
                <w:sz w:val="22"/>
                <w:szCs w:val="22"/>
              </w:rPr>
            </w:pPr>
            <w:r w:rsidRPr="00D4657C">
              <w:rPr>
                <w:color w:val="000000"/>
                <w:sz w:val="22"/>
                <w:szCs w:val="22"/>
              </w:rPr>
              <w:t>%</w:t>
            </w:r>
          </w:p>
        </w:tc>
        <w:tc>
          <w:tcPr>
            <w:tcW w:w="1609"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Pr>
                <w:color w:val="000000"/>
                <w:sz w:val="22"/>
                <w:szCs w:val="22"/>
              </w:rPr>
              <w:t>30,0</w:t>
            </w:r>
          </w:p>
        </w:tc>
        <w:tc>
          <w:tcPr>
            <w:tcW w:w="99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Pr>
                <w:color w:val="000000"/>
                <w:sz w:val="22"/>
                <w:szCs w:val="22"/>
              </w:rPr>
              <w:t>30,0</w:t>
            </w:r>
          </w:p>
        </w:tc>
        <w:tc>
          <w:tcPr>
            <w:tcW w:w="99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30,0</w:t>
            </w:r>
          </w:p>
        </w:tc>
        <w:tc>
          <w:tcPr>
            <w:tcW w:w="99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30,0</w:t>
            </w:r>
          </w:p>
        </w:tc>
      </w:tr>
      <w:tr w:rsidR="008E3BCC" w:rsidRPr="00D4657C" w:rsidTr="00546C5D">
        <w:trPr>
          <w:jc w:val="center"/>
        </w:trPr>
        <w:tc>
          <w:tcPr>
            <w:tcW w:w="643" w:type="dxa"/>
            <w:tcBorders>
              <w:top w:val="single" w:sz="4" w:space="0" w:color="000000"/>
              <w:left w:val="single" w:sz="4" w:space="0" w:color="000000"/>
              <w:bottom w:val="single" w:sz="4" w:space="0" w:color="000000"/>
            </w:tcBorders>
            <w:tcMar>
              <w:left w:w="75" w:type="dxa"/>
              <w:right w:w="75" w:type="dxa"/>
            </w:tcMar>
            <w:vAlign w:val="center"/>
          </w:tcPr>
          <w:p w:rsidR="008E3BCC" w:rsidRPr="00D4657C" w:rsidRDefault="008E3BCC" w:rsidP="00546C5D">
            <w:pPr>
              <w:suppressAutoHyphens/>
              <w:ind w:left="113" w:firstLine="0"/>
              <w:jc w:val="center"/>
              <w:rPr>
                <w:color w:val="000000"/>
                <w:sz w:val="22"/>
                <w:szCs w:val="22"/>
              </w:rPr>
            </w:pPr>
            <w:r w:rsidRPr="00D4657C">
              <w:rPr>
                <w:color w:val="000000"/>
                <w:sz w:val="22"/>
                <w:szCs w:val="22"/>
              </w:rPr>
              <w:t>20</w:t>
            </w:r>
          </w:p>
        </w:tc>
        <w:tc>
          <w:tcPr>
            <w:tcW w:w="3958" w:type="dxa"/>
            <w:tcBorders>
              <w:top w:val="single" w:sz="4" w:space="0" w:color="000000"/>
              <w:left w:val="single" w:sz="4" w:space="0" w:color="000000"/>
              <w:bottom w:val="single" w:sz="4" w:space="0" w:color="000000"/>
            </w:tcBorders>
            <w:vAlign w:val="center"/>
          </w:tcPr>
          <w:p w:rsidR="008E3BCC" w:rsidRPr="00D4657C" w:rsidRDefault="008E3BCC" w:rsidP="00546C5D">
            <w:pPr>
              <w:widowControl/>
              <w:suppressAutoHyphens/>
              <w:ind w:firstLine="0"/>
              <w:jc w:val="left"/>
              <w:rPr>
                <w:sz w:val="22"/>
                <w:szCs w:val="22"/>
              </w:rPr>
            </w:pPr>
            <w:r w:rsidRPr="00D4657C">
              <w:rPr>
                <w:sz w:val="22"/>
                <w:szCs w:val="22"/>
              </w:rPr>
              <w:t>Охват педагогов курсовой подготовкой</w:t>
            </w:r>
          </w:p>
        </w:tc>
        <w:tc>
          <w:tcPr>
            <w:tcW w:w="113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w:t>
            </w:r>
          </w:p>
        </w:tc>
        <w:tc>
          <w:tcPr>
            <w:tcW w:w="1609"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Pr>
                <w:color w:val="000000"/>
                <w:sz w:val="22"/>
                <w:szCs w:val="22"/>
              </w:rPr>
              <w:t>45,0</w:t>
            </w:r>
          </w:p>
        </w:tc>
        <w:tc>
          <w:tcPr>
            <w:tcW w:w="99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45,0</w:t>
            </w:r>
          </w:p>
        </w:tc>
        <w:tc>
          <w:tcPr>
            <w:tcW w:w="99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45,0</w:t>
            </w:r>
          </w:p>
        </w:tc>
        <w:tc>
          <w:tcPr>
            <w:tcW w:w="99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rFonts w:ascii="Calibri" w:hAnsi="Calibri" w:cs="Calibri"/>
                <w:sz w:val="22"/>
                <w:szCs w:val="22"/>
                <w:lang w:eastAsia="zh-CN"/>
              </w:rPr>
            </w:pPr>
            <w:r w:rsidRPr="00D4657C">
              <w:rPr>
                <w:color w:val="000000"/>
                <w:sz w:val="22"/>
                <w:szCs w:val="22"/>
              </w:rPr>
              <w:t>45,0</w:t>
            </w:r>
          </w:p>
        </w:tc>
      </w:tr>
      <w:tr w:rsidR="008E3BCC" w:rsidRPr="00D4657C" w:rsidTr="00546C5D">
        <w:trPr>
          <w:jc w:val="center"/>
        </w:trPr>
        <w:tc>
          <w:tcPr>
            <w:tcW w:w="643" w:type="dxa"/>
            <w:tcBorders>
              <w:top w:val="single" w:sz="4" w:space="0" w:color="000000"/>
              <w:left w:val="single" w:sz="4" w:space="0" w:color="000000"/>
              <w:bottom w:val="single" w:sz="4" w:space="0" w:color="000000"/>
            </w:tcBorders>
            <w:tcMar>
              <w:left w:w="75" w:type="dxa"/>
              <w:right w:w="75" w:type="dxa"/>
            </w:tcMar>
            <w:vAlign w:val="center"/>
          </w:tcPr>
          <w:p w:rsidR="008E3BCC" w:rsidRPr="00D4657C" w:rsidRDefault="008E3BCC" w:rsidP="00546C5D">
            <w:pPr>
              <w:suppressAutoHyphens/>
              <w:ind w:left="113" w:firstLine="0"/>
              <w:jc w:val="center"/>
              <w:rPr>
                <w:color w:val="000000"/>
                <w:sz w:val="22"/>
                <w:szCs w:val="22"/>
              </w:rPr>
            </w:pPr>
            <w:r w:rsidRPr="00D4657C">
              <w:rPr>
                <w:color w:val="000000"/>
                <w:sz w:val="22"/>
                <w:szCs w:val="22"/>
              </w:rPr>
              <w:t>21</w:t>
            </w:r>
          </w:p>
        </w:tc>
        <w:tc>
          <w:tcPr>
            <w:tcW w:w="3958"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left"/>
              <w:rPr>
                <w:sz w:val="22"/>
                <w:szCs w:val="22"/>
              </w:rPr>
            </w:pPr>
            <w:r w:rsidRPr="00D4657C">
              <w:rPr>
                <w:sz w:val="22"/>
                <w:szCs w:val="22"/>
              </w:rPr>
              <w:t>Уровень информационно-коммуникационной компетентности педагогов</w:t>
            </w:r>
          </w:p>
        </w:tc>
        <w:tc>
          <w:tcPr>
            <w:tcW w:w="113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w:t>
            </w:r>
          </w:p>
        </w:tc>
        <w:tc>
          <w:tcPr>
            <w:tcW w:w="1609"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Pr>
                <w:color w:val="000000"/>
                <w:sz w:val="22"/>
                <w:szCs w:val="22"/>
              </w:rPr>
              <w:t>7</w:t>
            </w:r>
            <w:r w:rsidRPr="00D4657C">
              <w:rPr>
                <w:color w:val="000000"/>
                <w:sz w:val="22"/>
                <w:szCs w:val="22"/>
              </w:rPr>
              <w:t>0</w:t>
            </w:r>
            <w:r>
              <w:rPr>
                <w:color w:val="000000"/>
                <w:sz w:val="22"/>
                <w:szCs w:val="22"/>
              </w:rPr>
              <w:t>,0</w:t>
            </w:r>
          </w:p>
        </w:tc>
        <w:tc>
          <w:tcPr>
            <w:tcW w:w="99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70,0</w:t>
            </w:r>
          </w:p>
        </w:tc>
        <w:tc>
          <w:tcPr>
            <w:tcW w:w="99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70,0</w:t>
            </w:r>
          </w:p>
        </w:tc>
        <w:tc>
          <w:tcPr>
            <w:tcW w:w="99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rFonts w:ascii="Calibri" w:hAnsi="Calibri" w:cs="Calibri"/>
                <w:sz w:val="22"/>
                <w:szCs w:val="22"/>
                <w:lang w:eastAsia="zh-CN"/>
              </w:rPr>
            </w:pPr>
            <w:r w:rsidRPr="00D4657C">
              <w:rPr>
                <w:color w:val="000000"/>
                <w:sz w:val="22"/>
                <w:szCs w:val="22"/>
              </w:rPr>
              <w:t>70,0</w:t>
            </w:r>
          </w:p>
        </w:tc>
      </w:tr>
      <w:tr w:rsidR="008E3BCC" w:rsidRPr="00D4657C" w:rsidTr="00546C5D">
        <w:trPr>
          <w:jc w:val="center"/>
        </w:trPr>
        <w:tc>
          <w:tcPr>
            <w:tcW w:w="643" w:type="dxa"/>
            <w:tcBorders>
              <w:top w:val="single" w:sz="4" w:space="0" w:color="000000"/>
              <w:left w:val="single" w:sz="4" w:space="0" w:color="000000"/>
              <w:bottom w:val="single" w:sz="4" w:space="0" w:color="000000"/>
            </w:tcBorders>
            <w:tcMar>
              <w:left w:w="75" w:type="dxa"/>
              <w:right w:w="75" w:type="dxa"/>
            </w:tcMar>
            <w:vAlign w:val="center"/>
          </w:tcPr>
          <w:p w:rsidR="008E3BCC" w:rsidRPr="00D4657C" w:rsidRDefault="008E3BCC" w:rsidP="00546C5D">
            <w:pPr>
              <w:suppressAutoHyphens/>
              <w:ind w:left="113" w:firstLine="0"/>
              <w:jc w:val="center"/>
              <w:rPr>
                <w:color w:val="000000"/>
                <w:sz w:val="22"/>
                <w:szCs w:val="22"/>
              </w:rPr>
            </w:pPr>
            <w:r w:rsidRPr="00D4657C">
              <w:rPr>
                <w:color w:val="000000"/>
                <w:sz w:val="22"/>
                <w:szCs w:val="22"/>
              </w:rPr>
              <w:t>22</w:t>
            </w:r>
          </w:p>
        </w:tc>
        <w:tc>
          <w:tcPr>
            <w:tcW w:w="3958" w:type="dxa"/>
            <w:tcBorders>
              <w:top w:val="single" w:sz="4" w:space="0" w:color="000000"/>
              <w:left w:val="single" w:sz="4" w:space="0" w:color="000000"/>
              <w:bottom w:val="single" w:sz="4" w:space="0" w:color="000000"/>
            </w:tcBorders>
            <w:vAlign w:val="center"/>
          </w:tcPr>
          <w:p w:rsidR="008E3BCC" w:rsidRPr="00D4657C" w:rsidRDefault="008E3BCC" w:rsidP="00546C5D">
            <w:pPr>
              <w:widowControl/>
              <w:suppressAutoHyphens/>
              <w:ind w:firstLine="0"/>
              <w:jc w:val="left"/>
              <w:rPr>
                <w:sz w:val="22"/>
                <w:szCs w:val="22"/>
              </w:rPr>
            </w:pPr>
            <w:r w:rsidRPr="00D4657C">
              <w:rPr>
                <w:sz w:val="22"/>
                <w:szCs w:val="22"/>
              </w:rPr>
              <w:t>Количество педагогов, принимающих участие в методических мероприятиях и конкурсах профессионального мастерства</w:t>
            </w:r>
          </w:p>
        </w:tc>
        <w:tc>
          <w:tcPr>
            <w:tcW w:w="113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w:t>
            </w:r>
          </w:p>
        </w:tc>
        <w:tc>
          <w:tcPr>
            <w:tcW w:w="1609"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sz w:val="22"/>
                <w:szCs w:val="22"/>
              </w:rPr>
            </w:pPr>
            <w:r>
              <w:rPr>
                <w:sz w:val="22"/>
                <w:szCs w:val="22"/>
              </w:rPr>
              <w:t>35,</w:t>
            </w:r>
            <w:r w:rsidRPr="00D4657C">
              <w:rPr>
                <w:sz w:val="22"/>
                <w:szCs w:val="22"/>
              </w:rPr>
              <w:t>0</w:t>
            </w:r>
          </w:p>
        </w:tc>
        <w:tc>
          <w:tcPr>
            <w:tcW w:w="99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sz w:val="22"/>
                <w:szCs w:val="22"/>
              </w:rPr>
            </w:pPr>
            <w:r w:rsidRPr="00D4657C">
              <w:rPr>
                <w:sz w:val="22"/>
                <w:szCs w:val="22"/>
              </w:rPr>
              <w:t>35,0</w:t>
            </w:r>
          </w:p>
        </w:tc>
        <w:tc>
          <w:tcPr>
            <w:tcW w:w="99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sz w:val="22"/>
                <w:szCs w:val="22"/>
              </w:rPr>
            </w:pPr>
            <w:r w:rsidRPr="00D4657C">
              <w:rPr>
                <w:sz w:val="22"/>
                <w:szCs w:val="22"/>
              </w:rPr>
              <w:t>35,0</w:t>
            </w:r>
          </w:p>
        </w:tc>
        <w:tc>
          <w:tcPr>
            <w:tcW w:w="99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rFonts w:ascii="Calibri" w:hAnsi="Calibri" w:cs="Calibri"/>
                <w:sz w:val="22"/>
                <w:szCs w:val="22"/>
                <w:lang w:eastAsia="zh-CN"/>
              </w:rPr>
            </w:pPr>
            <w:r w:rsidRPr="00D4657C">
              <w:rPr>
                <w:sz w:val="22"/>
                <w:szCs w:val="22"/>
              </w:rPr>
              <w:t>35,0</w:t>
            </w:r>
          </w:p>
        </w:tc>
      </w:tr>
      <w:tr w:rsidR="008E3BCC" w:rsidRPr="00D4657C" w:rsidTr="00546C5D">
        <w:trPr>
          <w:jc w:val="center"/>
        </w:trPr>
        <w:tc>
          <w:tcPr>
            <w:tcW w:w="643" w:type="dxa"/>
            <w:tcBorders>
              <w:top w:val="single" w:sz="4" w:space="0" w:color="000000"/>
              <w:left w:val="single" w:sz="4" w:space="0" w:color="000000"/>
              <w:bottom w:val="single" w:sz="4" w:space="0" w:color="000000"/>
            </w:tcBorders>
            <w:tcMar>
              <w:left w:w="75" w:type="dxa"/>
              <w:right w:w="75" w:type="dxa"/>
            </w:tcMar>
            <w:vAlign w:val="center"/>
          </w:tcPr>
          <w:p w:rsidR="008E3BCC" w:rsidRPr="00D4657C" w:rsidRDefault="008E3BCC" w:rsidP="00546C5D">
            <w:pPr>
              <w:suppressAutoHyphens/>
              <w:ind w:left="113" w:firstLine="0"/>
              <w:jc w:val="center"/>
              <w:rPr>
                <w:sz w:val="22"/>
                <w:szCs w:val="22"/>
              </w:rPr>
            </w:pPr>
            <w:r w:rsidRPr="00D4657C">
              <w:rPr>
                <w:sz w:val="22"/>
                <w:szCs w:val="22"/>
              </w:rPr>
              <w:t>23</w:t>
            </w:r>
          </w:p>
        </w:tc>
        <w:tc>
          <w:tcPr>
            <w:tcW w:w="3958" w:type="dxa"/>
            <w:tcBorders>
              <w:top w:val="single" w:sz="4" w:space="0" w:color="000000"/>
              <w:left w:val="single" w:sz="4" w:space="0" w:color="000000"/>
              <w:bottom w:val="single" w:sz="4" w:space="0" w:color="000000"/>
            </w:tcBorders>
            <w:vAlign w:val="center"/>
          </w:tcPr>
          <w:p w:rsidR="008E3BCC" w:rsidRPr="00D4657C" w:rsidRDefault="008E3BCC" w:rsidP="00546C5D">
            <w:pPr>
              <w:widowControl/>
              <w:suppressAutoHyphens/>
              <w:ind w:firstLine="0"/>
              <w:jc w:val="left"/>
              <w:rPr>
                <w:sz w:val="22"/>
                <w:szCs w:val="22"/>
              </w:rPr>
            </w:pPr>
            <w:r w:rsidRPr="00D4657C">
              <w:rPr>
                <w:sz w:val="22"/>
                <w:szCs w:val="22"/>
                <w:lang w:eastAsia="zh-CN"/>
              </w:rPr>
              <w:t>Охват педагогических работников, участвующих в мероприятиях, направленных на повышение имиджа педагогической профессии</w:t>
            </w:r>
          </w:p>
        </w:tc>
        <w:tc>
          <w:tcPr>
            <w:tcW w:w="113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w:t>
            </w:r>
          </w:p>
        </w:tc>
        <w:tc>
          <w:tcPr>
            <w:tcW w:w="1609" w:type="dxa"/>
            <w:tcBorders>
              <w:top w:val="single" w:sz="4" w:space="0" w:color="000000"/>
              <w:left w:val="single" w:sz="4" w:space="0" w:color="000000"/>
              <w:bottom w:val="single" w:sz="4" w:space="0" w:color="000000"/>
            </w:tcBorders>
            <w:vAlign w:val="center"/>
          </w:tcPr>
          <w:p w:rsidR="008E3BCC" w:rsidRPr="00D4657C" w:rsidRDefault="008E3BCC" w:rsidP="00546C5D">
            <w:pPr>
              <w:widowControl/>
              <w:suppressAutoHyphens/>
              <w:ind w:firstLine="0"/>
              <w:jc w:val="center"/>
              <w:rPr>
                <w:rFonts w:ascii="Calibri" w:hAnsi="Calibri" w:cs="Calibri"/>
                <w:sz w:val="22"/>
                <w:szCs w:val="22"/>
                <w:lang w:eastAsia="zh-CN"/>
              </w:rPr>
            </w:pPr>
            <w:r>
              <w:rPr>
                <w:sz w:val="22"/>
                <w:szCs w:val="22"/>
              </w:rPr>
              <w:t>55,</w:t>
            </w:r>
            <w:r w:rsidRPr="00D4657C">
              <w:rPr>
                <w:sz w:val="22"/>
                <w:szCs w:val="22"/>
              </w:rPr>
              <w:t>0</w:t>
            </w:r>
          </w:p>
        </w:tc>
        <w:tc>
          <w:tcPr>
            <w:tcW w:w="996" w:type="dxa"/>
            <w:tcBorders>
              <w:top w:val="single" w:sz="4" w:space="0" w:color="000000"/>
              <w:left w:val="single" w:sz="4" w:space="0" w:color="000000"/>
              <w:bottom w:val="single" w:sz="4" w:space="0" w:color="000000"/>
            </w:tcBorders>
            <w:vAlign w:val="center"/>
          </w:tcPr>
          <w:p w:rsidR="008E3BCC" w:rsidRPr="00D4657C" w:rsidRDefault="008E3BCC" w:rsidP="00546C5D">
            <w:pPr>
              <w:widowControl/>
              <w:suppressAutoHyphens/>
              <w:ind w:firstLine="0"/>
              <w:jc w:val="center"/>
              <w:rPr>
                <w:rFonts w:ascii="Calibri" w:hAnsi="Calibri" w:cs="Calibri"/>
                <w:sz w:val="22"/>
                <w:szCs w:val="22"/>
                <w:lang w:eastAsia="zh-CN"/>
              </w:rPr>
            </w:pPr>
            <w:r w:rsidRPr="00D4657C">
              <w:rPr>
                <w:sz w:val="22"/>
                <w:szCs w:val="22"/>
              </w:rPr>
              <w:t>55,0</w:t>
            </w:r>
          </w:p>
        </w:tc>
        <w:tc>
          <w:tcPr>
            <w:tcW w:w="996" w:type="dxa"/>
            <w:tcBorders>
              <w:top w:val="single" w:sz="4" w:space="0" w:color="000000"/>
              <w:left w:val="single" w:sz="4" w:space="0" w:color="000000"/>
              <w:bottom w:val="single" w:sz="4" w:space="0" w:color="000000"/>
            </w:tcBorders>
            <w:vAlign w:val="center"/>
          </w:tcPr>
          <w:p w:rsidR="008E3BCC" w:rsidRPr="00D4657C" w:rsidRDefault="008E3BCC" w:rsidP="00546C5D">
            <w:pPr>
              <w:widowControl/>
              <w:suppressAutoHyphens/>
              <w:ind w:firstLine="0"/>
              <w:jc w:val="center"/>
              <w:rPr>
                <w:rFonts w:ascii="Calibri" w:hAnsi="Calibri" w:cs="Calibri"/>
                <w:sz w:val="22"/>
                <w:szCs w:val="22"/>
                <w:lang w:eastAsia="zh-CN"/>
              </w:rPr>
            </w:pPr>
            <w:r w:rsidRPr="00D4657C">
              <w:rPr>
                <w:sz w:val="22"/>
                <w:szCs w:val="22"/>
              </w:rPr>
              <w:t>55,0</w:t>
            </w:r>
          </w:p>
        </w:tc>
        <w:tc>
          <w:tcPr>
            <w:tcW w:w="99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widowControl/>
              <w:suppressAutoHyphens/>
              <w:ind w:firstLine="0"/>
              <w:jc w:val="center"/>
              <w:rPr>
                <w:rFonts w:ascii="Calibri" w:hAnsi="Calibri" w:cs="Calibri"/>
                <w:sz w:val="22"/>
                <w:szCs w:val="22"/>
                <w:lang w:eastAsia="zh-CN"/>
              </w:rPr>
            </w:pPr>
            <w:r w:rsidRPr="00D4657C">
              <w:rPr>
                <w:sz w:val="22"/>
                <w:szCs w:val="22"/>
              </w:rPr>
              <w:t>55,0</w:t>
            </w:r>
          </w:p>
        </w:tc>
      </w:tr>
      <w:tr w:rsidR="008E3BCC" w:rsidRPr="00D4657C" w:rsidTr="00546C5D">
        <w:trPr>
          <w:jc w:val="center"/>
        </w:trPr>
        <w:tc>
          <w:tcPr>
            <w:tcW w:w="643" w:type="dxa"/>
            <w:tcBorders>
              <w:top w:val="single" w:sz="4" w:space="0" w:color="000000"/>
              <w:left w:val="single" w:sz="4" w:space="0" w:color="000000"/>
              <w:bottom w:val="single" w:sz="4" w:space="0" w:color="000000"/>
            </w:tcBorders>
            <w:tcMar>
              <w:left w:w="75" w:type="dxa"/>
              <w:right w:w="75" w:type="dxa"/>
            </w:tcMar>
            <w:vAlign w:val="center"/>
          </w:tcPr>
          <w:p w:rsidR="008E3BCC" w:rsidRPr="00D4657C" w:rsidRDefault="008E3BCC" w:rsidP="00546C5D">
            <w:pPr>
              <w:suppressAutoHyphens/>
              <w:ind w:left="113" w:firstLine="0"/>
              <w:jc w:val="center"/>
              <w:rPr>
                <w:color w:val="000000"/>
                <w:sz w:val="22"/>
                <w:szCs w:val="22"/>
              </w:rPr>
            </w:pPr>
            <w:r w:rsidRPr="00D4657C">
              <w:rPr>
                <w:color w:val="000000"/>
                <w:sz w:val="22"/>
                <w:szCs w:val="22"/>
              </w:rPr>
              <w:t>24</w:t>
            </w:r>
          </w:p>
        </w:tc>
        <w:tc>
          <w:tcPr>
            <w:tcW w:w="3958"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left"/>
              <w:rPr>
                <w:sz w:val="22"/>
                <w:szCs w:val="22"/>
              </w:rPr>
            </w:pPr>
            <w:r w:rsidRPr="00D4657C">
              <w:rPr>
                <w:sz w:val="22"/>
                <w:szCs w:val="22"/>
              </w:rPr>
              <w:t>Охват оздоровлением детей в возрасте от 7 до 17 лет в лагерях с дневным пребыванием детей</w:t>
            </w:r>
          </w:p>
        </w:tc>
        <w:tc>
          <w:tcPr>
            <w:tcW w:w="113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w:t>
            </w:r>
          </w:p>
        </w:tc>
        <w:tc>
          <w:tcPr>
            <w:tcW w:w="1609"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Pr>
                <w:color w:val="000000"/>
                <w:sz w:val="22"/>
                <w:szCs w:val="22"/>
              </w:rPr>
              <w:t>15,0</w:t>
            </w:r>
          </w:p>
        </w:tc>
        <w:tc>
          <w:tcPr>
            <w:tcW w:w="99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15,0</w:t>
            </w:r>
          </w:p>
        </w:tc>
        <w:tc>
          <w:tcPr>
            <w:tcW w:w="99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15,0</w:t>
            </w:r>
          </w:p>
        </w:tc>
        <w:tc>
          <w:tcPr>
            <w:tcW w:w="99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rFonts w:ascii="Calibri" w:hAnsi="Calibri" w:cs="Calibri"/>
                <w:sz w:val="22"/>
                <w:szCs w:val="22"/>
                <w:lang w:eastAsia="zh-CN"/>
              </w:rPr>
            </w:pPr>
            <w:r w:rsidRPr="00D4657C">
              <w:rPr>
                <w:color w:val="000000"/>
                <w:sz w:val="22"/>
                <w:szCs w:val="22"/>
              </w:rPr>
              <w:t>15,0</w:t>
            </w:r>
          </w:p>
        </w:tc>
      </w:tr>
      <w:tr w:rsidR="008E3BCC" w:rsidRPr="00D4657C" w:rsidTr="00546C5D">
        <w:trPr>
          <w:jc w:val="center"/>
        </w:trPr>
        <w:tc>
          <w:tcPr>
            <w:tcW w:w="643" w:type="dxa"/>
            <w:tcBorders>
              <w:top w:val="single" w:sz="4" w:space="0" w:color="000000"/>
              <w:left w:val="single" w:sz="4" w:space="0" w:color="000000"/>
              <w:bottom w:val="single" w:sz="4" w:space="0" w:color="000000"/>
            </w:tcBorders>
            <w:tcMar>
              <w:left w:w="75" w:type="dxa"/>
              <w:right w:w="75" w:type="dxa"/>
            </w:tcMar>
            <w:vAlign w:val="center"/>
          </w:tcPr>
          <w:p w:rsidR="008E3BCC" w:rsidRPr="00D4657C" w:rsidRDefault="008E3BCC" w:rsidP="00546C5D">
            <w:pPr>
              <w:suppressAutoHyphens/>
              <w:ind w:left="113" w:firstLine="0"/>
              <w:jc w:val="center"/>
              <w:rPr>
                <w:color w:val="000000"/>
                <w:sz w:val="22"/>
                <w:szCs w:val="22"/>
              </w:rPr>
            </w:pPr>
            <w:r w:rsidRPr="00D4657C">
              <w:rPr>
                <w:color w:val="000000"/>
                <w:sz w:val="22"/>
                <w:szCs w:val="22"/>
              </w:rPr>
              <w:t>25</w:t>
            </w:r>
          </w:p>
        </w:tc>
        <w:tc>
          <w:tcPr>
            <w:tcW w:w="3958"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left"/>
              <w:rPr>
                <w:sz w:val="22"/>
                <w:szCs w:val="22"/>
              </w:rPr>
            </w:pPr>
            <w:r w:rsidRPr="00D4657C">
              <w:rPr>
                <w:sz w:val="22"/>
                <w:szCs w:val="22"/>
              </w:rPr>
              <w:t>Охват временной занятостью несовершеннолетних в возрасте от 14 до 18 лет</w:t>
            </w:r>
          </w:p>
        </w:tc>
        <w:tc>
          <w:tcPr>
            <w:tcW w:w="113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w:t>
            </w:r>
          </w:p>
        </w:tc>
        <w:tc>
          <w:tcPr>
            <w:tcW w:w="1609"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Pr>
                <w:color w:val="000000"/>
                <w:sz w:val="22"/>
                <w:szCs w:val="22"/>
              </w:rPr>
              <w:t>12,7</w:t>
            </w:r>
          </w:p>
        </w:tc>
        <w:tc>
          <w:tcPr>
            <w:tcW w:w="99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12,7</w:t>
            </w:r>
          </w:p>
        </w:tc>
        <w:tc>
          <w:tcPr>
            <w:tcW w:w="99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12,7</w:t>
            </w:r>
          </w:p>
        </w:tc>
        <w:tc>
          <w:tcPr>
            <w:tcW w:w="99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rFonts w:ascii="Calibri" w:hAnsi="Calibri" w:cs="Calibri"/>
                <w:sz w:val="22"/>
                <w:szCs w:val="22"/>
                <w:lang w:eastAsia="zh-CN"/>
              </w:rPr>
            </w:pPr>
            <w:r w:rsidRPr="00D4657C">
              <w:rPr>
                <w:color w:val="000000"/>
                <w:sz w:val="22"/>
                <w:szCs w:val="22"/>
              </w:rPr>
              <w:t>12,7</w:t>
            </w:r>
          </w:p>
        </w:tc>
      </w:tr>
      <w:tr w:rsidR="008E3BCC" w:rsidRPr="00D4657C" w:rsidTr="00546C5D">
        <w:trPr>
          <w:jc w:val="center"/>
        </w:trPr>
        <w:tc>
          <w:tcPr>
            <w:tcW w:w="643" w:type="dxa"/>
            <w:tcBorders>
              <w:top w:val="single" w:sz="4" w:space="0" w:color="000000"/>
              <w:left w:val="single" w:sz="4" w:space="0" w:color="000000"/>
              <w:bottom w:val="single" w:sz="4" w:space="0" w:color="000000"/>
            </w:tcBorders>
            <w:tcMar>
              <w:left w:w="75" w:type="dxa"/>
              <w:right w:w="75" w:type="dxa"/>
            </w:tcMar>
            <w:vAlign w:val="center"/>
          </w:tcPr>
          <w:p w:rsidR="008E3BCC" w:rsidRPr="00D4657C" w:rsidRDefault="008E3BCC" w:rsidP="00546C5D">
            <w:pPr>
              <w:suppressAutoHyphens/>
              <w:ind w:left="113" w:firstLine="0"/>
              <w:jc w:val="center"/>
              <w:rPr>
                <w:color w:val="000000"/>
                <w:sz w:val="22"/>
                <w:szCs w:val="22"/>
              </w:rPr>
            </w:pPr>
            <w:r w:rsidRPr="00D4657C">
              <w:rPr>
                <w:color w:val="000000"/>
                <w:sz w:val="22"/>
                <w:szCs w:val="22"/>
              </w:rPr>
              <w:t>26</w:t>
            </w:r>
          </w:p>
        </w:tc>
        <w:tc>
          <w:tcPr>
            <w:tcW w:w="3958"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left"/>
              <w:rPr>
                <w:sz w:val="22"/>
                <w:szCs w:val="22"/>
              </w:rPr>
            </w:pPr>
            <w:r w:rsidRPr="00D4657C">
              <w:rPr>
                <w:sz w:val="22"/>
                <w:szCs w:val="22"/>
                <w:lang w:eastAsia="zh-CN"/>
              </w:rPr>
              <w:t>Доля детей и молодежи, прошедших испытания (тесты), входящие во Всероссийский физкультурно-спортивный комплекс «Готов к труду и обороне» (ГТО)</w:t>
            </w:r>
          </w:p>
        </w:tc>
        <w:tc>
          <w:tcPr>
            <w:tcW w:w="113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w:t>
            </w:r>
          </w:p>
        </w:tc>
        <w:tc>
          <w:tcPr>
            <w:tcW w:w="1609"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Pr>
                <w:color w:val="000000"/>
                <w:sz w:val="22"/>
                <w:szCs w:val="22"/>
              </w:rPr>
              <w:t>20,7</w:t>
            </w:r>
          </w:p>
        </w:tc>
        <w:tc>
          <w:tcPr>
            <w:tcW w:w="99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20,7</w:t>
            </w:r>
          </w:p>
        </w:tc>
        <w:tc>
          <w:tcPr>
            <w:tcW w:w="99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20,7</w:t>
            </w:r>
          </w:p>
        </w:tc>
        <w:tc>
          <w:tcPr>
            <w:tcW w:w="99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sz w:val="22"/>
                <w:szCs w:val="22"/>
              </w:rPr>
            </w:pPr>
            <w:r w:rsidRPr="00D4657C">
              <w:rPr>
                <w:sz w:val="22"/>
                <w:szCs w:val="22"/>
              </w:rPr>
              <w:t>20,7</w:t>
            </w:r>
          </w:p>
        </w:tc>
      </w:tr>
      <w:tr w:rsidR="008E3BCC" w:rsidRPr="00D4657C" w:rsidTr="00546C5D">
        <w:trPr>
          <w:jc w:val="center"/>
        </w:trPr>
        <w:tc>
          <w:tcPr>
            <w:tcW w:w="643" w:type="dxa"/>
            <w:tcBorders>
              <w:top w:val="single" w:sz="4" w:space="0" w:color="000000"/>
              <w:left w:val="single" w:sz="4" w:space="0" w:color="000000"/>
              <w:bottom w:val="single" w:sz="4" w:space="0" w:color="000000"/>
            </w:tcBorders>
            <w:tcMar>
              <w:left w:w="75" w:type="dxa"/>
              <w:right w:w="75" w:type="dxa"/>
            </w:tcMar>
            <w:vAlign w:val="center"/>
          </w:tcPr>
          <w:p w:rsidR="008E3BCC" w:rsidRPr="00D4657C" w:rsidRDefault="008E3BCC" w:rsidP="00546C5D">
            <w:pPr>
              <w:suppressAutoHyphens/>
              <w:ind w:left="113" w:firstLine="0"/>
              <w:jc w:val="center"/>
              <w:rPr>
                <w:sz w:val="22"/>
                <w:szCs w:val="22"/>
              </w:rPr>
            </w:pPr>
            <w:r w:rsidRPr="00D4657C">
              <w:rPr>
                <w:sz w:val="22"/>
                <w:szCs w:val="22"/>
              </w:rPr>
              <w:t>27</w:t>
            </w:r>
          </w:p>
        </w:tc>
        <w:tc>
          <w:tcPr>
            <w:tcW w:w="3958"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left"/>
              <w:rPr>
                <w:color w:val="000000"/>
                <w:sz w:val="22"/>
                <w:szCs w:val="22"/>
              </w:rPr>
            </w:pPr>
            <w:r w:rsidRPr="00D4657C">
              <w:rPr>
                <w:sz w:val="22"/>
                <w:szCs w:val="22"/>
              </w:rPr>
              <w:t xml:space="preserve">Охват семей с детьми в возрасте от 3 до 17 лет участием в мероприятиях, направленных на укрепление </w:t>
            </w:r>
            <w:r w:rsidRPr="00D4657C">
              <w:rPr>
                <w:sz w:val="22"/>
                <w:szCs w:val="22"/>
              </w:rPr>
              <w:lastRenderedPageBreak/>
              <w:t>института семьи и семейных ценностей</w:t>
            </w:r>
          </w:p>
        </w:tc>
        <w:tc>
          <w:tcPr>
            <w:tcW w:w="113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lastRenderedPageBreak/>
              <w:t>%</w:t>
            </w:r>
          </w:p>
        </w:tc>
        <w:tc>
          <w:tcPr>
            <w:tcW w:w="1609"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Pr>
                <w:color w:val="000000"/>
                <w:sz w:val="22"/>
                <w:szCs w:val="22"/>
              </w:rPr>
              <w:t>20</w:t>
            </w:r>
          </w:p>
        </w:tc>
        <w:tc>
          <w:tcPr>
            <w:tcW w:w="99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Pr>
                <w:color w:val="000000"/>
                <w:sz w:val="22"/>
                <w:szCs w:val="22"/>
              </w:rPr>
              <w:t>20</w:t>
            </w:r>
          </w:p>
        </w:tc>
        <w:tc>
          <w:tcPr>
            <w:tcW w:w="99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20</w:t>
            </w:r>
          </w:p>
        </w:tc>
        <w:tc>
          <w:tcPr>
            <w:tcW w:w="99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20</w:t>
            </w:r>
          </w:p>
        </w:tc>
      </w:tr>
      <w:tr w:rsidR="008E3BCC" w:rsidRPr="00D4657C" w:rsidTr="00546C5D">
        <w:trPr>
          <w:jc w:val="center"/>
        </w:trPr>
        <w:tc>
          <w:tcPr>
            <w:tcW w:w="643" w:type="dxa"/>
            <w:tcBorders>
              <w:top w:val="single" w:sz="4" w:space="0" w:color="000000"/>
              <w:left w:val="single" w:sz="4" w:space="0" w:color="000000"/>
              <w:bottom w:val="single" w:sz="4" w:space="0" w:color="000000"/>
            </w:tcBorders>
            <w:tcMar>
              <w:left w:w="75" w:type="dxa"/>
              <w:right w:w="75" w:type="dxa"/>
            </w:tcMar>
            <w:vAlign w:val="center"/>
          </w:tcPr>
          <w:p w:rsidR="008E3BCC" w:rsidRPr="00D4657C" w:rsidRDefault="008E3BCC" w:rsidP="00546C5D">
            <w:pPr>
              <w:suppressAutoHyphens/>
              <w:ind w:left="113" w:firstLine="0"/>
              <w:jc w:val="center"/>
              <w:rPr>
                <w:sz w:val="22"/>
                <w:szCs w:val="22"/>
              </w:rPr>
            </w:pPr>
            <w:r w:rsidRPr="00D4657C">
              <w:rPr>
                <w:sz w:val="22"/>
                <w:szCs w:val="22"/>
              </w:rPr>
              <w:lastRenderedPageBreak/>
              <w:t>28</w:t>
            </w:r>
          </w:p>
        </w:tc>
        <w:tc>
          <w:tcPr>
            <w:tcW w:w="3958"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left"/>
              <w:rPr>
                <w:sz w:val="22"/>
                <w:szCs w:val="22"/>
              </w:rPr>
            </w:pPr>
            <w:r w:rsidRPr="00D4657C">
              <w:rPr>
                <w:sz w:val="22"/>
                <w:szCs w:val="22"/>
              </w:rPr>
              <w:t>Численность детей-сирот и детей, оставшихся без попечения родителей, устраиваемых на воспитание в замещающие семьи</w:t>
            </w:r>
          </w:p>
        </w:tc>
        <w:tc>
          <w:tcPr>
            <w:tcW w:w="113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w:t>
            </w:r>
          </w:p>
        </w:tc>
        <w:tc>
          <w:tcPr>
            <w:tcW w:w="1609"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Pr>
                <w:color w:val="000000"/>
                <w:sz w:val="22"/>
                <w:szCs w:val="22"/>
              </w:rPr>
              <w:t>65,</w:t>
            </w:r>
            <w:r w:rsidRPr="00D4657C">
              <w:rPr>
                <w:color w:val="000000"/>
                <w:sz w:val="22"/>
                <w:szCs w:val="22"/>
              </w:rPr>
              <w:t>0</w:t>
            </w:r>
          </w:p>
        </w:tc>
        <w:tc>
          <w:tcPr>
            <w:tcW w:w="99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65,0</w:t>
            </w:r>
          </w:p>
        </w:tc>
        <w:tc>
          <w:tcPr>
            <w:tcW w:w="99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65,0</w:t>
            </w:r>
          </w:p>
        </w:tc>
        <w:tc>
          <w:tcPr>
            <w:tcW w:w="99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rFonts w:ascii="Calibri" w:hAnsi="Calibri" w:cs="Calibri"/>
                <w:sz w:val="22"/>
                <w:szCs w:val="22"/>
                <w:lang w:eastAsia="zh-CN"/>
              </w:rPr>
            </w:pPr>
            <w:r w:rsidRPr="00D4657C">
              <w:rPr>
                <w:color w:val="000000"/>
                <w:sz w:val="22"/>
                <w:szCs w:val="22"/>
              </w:rPr>
              <w:t>65,0</w:t>
            </w:r>
          </w:p>
        </w:tc>
      </w:tr>
      <w:tr w:rsidR="008E3BCC" w:rsidRPr="00D4657C" w:rsidTr="00546C5D">
        <w:trPr>
          <w:jc w:val="center"/>
        </w:trPr>
        <w:tc>
          <w:tcPr>
            <w:tcW w:w="643" w:type="dxa"/>
            <w:tcBorders>
              <w:top w:val="single" w:sz="4" w:space="0" w:color="000000"/>
              <w:left w:val="single" w:sz="4" w:space="0" w:color="000000"/>
              <w:bottom w:val="single" w:sz="4" w:space="0" w:color="000000"/>
            </w:tcBorders>
            <w:tcMar>
              <w:left w:w="75" w:type="dxa"/>
              <w:right w:w="75" w:type="dxa"/>
            </w:tcMar>
            <w:vAlign w:val="center"/>
          </w:tcPr>
          <w:p w:rsidR="008E3BCC" w:rsidRPr="00D4657C" w:rsidRDefault="008E3BCC" w:rsidP="00546C5D">
            <w:pPr>
              <w:suppressAutoHyphens/>
              <w:ind w:left="113" w:firstLine="0"/>
              <w:jc w:val="center"/>
              <w:rPr>
                <w:sz w:val="22"/>
                <w:szCs w:val="22"/>
              </w:rPr>
            </w:pPr>
            <w:r w:rsidRPr="00D4657C">
              <w:rPr>
                <w:sz w:val="22"/>
                <w:szCs w:val="22"/>
              </w:rPr>
              <w:t>29</w:t>
            </w:r>
          </w:p>
        </w:tc>
        <w:tc>
          <w:tcPr>
            <w:tcW w:w="3958" w:type="dxa"/>
            <w:tcBorders>
              <w:top w:val="single" w:sz="4" w:space="0" w:color="000000"/>
              <w:left w:val="single" w:sz="4" w:space="0" w:color="000000"/>
              <w:bottom w:val="single" w:sz="4" w:space="0" w:color="000000"/>
            </w:tcBorders>
            <w:vAlign w:val="center"/>
          </w:tcPr>
          <w:p w:rsidR="008E3BCC" w:rsidRPr="00D4657C" w:rsidRDefault="008E3BCC" w:rsidP="00546C5D">
            <w:pPr>
              <w:widowControl/>
              <w:suppressAutoHyphens/>
              <w:ind w:firstLine="0"/>
              <w:jc w:val="left"/>
              <w:rPr>
                <w:sz w:val="22"/>
                <w:szCs w:val="22"/>
              </w:rPr>
            </w:pPr>
            <w:r w:rsidRPr="00D4657C">
              <w:rPr>
                <w:sz w:val="22"/>
                <w:szCs w:val="22"/>
              </w:rPr>
              <w:t>Количество обучающихся, принимающих участие в волонтерской деятельности по правовому просвещению детей и подростков</w:t>
            </w:r>
          </w:p>
        </w:tc>
        <w:tc>
          <w:tcPr>
            <w:tcW w:w="113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w:t>
            </w:r>
          </w:p>
        </w:tc>
        <w:tc>
          <w:tcPr>
            <w:tcW w:w="1609" w:type="dxa"/>
            <w:tcBorders>
              <w:top w:val="single" w:sz="4" w:space="0" w:color="000000"/>
              <w:left w:val="single" w:sz="4" w:space="0" w:color="000000"/>
              <w:bottom w:val="single" w:sz="4" w:space="0" w:color="000000"/>
            </w:tcBorders>
            <w:vAlign w:val="center"/>
          </w:tcPr>
          <w:p w:rsidR="008E3BCC" w:rsidRPr="00D4657C" w:rsidRDefault="008E3BCC" w:rsidP="00546C5D">
            <w:pPr>
              <w:widowControl/>
              <w:suppressAutoHyphens/>
              <w:ind w:firstLine="0"/>
              <w:jc w:val="center"/>
              <w:rPr>
                <w:sz w:val="22"/>
                <w:szCs w:val="22"/>
              </w:rPr>
            </w:pPr>
          </w:p>
          <w:p w:rsidR="008E3BCC" w:rsidRPr="00D4657C" w:rsidRDefault="008E3BCC" w:rsidP="00546C5D">
            <w:pPr>
              <w:widowControl/>
              <w:suppressAutoHyphens/>
              <w:ind w:firstLine="0"/>
              <w:jc w:val="center"/>
              <w:rPr>
                <w:color w:val="000000"/>
                <w:sz w:val="22"/>
                <w:szCs w:val="22"/>
              </w:rPr>
            </w:pPr>
            <w:r>
              <w:rPr>
                <w:color w:val="000000"/>
                <w:sz w:val="22"/>
                <w:szCs w:val="22"/>
              </w:rPr>
              <w:t>12,</w:t>
            </w:r>
            <w:r w:rsidRPr="00D4657C">
              <w:rPr>
                <w:color w:val="000000"/>
                <w:sz w:val="22"/>
                <w:szCs w:val="22"/>
              </w:rPr>
              <w:t>0</w:t>
            </w:r>
          </w:p>
          <w:p w:rsidR="008E3BCC" w:rsidRPr="00D4657C" w:rsidRDefault="008E3BCC" w:rsidP="00546C5D">
            <w:pPr>
              <w:suppressAutoHyphens/>
              <w:ind w:firstLine="0"/>
              <w:jc w:val="center"/>
              <w:rPr>
                <w:color w:val="000000"/>
                <w:sz w:val="22"/>
                <w:szCs w:val="22"/>
              </w:rPr>
            </w:pPr>
          </w:p>
        </w:tc>
        <w:tc>
          <w:tcPr>
            <w:tcW w:w="996" w:type="dxa"/>
            <w:tcBorders>
              <w:top w:val="single" w:sz="4" w:space="0" w:color="000000"/>
              <w:left w:val="single" w:sz="4" w:space="0" w:color="000000"/>
              <w:bottom w:val="single" w:sz="4" w:space="0" w:color="000000"/>
            </w:tcBorders>
            <w:vAlign w:val="center"/>
          </w:tcPr>
          <w:p w:rsidR="008E3BCC" w:rsidRPr="00D4657C" w:rsidRDefault="008E3BCC" w:rsidP="00546C5D">
            <w:pPr>
              <w:widowControl/>
              <w:suppressAutoHyphens/>
              <w:ind w:firstLine="0"/>
              <w:jc w:val="center"/>
              <w:rPr>
                <w:sz w:val="22"/>
                <w:szCs w:val="22"/>
              </w:rPr>
            </w:pPr>
            <w:r w:rsidRPr="00D4657C">
              <w:rPr>
                <w:sz w:val="22"/>
                <w:szCs w:val="22"/>
              </w:rPr>
              <w:t>12,0</w:t>
            </w:r>
          </w:p>
        </w:tc>
        <w:tc>
          <w:tcPr>
            <w:tcW w:w="996" w:type="dxa"/>
            <w:tcBorders>
              <w:top w:val="single" w:sz="4" w:space="0" w:color="000000"/>
              <w:left w:val="single" w:sz="4" w:space="0" w:color="000000"/>
              <w:bottom w:val="single" w:sz="4" w:space="0" w:color="000000"/>
            </w:tcBorders>
            <w:vAlign w:val="center"/>
          </w:tcPr>
          <w:p w:rsidR="008E3BCC" w:rsidRPr="00D4657C" w:rsidRDefault="008E3BCC" w:rsidP="00546C5D">
            <w:pPr>
              <w:widowControl/>
              <w:suppressAutoHyphens/>
              <w:ind w:firstLine="0"/>
              <w:jc w:val="center"/>
              <w:rPr>
                <w:sz w:val="22"/>
                <w:szCs w:val="22"/>
              </w:rPr>
            </w:pPr>
            <w:r w:rsidRPr="00D4657C">
              <w:rPr>
                <w:sz w:val="22"/>
                <w:szCs w:val="22"/>
              </w:rPr>
              <w:t>12,0</w:t>
            </w:r>
          </w:p>
        </w:tc>
        <w:tc>
          <w:tcPr>
            <w:tcW w:w="99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widowControl/>
              <w:suppressAutoHyphens/>
              <w:ind w:firstLine="0"/>
              <w:jc w:val="center"/>
              <w:rPr>
                <w:sz w:val="22"/>
                <w:szCs w:val="22"/>
              </w:rPr>
            </w:pPr>
          </w:p>
          <w:p w:rsidR="008E3BCC" w:rsidRPr="00D4657C" w:rsidRDefault="008E3BCC" w:rsidP="00546C5D">
            <w:pPr>
              <w:widowControl/>
              <w:suppressAutoHyphens/>
              <w:ind w:firstLine="0"/>
              <w:jc w:val="center"/>
              <w:rPr>
                <w:color w:val="000000"/>
                <w:sz w:val="22"/>
                <w:szCs w:val="22"/>
              </w:rPr>
            </w:pPr>
            <w:r w:rsidRPr="00D4657C">
              <w:rPr>
                <w:color w:val="000000"/>
                <w:sz w:val="22"/>
                <w:szCs w:val="22"/>
              </w:rPr>
              <w:t>12,0</w:t>
            </w:r>
          </w:p>
          <w:p w:rsidR="008E3BCC" w:rsidRPr="00D4657C" w:rsidRDefault="008E3BCC" w:rsidP="00546C5D">
            <w:pPr>
              <w:suppressAutoHyphens/>
              <w:ind w:firstLine="0"/>
              <w:jc w:val="center"/>
              <w:rPr>
                <w:color w:val="000000"/>
                <w:sz w:val="22"/>
                <w:szCs w:val="22"/>
              </w:rPr>
            </w:pPr>
          </w:p>
        </w:tc>
      </w:tr>
      <w:tr w:rsidR="008E3BCC" w:rsidRPr="00D4657C" w:rsidTr="00546C5D">
        <w:trPr>
          <w:jc w:val="center"/>
        </w:trPr>
        <w:tc>
          <w:tcPr>
            <w:tcW w:w="643" w:type="dxa"/>
            <w:tcBorders>
              <w:top w:val="single" w:sz="4" w:space="0" w:color="000000"/>
              <w:left w:val="single" w:sz="4" w:space="0" w:color="000000"/>
              <w:bottom w:val="single" w:sz="4" w:space="0" w:color="000000"/>
            </w:tcBorders>
            <w:tcMar>
              <w:left w:w="75" w:type="dxa"/>
              <w:right w:w="75" w:type="dxa"/>
            </w:tcMar>
            <w:vAlign w:val="center"/>
          </w:tcPr>
          <w:p w:rsidR="008E3BCC" w:rsidRPr="00D4657C" w:rsidRDefault="008E3BCC" w:rsidP="00546C5D">
            <w:pPr>
              <w:suppressAutoHyphens/>
              <w:ind w:left="113" w:firstLine="0"/>
              <w:jc w:val="center"/>
              <w:rPr>
                <w:color w:val="000000"/>
                <w:sz w:val="22"/>
                <w:szCs w:val="22"/>
              </w:rPr>
            </w:pPr>
            <w:r w:rsidRPr="00D4657C">
              <w:rPr>
                <w:color w:val="000000"/>
                <w:sz w:val="22"/>
                <w:szCs w:val="22"/>
              </w:rPr>
              <w:t>30</w:t>
            </w:r>
          </w:p>
        </w:tc>
        <w:tc>
          <w:tcPr>
            <w:tcW w:w="3958" w:type="dxa"/>
            <w:tcBorders>
              <w:top w:val="single" w:sz="4" w:space="0" w:color="000000"/>
              <w:left w:val="single" w:sz="4" w:space="0" w:color="000000"/>
              <w:bottom w:val="single" w:sz="4" w:space="0" w:color="000000"/>
            </w:tcBorders>
          </w:tcPr>
          <w:p w:rsidR="008E3BCC" w:rsidRPr="00D4657C" w:rsidRDefault="008E3BCC" w:rsidP="00546C5D">
            <w:pPr>
              <w:widowControl/>
              <w:suppressAutoHyphens/>
              <w:ind w:firstLine="0"/>
              <w:jc w:val="left"/>
              <w:rPr>
                <w:sz w:val="22"/>
                <w:szCs w:val="22"/>
              </w:rPr>
            </w:pPr>
            <w:r w:rsidRPr="00D4657C">
              <w:rPr>
                <w:sz w:val="22"/>
                <w:szCs w:val="22"/>
              </w:rPr>
              <w:t xml:space="preserve">Количество участников образовательного процесса, охваченных профилактическими мероприятиями правовой направленности </w:t>
            </w:r>
          </w:p>
        </w:tc>
        <w:tc>
          <w:tcPr>
            <w:tcW w:w="113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w:t>
            </w:r>
          </w:p>
        </w:tc>
        <w:tc>
          <w:tcPr>
            <w:tcW w:w="1609" w:type="dxa"/>
            <w:tcBorders>
              <w:top w:val="single" w:sz="4" w:space="0" w:color="000000"/>
              <w:left w:val="single" w:sz="4" w:space="0" w:color="000000"/>
              <w:bottom w:val="single" w:sz="4" w:space="0" w:color="000000"/>
            </w:tcBorders>
            <w:vAlign w:val="center"/>
          </w:tcPr>
          <w:p w:rsidR="008E3BCC" w:rsidRPr="00D4657C" w:rsidRDefault="008E3BCC" w:rsidP="00546C5D">
            <w:pPr>
              <w:widowControl/>
              <w:suppressAutoHyphens/>
              <w:ind w:firstLine="0"/>
              <w:jc w:val="center"/>
              <w:rPr>
                <w:color w:val="000000"/>
                <w:sz w:val="22"/>
                <w:szCs w:val="22"/>
              </w:rPr>
            </w:pPr>
            <w:r>
              <w:rPr>
                <w:color w:val="000000"/>
                <w:sz w:val="22"/>
                <w:szCs w:val="22"/>
              </w:rPr>
              <w:t>34,0</w:t>
            </w:r>
          </w:p>
        </w:tc>
        <w:tc>
          <w:tcPr>
            <w:tcW w:w="996" w:type="dxa"/>
            <w:tcBorders>
              <w:top w:val="single" w:sz="4" w:space="0" w:color="000000"/>
              <w:left w:val="single" w:sz="4" w:space="0" w:color="000000"/>
              <w:bottom w:val="single" w:sz="4" w:space="0" w:color="000000"/>
            </w:tcBorders>
            <w:vAlign w:val="center"/>
          </w:tcPr>
          <w:p w:rsidR="008E3BCC" w:rsidRPr="00D4657C" w:rsidRDefault="008E3BCC" w:rsidP="00546C5D">
            <w:pPr>
              <w:widowControl/>
              <w:suppressAutoHyphens/>
              <w:ind w:firstLine="0"/>
              <w:jc w:val="center"/>
              <w:rPr>
                <w:sz w:val="22"/>
                <w:szCs w:val="22"/>
              </w:rPr>
            </w:pPr>
            <w:r w:rsidRPr="00D4657C">
              <w:rPr>
                <w:color w:val="000000"/>
                <w:sz w:val="22"/>
                <w:szCs w:val="22"/>
              </w:rPr>
              <w:t>34,0</w:t>
            </w:r>
          </w:p>
        </w:tc>
        <w:tc>
          <w:tcPr>
            <w:tcW w:w="996" w:type="dxa"/>
            <w:tcBorders>
              <w:top w:val="single" w:sz="4" w:space="0" w:color="000000"/>
              <w:left w:val="single" w:sz="4" w:space="0" w:color="000000"/>
              <w:bottom w:val="single" w:sz="4" w:space="0" w:color="000000"/>
            </w:tcBorders>
            <w:vAlign w:val="center"/>
          </w:tcPr>
          <w:p w:rsidR="008E3BCC" w:rsidRPr="00D4657C" w:rsidRDefault="008E3BCC" w:rsidP="00546C5D">
            <w:pPr>
              <w:widowControl/>
              <w:suppressAutoHyphens/>
              <w:ind w:firstLine="0"/>
              <w:jc w:val="center"/>
              <w:rPr>
                <w:sz w:val="22"/>
                <w:szCs w:val="22"/>
              </w:rPr>
            </w:pPr>
            <w:r w:rsidRPr="00D4657C">
              <w:rPr>
                <w:color w:val="000000"/>
                <w:sz w:val="22"/>
                <w:szCs w:val="22"/>
              </w:rPr>
              <w:t>34,0</w:t>
            </w:r>
          </w:p>
        </w:tc>
        <w:tc>
          <w:tcPr>
            <w:tcW w:w="99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widowControl/>
              <w:suppressAutoHyphens/>
              <w:ind w:firstLine="0"/>
              <w:jc w:val="center"/>
              <w:rPr>
                <w:sz w:val="22"/>
                <w:szCs w:val="22"/>
                <w:lang w:eastAsia="zh-CN"/>
              </w:rPr>
            </w:pPr>
            <w:r w:rsidRPr="00D4657C">
              <w:rPr>
                <w:sz w:val="22"/>
                <w:szCs w:val="22"/>
              </w:rPr>
              <w:t>34,0</w:t>
            </w:r>
          </w:p>
        </w:tc>
      </w:tr>
      <w:tr w:rsidR="008E3BCC" w:rsidRPr="00D4657C" w:rsidTr="00546C5D">
        <w:trPr>
          <w:jc w:val="center"/>
        </w:trPr>
        <w:tc>
          <w:tcPr>
            <w:tcW w:w="643" w:type="dxa"/>
            <w:tcBorders>
              <w:top w:val="single" w:sz="4" w:space="0" w:color="000000"/>
              <w:left w:val="single" w:sz="4" w:space="0" w:color="000000"/>
              <w:bottom w:val="single" w:sz="4" w:space="0" w:color="000000"/>
            </w:tcBorders>
            <w:tcMar>
              <w:left w:w="75" w:type="dxa"/>
              <w:right w:w="75" w:type="dxa"/>
            </w:tcMar>
            <w:vAlign w:val="center"/>
          </w:tcPr>
          <w:p w:rsidR="008E3BCC" w:rsidRPr="00D4657C" w:rsidRDefault="008E3BCC" w:rsidP="00546C5D">
            <w:pPr>
              <w:suppressAutoHyphens/>
              <w:ind w:left="113" w:firstLine="0"/>
              <w:jc w:val="center"/>
              <w:rPr>
                <w:color w:val="000000"/>
                <w:sz w:val="22"/>
                <w:szCs w:val="22"/>
              </w:rPr>
            </w:pPr>
            <w:r w:rsidRPr="00D4657C">
              <w:rPr>
                <w:color w:val="000000"/>
                <w:sz w:val="22"/>
                <w:szCs w:val="22"/>
              </w:rPr>
              <w:t>31</w:t>
            </w:r>
          </w:p>
        </w:tc>
        <w:tc>
          <w:tcPr>
            <w:tcW w:w="3958"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left"/>
              <w:rPr>
                <w:sz w:val="22"/>
                <w:szCs w:val="22"/>
              </w:rPr>
            </w:pPr>
            <w:r w:rsidRPr="00D4657C">
              <w:rPr>
                <w:sz w:val="22"/>
                <w:szCs w:val="22"/>
              </w:rPr>
              <w:t>Выполнение мероприятий муниципальной программы</w:t>
            </w:r>
          </w:p>
        </w:tc>
        <w:tc>
          <w:tcPr>
            <w:tcW w:w="113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w:t>
            </w:r>
          </w:p>
        </w:tc>
        <w:tc>
          <w:tcPr>
            <w:tcW w:w="1609"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Pr>
                <w:color w:val="000000"/>
                <w:sz w:val="22"/>
                <w:szCs w:val="22"/>
              </w:rPr>
              <w:t>10</w:t>
            </w:r>
            <w:r w:rsidRPr="00D4657C">
              <w:rPr>
                <w:color w:val="000000"/>
                <w:sz w:val="22"/>
                <w:szCs w:val="22"/>
              </w:rPr>
              <w:t>0</w:t>
            </w:r>
          </w:p>
        </w:tc>
        <w:tc>
          <w:tcPr>
            <w:tcW w:w="99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100</w:t>
            </w:r>
          </w:p>
        </w:tc>
        <w:tc>
          <w:tcPr>
            <w:tcW w:w="99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100</w:t>
            </w:r>
          </w:p>
        </w:tc>
        <w:tc>
          <w:tcPr>
            <w:tcW w:w="99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rFonts w:ascii="Calibri" w:hAnsi="Calibri" w:cs="Calibri"/>
                <w:sz w:val="22"/>
                <w:szCs w:val="22"/>
                <w:lang w:eastAsia="zh-CN"/>
              </w:rPr>
            </w:pPr>
            <w:r w:rsidRPr="00D4657C">
              <w:rPr>
                <w:color w:val="000000"/>
                <w:sz w:val="22"/>
                <w:szCs w:val="22"/>
              </w:rPr>
              <w:t>100</w:t>
            </w:r>
          </w:p>
        </w:tc>
      </w:tr>
      <w:tr w:rsidR="008E3BCC" w:rsidRPr="00B24A3B" w:rsidTr="00546C5D">
        <w:trPr>
          <w:jc w:val="center"/>
        </w:trPr>
        <w:tc>
          <w:tcPr>
            <w:tcW w:w="643" w:type="dxa"/>
            <w:tcBorders>
              <w:top w:val="single" w:sz="4" w:space="0" w:color="000000"/>
              <w:left w:val="single" w:sz="4" w:space="0" w:color="000000"/>
              <w:bottom w:val="single" w:sz="4" w:space="0" w:color="000000"/>
            </w:tcBorders>
            <w:tcMar>
              <w:left w:w="75" w:type="dxa"/>
              <w:right w:w="75" w:type="dxa"/>
            </w:tcMar>
            <w:vAlign w:val="center"/>
          </w:tcPr>
          <w:p w:rsidR="008E3BCC" w:rsidRPr="00B24A3B" w:rsidRDefault="008E3BCC" w:rsidP="00546C5D">
            <w:pPr>
              <w:suppressAutoHyphens/>
              <w:ind w:left="113" w:firstLine="0"/>
              <w:jc w:val="center"/>
              <w:rPr>
                <w:color w:val="000000"/>
                <w:sz w:val="22"/>
                <w:szCs w:val="22"/>
              </w:rPr>
            </w:pPr>
            <w:r>
              <w:rPr>
                <w:color w:val="000000"/>
                <w:sz w:val="22"/>
                <w:szCs w:val="22"/>
              </w:rPr>
              <w:t>32</w:t>
            </w:r>
          </w:p>
        </w:tc>
        <w:tc>
          <w:tcPr>
            <w:tcW w:w="3958" w:type="dxa"/>
            <w:tcBorders>
              <w:top w:val="single" w:sz="4" w:space="0" w:color="000000"/>
              <w:left w:val="single" w:sz="4" w:space="0" w:color="000000"/>
              <w:bottom w:val="single" w:sz="4" w:space="0" w:color="000000"/>
            </w:tcBorders>
            <w:vAlign w:val="center"/>
          </w:tcPr>
          <w:p w:rsidR="008E3BCC" w:rsidRPr="00B24A3B" w:rsidRDefault="008E3BCC" w:rsidP="00546C5D">
            <w:pPr>
              <w:widowControl/>
              <w:autoSpaceDE w:val="0"/>
              <w:autoSpaceDN w:val="0"/>
              <w:adjustRightInd w:val="0"/>
              <w:ind w:firstLine="0"/>
              <w:jc w:val="left"/>
              <w:rPr>
                <w:sz w:val="22"/>
                <w:szCs w:val="22"/>
              </w:rPr>
            </w:pPr>
            <w:r w:rsidRPr="00B24A3B">
              <w:rPr>
                <w:sz w:val="22"/>
                <w:szCs w:val="22"/>
              </w:rPr>
              <w:t xml:space="preserve">Количество муниципальных образовательных организаций, в которых выполнены мероприятия </w:t>
            </w:r>
            <w:proofErr w:type="gramStart"/>
            <w:r w:rsidRPr="00B24A3B">
              <w:rPr>
                <w:sz w:val="22"/>
                <w:szCs w:val="22"/>
              </w:rPr>
              <w:t>по</w:t>
            </w:r>
            <w:proofErr w:type="gramEnd"/>
          </w:p>
          <w:p w:rsidR="008E3BCC" w:rsidRPr="00B24A3B" w:rsidRDefault="008E3BCC" w:rsidP="00546C5D">
            <w:pPr>
              <w:widowControl/>
              <w:autoSpaceDE w:val="0"/>
              <w:autoSpaceDN w:val="0"/>
              <w:adjustRightInd w:val="0"/>
              <w:ind w:firstLine="0"/>
              <w:jc w:val="left"/>
              <w:rPr>
                <w:sz w:val="22"/>
                <w:szCs w:val="22"/>
              </w:rPr>
            </w:pPr>
            <w:r w:rsidRPr="00B24A3B">
              <w:rPr>
                <w:sz w:val="22"/>
                <w:szCs w:val="22"/>
              </w:rPr>
              <w:t>капитальному ремонту</w:t>
            </w:r>
          </w:p>
          <w:p w:rsidR="008E3BCC" w:rsidRPr="00B24A3B" w:rsidRDefault="008E3BCC" w:rsidP="00546C5D">
            <w:pPr>
              <w:widowControl/>
              <w:autoSpaceDE w:val="0"/>
              <w:autoSpaceDN w:val="0"/>
              <w:adjustRightInd w:val="0"/>
              <w:ind w:firstLine="0"/>
              <w:jc w:val="left"/>
              <w:rPr>
                <w:sz w:val="22"/>
                <w:szCs w:val="22"/>
              </w:rPr>
            </w:pPr>
            <w:r w:rsidRPr="00B24A3B">
              <w:rPr>
                <w:sz w:val="22"/>
                <w:szCs w:val="22"/>
              </w:rPr>
              <w:t>общеобразовательных</w:t>
            </w:r>
          </w:p>
          <w:p w:rsidR="008E3BCC" w:rsidRPr="00B24A3B" w:rsidRDefault="008E3BCC" w:rsidP="00546C5D">
            <w:pPr>
              <w:widowControl/>
              <w:autoSpaceDE w:val="0"/>
              <w:autoSpaceDN w:val="0"/>
              <w:adjustRightInd w:val="0"/>
              <w:ind w:firstLine="0"/>
              <w:jc w:val="left"/>
              <w:rPr>
                <w:sz w:val="22"/>
                <w:szCs w:val="22"/>
              </w:rPr>
            </w:pPr>
            <w:r w:rsidRPr="00B24A3B">
              <w:rPr>
                <w:sz w:val="22"/>
                <w:szCs w:val="22"/>
              </w:rPr>
              <w:t>организаций и их оснащению</w:t>
            </w:r>
          </w:p>
          <w:p w:rsidR="008E3BCC" w:rsidRPr="00B24A3B" w:rsidRDefault="008E3BCC" w:rsidP="00546C5D">
            <w:pPr>
              <w:widowControl/>
              <w:autoSpaceDE w:val="0"/>
              <w:autoSpaceDN w:val="0"/>
              <w:adjustRightInd w:val="0"/>
              <w:ind w:firstLine="0"/>
              <w:jc w:val="left"/>
              <w:rPr>
                <w:sz w:val="22"/>
                <w:szCs w:val="22"/>
              </w:rPr>
            </w:pPr>
            <w:r w:rsidRPr="00B24A3B">
              <w:rPr>
                <w:sz w:val="22"/>
                <w:szCs w:val="22"/>
              </w:rPr>
              <w:t>средствами обучения и</w:t>
            </w:r>
          </w:p>
          <w:p w:rsidR="008E3BCC" w:rsidRPr="00B24A3B" w:rsidRDefault="008E3BCC" w:rsidP="00546C5D">
            <w:pPr>
              <w:suppressAutoHyphens/>
              <w:ind w:firstLine="0"/>
              <w:jc w:val="left"/>
              <w:rPr>
                <w:sz w:val="22"/>
                <w:szCs w:val="22"/>
              </w:rPr>
            </w:pPr>
            <w:r w:rsidRPr="00B24A3B">
              <w:rPr>
                <w:sz w:val="22"/>
                <w:szCs w:val="22"/>
              </w:rPr>
              <w:t>воспитания в полном объеме</w:t>
            </w:r>
          </w:p>
        </w:tc>
        <w:tc>
          <w:tcPr>
            <w:tcW w:w="113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proofErr w:type="spellStart"/>
            <w:proofErr w:type="gramStart"/>
            <w:r w:rsidRPr="00D4657C">
              <w:rPr>
                <w:color w:val="000000"/>
                <w:sz w:val="22"/>
                <w:szCs w:val="22"/>
              </w:rPr>
              <w:t>ед</w:t>
            </w:r>
            <w:proofErr w:type="spellEnd"/>
            <w:proofErr w:type="gramEnd"/>
          </w:p>
        </w:tc>
        <w:tc>
          <w:tcPr>
            <w:tcW w:w="1609" w:type="dxa"/>
            <w:tcBorders>
              <w:top w:val="single" w:sz="4" w:space="0" w:color="000000"/>
              <w:left w:val="single" w:sz="4" w:space="0" w:color="000000"/>
              <w:bottom w:val="single" w:sz="4" w:space="0" w:color="000000"/>
            </w:tcBorders>
            <w:vAlign w:val="center"/>
          </w:tcPr>
          <w:p w:rsidR="008E3BCC" w:rsidRPr="00B24A3B" w:rsidRDefault="008E3BCC" w:rsidP="00546C5D">
            <w:pPr>
              <w:suppressAutoHyphens/>
              <w:ind w:firstLine="0"/>
              <w:jc w:val="center"/>
              <w:rPr>
                <w:color w:val="000000"/>
                <w:sz w:val="22"/>
                <w:szCs w:val="22"/>
              </w:rPr>
            </w:pPr>
            <w:r>
              <w:rPr>
                <w:color w:val="000000"/>
                <w:sz w:val="22"/>
                <w:szCs w:val="22"/>
              </w:rPr>
              <w:t>2</w:t>
            </w:r>
          </w:p>
        </w:tc>
        <w:tc>
          <w:tcPr>
            <w:tcW w:w="996" w:type="dxa"/>
            <w:tcBorders>
              <w:top w:val="single" w:sz="4" w:space="0" w:color="000000"/>
              <w:left w:val="single" w:sz="4" w:space="0" w:color="000000"/>
              <w:bottom w:val="single" w:sz="4" w:space="0" w:color="000000"/>
            </w:tcBorders>
            <w:vAlign w:val="center"/>
          </w:tcPr>
          <w:p w:rsidR="008E3BCC" w:rsidRPr="00B24A3B" w:rsidRDefault="008E3BCC" w:rsidP="00546C5D">
            <w:pPr>
              <w:suppressAutoHyphens/>
              <w:ind w:firstLine="0"/>
              <w:jc w:val="center"/>
              <w:rPr>
                <w:color w:val="000000"/>
                <w:sz w:val="22"/>
                <w:szCs w:val="22"/>
              </w:rPr>
            </w:pPr>
            <w:r>
              <w:rPr>
                <w:color w:val="000000"/>
                <w:sz w:val="22"/>
                <w:szCs w:val="22"/>
              </w:rPr>
              <w:t>2</w:t>
            </w:r>
          </w:p>
        </w:tc>
        <w:tc>
          <w:tcPr>
            <w:tcW w:w="996" w:type="dxa"/>
            <w:tcBorders>
              <w:top w:val="single" w:sz="4" w:space="0" w:color="000000"/>
              <w:left w:val="single" w:sz="4" w:space="0" w:color="000000"/>
              <w:bottom w:val="single" w:sz="4" w:space="0" w:color="000000"/>
            </w:tcBorders>
            <w:vAlign w:val="center"/>
          </w:tcPr>
          <w:p w:rsidR="008E3BCC" w:rsidRPr="00B24A3B" w:rsidRDefault="008E3BCC" w:rsidP="00546C5D">
            <w:pPr>
              <w:suppressAutoHyphens/>
              <w:ind w:firstLine="0"/>
              <w:jc w:val="center"/>
              <w:rPr>
                <w:color w:val="000000"/>
                <w:sz w:val="22"/>
                <w:szCs w:val="22"/>
              </w:rPr>
            </w:pPr>
            <w:r>
              <w:rPr>
                <w:color w:val="000000"/>
                <w:sz w:val="22"/>
                <w:szCs w:val="22"/>
              </w:rPr>
              <w:t>3</w:t>
            </w:r>
          </w:p>
        </w:tc>
        <w:tc>
          <w:tcPr>
            <w:tcW w:w="996" w:type="dxa"/>
            <w:tcBorders>
              <w:top w:val="single" w:sz="4" w:space="0" w:color="000000"/>
              <w:left w:val="single" w:sz="4" w:space="0" w:color="000000"/>
              <w:bottom w:val="single" w:sz="4" w:space="0" w:color="000000"/>
              <w:right w:val="single" w:sz="4" w:space="0" w:color="000000"/>
            </w:tcBorders>
            <w:vAlign w:val="center"/>
          </w:tcPr>
          <w:p w:rsidR="008E3BCC" w:rsidRPr="00B24A3B" w:rsidRDefault="008E3BCC" w:rsidP="00546C5D">
            <w:pPr>
              <w:suppressAutoHyphens/>
              <w:ind w:firstLine="0"/>
              <w:jc w:val="center"/>
              <w:rPr>
                <w:color w:val="000000"/>
                <w:sz w:val="22"/>
                <w:szCs w:val="22"/>
              </w:rPr>
            </w:pPr>
            <w:r>
              <w:rPr>
                <w:color w:val="000000"/>
                <w:sz w:val="22"/>
                <w:szCs w:val="22"/>
              </w:rPr>
              <w:t>3</w:t>
            </w:r>
          </w:p>
        </w:tc>
      </w:tr>
      <w:tr w:rsidR="008E3BCC" w:rsidRPr="00D4657C" w:rsidTr="00546C5D">
        <w:trPr>
          <w:jc w:val="center"/>
        </w:trPr>
        <w:tc>
          <w:tcPr>
            <w:tcW w:w="643" w:type="dxa"/>
            <w:tcBorders>
              <w:top w:val="single" w:sz="4" w:space="0" w:color="000000"/>
              <w:left w:val="single" w:sz="4" w:space="0" w:color="000000"/>
              <w:bottom w:val="single" w:sz="4" w:space="0" w:color="000000"/>
            </w:tcBorders>
            <w:tcMar>
              <w:left w:w="75" w:type="dxa"/>
              <w:right w:w="75" w:type="dxa"/>
            </w:tcMar>
            <w:vAlign w:val="center"/>
          </w:tcPr>
          <w:p w:rsidR="008E3BCC" w:rsidRPr="00D4657C" w:rsidRDefault="008E3BCC" w:rsidP="00546C5D">
            <w:pPr>
              <w:suppressAutoHyphens/>
              <w:ind w:left="113" w:firstLine="0"/>
              <w:jc w:val="center"/>
              <w:rPr>
                <w:color w:val="000000"/>
                <w:sz w:val="22"/>
                <w:szCs w:val="22"/>
              </w:rPr>
            </w:pPr>
            <w:r>
              <w:rPr>
                <w:color w:val="000000"/>
                <w:sz w:val="22"/>
                <w:szCs w:val="22"/>
              </w:rPr>
              <w:t>33</w:t>
            </w:r>
          </w:p>
        </w:tc>
        <w:tc>
          <w:tcPr>
            <w:tcW w:w="3958"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left"/>
              <w:rPr>
                <w:sz w:val="22"/>
                <w:szCs w:val="22"/>
              </w:rPr>
            </w:pPr>
            <w:r w:rsidRPr="00D4657C">
              <w:rPr>
                <w:color w:val="000000"/>
                <w:sz w:val="22"/>
                <w:szCs w:val="22"/>
              </w:rPr>
              <w:t>Количество общеобразовательных учреждений, в которых обеспечена деятельность советников директора по воспитанию и взаимодействию с детскими общественными объединениями</w:t>
            </w:r>
          </w:p>
        </w:tc>
        <w:tc>
          <w:tcPr>
            <w:tcW w:w="113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proofErr w:type="spellStart"/>
            <w:proofErr w:type="gramStart"/>
            <w:r w:rsidRPr="00D4657C">
              <w:rPr>
                <w:color w:val="000000"/>
                <w:sz w:val="22"/>
                <w:szCs w:val="22"/>
              </w:rPr>
              <w:t>ед</w:t>
            </w:r>
            <w:proofErr w:type="spellEnd"/>
            <w:proofErr w:type="gramEnd"/>
          </w:p>
        </w:tc>
        <w:tc>
          <w:tcPr>
            <w:tcW w:w="1609"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Pr>
                <w:color w:val="000000"/>
                <w:sz w:val="22"/>
                <w:szCs w:val="22"/>
              </w:rPr>
              <w:t>8</w:t>
            </w:r>
          </w:p>
        </w:tc>
        <w:tc>
          <w:tcPr>
            <w:tcW w:w="99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Pr>
                <w:color w:val="000000"/>
                <w:sz w:val="22"/>
                <w:szCs w:val="22"/>
              </w:rPr>
              <w:t>8</w:t>
            </w:r>
          </w:p>
        </w:tc>
        <w:tc>
          <w:tcPr>
            <w:tcW w:w="996" w:type="dxa"/>
            <w:tcBorders>
              <w:top w:val="single" w:sz="4" w:space="0" w:color="000000"/>
              <w:left w:val="single" w:sz="4" w:space="0" w:color="000000"/>
              <w:bottom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8</w:t>
            </w:r>
          </w:p>
        </w:tc>
        <w:tc>
          <w:tcPr>
            <w:tcW w:w="99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8</w:t>
            </w:r>
          </w:p>
        </w:tc>
      </w:tr>
      <w:tr w:rsidR="008E3BCC" w:rsidRPr="00D4657C" w:rsidTr="00546C5D">
        <w:trPr>
          <w:jc w:val="center"/>
        </w:trPr>
        <w:tc>
          <w:tcPr>
            <w:tcW w:w="643" w:type="dxa"/>
            <w:tcBorders>
              <w:top w:val="single" w:sz="4" w:space="0" w:color="000000"/>
              <w:left w:val="single" w:sz="4" w:space="0" w:color="000000"/>
              <w:bottom w:val="single" w:sz="4" w:space="0" w:color="000000"/>
            </w:tcBorders>
            <w:tcMar>
              <w:left w:w="75" w:type="dxa"/>
              <w:right w:w="75" w:type="dxa"/>
            </w:tcMar>
            <w:vAlign w:val="center"/>
          </w:tcPr>
          <w:p w:rsidR="008E3BCC" w:rsidRDefault="008E3BCC" w:rsidP="00546C5D">
            <w:pPr>
              <w:suppressAutoHyphens/>
              <w:ind w:left="113" w:firstLine="0"/>
              <w:jc w:val="center"/>
              <w:rPr>
                <w:color w:val="000000"/>
                <w:sz w:val="22"/>
                <w:szCs w:val="22"/>
              </w:rPr>
            </w:pPr>
            <w:r>
              <w:rPr>
                <w:color w:val="000000"/>
                <w:sz w:val="22"/>
                <w:szCs w:val="22"/>
              </w:rPr>
              <w:t>34</w:t>
            </w:r>
          </w:p>
        </w:tc>
        <w:tc>
          <w:tcPr>
            <w:tcW w:w="3958" w:type="dxa"/>
            <w:tcBorders>
              <w:top w:val="single" w:sz="4" w:space="0" w:color="000000"/>
              <w:left w:val="single" w:sz="4" w:space="0" w:color="000000"/>
              <w:bottom w:val="single" w:sz="4" w:space="0" w:color="000000"/>
            </w:tcBorders>
            <w:vAlign w:val="center"/>
          </w:tcPr>
          <w:p w:rsidR="008E3BCC" w:rsidRPr="009523A5" w:rsidRDefault="008E3BCC" w:rsidP="00546C5D">
            <w:pPr>
              <w:suppressAutoHyphens/>
              <w:ind w:firstLine="0"/>
              <w:jc w:val="left"/>
              <w:rPr>
                <w:color w:val="000000"/>
                <w:sz w:val="22"/>
                <w:szCs w:val="22"/>
              </w:rPr>
            </w:pPr>
            <w:r w:rsidRPr="009523A5">
              <w:rPr>
                <w:color w:val="000000"/>
                <w:sz w:val="22"/>
                <w:szCs w:val="22"/>
              </w:rPr>
              <w:t>Количество предметных кабинетов общеобразовательных организаций, оснащенных средствами обучения и воспитания</w:t>
            </w:r>
          </w:p>
        </w:tc>
        <w:tc>
          <w:tcPr>
            <w:tcW w:w="1136" w:type="dxa"/>
            <w:tcBorders>
              <w:top w:val="single" w:sz="4" w:space="0" w:color="000000"/>
              <w:left w:val="single" w:sz="4" w:space="0" w:color="000000"/>
              <w:bottom w:val="single" w:sz="4" w:space="0" w:color="000000"/>
            </w:tcBorders>
            <w:vAlign w:val="center"/>
          </w:tcPr>
          <w:p w:rsidR="008E3BCC" w:rsidRPr="009523A5" w:rsidRDefault="008E3BCC" w:rsidP="00546C5D">
            <w:pPr>
              <w:suppressAutoHyphens/>
              <w:ind w:firstLine="0"/>
              <w:jc w:val="center"/>
              <w:rPr>
                <w:color w:val="000000"/>
                <w:sz w:val="22"/>
                <w:szCs w:val="22"/>
              </w:rPr>
            </w:pPr>
            <w:proofErr w:type="spellStart"/>
            <w:proofErr w:type="gramStart"/>
            <w:r w:rsidRPr="009523A5">
              <w:rPr>
                <w:color w:val="000000"/>
                <w:sz w:val="22"/>
                <w:szCs w:val="22"/>
              </w:rPr>
              <w:t>ед</w:t>
            </w:r>
            <w:proofErr w:type="spellEnd"/>
            <w:proofErr w:type="gramEnd"/>
          </w:p>
        </w:tc>
        <w:tc>
          <w:tcPr>
            <w:tcW w:w="1609" w:type="dxa"/>
            <w:tcBorders>
              <w:top w:val="single" w:sz="4" w:space="0" w:color="000000"/>
              <w:left w:val="single" w:sz="4" w:space="0" w:color="000000"/>
              <w:bottom w:val="single" w:sz="4" w:space="0" w:color="000000"/>
            </w:tcBorders>
            <w:vAlign w:val="center"/>
          </w:tcPr>
          <w:p w:rsidR="008E3BCC" w:rsidRPr="009523A5" w:rsidRDefault="008E3BCC" w:rsidP="00546C5D">
            <w:pPr>
              <w:suppressAutoHyphens/>
              <w:ind w:firstLine="0"/>
              <w:jc w:val="center"/>
              <w:rPr>
                <w:color w:val="000000"/>
                <w:sz w:val="22"/>
                <w:szCs w:val="22"/>
              </w:rPr>
            </w:pPr>
            <w:r>
              <w:rPr>
                <w:color w:val="000000"/>
                <w:sz w:val="22"/>
                <w:szCs w:val="22"/>
              </w:rPr>
              <w:t>6</w:t>
            </w:r>
          </w:p>
        </w:tc>
        <w:tc>
          <w:tcPr>
            <w:tcW w:w="996" w:type="dxa"/>
            <w:tcBorders>
              <w:top w:val="single" w:sz="4" w:space="0" w:color="000000"/>
              <w:left w:val="single" w:sz="4" w:space="0" w:color="000000"/>
              <w:bottom w:val="single" w:sz="4" w:space="0" w:color="000000"/>
            </w:tcBorders>
            <w:vAlign w:val="center"/>
          </w:tcPr>
          <w:p w:rsidR="008E3BCC" w:rsidRPr="009523A5" w:rsidRDefault="008E3BCC" w:rsidP="00546C5D">
            <w:pPr>
              <w:suppressAutoHyphens/>
              <w:ind w:firstLine="0"/>
              <w:jc w:val="center"/>
              <w:rPr>
                <w:color w:val="000000"/>
                <w:sz w:val="22"/>
                <w:szCs w:val="22"/>
              </w:rPr>
            </w:pPr>
            <w:r>
              <w:rPr>
                <w:color w:val="000000"/>
                <w:sz w:val="22"/>
                <w:szCs w:val="22"/>
              </w:rPr>
              <w:t>6</w:t>
            </w:r>
          </w:p>
        </w:tc>
        <w:tc>
          <w:tcPr>
            <w:tcW w:w="996" w:type="dxa"/>
            <w:tcBorders>
              <w:top w:val="single" w:sz="4" w:space="0" w:color="000000"/>
              <w:left w:val="single" w:sz="4" w:space="0" w:color="000000"/>
              <w:bottom w:val="single" w:sz="4" w:space="0" w:color="000000"/>
            </w:tcBorders>
            <w:vAlign w:val="center"/>
          </w:tcPr>
          <w:p w:rsidR="008E3BCC" w:rsidRPr="009523A5" w:rsidRDefault="008E3BCC" w:rsidP="00546C5D">
            <w:pPr>
              <w:suppressAutoHyphens/>
              <w:ind w:firstLine="0"/>
              <w:jc w:val="center"/>
              <w:rPr>
                <w:color w:val="000000"/>
                <w:sz w:val="22"/>
                <w:szCs w:val="22"/>
              </w:rPr>
            </w:pPr>
            <w:r w:rsidRPr="009523A5">
              <w:rPr>
                <w:color w:val="000000"/>
                <w:sz w:val="22"/>
                <w:szCs w:val="22"/>
              </w:rPr>
              <w:t>0</w:t>
            </w:r>
          </w:p>
        </w:tc>
        <w:tc>
          <w:tcPr>
            <w:tcW w:w="996" w:type="dxa"/>
            <w:tcBorders>
              <w:top w:val="single" w:sz="4" w:space="0" w:color="000000"/>
              <w:left w:val="single" w:sz="4" w:space="0" w:color="000000"/>
              <w:bottom w:val="single" w:sz="4" w:space="0" w:color="000000"/>
              <w:right w:val="single" w:sz="4" w:space="0" w:color="000000"/>
            </w:tcBorders>
            <w:vAlign w:val="center"/>
          </w:tcPr>
          <w:p w:rsidR="008E3BCC" w:rsidRPr="009523A5" w:rsidRDefault="008E3BCC" w:rsidP="00546C5D">
            <w:pPr>
              <w:suppressAutoHyphens/>
              <w:ind w:firstLine="0"/>
              <w:jc w:val="center"/>
              <w:rPr>
                <w:color w:val="000000"/>
                <w:sz w:val="22"/>
                <w:szCs w:val="22"/>
              </w:rPr>
            </w:pPr>
            <w:r w:rsidRPr="009523A5">
              <w:rPr>
                <w:color w:val="000000"/>
                <w:sz w:val="22"/>
                <w:szCs w:val="22"/>
              </w:rPr>
              <w:t>0</w:t>
            </w:r>
          </w:p>
        </w:tc>
      </w:tr>
    </w:tbl>
    <w:p w:rsidR="008E3BCC" w:rsidRPr="00D4657C" w:rsidRDefault="008E3BCC" w:rsidP="008E3BCC">
      <w:pPr>
        <w:ind w:left="720"/>
        <w:contextualSpacing/>
        <w:rPr>
          <w:szCs w:val="28"/>
        </w:rPr>
      </w:pPr>
    </w:p>
    <w:p w:rsidR="008E3BCC" w:rsidRDefault="008E3BCC" w:rsidP="008E3BCC">
      <w:pPr>
        <w:ind w:firstLine="0"/>
        <w:outlineLvl w:val="0"/>
        <w:rPr>
          <w:b/>
          <w:szCs w:val="28"/>
        </w:rPr>
      </w:pPr>
    </w:p>
    <w:p w:rsidR="008E3BCC" w:rsidRPr="00D4657C" w:rsidRDefault="008E3BCC" w:rsidP="008E3BCC">
      <w:pPr>
        <w:jc w:val="center"/>
        <w:outlineLvl w:val="0"/>
        <w:rPr>
          <w:b/>
          <w:szCs w:val="28"/>
        </w:rPr>
      </w:pPr>
      <w:r w:rsidRPr="00D4657C">
        <w:rPr>
          <w:b/>
          <w:szCs w:val="28"/>
        </w:rPr>
        <w:t>Раздел 3. Структура муниципальной программы</w:t>
      </w:r>
    </w:p>
    <w:p w:rsidR="008E3BCC" w:rsidRPr="00D4657C" w:rsidRDefault="008E3BCC" w:rsidP="008E3BCC">
      <w:pPr>
        <w:jc w:val="center"/>
        <w:rPr>
          <w:b/>
          <w:szCs w:val="28"/>
        </w:rPr>
      </w:pPr>
    </w:p>
    <w:tbl>
      <w:tblPr>
        <w:tblW w:w="10214" w:type="dxa"/>
        <w:jc w:val="center"/>
        <w:tblCellMar>
          <w:left w:w="0" w:type="dxa"/>
          <w:right w:w="0" w:type="dxa"/>
        </w:tblCellMar>
        <w:tblLook w:val="0000" w:firstRow="0" w:lastRow="0" w:firstColumn="0" w:lastColumn="0" w:noHBand="0" w:noVBand="0"/>
      </w:tblPr>
      <w:tblGrid>
        <w:gridCol w:w="606"/>
        <w:gridCol w:w="2567"/>
        <w:gridCol w:w="2870"/>
        <w:gridCol w:w="4171"/>
      </w:tblGrid>
      <w:tr w:rsidR="008E3BCC" w:rsidRPr="00D4657C" w:rsidTr="00546C5D">
        <w:trPr>
          <w:cantSplit/>
          <w:trHeight w:hRule="exact" w:val="1107"/>
          <w:tblHeader/>
          <w:jc w:val="center"/>
        </w:trPr>
        <w:tc>
          <w:tcPr>
            <w:tcW w:w="606" w:type="dxa"/>
            <w:tcBorders>
              <w:top w:val="single" w:sz="5" w:space="0" w:color="000000"/>
              <w:left w:val="single" w:sz="5" w:space="0" w:color="000000"/>
              <w:bottom w:val="single" w:sz="5" w:space="0" w:color="000000"/>
              <w:right w:val="single" w:sz="5" w:space="0" w:color="000000"/>
            </w:tcBorders>
            <w:vAlign w:val="center"/>
          </w:tcPr>
          <w:p w:rsidR="008E3BCC" w:rsidRPr="00D4657C" w:rsidRDefault="008E3BCC" w:rsidP="00546C5D">
            <w:pPr>
              <w:suppressAutoHyphens/>
              <w:spacing w:line="230" w:lineRule="auto"/>
              <w:ind w:firstLine="0"/>
              <w:jc w:val="center"/>
              <w:rPr>
                <w:color w:val="000000"/>
                <w:spacing w:val="-2"/>
                <w:sz w:val="22"/>
                <w:szCs w:val="22"/>
              </w:rPr>
            </w:pPr>
            <w:r w:rsidRPr="00D4657C">
              <w:rPr>
                <w:color w:val="000000"/>
                <w:spacing w:val="-2"/>
                <w:sz w:val="22"/>
                <w:szCs w:val="22"/>
              </w:rPr>
              <w:t xml:space="preserve">№ </w:t>
            </w:r>
            <w:proofErr w:type="gramStart"/>
            <w:r w:rsidRPr="00D4657C">
              <w:rPr>
                <w:color w:val="000000"/>
                <w:spacing w:val="-2"/>
                <w:sz w:val="22"/>
                <w:szCs w:val="22"/>
              </w:rPr>
              <w:t>п</w:t>
            </w:r>
            <w:proofErr w:type="gramEnd"/>
            <w:r w:rsidRPr="00D4657C">
              <w:rPr>
                <w:color w:val="000000"/>
                <w:spacing w:val="-2"/>
                <w:sz w:val="22"/>
                <w:szCs w:val="22"/>
              </w:rPr>
              <w:t>/п</w:t>
            </w:r>
          </w:p>
        </w:tc>
        <w:tc>
          <w:tcPr>
            <w:tcW w:w="2567" w:type="dxa"/>
            <w:tcBorders>
              <w:top w:val="single" w:sz="5" w:space="0" w:color="000000"/>
              <w:left w:val="single" w:sz="5" w:space="0" w:color="000000"/>
              <w:bottom w:val="single" w:sz="5" w:space="0" w:color="000000"/>
              <w:right w:val="single" w:sz="5" w:space="0" w:color="000000"/>
            </w:tcBorders>
            <w:tcMar>
              <w:right w:w="-1" w:type="dxa"/>
            </w:tcMar>
            <w:vAlign w:val="center"/>
          </w:tcPr>
          <w:p w:rsidR="008E3BCC" w:rsidRPr="00D4657C" w:rsidRDefault="008E3BCC" w:rsidP="00546C5D">
            <w:pPr>
              <w:suppressAutoHyphens/>
              <w:spacing w:line="230" w:lineRule="auto"/>
              <w:ind w:left="113" w:right="96" w:firstLine="0"/>
              <w:jc w:val="center"/>
              <w:rPr>
                <w:color w:val="000000"/>
                <w:spacing w:val="-2"/>
                <w:sz w:val="22"/>
                <w:szCs w:val="22"/>
              </w:rPr>
            </w:pPr>
            <w:r w:rsidRPr="00D4657C">
              <w:rPr>
                <w:color w:val="000000"/>
                <w:spacing w:val="-2"/>
                <w:sz w:val="22"/>
                <w:szCs w:val="22"/>
              </w:rPr>
              <w:t>Задачи структурного элемента</w:t>
            </w:r>
          </w:p>
        </w:tc>
        <w:tc>
          <w:tcPr>
            <w:tcW w:w="2870" w:type="dxa"/>
            <w:tcBorders>
              <w:top w:val="single" w:sz="5" w:space="0" w:color="000000"/>
              <w:left w:val="single" w:sz="5" w:space="0" w:color="000000"/>
              <w:bottom w:val="single" w:sz="5" w:space="0" w:color="000000"/>
              <w:right w:val="single" w:sz="5" w:space="0" w:color="000000"/>
            </w:tcBorders>
            <w:vAlign w:val="center"/>
          </w:tcPr>
          <w:p w:rsidR="008E3BCC" w:rsidRPr="00D4657C" w:rsidRDefault="008E3BCC" w:rsidP="00546C5D">
            <w:pPr>
              <w:suppressAutoHyphens/>
              <w:spacing w:line="230" w:lineRule="auto"/>
              <w:ind w:left="113" w:right="96" w:firstLine="0"/>
              <w:jc w:val="center"/>
              <w:rPr>
                <w:color w:val="000000"/>
                <w:spacing w:val="-2"/>
                <w:sz w:val="22"/>
                <w:szCs w:val="22"/>
              </w:rPr>
            </w:pPr>
            <w:r w:rsidRPr="00D4657C">
              <w:rPr>
                <w:color w:val="000000"/>
                <w:spacing w:val="-2"/>
                <w:sz w:val="22"/>
                <w:szCs w:val="22"/>
              </w:rPr>
              <w:t>Краткое описание ожидаемых эффектов от реализации задачи структурного элемента</w:t>
            </w:r>
          </w:p>
          <w:p w:rsidR="008E3BCC" w:rsidRPr="00D4657C" w:rsidRDefault="008E3BCC" w:rsidP="00546C5D">
            <w:pPr>
              <w:suppressAutoHyphens/>
              <w:spacing w:line="230" w:lineRule="auto"/>
              <w:ind w:left="113" w:right="96" w:firstLine="0"/>
              <w:jc w:val="center"/>
              <w:rPr>
                <w:color w:val="000000"/>
                <w:spacing w:val="-2"/>
                <w:sz w:val="22"/>
                <w:szCs w:val="22"/>
              </w:rPr>
            </w:pPr>
            <w:r w:rsidRPr="00D4657C">
              <w:rPr>
                <w:color w:val="000000"/>
                <w:spacing w:val="-2"/>
                <w:sz w:val="22"/>
                <w:szCs w:val="22"/>
              </w:rPr>
              <w:t xml:space="preserve"> </w:t>
            </w:r>
          </w:p>
          <w:p w:rsidR="008E3BCC" w:rsidRPr="00D4657C" w:rsidRDefault="008E3BCC" w:rsidP="00546C5D">
            <w:pPr>
              <w:suppressAutoHyphens/>
              <w:spacing w:line="230" w:lineRule="auto"/>
              <w:ind w:left="113" w:right="96" w:firstLine="0"/>
              <w:jc w:val="center"/>
              <w:rPr>
                <w:color w:val="000000"/>
                <w:spacing w:val="-2"/>
                <w:sz w:val="22"/>
                <w:szCs w:val="22"/>
              </w:rPr>
            </w:pPr>
            <w:r w:rsidRPr="00D4657C">
              <w:rPr>
                <w:color w:val="000000"/>
                <w:spacing w:val="-2"/>
                <w:sz w:val="22"/>
                <w:szCs w:val="22"/>
              </w:rPr>
              <w:t>реализации задачи структурного элемента</w:t>
            </w:r>
          </w:p>
        </w:tc>
        <w:tc>
          <w:tcPr>
            <w:tcW w:w="4171" w:type="dxa"/>
            <w:tcBorders>
              <w:top w:val="single" w:sz="5" w:space="0" w:color="000000"/>
              <w:left w:val="single" w:sz="5" w:space="0" w:color="000000"/>
              <w:bottom w:val="single" w:sz="5" w:space="0" w:color="000000"/>
              <w:right w:val="single" w:sz="5" w:space="0" w:color="000000"/>
            </w:tcBorders>
            <w:vAlign w:val="center"/>
          </w:tcPr>
          <w:p w:rsidR="008E3BCC" w:rsidRPr="00D4657C" w:rsidRDefault="008E3BCC" w:rsidP="00546C5D">
            <w:pPr>
              <w:suppressAutoHyphens/>
              <w:spacing w:line="230" w:lineRule="auto"/>
              <w:ind w:left="113" w:right="96" w:firstLine="0"/>
              <w:jc w:val="center"/>
              <w:rPr>
                <w:color w:val="000000"/>
                <w:spacing w:val="-2"/>
                <w:sz w:val="22"/>
                <w:szCs w:val="22"/>
              </w:rPr>
            </w:pPr>
            <w:r w:rsidRPr="00D4657C">
              <w:rPr>
                <w:color w:val="000000"/>
                <w:spacing w:val="-2"/>
                <w:sz w:val="22"/>
                <w:szCs w:val="22"/>
              </w:rPr>
              <w:t>Связь с показателями</w:t>
            </w:r>
          </w:p>
        </w:tc>
      </w:tr>
      <w:tr w:rsidR="008E3BCC" w:rsidRPr="00D4657C" w:rsidTr="00546C5D">
        <w:trPr>
          <w:cantSplit/>
          <w:trHeight w:hRule="exact" w:val="330"/>
          <w:tblHeader/>
          <w:jc w:val="center"/>
        </w:trPr>
        <w:tc>
          <w:tcPr>
            <w:tcW w:w="606" w:type="dxa"/>
            <w:tcBorders>
              <w:top w:val="single" w:sz="5" w:space="0" w:color="000000"/>
              <w:left w:val="single" w:sz="5" w:space="0" w:color="000000"/>
              <w:bottom w:val="single" w:sz="5" w:space="0" w:color="000000"/>
              <w:right w:val="single" w:sz="5" w:space="0" w:color="000000"/>
            </w:tcBorders>
            <w:vAlign w:val="center"/>
          </w:tcPr>
          <w:p w:rsidR="008E3BCC" w:rsidRPr="00D4657C" w:rsidRDefault="008E3BCC" w:rsidP="00546C5D">
            <w:pPr>
              <w:suppressAutoHyphens/>
              <w:spacing w:line="230" w:lineRule="auto"/>
              <w:ind w:firstLine="0"/>
              <w:jc w:val="center"/>
              <w:rPr>
                <w:color w:val="000000"/>
                <w:spacing w:val="-2"/>
                <w:sz w:val="22"/>
                <w:szCs w:val="22"/>
              </w:rPr>
            </w:pPr>
            <w:r w:rsidRPr="00D4657C">
              <w:rPr>
                <w:color w:val="000000"/>
                <w:spacing w:val="-2"/>
                <w:sz w:val="22"/>
                <w:szCs w:val="22"/>
              </w:rPr>
              <w:t>1</w:t>
            </w:r>
          </w:p>
        </w:tc>
        <w:tc>
          <w:tcPr>
            <w:tcW w:w="2567" w:type="dxa"/>
            <w:tcBorders>
              <w:top w:val="single" w:sz="5" w:space="0" w:color="000000"/>
              <w:left w:val="single" w:sz="5" w:space="0" w:color="000000"/>
              <w:bottom w:val="single" w:sz="5" w:space="0" w:color="000000"/>
              <w:right w:val="single" w:sz="5" w:space="0" w:color="000000"/>
            </w:tcBorders>
            <w:vAlign w:val="center"/>
          </w:tcPr>
          <w:p w:rsidR="008E3BCC" w:rsidRPr="00D4657C" w:rsidRDefault="008E3BCC" w:rsidP="00546C5D">
            <w:pPr>
              <w:suppressAutoHyphens/>
              <w:spacing w:line="230" w:lineRule="auto"/>
              <w:ind w:left="113" w:right="96" w:firstLine="0"/>
              <w:jc w:val="center"/>
              <w:rPr>
                <w:color w:val="000000"/>
                <w:spacing w:val="-2"/>
                <w:sz w:val="22"/>
                <w:szCs w:val="22"/>
              </w:rPr>
            </w:pPr>
            <w:r w:rsidRPr="00D4657C">
              <w:rPr>
                <w:color w:val="000000"/>
                <w:spacing w:val="-2"/>
                <w:sz w:val="22"/>
                <w:szCs w:val="22"/>
              </w:rPr>
              <w:t>2</w:t>
            </w:r>
          </w:p>
        </w:tc>
        <w:tc>
          <w:tcPr>
            <w:tcW w:w="2870" w:type="dxa"/>
            <w:tcBorders>
              <w:top w:val="single" w:sz="5" w:space="0" w:color="000000"/>
              <w:left w:val="single" w:sz="5" w:space="0" w:color="000000"/>
              <w:bottom w:val="single" w:sz="5" w:space="0" w:color="000000"/>
              <w:right w:val="single" w:sz="5" w:space="0" w:color="000000"/>
            </w:tcBorders>
            <w:vAlign w:val="center"/>
          </w:tcPr>
          <w:p w:rsidR="008E3BCC" w:rsidRPr="00D4657C" w:rsidRDefault="008E3BCC" w:rsidP="00546C5D">
            <w:pPr>
              <w:suppressAutoHyphens/>
              <w:spacing w:line="230" w:lineRule="auto"/>
              <w:ind w:left="113" w:right="96" w:firstLine="0"/>
              <w:jc w:val="center"/>
              <w:rPr>
                <w:color w:val="000000"/>
                <w:spacing w:val="-2"/>
                <w:sz w:val="22"/>
                <w:szCs w:val="22"/>
              </w:rPr>
            </w:pPr>
            <w:r w:rsidRPr="00D4657C">
              <w:rPr>
                <w:color w:val="000000"/>
                <w:spacing w:val="-2"/>
                <w:sz w:val="22"/>
                <w:szCs w:val="22"/>
              </w:rPr>
              <w:t>3</w:t>
            </w:r>
          </w:p>
        </w:tc>
        <w:tc>
          <w:tcPr>
            <w:tcW w:w="4171" w:type="dxa"/>
            <w:tcBorders>
              <w:top w:val="single" w:sz="5" w:space="0" w:color="000000"/>
              <w:left w:val="single" w:sz="5" w:space="0" w:color="000000"/>
              <w:bottom w:val="single" w:sz="5" w:space="0" w:color="000000"/>
              <w:right w:val="single" w:sz="5" w:space="0" w:color="000000"/>
            </w:tcBorders>
            <w:vAlign w:val="center"/>
          </w:tcPr>
          <w:p w:rsidR="008E3BCC" w:rsidRPr="00D4657C" w:rsidRDefault="008E3BCC" w:rsidP="00546C5D">
            <w:pPr>
              <w:suppressAutoHyphens/>
              <w:spacing w:line="230" w:lineRule="auto"/>
              <w:ind w:left="113" w:right="96" w:firstLine="0"/>
              <w:jc w:val="center"/>
              <w:rPr>
                <w:color w:val="000000"/>
                <w:spacing w:val="-2"/>
                <w:sz w:val="22"/>
                <w:szCs w:val="22"/>
              </w:rPr>
            </w:pPr>
            <w:r w:rsidRPr="00D4657C">
              <w:rPr>
                <w:color w:val="000000"/>
                <w:spacing w:val="-2"/>
                <w:sz w:val="22"/>
                <w:szCs w:val="22"/>
              </w:rPr>
              <w:t>4</w:t>
            </w:r>
          </w:p>
        </w:tc>
      </w:tr>
      <w:tr w:rsidR="008E3BCC" w:rsidRPr="00D4657C" w:rsidTr="00546C5D">
        <w:trPr>
          <w:cantSplit/>
          <w:trHeight w:val="120"/>
          <w:tblHeader/>
          <w:jc w:val="center"/>
        </w:trPr>
        <w:tc>
          <w:tcPr>
            <w:tcW w:w="10214" w:type="dxa"/>
            <w:gridSpan w:val="4"/>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numPr>
                <w:ilvl w:val="0"/>
                <w:numId w:val="1"/>
              </w:numPr>
              <w:suppressAutoHyphens/>
              <w:spacing w:line="230" w:lineRule="auto"/>
              <w:jc w:val="center"/>
              <w:rPr>
                <w:color w:val="000000"/>
                <w:spacing w:val="-2"/>
                <w:sz w:val="22"/>
                <w:szCs w:val="22"/>
              </w:rPr>
            </w:pPr>
            <w:r w:rsidRPr="00D4657C">
              <w:rPr>
                <w:color w:val="000000"/>
                <w:sz w:val="22"/>
                <w:szCs w:val="22"/>
                <w:lang w:eastAsia="ar-SA"/>
              </w:rPr>
              <w:t>Регион</w:t>
            </w:r>
            <w:r>
              <w:rPr>
                <w:color w:val="000000"/>
                <w:sz w:val="22"/>
                <w:szCs w:val="22"/>
                <w:lang w:eastAsia="ar-SA"/>
              </w:rPr>
              <w:t>альный проект «Все лучшее детям</w:t>
            </w:r>
            <w:r w:rsidRPr="00D4657C">
              <w:rPr>
                <w:color w:val="000000"/>
                <w:sz w:val="22"/>
                <w:szCs w:val="22"/>
                <w:lang w:eastAsia="ar-SA"/>
              </w:rPr>
              <w:t>»</w:t>
            </w:r>
          </w:p>
        </w:tc>
      </w:tr>
      <w:tr w:rsidR="008E3BCC" w:rsidRPr="00D4657C" w:rsidTr="00546C5D">
        <w:trPr>
          <w:cantSplit/>
          <w:trHeight w:hRule="exact" w:val="1206"/>
          <w:tblHeader/>
          <w:jc w:val="center"/>
        </w:trPr>
        <w:tc>
          <w:tcPr>
            <w:tcW w:w="606" w:type="dxa"/>
            <w:tcBorders>
              <w:top w:val="single" w:sz="5" w:space="0" w:color="000000"/>
              <w:left w:val="single" w:sz="5" w:space="0" w:color="000000"/>
              <w:bottom w:val="single" w:sz="5" w:space="0" w:color="000000"/>
              <w:right w:val="single" w:sz="5" w:space="0" w:color="000000"/>
            </w:tcBorders>
            <w:vAlign w:val="center"/>
          </w:tcPr>
          <w:p w:rsidR="008E3BCC" w:rsidRPr="00D4657C" w:rsidRDefault="008E3BCC" w:rsidP="00546C5D">
            <w:pPr>
              <w:suppressAutoHyphens/>
              <w:spacing w:line="230" w:lineRule="auto"/>
              <w:ind w:firstLine="0"/>
              <w:jc w:val="left"/>
              <w:rPr>
                <w:color w:val="000000"/>
                <w:spacing w:val="-2"/>
                <w:sz w:val="22"/>
                <w:szCs w:val="22"/>
              </w:rPr>
            </w:pPr>
          </w:p>
        </w:tc>
        <w:tc>
          <w:tcPr>
            <w:tcW w:w="9608" w:type="dxa"/>
            <w:gridSpan w:val="3"/>
            <w:tcBorders>
              <w:top w:val="single" w:sz="5" w:space="0" w:color="000000"/>
              <w:left w:val="single" w:sz="5" w:space="0" w:color="000000"/>
              <w:bottom w:val="single" w:sz="5" w:space="0" w:color="000000"/>
              <w:right w:val="single" w:sz="5" w:space="0" w:color="000000"/>
            </w:tcBorders>
            <w:vAlign w:val="center"/>
          </w:tcPr>
          <w:p w:rsidR="008E3BCC" w:rsidRPr="00D4657C" w:rsidRDefault="008E3BCC" w:rsidP="00546C5D">
            <w:pPr>
              <w:suppressAutoHyphens/>
              <w:spacing w:line="230" w:lineRule="auto"/>
              <w:ind w:left="113" w:right="96" w:firstLine="0"/>
              <w:rPr>
                <w:color w:val="000000"/>
                <w:spacing w:val="-2"/>
                <w:sz w:val="22"/>
                <w:szCs w:val="22"/>
              </w:rPr>
            </w:pPr>
            <w:r w:rsidRPr="00D4657C">
              <w:rPr>
                <w:color w:val="000000"/>
                <w:spacing w:val="-2"/>
                <w:sz w:val="22"/>
                <w:szCs w:val="22"/>
              </w:rPr>
              <w:t>Ответственный за разработку и реализацию комплекса процессных мероприятий</w:t>
            </w:r>
            <w:r>
              <w:rPr>
                <w:color w:val="000000"/>
                <w:spacing w:val="-2"/>
                <w:sz w:val="22"/>
                <w:szCs w:val="22"/>
              </w:rPr>
              <w:t xml:space="preserve"> </w:t>
            </w:r>
            <w:r w:rsidRPr="00250A56">
              <w:rPr>
                <w:spacing w:val="-2"/>
                <w:sz w:val="22"/>
                <w:szCs w:val="22"/>
              </w:rPr>
              <w:t>(должность, фамилия, имя, отчество лица, отвечающего за разработку и реализацию комплекса процессных мероприятий)</w:t>
            </w:r>
            <w:r w:rsidRPr="00D4657C">
              <w:rPr>
                <w:color w:val="000000"/>
                <w:spacing w:val="-2"/>
                <w:sz w:val="22"/>
                <w:szCs w:val="22"/>
              </w:rPr>
              <w:t xml:space="preserve">: </w:t>
            </w:r>
            <w:r>
              <w:rPr>
                <w:color w:val="000000"/>
                <w:spacing w:val="-2"/>
                <w:sz w:val="22"/>
                <w:szCs w:val="22"/>
              </w:rPr>
              <w:t>начальник Управления</w:t>
            </w:r>
            <w:r w:rsidRPr="00D4657C">
              <w:rPr>
                <w:color w:val="000000"/>
                <w:spacing w:val="-2"/>
                <w:sz w:val="22"/>
                <w:szCs w:val="22"/>
              </w:rPr>
              <w:t xml:space="preserve"> по обр</w:t>
            </w:r>
            <w:r>
              <w:rPr>
                <w:color w:val="000000"/>
                <w:spacing w:val="-2"/>
                <w:sz w:val="22"/>
                <w:szCs w:val="22"/>
              </w:rPr>
              <w:t>азованию муниципального образования «Дорогобужский муниципальный округ</w:t>
            </w:r>
            <w:r w:rsidRPr="00D4657C">
              <w:rPr>
                <w:color w:val="000000"/>
                <w:spacing w:val="-2"/>
                <w:sz w:val="22"/>
                <w:szCs w:val="22"/>
              </w:rPr>
              <w:t>»</w:t>
            </w:r>
            <w:r>
              <w:rPr>
                <w:color w:val="000000"/>
                <w:spacing w:val="-2"/>
                <w:sz w:val="22"/>
                <w:szCs w:val="22"/>
              </w:rPr>
              <w:t xml:space="preserve"> Смоленской области </w:t>
            </w:r>
            <w:r w:rsidRPr="00D4657C">
              <w:rPr>
                <w:color w:val="000000"/>
                <w:sz w:val="22"/>
                <w:szCs w:val="22"/>
                <w:lang w:eastAsia="zh-CN"/>
              </w:rPr>
              <w:t>Б</w:t>
            </w:r>
            <w:r>
              <w:rPr>
                <w:color w:val="000000"/>
                <w:sz w:val="22"/>
                <w:szCs w:val="22"/>
                <w:lang w:eastAsia="zh-CN"/>
              </w:rPr>
              <w:t>алакирева Н.С.</w:t>
            </w:r>
          </w:p>
        </w:tc>
      </w:tr>
      <w:tr w:rsidR="008E3BCC" w:rsidRPr="00D4657C" w:rsidTr="00546C5D">
        <w:trPr>
          <w:cantSplit/>
          <w:trHeight w:hRule="exact" w:val="1452"/>
          <w:tblHeader/>
          <w:jc w:val="center"/>
        </w:trPr>
        <w:tc>
          <w:tcPr>
            <w:tcW w:w="606" w:type="dxa"/>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spacing w:line="230" w:lineRule="auto"/>
              <w:ind w:firstLine="0"/>
              <w:jc w:val="center"/>
              <w:rPr>
                <w:color w:val="000000"/>
                <w:spacing w:val="-2"/>
                <w:sz w:val="22"/>
                <w:szCs w:val="22"/>
              </w:rPr>
            </w:pPr>
            <w:r w:rsidRPr="00D4657C">
              <w:rPr>
                <w:color w:val="000000"/>
                <w:spacing w:val="-2"/>
                <w:sz w:val="22"/>
                <w:szCs w:val="22"/>
              </w:rPr>
              <w:t>1.1.</w:t>
            </w:r>
          </w:p>
        </w:tc>
        <w:tc>
          <w:tcPr>
            <w:tcW w:w="2567" w:type="dxa"/>
            <w:tcBorders>
              <w:top w:val="single" w:sz="5" w:space="0" w:color="000000"/>
              <w:left w:val="single" w:sz="5" w:space="0" w:color="000000"/>
              <w:bottom w:val="single" w:sz="5" w:space="0" w:color="000000"/>
              <w:right w:val="single" w:sz="5" w:space="0" w:color="000000"/>
            </w:tcBorders>
            <w:tcMar>
              <w:left w:w="72" w:type="dxa"/>
            </w:tcMar>
          </w:tcPr>
          <w:p w:rsidR="008E3BCC" w:rsidRPr="00D4657C" w:rsidRDefault="008E3BCC" w:rsidP="00546C5D">
            <w:pPr>
              <w:suppressAutoHyphens/>
              <w:spacing w:line="230" w:lineRule="auto"/>
              <w:ind w:left="-74" w:right="96" w:firstLine="0"/>
              <w:jc w:val="left"/>
              <w:rPr>
                <w:color w:val="000000"/>
                <w:spacing w:val="-2"/>
                <w:sz w:val="22"/>
                <w:szCs w:val="22"/>
              </w:rPr>
            </w:pPr>
            <w:r>
              <w:rPr>
                <w:color w:val="000000"/>
                <w:sz w:val="22"/>
                <w:szCs w:val="22"/>
              </w:rPr>
              <w:t>Оснащение  предметных кабинетов общеобразовательных организаций  средствами обучения и воспитания</w:t>
            </w:r>
            <w:r w:rsidRPr="00D4657C">
              <w:rPr>
                <w:color w:val="000000"/>
                <w:spacing w:val="-2"/>
                <w:sz w:val="22"/>
                <w:szCs w:val="22"/>
              </w:rPr>
              <w:t xml:space="preserve"> </w:t>
            </w:r>
          </w:p>
        </w:tc>
        <w:tc>
          <w:tcPr>
            <w:tcW w:w="2870" w:type="dxa"/>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spacing w:line="230" w:lineRule="auto"/>
              <w:ind w:left="113" w:right="96" w:firstLine="0"/>
              <w:jc w:val="left"/>
              <w:rPr>
                <w:color w:val="000000"/>
                <w:spacing w:val="-2"/>
                <w:sz w:val="22"/>
                <w:szCs w:val="22"/>
              </w:rPr>
            </w:pPr>
            <w:r>
              <w:rPr>
                <w:color w:val="000000"/>
                <w:spacing w:val="-2"/>
                <w:sz w:val="22"/>
                <w:szCs w:val="22"/>
              </w:rPr>
              <w:t>В общеобразовательных организациях оснащены предметные кабинеты</w:t>
            </w:r>
          </w:p>
        </w:tc>
        <w:tc>
          <w:tcPr>
            <w:tcW w:w="4171" w:type="dxa"/>
            <w:tcBorders>
              <w:top w:val="single" w:sz="5" w:space="0" w:color="000000"/>
              <w:left w:val="single" w:sz="5" w:space="0" w:color="000000"/>
              <w:bottom w:val="single" w:sz="5" w:space="0" w:color="000000"/>
              <w:right w:val="single" w:sz="5" w:space="0" w:color="000000"/>
            </w:tcBorders>
            <w:vAlign w:val="center"/>
          </w:tcPr>
          <w:p w:rsidR="008E3BCC" w:rsidRPr="00D4657C" w:rsidRDefault="008E3BCC" w:rsidP="00546C5D">
            <w:pPr>
              <w:suppressAutoHyphens/>
              <w:spacing w:line="230" w:lineRule="auto"/>
              <w:ind w:right="96" w:firstLine="0"/>
              <w:rPr>
                <w:color w:val="000000"/>
                <w:spacing w:val="-2"/>
                <w:sz w:val="22"/>
                <w:szCs w:val="22"/>
              </w:rPr>
            </w:pPr>
            <w:r w:rsidRPr="00D4657C">
              <w:rPr>
                <w:color w:val="000000"/>
                <w:sz w:val="22"/>
                <w:szCs w:val="22"/>
              </w:rPr>
              <w:t xml:space="preserve">Количество </w:t>
            </w:r>
            <w:r>
              <w:rPr>
                <w:color w:val="000000"/>
                <w:sz w:val="22"/>
                <w:szCs w:val="22"/>
              </w:rPr>
              <w:t xml:space="preserve">предметных кабинетов </w:t>
            </w:r>
            <w:r w:rsidRPr="00D4657C">
              <w:rPr>
                <w:color w:val="000000"/>
                <w:sz w:val="22"/>
                <w:szCs w:val="22"/>
              </w:rPr>
              <w:t>общеобраз</w:t>
            </w:r>
            <w:r>
              <w:rPr>
                <w:color w:val="000000"/>
                <w:sz w:val="22"/>
                <w:szCs w:val="22"/>
              </w:rPr>
              <w:t>овательных учреждений, оснащенных  средствами обучения и воспитания</w:t>
            </w:r>
          </w:p>
        </w:tc>
      </w:tr>
      <w:tr w:rsidR="008E3BCC" w:rsidRPr="00D4657C" w:rsidTr="00546C5D">
        <w:trPr>
          <w:cantSplit/>
          <w:trHeight w:hRule="exact" w:val="379"/>
          <w:tblHeader/>
          <w:jc w:val="center"/>
        </w:trPr>
        <w:tc>
          <w:tcPr>
            <w:tcW w:w="10214" w:type="dxa"/>
            <w:gridSpan w:val="4"/>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numPr>
                <w:ilvl w:val="0"/>
                <w:numId w:val="1"/>
              </w:numPr>
              <w:suppressAutoHyphens/>
              <w:spacing w:line="230" w:lineRule="auto"/>
              <w:ind w:right="96"/>
              <w:jc w:val="center"/>
              <w:rPr>
                <w:color w:val="000000"/>
                <w:sz w:val="22"/>
                <w:szCs w:val="22"/>
              </w:rPr>
            </w:pPr>
            <w:r>
              <w:rPr>
                <w:color w:val="000000"/>
                <w:sz w:val="22"/>
                <w:szCs w:val="22"/>
              </w:rPr>
              <w:t>Региональный проект «Педагоги и наставники</w:t>
            </w:r>
            <w:r w:rsidRPr="00D4657C">
              <w:rPr>
                <w:color w:val="000000"/>
                <w:sz w:val="22"/>
                <w:szCs w:val="22"/>
              </w:rPr>
              <w:t>»</w:t>
            </w:r>
          </w:p>
        </w:tc>
      </w:tr>
      <w:tr w:rsidR="008E3BCC" w:rsidRPr="00D4657C" w:rsidTr="00546C5D">
        <w:trPr>
          <w:cantSplit/>
          <w:trHeight w:hRule="exact" w:val="1122"/>
          <w:tblHeader/>
          <w:jc w:val="center"/>
        </w:trPr>
        <w:tc>
          <w:tcPr>
            <w:tcW w:w="606" w:type="dxa"/>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spacing w:line="230" w:lineRule="auto"/>
              <w:ind w:firstLine="0"/>
              <w:jc w:val="center"/>
              <w:rPr>
                <w:color w:val="000000"/>
                <w:spacing w:val="-2"/>
                <w:sz w:val="22"/>
                <w:szCs w:val="22"/>
              </w:rPr>
            </w:pPr>
          </w:p>
        </w:tc>
        <w:tc>
          <w:tcPr>
            <w:tcW w:w="9608" w:type="dxa"/>
            <w:gridSpan w:val="3"/>
            <w:tcBorders>
              <w:top w:val="single" w:sz="5" w:space="0" w:color="000000"/>
              <w:left w:val="single" w:sz="5" w:space="0" w:color="000000"/>
              <w:bottom w:val="single" w:sz="5" w:space="0" w:color="000000"/>
              <w:right w:val="single" w:sz="5" w:space="0" w:color="000000"/>
            </w:tcBorders>
            <w:tcMar>
              <w:left w:w="72" w:type="dxa"/>
            </w:tcMar>
          </w:tcPr>
          <w:p w:rsidR="008E3BCC" w:rsidRPr="00D4657C" w:rsidRDefault="008E3BCC" w:rsidP="00546C5D">
            <w:pPr>
              <w:suppressAutoHyphens/>
              <w:spacing w:line="230" w:lineRule="auto"/>
              <w:ind w:left="113" w:right="96" w:firstLine="0"/>
              <w:rPr>
                <w:color w:val="000000"/>
                <w:sz w:val="22"/>
                <w:szCs w:val="22"/>
              </w:rPr>
            </w:pPr>
            <w:r w:rsidRPr="00D4657C">
              <w:rPr>
                <w:color w:val="000000"/>
                <w:spacing w:val="-2"/>
                <w:sz w:val="22"/>
                <w:szCs w:val="22"/>
              </w:rPr>
              <w:t>Ответственный за разработку и реализацию комплекса процессных мероприятий</w:t>
            </w:r>
            <w:r>
              <w:rPr>
                <w:color w:val="000000"/>
                <w:spacing w:val="-2"/>
                <w:sz w:val="22"/>
                <w:szCs w:val="22"/>
              </w:rPr>
              <w:t xml:space="preserve"> </w:t>
            </w:r>
            <w:r w:rsidRPr="00250A56">
              <w:rPr>
                <w:spacing w:val="-2"/>
                <w:sz w:val="22"/>
                <w:szCs w:val="22"/>
              </w:rPr>
              <w:t>(должность, фамилия, имя, отчество лица, отвечающего за разработку и реализацию комплекса процессных мероприятий)</w:t>
            </w:r>
            <w:r w:rsidRPr="00D4657C">
              <w:rPr>
                <w:color w:val="000000"/>
                <w:spacing w:val="-2"/>
                <w:sz w:val="22"/>
                <w:szCs w:val="22"/>
              </w:rPr>
              <w:t xml:space="preserve">: </w:t>
            </w:r>
            <w:r>
              <w:rPr>
                <w:color w:val="000000"/>
                <w:spacing w:val="-2"/>
                <w:sz w:val="22"/>
                <w:szCs w:val="22"/>
              </w:rPr>
              <w:t>начальник Управления</w:t>
            </w:r>
            <w:r w:rsidRPr="00D4657C">
              <w:rPr>
                <w:color w:val="000000"/>
                <w:spacing w:val="-2"/>
                <w:sz w:val="22"/>
                <w:szCs w:val="22"/>
              </w:rPr>
              <w:t xml:space="preserve"> по обр</w:t>
            </w:r>
            <w:r>
              <w:rPr>
                <w:color w:val="000000"/>
                <w:spacing w:val="-2"/>
                <w:sz w:val="22"/>
                <w:szCs w:val="22"/>
              </w:rPr>
              <w:t>азованию муниципального образования «Дорогобужский муниципальный округ</w:t>
            </w:r>
            <w:r w:rsidRPr="00D4657C">
              <w:rPr>
                <w:color w:val="000000"/>
                <w:spacing w:val="-2"/>
                <w:sz w:val="22"/>
                <w:szCs w:val="22"/>
              </w:rPr>
              <w:t>»</w:t>
            </w:r>
            <w:r>
              <w:rPr>
                <w:color w:val="000000"/>
                <w:spacing w:val="-2"/>
                <w:sz w:val="22"/>
                <w:szCs w:val="22"/>
              </w:rPr>
              <w:t xml:space="preserve"> Смоленской области </w:t>
            </w:r>
            <w:r w:rsidRPr="00D4657C">
              <w:rPr>
                <w:color w:val="000000"/>
                <w:sz w:val="22"/>
                <w:szCs w:val="22"/>
                <w:lang w:eastAsia="zh-CN"/>
              </w:rPr>
              <w:t>Б</w:t>
            </w:r>
            <w:r>
              <w:rPr>
                <w:color w:val="000000"/>
                <w:sz w:val="22"/>
                <w:szCs w:val="22"/>
                <w:lang w:eastAsia="zh-CN"/>
              </w:rPr>
              <w:t>алакирева Н.С.</w:t>
            </w:r>
          </w:p>
        </w:tc>
      </w:tr>
      <w:tr w:rsidR="008E3BCC" w:rsidRPr="00D4657C" w:rsidTr="00546C5D">
        <w:trPr>
          <w:cantSplit/>
          <w:trHeight w:hRule="exact" w:val="1987"/>
          <w:tblHeader/>
          <w:jc w:val="center"/>
        </w:trPr>
        <w:tc>
          <w:tcPr>
            <w:tcW w:w="606" w:type="dxa"/>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spacing w:line="230" w:lineRule="auto"/>
              <w:ind w:firstLine="0"/>
              <w:jc w:val="center"/>
              <w:rPr>
                <w:color w:val="000000"/>
                <w:spacing w:val="-2"/>
                <w:sz w:val="22"/>
                <w:szCs w:val="22"/>
              </w:rPr>
            </w:pPr>
            <w:r w:rsidRPr="00D4657C">
              <w:rPr>
                <w:color w:val="000000"/>
                <w:spacing w:val="-2"/>
                <w:sz w:val="22"/>
                <w:szCs w:val="22"/>
              </w:rPr>
              <w:t>2.1.</w:t>
            </w:r>
          </w:p>
        </w:tc>
        <w:tc>
          <w:tcPr>
            <w:tcW w:w="2567" w:type="dxa"/>
            <w:tcBorders>
              <w:top w:val="single" w:sz="5" w:space="0" w:color="000000"/>
              <w:left w:val="single" w:sz="5" w:space="0" w:color="000000"/>
              <w:bottom w:val="single" w:sz="5" w:space="0" w:color="000000"/>
              <w:right w:val="single" w:sz="5" w:space="0" w:color="000000"/>
            </w:tcBorders>
            <w:tcMar>
              <w:left w:w="72" w:type="dxa"/>
            </w:tcMar>
          </w:tcPr>
          <w:p w:rsidR="008E3BCC" w:rsidRPr="00D4657C" w:rsidRDefault="008E3BCC" w:rsidP="00546C5D">
            <w:pPr>
              <w:suppressAutoHyphens/>
              <w:spacing w:line="230" w:lineRule="auto"/>
              <w:ind w:left="113" w:right="96" w:firstLine="0"/>
              <w:jc w:val="left"/>
              <w:rPr>
                <w:color w:val="000000"/>
                <w:spacing w:val="-2"/>
                <w:sz w:val="22"/>
                <w:szCs w:val="22"/>
              </w:rPr>
            </w:pPr>
            <w:r>
              <w:rPr>
                <w:color w:val="000000"/>
                <w:spacing w:val="-2"/>
                <w:sz w:val="22"/>
                <w:szCs w:val="22"/>
              </w:rPr>
              <w:t xml:space="preserve">Обеспечение </w:t>
            </w:r>
            <w:r w:rsidRPr="00D4657C">
              <w:rPr>
                <w:color w:val="000000"/>
                <w:spacing w:val="-2"/>
                <w:sz w:val="22"/>
                <w:szCs w:val="22"/>
              </w:rPr>
              <w:t xml:space="preserve"> дея</w:t>
            </w:r>
            <w:r>
              <w:rPr>
                <w:color w:val="000000"/>
                <w:spacing w:val="-2"/>
                <w:sz w:val="22"/>
                <w:szCs w:val="22"/>
              </w:rPr>
              <w:t xml:space="preserve">тельности советников  директоров </w:t>
            </w:r>
            <w:r w:rsidRPr="00D4657C">
              <w:rPr>
                <w:color w:val="000000"/>
                <w:spacing w:val="-2"/>
                <w:sz w:val="22"/>
                <w:szCs w:val="22"/>
              </w:rPr>
              <w:t>по воспитанию и взаимодействию с детскими с детскими общественными</w:t>
            </w:r>
          </w:p>
        </w:tc>
        <w:tc>
          <w:tcPr>
            <w:tcW w:w="2870" w:type="dxa"/>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spacing w:line="230" w:lineRule="auto"/>
              <w:ind w:left="113" w:right="96" w:firstLine="0"/>
              <w:jc w:val="left"/>
              <w:rPr>
                <w:color w:val="000000"/>
                <w:spacing w:val="-2"/>
                <w:sz w:val="22"/>
                <w:szCs w:val="22"/>
              </w:rPr>
            </w:pPr>
            <w:r w:rsidRPr="00D4657C">
              <w:rPr>
                <w:color w:val="000000"/>
                <w:spacing w:val="-2"/>
                <w:sz w:val="22"/>
                <w:szCs w:val="22"/>
              </w:rPr>
              <w:t>В общеобразовательных учреждениях обеспечена деятельность советников директора по воспитанию и взаимодействию с детскими общественными объединениями</w:t>
            </w:r>
          </w:p>
        </w:tc>
        <w:tc>
          <w:tcPr>
            <w:tcW w:w="4171" w:type="dxa"/>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spacing w:line="230" w:lineRule="auto"/>
              <w:ind w:left="113" w:right="96" w:firstLine="0"/>
              <w:jc w:val="left"/>
              <w:rPr>
                <w:color w:val="000000"/>
                <w:sz w:val="22"/>
                <w:szCs w:val="22"/>
              </w:rPr>
            </w:pPr>
            <w:r w:rsidRPr="00D4657C">
              <w:rPr>
                <w:color w:val="000000"/>
                <w:sz w:val="22"/>
                <w:szCs w:val="22"/>
              </w:rPr>
              <w:t xml:space="preserve">Количество общеобразовательных учреждений, в которых обеспечена деятельность советников директора по воспитанию и взаимодействию с детскими общественными объединениями </w:t>
            </w:r>
          </w:p>
        </w:tc>
      </w:tr>
      <w:tr w:rsidR="008E3BCC" w:rsidRPr="00D4657C" w:rsidTr="00546C5D">
        <w:trPr>
          <w:cantSplit/>
          <w:trHeight w:hRule="exact" w:val="651"/>
          <w:tblHeader/>
          <w:jc w:val="center"/>
        </w:trPr>
        <w:tc>
          <w:tcPr>
            <w:tcW w:w="10214" w:type="dxa"/>
            <w:gridSpan w:val="4"/>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numPr>
                <w:ilvl w:val="0"/>
                <w:numId w:val="1"/>
              </w:numPr>
              <w:suppressAutoHyphens/>
              <w:spacing w:line="230" w:lineRule="auto"/>
              <w:jc w:val="center"/>
              <w:rPr>
                <w:color w:val="000000"/>
                <w:spacing w:val="-2"/>
                <w:sz w:val="22"/>
                <w:szCs w:val="22"/>
              </w:rPr>
            </w:pPr>
            <w:r w:rsidRPr="00D4657C">
              <w:rPr>
                <w:color w:val="000000"/>
                <w:spacing w:val="-2"/>
                <w:sz w:val="22"/>
                <w:szCs w:val="22"/>
              </w:rPr>
              <w:t>Комплекс процессных мероприятий «Организация работы по созданию условий для функционирования общеобразовательных учреждений</w:t>
            </w:r>
            <w:r w:rsidRPr="00D4657C">
              <w:rPr>
                <w:color w:val="000000"/>
                <w:sz w:val="22"/>
                <w:szCs w:val="22"/>
              </w:rPr>
              <w:t>»</w:t>
            </w:r>
          </w:p>
        </w:tc>
      </w:tr>
      <w:tr w:rsidR="008E3BCC" w:rsidRPr="00D4657C" w:rsidTr="00546C5D">
        <w:trPr>
          <w:cantSplit/>
          <w:trHeight w:hRule="exact" w:val="1298"/>
          <w:tblHeader/>
          <w:jc w:val="center"/>
        </w:trPr>
        <w:tc>
          <w:tcPr>
            <w:tcW w:w="606" w:type="dxa"/>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spacing w:line="230" w:lineRule="auto"/>
              <w:ind w:firstLine="0"/>
              <w:jc w:val="center"/>
              <w:rPr>
                <w:color w:val="000000"/>
                <w:spacing w:val="-2"/>
                <w:sz w:val="22"/>
                <w:szCs w:val="22"/>
              </w:rPr>
            </w:pPr>
          </w:p>
        </w:tc>
        <w:tc>
          <w:tcPr>
            <w:tcW w:w="9608" w:type="dxa"/>
            <w:gridSpan w:val="3"/>
            <w:tcBorders>
              <w:top w:val="single" w:sz="5" w:space="0" w:color="000000"/>
              <w:left w:val="single" w:sz="5" w:space="0" w:color="000000"/>
              <w:bottom w:val="single" w:sz="5" w:space="0" w:color="000000"/>
              <w:right w:val="single" w:sz="5" w:space="0" w:color="000000"/>
            </w:tcBorders>
            <w:tcMar>
              <w:left w:w="72" w:type="dxa"/>
            </w:tcMar>
            <w:vAlign w:val="center"/>
          </w:tcPr>
          <w:p w:rsidR="008E3BCC" w:rsidRPr="00D4657C" w:rsidRDefault="008E3BCC" w:rsidP="00546C5D">
            <w:pPr>
              <w:suppressAutoHyphens/>
              <w:spacing w:line="230" w:lineRule="auto"/>
              <w:ind w:left="113" w:right="96" w:firstLine="0"/>
              <w:rPr>
                <w:color w:val="000000"/>
                <w:spacing w:val="-2"/>
                <w:sz w:val="22"/>
                <w:szCs w:val="22"/>
              </w:rPr>
            </w:pPr>
            <w:r w:rsidRPr="00D4657C">
              <w:rPr>
                <w:color w:val="000000"/>
                <w:spacing w:val="-2"/>
                <w:sz w:val="22"/>
                <w:szCs w:val="22"/>
              </w:rPr>
              <w:t>Ответственный за разработку и реализацию комплекса процессных мероприятий</w:t>
            </w:r>
            <w:r>
              <w:rPr>
                <w:color w:val="000000"/>
                <w:spacing w:val="-2"/>
                <w:sz w:val="22"/>
                <w:szCs w:val="22"/>
              </w:rPr>
              <w:t xml:space="preserve"> </w:t>
            </w:r>
            <w:r w:rsidRPr="00250A56">
              <w:rPr>
                <w:spacing w:val="-2"/>
                <w:sz w:val="22"/>
                <w:szCs w:val="22"/>
              </w:rPr>
              <w:t>(должность, фамилия, имя, отчество лица, отвечающего за разработку и реализацию комплекса процессных мероприятий)</w:t>
            </w:r>
            <w:r w:rsidRPr="00D4657C">
              <w:rPr>
                <w:color w:val="000000"/>
                <w:spacing w:val="-2"/>
                <w:sz w:val="22"/>
                <w:szCs w:val="22"/>
              </w:rPr>
              <w:t xml:space="preserve">: </w:t>
            </w:r>
            <w:r>
              <w:rPr>
                <w:color w:val="000000"/>
                <w:spacing w:val="-2"/>
                <w:sz w:val="22"/>
                <w:szCs w:val="22"/>
              </w:rPr>
              <w:t>начальник Управления</w:t>
            </w:r>
            <w:r w:rsidRPr="00D4657C">
              <w:rPr>
                <w:color w:val="000000"/>
                <w:spacing w:val="-2"/>
                <w:sz w:val="22"/>
                <w:szCs w:val="22"/>
              </w:rPr>
              <w:t xml:space="preserve"> по обр</w:t>
            </w:r>
            <w:r>
              <w:rPr>
                <w:color w:val="000000"/>
                <w:spacing w:val="-2"/>
                <w:sz w:val="22"/>
                <w:szCs w:val="22"/>
              </w:rPr>
              <w:t>азованию муниципального образования «Дорогобужский муниципальный округ</w:t>
            </w:r>
            <w:r w:rsidRPr="00D4657C">
              <w:rPr>
                <w:color w:val="000000"/>
                <w:spacing w:val="-2"/>
                <w:sz w:val="22"/>
                <w:szCs w:val="22"/>
              </w:rPr>
              <w:t>»</w:t>
            </w:r>
            <w:r>
              <w:rPr>
                <w:color w:val="000000"/>
                <w:spacing w:val="-2"/>
                <w:sz w:val="22"/>
                <w:szCs w:val="22"/>
              </w:rPr>
              <w:t xml:space="preserve"> Смоленской области </w:t>
            </w:r>
            <w:r w:rsidRPr="00D4657C">
              <w:rPr>
                <w:color w:val="000000"/>
                <w:sz w:val="22"/>
                <w:szCs w:val="22"/>
                <w:lang w:eastAsia="zh-CN"/>
              </w:rPr>
              <w:t>Б</w:t>
            </w:r>
            <w:r>
              <w:rPr>
                <w:color w:val="000000"/>
                <w:sz w:val="22"/>
                <w:szCs w:val="22"/>
                <w:lang w:eastAsia="zh-CN"/>
              </w:rPr>
              <w:t>алакирева Н.С.</w:t>
            </w:r>
          </w:p>
        </w:tc>
      </w:tr>
      <w:tr w:rsidR="008E3BCC" w:rsidRPr="00D4657C" w:rsidTr="00546C5D">
        <w:trPr>
          <w:cantSplit/>
          <w:trHeight w:hRule="exact" w:val="2420"/>
          <w:tblHeader/>
          <w:jc w:val="center"/>
        </w:trPr>
        <w:tc>
          <w:tcPr>
            <w:tcW w:w="606" w:type="dxa"/>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spacing w:line="230" w:lineRule="auto"/>
              <w:ind w:firstLine="0"/>
              <w:jc w:val="center"/>
              <w:rPr>
                <w:color w:val="000000"/>
                <w:spacing w:val="-2"/>
                <w:sz w:val="22"/>
                <w:szCs w:val="22"/>
              </w:rPr>
            </w:pPr>
            <w:r>
              <w:rPr>
                <w:color w:val="000000"/>
                <w:spacing w:val="-2"/>
                <w:sz w:val="22"/>
                <w:szCs w:val="22"/>
              </w:rPr>
              <w:t>3</w:t>
            </w:r>
            <w:r w:rsidRPr="00D4657C">
              <w:rPr>
                <w:color w:val="000000"/>
                <w:spacing w:val="-2"/>
                <w:sz w:val="22"/>
                <w:szCs w:val="22"/>
              </w:rPr>
              <w:t>.1</w:t>
            </w:r>
          </w:p>
        </w:tc>
        <w:tc>
          <w:tcPr>
            <w:tcW w:w="2567" w:type="dxa"/>
            <w:tcBorders>
              <w:top w:val="single" w:sz="5" w:space="0" w:color="000000"/>
              <w:left w:val="single" w:sz="5" w:space="0" w:color="000000"/>
              <w:bottom w:val="single" w:sz="5" w:space="0" w:color="000000"/>
              <w:right w:val="single" w:sz="5" w:space="0" w:color="000000"/>
            </w:tcBorders>
            <w:tcMar>
              <w:left w:w="72" w:type="dxa"/>
            </w:tcMar>
          </w:tcPr>
          <w:p w:rsidR="008E3BCC" w:rsidRPr="00D4657C" w:rsidRDefault="008E3BCC" w:rsidP="00546C5D">
            <w:pPr>
              <w:suppressAutoHyphens/>
              <w:spacing w:line="230" w:lineRule="auto"/>
              <w:ind w:left="113" w:right="96" w:firstLine="0"/>
              <w:jc w:val="left"/>
              <w:rPr>
                <w:color w:val="000000"/>
                <w:spacing w:val="-2"/>
                <w:sz w:val="22"/>
                <w:szCs w:val="22"/>
              </w:rPr>
            </w:pPr>
            <w:r w:rsidRPr="00D4657C">
              <w:rPr>
                <w:color w:val="000000"/>
                <w:sz w:val="22"/>
                <w:szCs w:val="22"/>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c>
          <w:tcPr>
            <w:tcW w:w="2870" w:type="dxa"/>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spacing w:line="230" w:lineRule="auto"/>
              <w:ind w:left="113" w:right="96" w:firstLine="0"/>
              <w:jc w:val="left"/>
              <w:rPr>
                <w:color w:val="000000"/>
                <w:spacing w:val="-2"/>
                <w:sz w:val="22"/>
                <w:szCs w:val="22"/>
              </w:rPr>
            </w:pPr>
            <w:r w:rsidRPr="00D4657C">
              <w:rPr>
                <w:color w:val="000000"/>
                <w:sz w:val="22"/>
                <w:szCs w:val="22"/>
              </w:rPr>
              <w:t>Обеспечены государственные гарантии реализации прав на получение общедоступного и бесплатного начального общего, основного общего, среднего общего образования</w:t>
            </w:r>
          </w:p>
        </w:tc>
        <w:tc>
          <w:tcPr>
            <w:tcW w:w="4171" w:type="dxa"/>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spacing w:line="230" w:lineRule="auto"/>
              <w:ind w:left="113" w:right="96" w:firstLine="0"/>
              <w:jc w:val="left"/>
              <w:rPr>
                <w:sz w:val="22"/>
                <w:szCs w:val="22"/>
              </w:rPr>
            </w:pPr>
            <w:r w:rsidRPr="00D4657C">
              <w:rPr>
                <w:sz w:val="22"/>
                <w:szCs w:val="22"/>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rsidR="008E3BCC" w:rsidRPr="00D4657C" w:rsidRDefault="008E3BCC" w:rsidP="00546C5D">
            <w:pPr>
              <w:suppressAutoHyphens/>
              <w:spacing w:line="230" w:lineRule="auto"/>
              <w:ind w:left="113" w:right="96" w:firstLine="0"/>
              <w:jc w:val="left"/>
              <w:rPr>
                <w:spacing w:val="-2"/>
                <w:sz w:val="22"/>
                <w:szCs w:val="22"/>
              </w:rPr>
            </w:pPr>
          </w:p>
        </w:tc>
      </w:tr>
      <w:tr w:rsidR="008E3BCC" w:rsidRPr="00D4657C" w:rsidTr="00546C5D">
        <w:trPr>
          <w:cantSplit/>
          <w:trHeight w:hRule="exact" w:val="699"/>
          <w:tblHeader/>
          <w:jc w:val="center"/>
        </w:trPr>
        <w:tc>
          <w:tcPr>
            <w:tcW w:w="10214" w:type="dxa"/>
            <w:gridSpan w:val="4"/>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spacing w:line="230" w:lineRule="auto"/>
              <w:ind w:firstLine="0"/>
              <w:jc w:val="center"/>
              <w:rPr>
                <w:sz w:val="22"/>
                <w:szCs w:val="22"/>
              </w:rPr>
            </w:pPr>
            <w:r>
              <w:rPr>
                <w:color w:val="000000"/>
                <w:spacing w:val="-2"/>
                <w:sz w:val="22"/>
                <w:szCs w:val="22"/>
              </w:rPr>
              <w:t>4</w:t>
            </w:r>
            <w:r w:rsidRPr="00D4657C">
              <w:rPr>
                <w:color w:val="000000"/>
                <w:spacing w:val="-2"/>
                <w:sz w:val="22"/>
                <w:szCs w:val="22"/>
              </w:rPr>
              <w:t>.Комплекс процессных мероприятий «</w:t>
            </w:r>
            <w:r w:rsidRPr="00D4657C">
              <w:rPr>
                <w:sz w:val="22"/>
                <w:szCs w:val="22"/>
              </w:rPr>
              <w:t xml:space="preserve">Организация работы по созданию условий </w:t>
            </w:r>
            <w:proofErr w:type="gramStart"/>
            <w:r w:rsidRPr="00D4657C">
              <w:rPr>
                <w:sz w:val="22"/>
                <w:szCs w:val="22"/>
              </w:rPr>
              <w:t>для</w:t>
            </w:r>
            <w:proofErr w:type="gramEnd"/>
          </w:p>
          <w:p w:rsidR="008E3BCC" w:rsidRPr="00D4657C" w:rsidRDefault="008E3BCC" w:rsidP="00546C5D">
            <w:pPr>
              <w:suppressAutoHyphens/>
              <w:spacing w:line="230" w:lineRule="auto"/>
              <w:ind w:left="113" w:right="96" w:firstLine="0"/>
              <w:jc w:val="center"/>
              <w:rPr>
                <w:color w:val="000000"/>
                <w:spacing w:val="-2"/>
                <w:sz w:val="22"/>
                <w:szCs w:val="22"/>
              </w:rPr>
            </w:pPr>
            <w:r w:rsidRPr="00D4657C">
              <w:rPr>
                <w:color w:val="000000"/>
                <w:sz w:val="22"/>
                <w:szCs w:val="22"/>
              </w:rPr>
              <w:t>функционирования образовательных учреждений, реализующих программы дошкольного образования»</w:t>
            </w:r>
          </w:p>
        </w:tc>
      </w:tr>
      <w:tr w:rsidR="008E3BCC" w:rsidRPr="00D4657C" w:rsidTr="00546C5D">
        <w:trPr>
          <w:cantSplit/>
          <w:trHeight w:hRule="exact" w:val="1120"/>
          <w:tblHeader/>
          <w:jc w:val="center"/>
        </w:trPr>
        <w:tc>
          <w:tcPr>
            <w:tcW w:w="606" w:type="dxa"/>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spacing w:line="230" w:lineRule="auto"/>
              <w:ind w:firstLine="0"/>
              <w:jc w:val="center"/>
              <w:rPr>
                <w:color w:val="000000"/>
                <w:spacing w:val="-2"/>
                <w:sz w:val="22"/>
                <w:szCs w:val="22"/>
              </w:rPr>
            </w:pPr>
          </w:p>
        </w:tc>
        <w:tc>
          <w:tcPr>
            <w:tcW w:w="9608" w:type="dxa"/>
            <w:gridSpan w:val="3"/>
            <w:tcBorders>
              <w:top w:val="single" w:sz="5" w:space="0" w:color="000000"/>
              <w:left w:val="single" w:sz="5" w:space="0" w:color="000000"/>
              <w:bottom w:val="single" w:sz="5" w:space="0" w:color="000000"/>
              <w:right w:val="single" w:sz="5" w:space="0" w:color="000000"/>
            </w:tcBorders>
            <w:tcMar>
              <w:left w:w="72" w:type="dxa"/>
            </w:tcMar>
            <w:vAlign w:val="center"/>
          </w:tcPr>
          <w:p w:rsidR="008E3BCC" w:rsidRPr="002B7154" w:rsidRDefault="008E3BCC" w:rsidP="00546C5D">
            <w:pPr>
              <w:suppressAutoHyphens/>
              <w:spacing w:line="230" w:lineRule="auto"/>
              <w:ind w:left="113" w:right="96" w:firstLine="0"/>
              <w:rPr>
                <w:color w:val="000000"/>
                <w:spacing w:val="-2"/>
                <w:sz w:val="22"/>
                <w:szCs w:val="22"/>
              </w:rPr>
            </w:pPr>
            <w:r w:rsidRPr="00D4657C">
              <w:rPr>
                <w:color w:val="000000"/>
                <w:spacing w:val="-2"/>
                <w:sz w:val="22"/>
                <w:szCs w:val="22"/>
              </w:rPr>
              <w:t>Ответственный за разработку и реализацию комплекса процессных мероприятий</w:t>
            </w:r>
            <w:r>
              <w:rPr>
                <w:color w:val="000000"/>
                <w:spacing w:val="-2"/>
                <w:sz w:val="22"/>
                <w:szCs w:val="22"/>
              </w:rPr>
              <w:t xml:space="preserve"> </w:t>
            </w:r>
            <w:r w:rsidRPr="00250A56">
              <w:rPr>
                <w:spacing w:val="-2"/>
                <w:sz w:val="22"/>
                <w:szCs w:val="22"/>
              </w:rPr>
              <w:t>(должность, фамилия, имя, отчество лица, отвечающего за разработку и реализацию комплекса процессных мероприятий)</w:t>
            </w:r>
            <w:r w:rsidRPr="00D4657C">
              <w:rPr>
                <w:color w:val="000000"/>
                <w:spacing w:val="-2"/>
                <w:sz w:val="22"/>
                <w:szCs w:val="22"/>
              </w:rPr>
              <w:t xml:space="preserve">: </w:t>
            </w:r>
            <w:r>
              <w:rPr>
                <w:color w:val="000000"/>
                <w:spacing w:val="-2"/>
                <w:sz w:val="22"/>
                <w:szCs w:val="22"/>
              </w:rPr>
              <w:t>начальник Управления</w:t>
            </w:r>
            <w:r w:rsidRPr="00D4657C">
              <w:rPr>
                <w:color w:val="000000"/>
                <w:spacing w:val="-2"/>
                <w:sz w:val="22"/>
                <w:szCs w:val="22"/>
              </w:rPr>
              <w:t xml:space="preserve"> по обр</w:t>
            </w:r>
            <w:r>
              <w:rPr>
                <w:color w:val="000000"/>
                <w:spacing w:val="-2"/>
                <w:sz w:val="22"/>
                <w:szCs w:val="22"/>
              </w:rPr>
              <w:t>азованию муниципального образования «Дорогобужский муниципальный округ</w:t>
            </w:r>
            <w:r w:rsidRPr="00D4657C">
              <w:rPr>
                <w:color w:val="000000"/>
                <w:spacing w:val="-2"/>
                <w:sz w:val="22"/>
                <w:szCs w:val="22"/>
              </w:rPr>
              <w:t>»</w:t>
            </w:r>
            <w:r>
              <w:rPr>
                <w:color w:val="000000"/>
                <w:spacing w:val="-2"/>
                <w:sz w:val="22"/>
                <w:szCs w:val="22"/>
              </w:rPr>
              <w:t xml:space="preserve"> Смоленской области </w:t>
            </w:r>
            <w:r w:rsidRPr="00D4657C">
              <w:rPr>
                <w:color w:val="000000"/>
                <w:sz w:val="22"/>
                <w:szCs w:val="22"/>
                <w:lang w:eastAsia="zh-CN"/>
              </w:rPr>
              <w:t>Б</w:t>
            </w:r>
            <w:r>
              <w:rPr>
                <w:color w:val="000000"/>
                <w:sz w:val="22"/>
                <w:szCs w:val="22"/>
                <w:lang w:eastAsia="zh-CN"/>
              </w:rPr>
              <w:t>алакирева Н.С.</w:t>
            </w:r>
          </w:p>
        </w:tc>
      </w:tr>
      <w:tr w:rsidR="008E3BCC" w:rsidRPr="00D4657C" w:rsidTr="00546C5D">
        <w:trPr>
          <w:cantSplit/>
          <w:trHeight w:hRule="exact" w:val="2378"/>
          <w:tblHeader/>
          <w:jc w:val="center"/>
        </w:trPr>
        <w:tc>
          <w:tcPr>
            <w:tcW w:w="606" w:type="dxa"/>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spacing w:line="230" w:lineRule="auto"/>
              <w:ind w:firstLine="0"/>
              <w:jc w:val="center"/>
              <w:rPr>
                <w:color w:val="000000"/>
                <w:spacing w:val="-2"/>
                <w:sz w:val="22"/>
                <w:szCs w:val="22"/>
              </w:rPr>
            </w:pPr>
            <w:r>
              <w:rPr>
                <w:color w:val="000000"/>
                <w:spacing w:val="-2"/>
                <w:sz w:val="22"/>
                <w:szCs w:val="22"/>
              </w:rPr>
              <w:t>4</w:t>
            </w:r>
            <w:r w:rsidRPr="00D4657C">
              <w:rPr>
                <w:color w:val="000000"/>
                <w:spacing w:val="-2"/>
                <w:sz w:val="22"/>
                <w:szCs w:val="22"/>
              </w:rPr>
              <w:t>.1.</w:t>
            </w:r>
          </w:p>
        </w:tc>
        <w:tc>
          <w:tcPr>
            <w:tcW w:w="2567" w:type="dxa"/>
            <w:tcBorders>
              <w:top w:val="single" w:sz="5" w:space="0" w:color="000000"/>
              <w:left w:val="single" w:sz="5" w:space="0" w:color="000000"/>
              <w:bottom w:val="single" w:sz="5" w:space="0" w:color="000000"/>
              <w:right w:val="single" w:sz="5" w:space="0" w:color="000000"/>
            </w:tcBorders>
            <w:tcMar>
              <w:left w:w="72" w:type="dxa"/>
            </w:tcMar>
          </w:tcPr>
          <w:p w:rsidR="008E3BCC" w:rsidRPr="00D4657C" w:rsidRDefault="008E3BCC" w:rsidP="00546C5D">
            <w:pPr>
              <w:suppressAutoHyphens/>
              <w:ind w:left="113" w:right="96" w:firstLine="0"/>
              <w:jc w:val="left"/>
              <w:rPr>
                <w:sz w:val="22"/>
                <w:szCs w:val="22"/>
              </w:rPr>
            </w:pPr>
            <w:r w:rsidRPr="00D4657C">
              <w:rPr>
                <w:sz w:val="22"/>
                <w:szCs w:val="22"/>
              </w:rPr>
              <w:t>Обеспечение государственных гарантий реализации прав на получение общедоступного и бесплатного дошкольного образования</w:t>
            </w:r>
          </w:p>
          <w:p w:rsidR="008E3BCC" w:rsidRPr="00D4657C" w:rsidRDefault="008E3BCC" w:rsidP="00546C5D">
            <w:pPr>
              <w:suppressAutoHyphens/>
              <w:spacing w:line="230" w:lineRule="auto"/>
              <w:ind w:left="113" w:right="96" w:firstLine="0"/>
              <w:jc w:val="left"/>
              <w:rPr>
                <w:color w:val="000000"/>
                <w:spacing w:val="-2"/>
                <w:sz w:val="22"/>
                <w:szCs w:val="22"/>
              </w:rPr>
            </w:pPr>
          </w:p>
        </w:tc>
        <w:tc>
          <w:tcPr>
            <w:tcW w:w="2870" w:type="dxa"/>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spacing w:line="230" w:lineRule="auto"/>
              <w:ind w:left="113" w:right="96" w:firstLine="0"/>
              <w:jc w:val="left"/>
              <w:rPr>
                <w:color w:val="000000"/>
                <w:spacing w:val="-2"/>
                <w:sz w:val="22"/>
                <w:szCs w:val="22"/>
              </w:rPr>
            </w:pPr>
            <w:r w:rsidRPr="00D4657C">
              <w:rPr>
                <w:color w:val="000000"/>
                <w:spacing w:val="-2"/>
                <w:sz w:val="22"/>
                <w:szCs w:val="22"/>
              </w:rPr>
              <w:t>Обеспечены государственные гарантии доступности дошкольного образования</w:t>
            </w:r>
          </w:p>
        </w:tc>
        <w:tc>
          <w:tcPr>
            <w:tcW w:w="4171" w:type="dxa"/>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spacing w:line="230" w:lineRule="auto"/>
              <w:ind w:left="113" w:right="96" w:firstLine="0"/>
              <w:jc w:val="left"/>
              <w:rPr>
                <w:spacing w:val="-2"/>
                <w:sz w:val="22"/>
                <w:szCs w:val="22"/>
              </w:rPr>
            </w:pPr>
            <w:r w:rsidRPr="00D4657C">
              <w:rPr>
                <w:sz w:val="22"/>
                <w:szCs w:val="22"/>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r>
      <w:tr w:rsidR="008E3BCC" w:rsidRPr="00D4657C" w:rsidTr="00546C5D">
        <w:trPr>
          <w:cantSplit/>
          <w:trHeight w:hRule="exact" w:val="573"/>
          <w:tblHeader/>
          <w:jc w:val="center"/>
        </w:trPr>
        <w:tc>
          <w:tcPr>
            <w:tcW w:w="10214" w:type="dxa"/>
            <w:gridSpan w:val="4"/>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spacing w:line="230" w:lineRule="auto"/>
              <w:ind w:firstLine="0"/>
              <w:jc w:val="center"/>
              <w:rPr>
                <w:color w:val="000000"/>
                <w:sz w:val="22"/>
                <w:szCs w:val="22"/>
              </w:rPr>
            </w:pPr>
            <w:r>
              <w:rPr>
                <w:color w:val="000000"/>
                <w:spacing w:val="-2"/>
                <w:sz w:val="22"/>
                <w:szCs w:val="22"/>
              </w:rPr>
              <w:lastRenderedPageBreak/>
              <w:t>5</w:t>
            </w:r>
            <w:r w:rsidRPr="00D4657C">
              <w:rPr>
                <w:color w:val="000000"/>
                <w:spacing w:val="-2"/>
                <w:sz w:val="22"/>
                <w:szCs w:val="22"/>
              </w:rPr>
              <w:t>.Комплекс процессных мероприятий</w:t>
            </w:r>
            <w:r w:rsidRPr="00D4657C">
              <w:rPr>
                <w:color w:val="000000"/>
                <w:sz w:val="22"/>
                <w:szCs w:val="22"/>
              </w:rPr>
              <w:t xml:space="preserve"> «Реализация образовательных программ </w:t>
            </w:r>
          </w:p>
          <w:p w:rsidR="008E3BCC" w:rsidRPr="00D4657C" w:rsidRDefault="008E3BCC" w:rsidP="00546C5D">
            <w:pPr>
              <w:suppressAutoHyphens/>
              <w:spacing w:line="230" w:lineRule="auto"/>
              <w:ind w:firstLine="0"/>
              <w:jc w:val="center"/>
              <w:rPr>
                <w:color w:val="000000"/>
                <w:spacing w:val="-2"/>
                <w:sz w:val="22"/>
                <w:szCs w:val="22"/>
              </w:rPr>
            </w:pPr>
            <w:r w:rsidRPr="00D4657C">
              <w:rPr>
                <w:color w:val="000000"/>
                <w:sz w:val="22"/>
                <w:szCs w:val="22"/>
              </w:rPr>
              <w:t>начального общего, основного общего, среднего общего образования»</w:t>
            </w:r>
          </w:p>
        </w:tc>
      </w:tr>
      <w:tr w:rsidR="008E3BCC" w:rsidRPr="00D4657C" w:rsidTr="00546C5D">
        <w:trPr>
          <w:cantSplit/>
          <w:trHeight w:hRule="exact" w:val="1172"/>
          <w:tblHeader/>
          <w:jc w:val="center"/>
        </w:trPr>
        <w:tc>
          <w:tcPr>
            <w:tcW w:w="606" w:type="dxa"/>
            <w:tcBorders>
              <w:top w:val="single" w:sz="5" w:space="0" w:color="000000"/>
              <w:left w:val="single" w:sz="5" w:space="0" w:color="000000"/>
              <w:bottom w:val="single" w:sz="5" w:space="0" w:color="000000"/>
              <w:right w:val="single" w:sz="5" w:space="0" w:color="000000"/>
            </w:tcBorders>
            <w:vAlign w:val="center"/>
          </w:tcPr>
          <w:p w:rsidR="008E3BCC" w:rsidRPr="00D4657C" w:rsidRDefault="008E3BCC" w:rsidP="00546C5D">
            <w:pPr>
              <w:suppressAutoHyphens/>
              <w:spacing w:line="230" w:lineRule="auto"/>
              <w:ind w:firstLine="0"/>
              <w:jc w:val="left"/>
              <w:rPr>
                <w:color w:val="000000"/>
                <w:spacing w:val="-2"/>
                <w:sz w:val="22"/>
                <w:szCs w:val="22"/>
              </w:rPr>
            </w:pPr>
          </w:p>
        </w:tc>
        <w:tc>
          <w:tcPr>
            <w:tcW w:w="9608" w:type="dxa"/>
            <w:gridSpan w:val="3"/>
            <w:tcBorders>
              <w:top w:val="single" w:sz="5" w:space="0" w:color="000000"/>
              <w:left w:val="single" w:sz="5" w:space="0" w:color="000000"/>
              <w:bottom w:val="single" w:sz="5" w:space="0" w:color="000000"/>
              <w:right w:val="single" w:sz="5" w:space="0" w:color="000000"/>
            </w:tcBorders>
            <w:vAlign w:val="center"/>
          </w:tcPr>
          <w:p w:rsidR="008E3BCC" w:rsidRPr="002B7154" w:rsidRDefault="008E3BCC" w:rsidP="00546C5D">
            <w:pPr>
              <w:suppressAutoHyphens/>
              <w:spacing w:line="230" w:lineRule="auto"/>
              <w:ind w:left="113" w:right="96" w:firstLine="0"/>
              <w:rPr>
                <w:color w:val="000000"/>
                <w:spacing w:val="-2"/>
                <w:sz w:val="22"/>
                <w:szCs w:val="22"/>
              </w:rPr>
            </w:pPr>
            <w:r w:rsidRPr="00D4657C">
              <w:rPr>
                <w:color w:val="000000"/>
                <w:spacing w:val="-2"/>
                <w:sz w:val="22"/>
                <w:szCs w:val="22"/>
              </w:rPr>
              <w:t>Ответственный за разработку и реализацию комплекса процессных мероприятий</w:t>
            </w:r>
            <w:r>
              <w:rPr>
                <w:color w:val="000000"/>
                <w:spacing w:val="-2"/>
                <w:sz w:val="22"/>
                <w:szCs w:val="22"/>
              </w:rPr>
              <w:t xml:space="preserve"> </w:t>
            </w:r>
            <w:r w:rsidRPr="00250A56">
              <w:rPr>
                <w:spacing w:val="-2"/>
                <w:sz w:val="22"/>
                <w:szCs w:val="22"/>
              </w:rPr>
              <w:t>(должность, фамилия, имя, отчество лица, отвечающего за разработку и реализацию комплекса процессных мероприятий)</w:t>
            </w:r>
            <w:r w:rsidRPr="00D4657C">
              <w:rPr>
                <w:color w:val="000000"/>
                <w:spacing w:val="-2"/>
                <w:sz w:val="22"/>
                <w:szCs w:val="22"/>
              </w:rPr>
              <w:t xml:space="preserve">: </w:t>
            </w:r>
            <w:r>
              <w:rPr>
                <w:color w:val="000000"/>
                <w:spacing w:val="-2"/>
                <w:sz w:val="22"/>
                <w:szCs w:val="22"/>
              </w:rPr>
              <w:t>начальник Управления</w:t>
            </w:r>
            <w:r w:rsidRPr="00D4657C">
              <w:rPr>
                <w:color w:val="000000"/>
                <w:spacing w:val="-2"/>
                <w:sz w:val="22"/>
                <w:szCs w:val="22"/>
              </w:rPr>
              <w:t xml:space="preserve"> по обр</w:t>
            </w:r>
            <w:r>
              <w:rPr>
                <w:color w:val="000000"/>
                <w:spacing w:val="-2"/>
                <w:sz w:val="22"/>
                <w:szCs w:val="22"/>
              </w:rPr>
              <w:t>азованию муниципального образования «Дорогобужский муниципальный округ</w:t>
            </w:r>
            <w:r w:rsidRPr="00D4657C">
              <w:rPr>
                <w:color w:val="000000"/>
                <w:spacing w:val="-2"/>
                <w:sz w:val="22"/>
                <w:szCs w:val="22"/>
              </w:rPr>
              <w:t>»</w:t>
            </w:r>
            <w:r>
              <w:rPr>
                <w:color w:val="000000"/>
                <w:spacing w:val="-2"/>
                <w:sz w:val="22"/>
                <w:szCs w:val="22"/>
              </w:rPr>
              <w:t xml:space="preserve"> Смоленской области </w:t>
            </w:r>
            <w:r w:rsidRPr="00D4657C">
              <w:rPr>
                <w:color w:val="000000"/>
                <w:sz w:val="22"/>
                <w:szCs w:val="22"/>
                <w:lang w:eastAsia="zh-CN"/>
              </w:rPr>
              <w:t>Б</w:t>
            </w:r>
            <w:r>
              <w:rPr>
                <w:color w:val="000000"/>
                <w:sz w:val="22"/>
                <w:szCs w:val="22"/>
                <w:lang w:eastAsia="zh-CN"/>
              </w:rPr>
              <w:t>алакирева Н.С.</w:t>
            </w:r>
          </w:p>
        </w:tc>
      </w:tr>
      <w:tr w:rsidR="008E3BCC" w:rsidRPr="00D4657C" w:rsidTr="00546C5D">
        <w:trPr>
          <w:cantSplit/>
          <w:trHeight w:hRule="exact" w:val="2444"/>
          <w:tblHeader/>
          <w:jc w:val="center"/>
        </w:trPr>
        <w:tc>
          <w:tcPr>
            <w:tcW w:w="606" w:type="dxa"/>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spacing w:line="230" w:lineRule="auto"/>
              <w:ind w:firstLine="0"/>
              <w:jc w:val="center"/>
              <w:rPr>
                <w:color w:val="000000"/>
                <w:spacing w:val="-2"/>
                <w:sz w:val="22"/>
                <w:szCs w:val="22"/>
              </w:rPr>
            </w:pPr>
            <w:r>
              <w:rPr>
                <w:color w:val="000000"/>
                <w:spacing w:val="-2"/>
                <w:sz w:val="22"/>
                <w:szCs w:val="22"/>
              </w:rPr>
              <w:t>5</w:t>
            </w:r>
            <w:r w:rsidRPr="00D4657C">
              <w:rPr>
                <w:color w:val="000000"/>
                <w:spacing w:val="-2"/>
                <w:sz w:val="22"/>
                <w:szCs w:val="22"/>
              </w:rPr>
              <w:t>.1</w:t>
            </w:r>
          </w:p>
        </w:tc>
        <w:tc>
          <w:tcPr>
            <w:tcW w:w="2567" w:type="dxa"/>
            <w:tcBorders>
              <w:top w:val="single" w:sz="5" w:space="0" w:color="000000"/>
              <w:left w:val="single" w:sz="5" w:space="0" w:color="000000"/>
              <w:bottom w:val="single" w:sz="5" w:space="0" w:color="000000"/>
              <w:right w:val="single" w:sz="5" w:space="0" w:color="000000"/>
            </w:tcBorders>
            <w:tcMar>
              <w:left w:w="72" w:type="dxa"/>
            </w:tcMar>
          </w:tcPr>
          <w:p w:rsidR="008E3BCC" w:rsidRPr="00D4657C" w:rsidRDefault="008E3BCC" w:rsidP="00546C5D">
            <w:pPr>
              <w:suppressAutoHyphens/>
              <w:spacing w:line="230" w:lineRule="auto"/>
              <w:ind w:left="113" w:right="96" w:firstLine="0"/>
              <w:jc w:val="left"/>
              <w:rPr>
                <w:color w:val="000000"/>
                <w:spacing w:val="-2"/>
                <w:sz w:val="22"/>
                <w:szCs w:val="22"/>
              </w:rPr>
            </w:pPr>
            <w:r w:rsidRPr="00D4657C">
              <w:rPr>
                <w:color w:val="000000"/>
                <w:sz w:val="22"/>
                <w:szCs w:val="22"/>
              </w:rPr>
              <w:t xml:space="preserve">Создание условий для реализации федерального государственного образовательного стандарта общего образования в общеобразовательных учреждениях </w:t>
            </w:r>
            <w:r>
              <w:rPr>
                <w:color w:val="000000"/>
                <w:sz w:val="22"/>
                <w:szCs w:val="22"/>
              </w:rPr>
              <w:t>округа</w:t>
            </w:r>
          </w:p>
        </w:tc>
        <w:tc>
          <w:tcPr>
            <w:tcW w:w="2870" w:type="dxa"/>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spacing w:line="230" w:lineRule="auto"/>
              <w:ind w:left="113" w:right="96" w:firstLine="0"/>
              <w:jc w:val="left"/>
              <w:rPr>
                <w:color w:val="000000"/>
                <w:spacing w:val="-2"/>
                <w:sz w:val="22"/>
                <w:szCs w:val="22"/>
              </w:rPr>
            </w:pPr>
            <w:r w:rsidRPr="00D4657C">
              <w:rPr>
                <w:color w:val="000000"/>
                <w:spacing w:val="-2"/>
                <w:sz w:val="22"/>
                <w:szCs w:val="22"/>
              </w:rPr>
              <w:t>Обеспечены условия для р</w:t>
            </w:r>
            <w:r w:rsidRPr="00D4657C">
              <w:rPr>
                <w:color w:val="000000"/>
                <w:sz w:val="22"/>
                <w:szCs w:val="22"/>
              </w:rPr>
              <w:t xml:space="preserve">еализации федерального государственного образовательного стандарта общего образования в общеобразовательных учреждениях </w:t>
            </w:r>
            <w:r>
              <w:rPr>
                <w:color w:val="000000"/>
                <w:sz w:val="22"/>
                <w:szCs w:val="22"/>
              </w:rPr>
              <w:t>округа</w:t>
            </w:r>
          </w:p>
        </w:tc>
        <w:tc>
          <w:tcPr>
            <w:tcW w:w="4171" w:type="dxa"/>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spacing w:line="230" w:lineRule="auto"/>
              <w:ind w:left="113" w:right="96" w:firstLine="0"/>
              <w:jc w:val="left"/>
              <w:rPr>
                <w:spacing w:val="-2"/>
                <w:sz w:val="22"/>
                <w:szCs w:val="22"/>
              </w:rPr>
            </w:pPr>
            <w:r w:rsidRPr="00D4657C">
              <w:rPr>
                <w:sz w:val="22"/>
                <w:szCs w:val="22"/>
              </w:rPr>
              <w:t>Доля выпускников муниципальных об</w:t>
            </w:r>
            <w:r>
              <w:rPr>
                <w:sz w:val="22"/>
                <w:szCs w:val="22"/>
              </w:rPr>
              <w:t xml:space="preserve">щеобразовательных учреждений, </w:t>
            </w:r>
            <w:r w:rsidRPr="00D4657C">
              <w:rPr>
                <w:sz w:val="22"/>
                <w:szCs w:val="22"/>
              </w:rPr>
              <w:t>получивших аттестат о среднем (полном) образовании, в общей численности выпускников муниципальных общеобразовательных учреждений</w:t>
            </w:r>
          </w:p>
        </w:tc>
      </w:tr>
      <w:tr w:rsidR="008E3BCC" w:rsidRPr="00D4657C" w:rsidTr="00546C5D">
        <w:trPr>
          <w:cantSplit/>
          <w:trHeight w:hRule="exact" w:val="673"/>
          <w:tblHeader/>
          <w:jc w:val="center"/>
        </w:trPr>
        <w:tc>
          <w:tcPr>
            <w:tcW w:w="10214" w:type="dxa"/>
            <w:gridSpan w:val="4"/>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spacing w:line="230" w:lineRule="auto"/>
              <w:ind w:firstLine="0"/>
              <w:jc w:val="center"/>
              <w:rPr>
                <w:color w:val="000000"/>
                <w:spacing w:val="-2"/>
                <w:sz w:val="22"/>
                <w:szCs w:val="22"/>
              </w:rPr>
            </w:pPr>
            <w:r>
              <w:rPr>
                <w:color w:val="000000"/>
                <w:spacing w:val="-2"/>
                <w:sz w:val="22"/>
                <w:szCs w:val="22"/>
              </w:rPr>
              <w:t xml:space="preserve">         6</w:t>
            </w:r>
            <w:r w:rsidRPr="00D4657C">
              <w:rPr>
                <w:color w:val="000000"/>
                <w:spacing w:val="-2"/>
                <w:sz w:val="22"/>
                <w:szCs w:val="22"/>
              </w:rPr>
              <w:t>. Комплекс процессных мероприятий «</w:t>
            </w:r>
            <w:r w:rsidRPr="00D4657C">
              <w:rPr>
                <w:color w:val="000000"/>
                <w:sz w:val="22"/>
                <w:szCs w:val="22"/>
              </w:rPr>
              <w:t>Организация работы по созданию условий для функционирования учреждений  дополнительного образования детей»</w:t>
            </w:r>
          </w:p>
        </w:tc>
      </w:tr>
      <w:tr w:rsidR="008E3BCC" w:rsidRPr="00D4657C" w:rsidTr="00546C5D">
        <w:trPr>
          <w:cantSplit/>
          <w:trHeight w:hRule="exact" w:val="1094"/>
          <w:tblHeader/>
          <w:jc w:val="center"/>
        </w:trPr>
        <w:tc>
          <w:tcPr>
            <w:tcW w:w="606" w:type="dxa"/>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spacing w:line="230" w:lineRule="auto"/>
              <w:ind w:firstLine="0"/>
              <w:jc w:val="center"/>
              <w:rPr>
                <w:color w:val="000000"/>
                <w:spacing w:val="-2"/>
                <w:sz w:val="22"/>
                <w:szCs w:val="22"/>
              </w:rPr>
            </w:pPr>
          </w:p>
        </w:tc>
        <w:tc>
          <w:tcPr>
            <w:tcW w:w="9608" w:type="dxa"/>
            <w:gridSpan w:val="3"/>
            <w:tcBorders>
              <w:top w:val="single" w:sz="5" w:space="0" w:color="000000"/>
              <w:left w:val="single" w:sz="5" w:space="0" w:color="000000"/>
              <w:bottom w:val="single" w:sz="5" w:space="0" w:color="000000"/>
              <w:right w:val="single" w:sz="5" w:space="0" w:color="000000"/>
            </w:tcBorders>
            <w:tcMar>
              <w:left w:w="72" w:type="dxa"/>
            </w:tcMar>
            <w:vAlign w:val="center"/>
          </w:tcPr>
          <w:p w:rsidR="008E3BCC" w:rsidRPr="002B7154" w:rsidRDefault="008E3BCC" w:rsidP="00546C5D">
            <w:pPr>
              <w:suppressAutoHyphens/>
              <w:spacing w:line="230" w:lineRule="auto"/>
              <w:ind w:left="113" w:right="96" w:firstLine="0"/>
              <w:rPr>
                <w:color w:val="000000"/>
                <w:sz w:val="22"/>
                <w:szCs w:val="22"/>
                <w:lang w:eastAsia="zh-CN"/>
              </w:rPr>
            </w:pPr>
            <w:r w:rsidRPr="00D4657C">
              <w:rPr>
                <w:color w:val="000000"/>
                <w:spacing w:val="-2"/>
                <w:sz w:val="22"/>
                <w:szCs w:val="22"/>
              </w:rPr>
              <w:t>Ответственный за разработку и реализацию комплекса процессных мероприятий</w:t>
            </w:r>
            <w:r>
              <w:rPr>
                <w:color w:val="000000"/>
                <w:spacing w:val="-2"/>
                <w:sz w:val="22"/>
                <w:szCs w:val="22"/>
              </w:rPr>
              <w:t xml:space="preserve"> </w:t>
            </w:r>
            <w:r w:rsidRPr="00250A56">
              <w:rPr>
                <w:spacing w:val="-2"/>
                <w:sz w:val="22"/>
                <w:szCs w:val="22"/>
              </w:rPr>
              <w:t>(должность, фамилия, имя, отчество лица, отвечающего за разработку и реализацию комплекса процессных мероприятий)</w:t>
            </w:r>
            <w:r w:rsidRPr="00D4657C">
              <w:rPr>
                <w:color w:val="000000"/>
                <w:spacing w:val="-2"/>
                <w:sz w:val="22"/>
                <w:szCs w:val="22"/>
              </w:rPr>
              <w:t xml:space="preserve">: </w:t>
            </w:r>
            <w:r>
              <w:rPr>
                <w:color w:val="000000"/>
                <w:spacing w:val="-2"/>
                <w:sz w:val="22"/>
                <w:szCs w:val="22"/>
              </w:rPr>
              <w:t>начальник Управления</w:t>
            </w:r>
            <w:r w:rsidRPr="00D4657C">
              <w:rPr>
                <w:color w:val="000000"/>
                <w:spacing w:val="-2"/>
                <w:sz w:val="22"/>
                <w:szCs w:val="22"/>
              </w:rPr>
              <w:t xml:space="preserve"> по обр</w:t>
            </w:r>
            <w:r>
              <w:rPr>
                <w:color w:val="000000"/>
                <w:spacing w:val="-2"/>
                <w:sz w:val="22"/>
                <w:szCs w:val="22"/>
              </w:rPr>
              <w:t>азованию муниципального образования «Дорогобужский муниципальный округ</w:t>
            </w:r>
            <w:r w:rsidRPr="00D4657C">
              <w:rPr>
                <w:color w:val="000000"/>
                <w:spacing w:val="-2"/>
                <w:sz w:val="22"/>
                <w:szCs w:val="22"/>
              </w:rPr>
              <w:t>»</w:t>
            </w:r>
            <w:r>
              <w:rPr>
                <w:color w:val="000000"/>
                <w:spacing w:val="-2"/>
                <w:sz w:val="22"/>
                <w:szCs w:val="22"/>
              </w:rPr>
              <w:t xml:space="preserve"> Смоленской области </w:t>
            </w:r>
            <w:r w:rsidRPr="00D4657C">
              <w:rPr>
                <w:color w:val="000000"/>
                <w:sz w:val="22"/>
                <w:szCs w:val="22"/>
                <w:lang w:eastAsia="zh-CN"/>
              </w:rPr>
              <w:t>Б</w:t>
            </w:r>
            <w:r>
              <w:rPr>
                <w:color w:val="000000"/>
                <w:sz w:val="22"/>
                <w:szCs w:val="22"/>
                <w:lang w:eastAsia="zh-CN"/>
              </w:rPr>
              <w:t>алакирева Н.С.</w:t>
            </w:r>
          </w:p>
        </w:tc>
      </w:tr>
      <w:tr w:rsidR="008E3BCC" w:rsidRPr="00D4657C" w:rsidTr="00546C5D">
        <w:trPr>
          <w:cantSplit/>
          <w:trHeight w:hRule="exact" w:val="2444"/>
          <w:tblHeader/>
          <w:jc w:val="center"/>
        </w:trPr>
        <w:tc>
          <w:tcPr>
            <w:tcW w:w="606" w:type="dxa"/>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spacing w:line="230" w:lineRule="auto"/>
              <w:ind w:firstLine="0"/>
              <w:jc w:val="center"/>
              <w:rPr>
                <w:color w:val="000000"/>
                <w:spacing w:val="-2"/>
                <w:sz w:val="22"/>
                <w:szCs w:val="22"/>
              </w:rPr>
            </w:pPr>
            <w:r>
              <w:rPr>
                <w:color w:val="000000"/>
                <w:spacing w:val="-2"/>
                <w:sz w:val="22"/>
                <w:szCs w:val="22"/>
              </w:rPr>
              <w:t>6</w:t>
            </w:r>
            <w:r w:rsidRPr="00D4657C">
              <w:rPr>
                <w:color w:val="000000"/>
                <w:spacing w:val="-2"/>
                <w:sz w:val="22"/>
                <w:szCs w:val="22"/>
              </w:rPr>
              <w:t>.1</w:t>
            </w:r>
          </w:p>
        </w:tc>
        <w:tc>
          <w:tcPr>
            <w:tcW w:w="2567" w:type="dxa"/>
            <w:tcBorders>
              <w:top w:val="single" w:sz="5" w:space="0" w:color="000000"/>
              <w:left w:val="single" w:sz="5" w:space="0" w:color="000000"/>
              <w:bottom w:val="single" w:sz="5" w:space="0" w:color="000000"/>
              <w:right w:val="single" w:sz="5" w:space="0" w:color="000000"/>
            </w:tcBorders>
            <w:tcMar>
              <w:left w:w="72" w:type="dxa"/>
            </w:tcMar>
          </w:tcPr>
          <w:p w:rsidR="008E3BCC" w:rsidRPr="00D4657C" w:rsidRDefault="008E3BCC" w:rsidP="00546C5D">
            <w:pPr>
              <w:suppressAutoHyphens/>
              <w:spacing w:line="230" w:lineRule="auto"/>
              <w:ind w:left="113" w:right="96" w:firstLine="0"/>
              <w:jc w:val="left"/>
              <w:rPr>
                <w:color w:val="000000"/>
                <w:spacing w:val="-2"/>
                <w:sz w:val="22"/>
                <w:szCs w:val="22"/>
              </w:rPr>
            </w:pPr>
            <w:r w:rsidRPr="00D4657C">
              <w:rPr>
                <w:color w:val="000000"/>
                <w:sz w:val="22"/>
                <w:szCs w:val="22"/>
              </w:rPr>
              <w:t>Обеспечение деятельности муниципальных учреждений дополнительного образования</w:t>
            </w:r>
          </w:p>
        </w:tc>
        <w:tc>
          <w:tcPr>
            <w:tcW w:w="2870" w:type="dxa"/>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spacing w:line="230" w:lineRule="auto"/>
              <w:ind w:left="113" w:right="96" w:firstLine="0"/>
              <w:jc w:val="left"/>
              <w:rPr>
                <w:color w:val="000000"/>
                <w:spacing w:val="-2"/>
                <w:sz w:val="22"/>
                <w:szCs w:val="22"/>
              </w:rPr>
            </w:pPr>
            <w:r w:rsidRPr="00D4657C">
              <w:rPr>
                <w:color w:val="000000"/>
                <w:spacing w:val="-2"/>
                <w:sz w:val="22"/>
                <w:szCs w:val="22"/>
              </w:rPr>
              <w:t>Обеспечено предоставление дополнительного образования</w:t>
            </w:r>
          </w:p>
        </w:tc>
        <w:tc>
          <w:tcPr>
            <w:tcW w:w="4171" w:type="dxa"/>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spacing w:line="230" w:lineRule="auto"/>
              <w:ind w:left="113" w:right="96" w:firstLine="0"/>
              <w:rPr>
                <w:spacing w:val="-2"/>
                <w:sz w:val="22"/>
                <w:szCs w:val="22"/>
              </w:rPr>
            </w:pPr>
            <w:r w:rsidRPr="00D4657C">
              <w:rPr>
                <w:sz w:val="22"/>
                <w:szCs w:val="22"/>
              </w:rPr>
              <w: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r>
      <w:tr w:rsidR="008E3BCC" w:rsidRPr="00D4657C" w:rsidTr="00546C5D">
        <w:trPr>
          <w:cantSplit/>
          <w:trHeight w:val="369"/>
          <w:tblHeader/>
          <w:jc w:val="center"/>
        </w:trPr>
        <w:tc>
          <w:tcPr>
            <w:tcW w:w="10214" w:type="dxa"/>
            <w:gridSpan w:val="4"/>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spacing w:line="230" w:lineRule="auto"/>
              <w:ind w:firstLine="0"/>
              <w:jc w:val="center"/>
              <w:rPr>
                <w:color w:val="000000"/>
                <w:spacing w:val="-2"/>
                <w:sz w:val="22"/>
                <w:szCs w:val="22"/>
              </w:rPr>
            </w:pPr>
            <w:r>
              <w:rPr>
                <w:color w:val="000000"/>
                <w:spacing w:val="-2"/>
                <w:sz w:val="22"/>
                <w:szCs w:val="22"/>
              </w:rPr>
              <w:t>7</w:t>
            </w:r>
            <w:r w:rsidRPr="00D4657C">
              <w:rPr>
                <w:color w:val="000000"/>
                <w:spacing w:val="-2"/>
                <w:sz w:val="22"/>
                <w:szCs w:val="22"/>
              </w:rPr>
              <w:t>. Комплекс процессных мероприятий «</w:t>
            </w:r>
            <w:r w:rsidRPr="00D4657C">
              <w:rPr>
                <w:color w:val="000000"/>
                <w:sz w:val="22"/>
                <w:szCs w:val="22"/>
              </w:rPr>
              <w:t xml:space="preserve">Организация работы с </w:t>
            </w:r>
            <w:proofErr w:type="gramStart"/>
            <w:r w:rsidRPr="00D4657C">
              <w:rPr>
                <w:color w:val="000000"/>
                <w:sz w:val="22"/>
                <w:szCs w:val="22"/>
              </w:rPr>
              <w:t>одаренными</w:t>
            </w:r>
            <w:proofErr w:type="gramEnd"/>
            <w:r w:rsidRPr="00D4657C">
              <w:rPr>
                <w:color w:val="000000"/>
                <w:sz w:val="22"/>
                <w:szCs w:val="22"/>
              </w:rPr>
              <w:t xml:space="preserve"> обучающимися»</w:t>
            </w:r>
          </w:p>
        </w:tc>
      </w:tr>
      <w:tr w:rsidR="008E3BCC" w:rsidRPr="00D4657C" w:rsidTr="00546C5D">
        <w:trPr>
          <w:cantSplit/>
          <w:trHeight w:hRule="exact" w:val="1134"/>
          <w:tblHeader/>
          <w:jc w:val="center"/>
        </w:trPr>
        <w:tc>
          <w:tcPr>
            <w:tcW w:w="606" w:type="dxa"/>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spacing w:line="230" w:lineRule="auto"/>
              <w:ind w:firstLine="0"/>
              <w:jc w:val="center"/>
              <w:rPr>
                <w:color w:val="000000"/>
                <w:spacing w:val="-2"/>
                <w:sz w:val="22"/>
                <w:szCs w:val="22"/>
              </w:rPr>
            </w:pPr>
          </w:p>
        </w:tc>
        <w:tc>
          <w:tcPr>
            <w:tcW w:w="9608" w:type="dxa"/>
            <w:gridSpan w:val="3"/>
            <w:tcBorders>
              <w:top w:val="single" w:sz="5" w:space="0" w:color="000000"/>
              <w:left w:val="single" w:sz="5" w:space="0" w:color="000000"/>
              <w:bottom w:val="single" w:sz="5" w:space="0" w:color="000000"/>
              <w:right w:val="single" w:sz="5" w:space="0" w:color="000000"/>
            </w:tcBorders>
          </w:tcPr>
          <w:p w:rsidR="008E3BCC" w:rsidRPr="002B7154" w:rsidRDefault="008E3BCC" w:rsidP="00546C5D">
            <w:pPr>
              <w:suppressAutoHyphens/>
              <w:spacing w:line="230" w:lineRule="auto"/>
              <w:ind w:left="113" w:right="96" w:firstLine="0"/>
              <w:rPr>
                <w:color w:val="000000"/>
                <w:spacing w:val="-2"/>
                <w:sz w:val="22"/>
                <w:szCs w:val="22"/>
              </w:rPr>
            </w:pPr>
            <w:r w:rsidRPr="00D4657C">
              <w:rPr>
                <w:color w:val="000000"/>
                <w:spacing w:val="-2"/>
                <w:sz w:val="22"/>
                <w:szCs w:val="22"/>
              </w:rPr>
              <w:t>Ответственный за разработку и реализацию комплекса процессных мероприятий</w:t>
            </w:r>
            <w:r>
              <w:rPr>
                <w:color w:val="000000"/>
                <w:spacing w:val="-2"/>
                <w:sz w:val="22"/>
                <w:szCs w:val="22"/>
              </w:rPr>
              <w:t xml:space="preserve"> </w:t>
            </w:r>
            <w:r w:rsidRPr="00250A56">
              <w:rPr>
                <w:spacing w:val="-2"/>
                <w:sz w:val="22"/>
                <w:szCs w:val="22"/>
              </w:rPr>
              <w:t>(должность, фамилия, имя, отчество лица, отвечающего за разработку и реализацию комплекса процессных мероприятий)</w:t>
            </w:r>
            <w:r w:rsidRPr="00D4657C">
              <w:rPr>
                <w:color w:val="000000"/>
                <w:spacing w:val="-2"/>
                <w:sz w:val="22"/>
                <w:szCs w:val="22"/>
              </w:rPr>
              <w:t xml:space="preserve">: </w:t>
            </w:r>
            <w:r>
              <w:rPr>
                <w:color w:val="000000"/>
                <w:spacing w:val="-2"/>
                <w:sz w:val="22"/>
                <w:szCs w:val="22"/>
              </w:rPr>
              <w:t>начальник Управления</w:t>
            </w:r>
            <w:r w:rsidRPr="00D4657C">
              <w:rPr>
                <w:color w:val="000000"/>
                <w:spacing w:val="-2"/>
                <w:sz w:val="22"/>
                <w:szCs w:val="22"/>
              </w:rPr>
              <w:t xml:space="preserve"> по обр</w:t>
            </w:r>
            <w:r>
              <w:rPr>
                <w:color w:val="000000"/>
                <w:spacing w:val="-2"/>
                <w:sz w:val="22"/>
                <w:szCs w:val="22"/>
              </w:rPr>
              <w:t>азованию муниципального образования «Дорогобужский муниципальный округ</w:t>
            </w:r>
            <w:r w:rsidRPr="00D4657C">
              <w:rPr>
                <w:color w:val="000000"/>
                <w:spacing w:val="-2"/>
                <w:sz w:val="22"/>
                <w:szCs w:val="22"/>
              </w:rPr>
              <w:t>»</w:t>
            </w:r>
            <w:r>
              <w:rPr>
                <w:color w:val="000000"/>
                <w:spacing w:val="-2"/>
                <w:sz w:val="22"/>
                <w:szCs w:val="22"/>
              </w:rPr>
              <w:t xml:space="preserve"> Смоленской области </w:t>
            </w:r>
            <w:r w:rsidRPr="00D4657C">
              <w:rPr>
                <w:color w:val="000000"/>
                <w:sz w:val="22"/>
                <w:szCs w:val="22"/>
                <w:lang w:eastAsia="zh-CN"/>
              </w:rPr>
              <w:t>Б</w:t>
            </w:r>
            <w:r>
              <w:rPr>
                <w:color w:val="000000"/>
                <w:sz w:val="22"/>
                <w:szCs w:val="22"/>
                <w:lang w:eastAsia="zh-CN"/>
              </w:rPr>
              <w:t>алакирева Н.С.</w:t>
            </w:r>
          </w:p>
        </w:tc>
      </w:tr>
      <w:tr w:rsidR="008E3BCC" w:rsidRPr="00D4657C" w:rsidTr="00546C5D">
        <w:trPr>
          <w:cantSplit/>
          <w:trHeight w:hRule="exact" w:val="1687"/>
          <w:tblHeader/>
          <w:jc w:val="center"/>
        </w:trPr>
        <w:tc>
          <w:tcPr>
            <w:tcW w:w="606" w:type="dxa"/>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spacing w:line="230" w:lineRule="auto"/>
              <w:ind w:firstLine="0"/>
              <w:jc w:val="center"/>
              <w:rPr>
                <w:color w:val="000000"/>
                <w:spacing w:val="-2"/>
                <w:sz w:val="22"/>
                <w:szCs w:val="22"/>
              </w:rPr>
            </w:pPr>
            <w:r>
              <w:rPr>
                <w:color w:val="000000"/>
                <w:spacing w:val="-2"/>
                <w:sz w:val="22"/>
                <w:szCs w:val="22"/>
              </w:rPr>
              <w:t>7</w:t>
            </w:r>
            <w:r w:rsidRPr="00D4657C">
              <w:rPr>
                <w:color w:val="000000"/>
                <w:spacing w:val="-2"/>
                <w:sz w:val="22"/>
                <w:szCs w:val="22"/>
              </w:rPr>
              <w:t>.1</w:t>
            </w:r>
          </w:p>
        </w:tc>
        <w:tc>
          <w:tcPr>
            <w:tcW w:w="2567" w:type="dxa"/>
            <w:tcBorders>
              <w:top w:val="single" w:sz="5" w:space="0" w:color="000000"/>
              <w:left w:val="single" w:sz="5" w:space="0" w:color="000000"/>
              <w:bottom w:val="single" w:sz="5" w:space="0" w:color="000000"/>
              <w:right w:val="single" w:sz="5" w:space="0" w:color="000000"/>
            </w:tcBorders>
            <w:tcMar>
              <w:left w:w="72" w:type="dxa"/>
            </w:tcMar>
          </w:tcPr>
          <w:p w:rsidR="008E3BCC" w:rsidRPr="00D4657C" w:rsidRDefault="008E3BCC" w:rsidP="00546C5D">
            <w:pPr>
              <w:suppressAutoHyphens/>
              <w:spacing w:line="230" w:lineRule="auto"/>
              <w:ind w:left="113" w:right="96" w:firstLine="0"/>
              <w:jc w:val="left"/>
              <w:rPr>
                <w:color w:val="000000"/>
                <w:spacing w:val="-2"/>
                <w:sz w:val="22"/>
                <w:szCs w:val="22"/>
              </w:rPr>
            </w:pPr>
            <w:r w:rsidRPr="00D4657C">
              <w:rPr>
                <w:color w:val="000000"/>
                <w:spacing w:val="-2"/>
                <w:sz w:val="22"/>
                <w:szCs w:val="22"/>
              </w:rPr>
              <w:t xml:space="preserve">Создание условий для выявления, поддержки и развития способностей и талантов </w:t>
            </w:r>
            <w:proofErr w:type="gramStart"/>
            <w:r w:rsidRPr="00D4657C">
              <w:rPr>
                <w:color w:val="000000"/>
                <w:spacing w:val="-2"/>
                <w:sz w:val="22"/>
                <w:szCs w:val="22"/>
              </w:rPr>
              <w:t>у</w:t>
            </w:r>
            <w:proofErr w:type="gramEnd"/>
            <w:r w:rsidRPr="00D4657C">
              <w:rPr>
                <w:color w:val="000000"/>
                <w:spacing w:val="-2"/>
                <w:sz w:val="22"/>
                <w:szCs w:val="22"/>
              </w:rPr>
              <w:t xml:space="preserve"> обучающихся</w:t>
            </w:r>
          </w:p>
        </w:tc>
        <w:tc>
          <w:tcPr>
            <w:tcW w:w="2870" w:type="dxa"/>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spacing w:line="230" w:lineRule="auto"/>
              <w:ind w:left="113" w:right="96" w:firstLine="0"/>
              <w:jc w:val="left"/>
              <w:rPr>
                <w:color w:val="000000"/>
                <w:spacing w:val="-2"/>
                <w:sz w:val="22"/>
                <w:szCs w:val="22"/>
              </w:rPr>
            </w:pPr>
            <w:r w:rsidRPr="00D4657C">
              <w:rPr>
                <w:color w:val="000000"/>
                <w:spacing w:val="-2"/>
                <w:sz w:val="22"/>
                <w:szCs w:val="22"/>
              </w:rPr>
              <w:t xml:space="preserve">Проведены мероприятия по поддержке одаренных детей </w:t>
            </w:r>
          </w:p>
        </w:tc>
        <w:tc>
          <w:tcPr>
            <w:tcW w:w="4171" w:type="dxa"/>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ind w:left="113" w:right="96" w:firstLine="0"/>
              <w:jc w:val="left"/>
              <w:rPr>
                <w:sz w:val="22"/>
                <w:szCs w:val="22"/>
              </w:rPr>
            </w:pPr>
            <w:r w:rsidRPr="00D4657C">
              <w:rPr>
                <w:sz w:val="22"/>
                <w:szCs w:val="22"/>
              </w:rPr>
              <w:t xml:space="preserve">Доля детей, ставших победителями и призерами олимпиад и конкурсов регионального и международного уровней </w:t>
            </w:r>
          </w:p>
          <w:p w:rsidR="008E3BCC" w:rsidRPr="00D4657C" w:rsidRDefault="008E3BCC" w:rsidP="00546C5D">
            <w:pPr>
              <w:suppressAutoHyphens/>
              <w:spacing w:line="230" w:lineRule="auto"/>
              <w:ind w:left="113" w:right="96" w:firstLine="0"/>
              <w:jc w:val="left"/>
              <w:rPr>
                <w:color w:val="000000"/>
                <w:spacing w:val="-2"/>
                <w:sz w:val="22"/>
                <w:szCs w:val="22"/>
              </w:rPr>
            </w:pPr>
          </w:p>
          <w:p w:rsidR="008E3BCC" w:rsidRPr="00D4657C" w:rsidRDefault="008E3BCC" w:rsidP="00546C5D">
            <w:pPr>
              <w:suppressAutoHyphens/>
              <w:spacing w:line="230" w:lineRule="auto"/>
              <w:ind w:left="113" w:right="96" w:firstLine="0"/>
              <w:jc w:val="left"/>
              <w:rPr>
                <w:color w:val="000000"/>
                <w:spacing w:val="-2"/>
                <w:sz w:val="22"/>
                <w:szCs w:val="22"/>
              </w:rPr>
            </w:pPr>
          </w:p>
        </w:tc>
      </w:tr>
      <w:tr w:rsidR="008E3BCC" w:rsidRPr="00D4657C" w:rsidTr="00546C5D">
        <w:trPr>
          <w:cantSplit/>
          <w:trHeight w:hRule="exact" w:val="742"/>
          <w:tblHeader/>
          <w:jc w:val="center"/>
        </w:trPr>
        <w:tc>
          <w:tcPr>
            <w:tcW w:w="10214" w:type="dxa"/>
            <w:gridSpan w:val="4"/>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spacing w:line="230" w:lineRule="auto"/>
              <w:ind w:firstLine="0"/>
              <w:jc w:val="center"/>
              <w:rPr>
                <w:color w:val="000000"/>
                <w:spacing w:val="-2"/>
                <w:sz w:val="22"/>
                <w:szCs w:val="22"/>
              </w:rPr>
            </w:pPr>
            <w:r>
              <w:rPr>
                <w:color w:val="000000"/>
                <w:spacing w:val="-2"/>
                <w:sz w:val="22"/>
                <w:szCs w:val="22"/>
              </w:rPr>
              <w:t>8</w:t>
            </w:r>
            <w:r w:rsidRPr="00D4657C">
              <w:rPr>
                <w:color w:val="000000"/>
                <w:spacing w:val="-2"/>
                <w:sz w:val="22"/>
                <w:szCs w:val="22"/>
              </w:rPr>
              <w:t xml:space="preserve">. Комплекс процессных мероприятий </w:t>
            </w:r>
          </w:p>
          <w:p w:rsidR="008E3BCC" w:rsidRPr="00D4657C" w:rsidRDefault="008E3BCC" w:rsidP="00546C5D">
            <w:pPr>
              <w:suppressAutoHyphens/>
              <w:spacing w:line="230" w:lineRule="auto"/>
              <w:ind w:left="113" w:right="96" w:firstLine="0"/>
              <w:jc w:val="center"/>
              <w:rPr>
                <w:color w:val="000000"/>
                <w:spacing w:val="-2"/>
                <w:sz w:val="22"/>
                <w:szCs w:val="22"/>
              </w:rPr>
            </w:pPr>
            <w:r w:rsidRPr="00D4657C">
              <w:rPr>
                <w:color w:val="000000"/>
                <w:spacing w:val="-2"/>
                <w:sz w:val="22"/>
                <w:szCs w:val="22"/>
              </w:rPr>
              <w:t>«</w:t>
            </w:r>
            <w:r w:rsidRPr="00D4657C">
              <w:rPr>
                <w:color w:val="000000"/>
                <w:sz w:val="22"/>
                <w:szCs w:val="22"/>
              </w:rPr>
              <w:t>Организация содержания, отдыха, занятости детей и подростков»</w:t>
            </w:r>
          </w:p>
        </w:tc>
      </w:tr>
      <w:tr w:rsidR="008E3BCC" w:rsidRPr="00D4657C" w:rsidTr="00546C5D">
        <w:trPr>
          <w:cantSplit/>
          <w:trHeight w:hRule="exact" w:val="1442"/>
          <w:tblHeader/>
          <w:jc w:val="center"/>
        </w:trPr>
        <w:tc>
          <w:tcPr>
            <w:tcW w:w="606" w:type="dxa"/>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spacing w:line="230" w:lineRule="auto"/>
              <w:ind w:firstLine="0"/>
              <w:jc w:val="center"/>
              <w:rPr>
                <w:color w:val="000000"/>
                <w:spacing w:val="-2"/>
                <w:sz w:val="22"/>
                <w:szCs w:val="22"/>
              </w:rPr>
            </w:pPr>
          </w:p>
        </w:tc>
        <w:tc>
          <w:tcPr>
            <w:tcW w:w="9608" w:type="dxa"/>
            <w:gridSpan w:val="3"/>
            <w:tcBorders>
              <w:top w:val="single" w:sz="5" w:space="0" w:color="000000"/>
              <w:left w:val="single" w:sz="5" w:space="0" w:color="000000"/>
              <w:bottom w:val="single" w:sz="5" w:space="0" w:color="000000"/>
              <w:right w:val="single" w:sz="5" w:space="0" w:color="000000"/>
            </w:tcBorders>
            <w:tcMar>
              <w:left w:w="72" w:type="dxa"/>
            </w:tcMar>
            <w:vAlign w:val="center"/>
          </w:tcPr>
          <w:p w:rsidR="008E3BCC" w:rsidRPr="00D4657C" w:rsidRDefault="008E3BCC" w:rsidP="00546C5D">
            <w:pPr>
              <w:suppressAutoHyphens/>
              <w:spacing w:line="230" w:lineRule="auto"/>
              <w:ind w:left="113" w:right="96" w:firstLine="0"/>
              <w:jc w:val="center"/>
              <w:rPr>
                <w:color w:val="000000"/>
                <w:spacing w:val="-2"/>
                <w:sz w:val="22"/>
                <w:szCs w:val="22"/>
              </w:rPr>
            </w:pPr>
            <w:r>
              <w:rPr>
                <w:color w:val="000000"/>
                <w:sz w:val="22"/>
                <w:szCs w:val="22"/>
                <w:lang w:eastAsia="zh-CN"/>
              </w:rPr>
              <w:t>.</w:t>
            </w:r>
            <w:r w:rsidRPr="00D4657C">
              <w:rPr>
                <w:color w:val="000000"/>
                <w:sz w:val="22"/>
                <w:szCs w:val="22"/>
                <w:lang w:eastAsia="zh-CN"/>
              </w:rPr>
              <w:t xml:space="preserve"> </w:t>
            </w:r>
          </w:p>
          <w:p w:rsidR="008E3BCC" w:rsidRPr="002B7154" w:rsidRDefault="008E3BCC" w:rsidP="00546C5D">
            <w:pPr>
              <w:suppressAutoHyphens/>
              <w:spacing w:line="230" w:lineRule="auto"/>
              <w:ind w:left="113" w:right="96" w:firstLine="0"/>
              <w:rPr>
                <w:color w:val="000000"/>
                <w:spacing w:val="-2"/>
                <w:sz w:val="22"/>
                <w:szCs w:val="22"/>
              </w:rPr>
            </w:pPr>
            <w:r w:rsidRPr="00D4657C">
              <w:rPr>
                <w:color w:val="000000"/>
                <w:spacing w:val="-2"/>
                <w:sz w:val="22"/>
                <w:szCs w:val="22"/>
              </w:rPr>
              <w:t>Ответственный за разработку и реализацию комплекса процессных мероприятий</w:t>
            </w:r>
            <w:r>
              <w:rPr>
                <w:color w:val="000000"/>
                <w:spacing w:val="-2"/>
                <w:sz w:val="22"/>
                <w:szCs w:val="22"/>
              </w:rPr>
              <w:t xml:space="preserve"> </w:t>
            </w:r>
            <w:r w:rsidRPr="00250A56">
              <w:rPr>
                <w:spacing w:val="-2"/>
                <w:sz w:val="22"/>
                <w:szCs w:val="22"/>
              </w:rPr>
              <w:t>(должность, фамилия, имя, отчество лица, отвечающего за разработку и реализацию комплекса процессных мероприятий)</w:t>
            </w:r>
            <w:r w:rsidRPr="00D4657C">
              <w:rPr>
                <w:color w:val="000000"/>
                <w:spacing w:val="-2"/>
                <w:sz w:val="22"/>
                <w:szCs w:val="22"/>
              </w:rPr>
              <w:t xml:space="preserve">: </w:t>
            </w:r>
            <w:r>
              <w:rPr>
                <w:color w:val="000000"/>
                <w:spacing w:val="-2"/>
                <w:sz w:val="22"/>
                <w:szCs w:val="22"/>
              </w:rPr>
              <w:t>начальник Управления</w:t>
            </w:r>
            <w:r w:rsidRPr="00D4657C">
              <w:rPr>
                <w:color w:val="000000"/>
                <w:spacing w:val="-2"/>
                <w:sz w:val="22"/>
                <w:szCs w:val="22"/>
              </w:rPr>
              <w:t xml:space="preserve"> по обр</w:t>
            </w:r>
            <w:r>
              <w:rPr>
                <w:color w:val="000000"/>
                <w:spacing w:val="-2"/>
                <w:sz w:val="22"/>
                <w:szCs w:val="22"/>
              </w:rPr>
              <w:t>азованию муниципального образования «Дорогобужский муниципальный округ</w:t>
            </w:r>
            <w:r w:rsidRPr="00D4657C">
              <w:rPr>
                <w:color w:val="000000"/>
                <w:spacing w:val="-2"/>
                <w:sz w:val="22"/>
                <w:szCs w:val="22"/>
              </w:rPr>
              <w:t>»</w:t>
            </w:r>
            <w:r>
              <w:rPr>
                <w:color w:val="000000"/>
                <w:spacing w:val="-2"/>
                <w:sz w:val="22"/>
                <w:szCs w:val="22"/>
              </w:rPr>
              <w:t xml:space="preserve"> Смоленской области </w:t>
            </w:r>
            <w:r w:rsidRPr="00D4657C">
              <w:rPr>
                <w:color w:val="000000"/>
                <w:sz w:val="22"/>
                <w:szCs w:val="22"/>
                <w:lang w:eastAsia="zh-CN"/>
              </w:rPr>
              <w:t>Б</w:t>
            </w:r>
            <w:r>
              <w:rPr>
                <w:color w:val="000000"/>
                <w:sz w:val="22"/>
                <w:szCs w:val="22"/>
                <w:lang w:eastAsia="zh-CN"/>
              </w:rPr>
              <w:t>алакирева Н.С.</w:t>
            </w:r>
          </w:p>
        </w:tc>
      </w:tr>
      <w:tr w:rsidR="008E3BCC" w:rsidRPr="00D4657C" w:rsidTr="00546C5D">
        <w:trPr>
          <w:cantSplit/>
          <w:trHeight w:hRule="exact" w:val="1687"/>
          <w:tblHeader/>
          <w:jc w:val="center"/>
        </w:trPr>
        <w:tc>
          <w:tcPr>
            <w:tcW w:w="606" w:type="dxa"/>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spacing w:line="230" w:lineRule="auto"/>
              <w:ind w:firstLine="0"/>
              <w:jc w:val="center"/>
              <w:rPr>
                <w:color w:val="000000"/>
                <w:spacing w:val="-2"/>
                <w:sz w:val="22"/>
                <w:szCs w:val="22"/>
              </w:rPr>
            </w:pPr>
            <w:r>
              <w:rPr>
                <w:color w:val="000000"/>
                <w:spacing w:val="-2"/>
                <w:sz w:val="22"/>
                <w:szCs w:val="22"/>
              </w:rPr>
              <w:lastRenderedPageBreak/>
              <w:t>8</w:t>
            </w:r>
            <w:r w:rsidRPr="00D4657C">
              <w:rPr>
                <w:color w:val="000000"/>
                <w:spacing w:val="-2"/>
                <w:sz w:val="22"/>
                <w:szCs w:val="22"/>
              </w:rPr>
              <w:t>.1</w:t>
            </w:r>
          </w:p>
        </w:tc>
        <w:tc>
          <w:tcPr>
            <w:tcW w:w="2567" w:type="dxa"/>
            <w:tcBorders>
              <w:top w:val="single" w:sz="5" w:space="0" w:color="000000"/>
              <w:left w:val="single" w:sz="5" w:space="0" w:color="000000"/>
              <w:bottom w:val="single" w:sz="5" w:space="0" w:color="000000"/>
              <w:right w:val="single" w:sz="5" w:space="0" w:color="000000"/>
            </w:tcBorders>
            <w:tcMar>
              <w:left w:w="72" w:type="dxa"/>
            </w:tcMar>
          </w:tcPr>
          <w:p w:rsidR="008E3BCC" w:rsidRPr="00D4657C" w:rsidRDefault="008E3BCC" w:rsidP="00546C5D">
            <w:pPr>
              <w:suppressAutoHyphens/>
              <w:spacing w:line="230" w:lineRule="auto"/>
              <w:ind w:left="113" w:right="96" w:firstLine="0"/>
              <w:jc w:val="left"/>
              <w:rPr>
                <w:color w:val="000000"/>
                <w:spacing w:val="-2"/>
                <w:sz w:val="22"/>
                <w:szCs w:val="22"/>
              </w:rPr>
            </w:pPr>
            <w:r w:rsidRPr="00D4657C">
              <w:rPr>
                <w:bCs/>
                <w:color w:val="000000"/>
                <w:sz w:val="22"/>
                <w:szCs w:val="22"/>
                <w:lang w:eastAsia="zh-CN"/>
              </w:rPr>
              <w:t>С</w:t>
            </w:r>
            <w:r w:rsidRPr="00D4657C">
              <w:rPr>
                <w:color w:val="000000"/>
                <w:sz w:val="22"/>
                <w:szCs w:val="22"/>
                <w:lang w:eastAsia="zh-CN"/>
              </w:rPr>
              <w:t>оздание оптимальных условий для организации отдыха, оздоровления и занятости детей и подростков</w:t>
            </w:r>
          </w:p>
        </w:tc>
        <w:tc>
          <w:tcPr>
            <w:tcW w:w="2870" w:type="dxa"/>
            <w:tcBorders>
              <w:top w:val="single" w:sz="5" w:space="0" w:color="000000"/>
              <w:left w:val="single" w:sz="5" w:space="0" w:color="000000"/>
              <w:bottom w:val="single" w:sz="5" w:space="0" w:color="000000"/>
              <w:right w:val="single" w:sz="5" w:space="0" w:color="000000"/>
            </w:tcBorders>
            <w:vAlign w:val="center"/>
          </w:tcPr>
          <w:p w:rsidR="008E3BCC" w:rsidRPr="00D4657C" w:rsidRDefault="008E3BCC" w:rsidP="00546C5D">
            <w:pPr>
              <w:suppressAutoHyphens/>
              <w:spacing w:line="230" w:lineRule="auto"/>
              <w:ind w:left="113" w:right="96" w:firstLine="0"/>
              <w:jc w:val="left"/>
              <w:rPr>
                <w:color w:val="000000"/>
                <w:spacing w:val="-2"/>
                <w:sz w:val="22"/>
                <w:szCs w:val="22"/>
              </w:rPr>
            </w:pPr>
            <w:r w:rsidRPr="00D4657C">
              <w:rPr>
                <w:color w:val="000000"/>
                <w:spacing w:val="-2"/>
                <w:sz w:val="22"/>
                <w:szCs w:val="22"/>
              </w:rPr>
              <w:t xml:space="preserve">Созданы оптимальные условия </w:t>
            </w:r>
            <w:r w:rsidRPr="00D4657C">
              <w:rPr>
                <w:color w:val="000000"/>
                <w:sz w:val="22"/>
                <w:szCs w:val="22"/>
                <w:lang w:eastAsia="zh-CN"/>
              </w:rPr>
              <w:t>для организации отдыха, оздоровления и занятости детей и подростков</w:t>
            </w:r>
          </w:p>
        </w:tc>
        <w:tc>
          <w:tcPr>
            <w:tcW w:w="4171" w:type="dxa"/>
            <w:tcBorders>
              <w:top w:val="single" w:sz="5" w:space="0" w:color="000000"/>
              <w:left w:val="single" w:sz="5" w:space="0" w:color="000000"/>
              <w:bottom w:val="single" w:sz="5" w:space="0" w:color="000000"/>
              <w:right w:val="single" w:sz="5" w:space="0" w:color="000000"/>
            </w:tcBorders>
            <w:vAlign w:val="center"/>
          </w:tcPr>
          <w:p w:rsidR="008E3BCC" w:rsidRPr="00D4657C" w:rsidRDefault="008E3BCC" w:rsidP="00546C5D">
            <w:pPr>
              <w:suppressAutoHyphens/>
              <w:spacing w:line="230" w:lineRule="auto"/>
              <w:ind w:right="96" w:firstLine="0"/>
              <w:jc w:val="left"/>
              <w:rPr>
                <w:sz w:val="22"/>
                <w:szCs w:val="22"/>
              </w:rPr>
            </w:pPr>
            <w:r w:rsidRPr="00D4657C">
              <w:rPr>
                <w:sz w:val="22"/>
                <w:szCs w:val="22"/>
              </w:rPr>
              <w:t>Охват оздоровлением детей в возрасте от 7 до 17 лет в лагерях с дневным пребыванием детей (15%)</w:t>
            </w:r>
          </w:p>
        </w:tc>
      </w:tr>
      <w:tr w:rsidR="008E3BCC" w:rsidRPr="00D4657C" w:rsidTr="00546C5D">
        <w:trPr>
          <w:cantSplit/>
          <w:trHeight w:val="658"/>
          <w:tblHeader/>
          <w:jc w:val="center"/>
        </w:trPr>
        <w:tc>
          <w:tcPr>
            <w:tcW w:w="10214" w:type="dxa"/>
            <w:gridSpan w:val="4"/>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spacing w:line="230" w:lineRule="auto"/>
              <w:ind w:firstLine="0"/>
              <w:jc w:val="center"/>
              <w:rPr>
                <w:color w:val="000000"/>
                <w:spacing w:val="-2"/>
                <w:sz w:val="22"/>
                <w:szCs w:val="22"/>
              </w:rPr>
            </w:pPr>
            <w:r>
              <w:rPr>
                <w:color w:val="000000"/>
                <w:spacing w:val="-2"/>
                <w:sz w:val="22"/>
                <w:szCs w:val="22"/>
              </w:rPr>
              <w:t xml:space="preserve">    9</w:t>
            </w:r>
            <w:r w:rsidRPr="00D4657C">
              <w:rPr>
                <w:color w:val="000000"/>
                <w:spacing w:val="-2"/>
                <w:sz w:val="22"/>
                <w:szCs w:val="22"/>
              </w:rPr>
              <w:t>.Комплекс процессных мероприятий «</w:t>
            </w:r>
            <w:r w:rsidRPr="00D4657C">
              <w:rPr>
                <w:color w:val="000000"/>
                <w:sz w:val="22"/>
                <w:szCs w:val="22"/>
              </w:rPr>
              <w:t>Создание условий для повышения квалификации педагогических кадров и престижа педагогической профессии»</w:t>
            </w:r>
          </w:p>
        </w:tc>
      </w:tr>
      <w:tr w:rsidR="008E3BCC" w:rsidRPr="00D4657C" w:rsidTr="00546C5D">
        <w:trPr>
          <w:cantSplit/>
          <w:trHeight w:hRule="exact" w:val="1208"/>
          <w:tblHeader/>
          <w:jc w:val="center"/>
        </w:trPr>
        <w:tc>
          <w:tcPr>
            <w:tcW w:w="606" w:type="dxa"/>
            <w:tcBorders>
              <w:top w:val="single" w:sz="5" w:space="0" w:color="000000"/>
              <w:left w:val="single" w:sz="5" w:space="0" w:color="000000"/>
              <w:bottom w:val="single" w:sz="5" w:space="0" w:color="000000"/>
              <w:right w:val="single" w:sz="5" w:space="0" w:color="000000"/>
            </w:tcBorders>
            <w:vAlign w:val="center"/>
          </w:tcPr>
          <w:p w:rsidR="008E3BCC" w:rsidRPr="00D4657C" w:rsidRDefault="008E3BCC" w:rsidP="00546C5D">
            <w:pPr>
              <w:suppressAutoHyphens/>
              <w:spacing w:line="230" w:lineRule="auto"/>
              <w:ind w:firstLine="0"/>
              <w:jc w:val="center"/>
              <w:rPr>
                <w:color w:val="000000"/>
                <w:spacing w:val="-2"/>
                <w:sz w:val="22"/>
                <w:szCs w:val="22"/>
              </w:rPr>
            </w:pPr>
          </w:p>
        </w:tc>
        <w:tc>
          <w:tcPr>
            <w:tcW w:w="9608" w:type="dxa"/>
            <w:gridSpan w:val="3"/>
            <w:tcBorders>
              <w:top w:val="single" w:sz="5" w:space="0" w:color="000000"/>
              <w:left w:val="single" w:sz="5" w:space="0" w:color="000000"/>
              <w:bottom w:val="single" w:sz="5" w:space="0" w:color="000000"/>
              <w:right w:val="single" w:sz="5" w:space="0" w:color="000000"/>
            </w:tcBorders>
            <w:vAlign w:val="center"/>
          </w:tcPr>
          <w:p w:rsidR="008E3BCC" w:rsidRPr="002B7154" w:rsidRDefault="008E3BCC" w:rsidP="00546C5D">
            <w:pPr>
              <w:suppressAutoHyphens/>
              <w:spacing w:line="230" w:lineRule="auto"/>
              <w:ind w:left="113" w:right="96" w:firstLine="0"/>
              <w:rPr>
                <w:color w:val="000000"/>
                <w:spacing w:val="-2"/>
                <w:sz w:val="22"/>
                <w:szCs w:val="22"/>
              </w:rPr>
            </w:pPr>
            <w:r w:rsidRPr="00D4657C">
              <w:rPr>
                <w:color w:val="000000"/>
                <w:spacing w:val="-2"/>
                <w:sz w:val="22"/>
                <w:szCs w:val="22"/>
              </w:rPr>
              <w:t>Ответственный за разработку и реализацию комплекса процессных мероприятий</w:t>
            </w:r>
            <w:r>
              <w:rPr>
                <w:color w:val="000000"/>
                <w:spacing w:val="-2"/>
                <w:sz w:val="22"/>
                <w:szCs w:val="22"/>
              </w:rPr>
              <w:t xml:space="preserve"> </w:t>
            </w:r>
            <w:r w:rsidRPr="00250A56">
              <w:rPr>
                <w:spacing w:val="-2"/>
                <w:sz w:val="22"/>
                <w:szCs w:val="22"/>
              </w:rPr>
              <w:t>(должность, фамилия, имя, отчество лица, отвечающего за разработку и реализацию комплекса процессных мероприятий)</w:t>
            </w:r>
            <w:r w:rsidRPr="00D4657C">
              <w:rPr>
                <w:color w:val="000000"/>
                <w:spacing w:val="-2"/>
                <w:sz w:val="22"/>
                <w:szCs w:val="22"/>
              </w:rPr>
              <w:t xml:space="preserve">: </w:t>
            </w:r>
            <w:r>
              <w:rPr>
                <w:color w:val="000000"/>
                <w:spacing w:val="-2"/>
                <w:sz w:val="22"/>
                <w:szCs w:val="22"/>
              </w:rPr>
              <w:t>начальник Управления</w:t>
            </w:r>
            <w:r w:rsidRPr="00D4657C">
              <w:rPr>
                <w:color w:val="000000"/>
                <w:spacing w:val="-2"/>
                <w:sz w:val="22"/>
                <w:szCs w:val="22"/>
              </w:rPr>
              <w:t xml:space="preserve"> по обр</w:t>
            </w:r>
            <w:r>
              <w:rPr>
                <w:color w:val="000000"/>
                <w:spacing w:val="-2"/>
                <w:sz w:val="22"/>
                <w:szCs w:val="22"/>
              </w:rPr>
              <w:t>азованию муниципального образования «Дорогобужский муниципальный округ</w:t>
            </w:r>
            <w:r w:rsidRPr="00D4657C">
              <w:rPr>
                <w:color w:val="000000"/>
                <w:spacing w:val="-2"/>
                <w:sz w:val="22"/>
                <w:szCs w:val="22"/>
              </w:rPr>
              <w:t>»</w:t>
            </w:r>
            <w:r>
              <w:rPr>
                <w:color w:val="000000"/>
                <w:spacing w:val="-2"/>
                <w:sz w:val="22"/>
                <w:szCs w:val="22"/>
              </w:rPr>
              <w:t xml:space="preserve"> Смоленской области </w:t>
            </w:r>
            <w:r w:rsidRPr="00D4657C">
              <w:rPr>
                <w:color w:val="000000"/>
                <w:sz w:val="22"/>
                <w:szCs w:val="22"/>
                <w:lang w:eastAsia="zh-CN"/>
              </w:rPr>
              <w:t>Б</w:t>
            </w:r>
            <w:r>
              <w:rPr>
                <w:color w:val="000000"/>
                <w:sz w:val="22"/>
                <w:szCs w:val="22"/>
                <w:lang w:eastAsia="zh-CN"/>
              </w:rPr>
              <w:t>алакирева Н.С.</w:t>
            </w:r>
          </w:p>
        </w:tc>
      </w:tr>
      <w:tr w:rsidR="008E3BCC" w:rsidRPr="00D4657C" w:rsidTr="00546C5D">
        <w:trPr>
          <w:cantSplit/>
          <w:trHeight w:hRule="exact" w:val="4117"/>
          <w:tblHeader/>
          <w:jc w:val="center"/>
        </w:trPr>
        <w:tc>
          <w:tcPr>
            <w:tcW w:w="606" w:type="dxa"/>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spacing w:line="230" w:lineRule="auto"/>
              <w:ind w:firstLine="0"/>
              <w:jc w:val="center"/>
              <w:rPr>
                <w:color w:val="000000"/>
                <w:spacing w:val="-2"/>
                <w:sz w:val="22"/>
                <w:szCs w:val="22"/>
              </w:rPr>
            </w:pPr>
            <w:r>
              <w:rPr>
                <w:color w:val="000000"/>
                <w:spacing w:val="-2"/>
                <w:sz w:val="22"/>
                <w:szCs w:val="22"/>
              </w:rPr>
              <w:t>9</w:t>
            </w:r>
            <w:r w:rsidRPr="00D4657C">
              <w:rPr>
                <w:color w:val="000000"/>
                <w:spacing w:val="-2"/>
                <w:sz w:val="22"/>
                <w:szCs w:val="22"/>
              </w:rPr>
              <w:t>.1</w:t>
            </w:r>
          </w:p>
        </w:tc>
        <w:tc>
          <w:tcPr>
            <w:tcW w:w="2567" w:type="dxa"/>
            <w:tcBorders>
              <w:top w:val="single" w:sz="5" w:space="0" w:color="000000"/>
              <w:left w:val="single" w:sz="5" w:space="0" w:color="000000"/>
              <w:bottom w:val="single" w:sz="5" w:space="0" w:color="000000"/>
              <w:right w:val="single" w:sz="5" w:space="0" w:color="000000"/>
            </w:tcBorders>
            <w:tcMar>
              <w:left w:w="72" w:type="dxa"/>
            </w:tcMar>
          </w:tcPr>
          <w:p w:rsidR="008E3BCC" w:rsidRPr="00D4657C" w:rsidRDefault="008E3BCC" w:rsidP="00546C5D">
            <w:pPr>
              <w:suppressAutoHyphens/>
              <w:ind w:left="113" w:right="96" w:firstLine="0"/>
              <w:jc w:val="left"/>
              <w:rPr>
                <w:sz w:val="22"/>
                <w:szCs w:val="22"/>
              </w:rPr>
            </w:pPr>
            <w:r w:rsidRPr="00D4657C">
              <w:rPr>
                <w:sz w:val="22"/>
                <w:szCs w:val="22"/>
              </w:rPr>
              <w:t>Проведение мероприятий для работников сферы образования, способствующих осуществлению непрерывного образования и мотивации к повышению качества профессиональной деятельности, и организации их участия в мероприятиях различного уровня</w:t>
            </w:r>
          </w:p>
          <w:p w:rsidR="008E3BCC" w:rsidRPr="00D4657C" w:rsidRDefault="008E3BCC" w:rsidP="00546C5D">
            <w:pPr>
              <w:suppressAutoHyphens/>
              <w:ind w:left="113" w:right="96" w:firstLine="0"/>
              <w:jc w:val="left"/>
              <w:rPr>
                <w:sz w:val="22"/>
                <w:szCs w:val="22"/>
              </w:rPr>
            </w:pPr>
          </w:p>
          <w:p w:rsidR="008E3BCC" w:rsidRPr="00D4657C" w:rsidRDefault="008E3BCC" w:rsidP="00546C5D">
            <w:pPr>
              <w:suppressAutoHyphens/>
              <w:spacing w:line="230" w:lineRule="auto"/>
              <w:ind w:left="113" w:right="96" w:firstLine="0"/>
              <w:jc w:val="left"/>
              <w:rPr>
                <w:color w:val="000000"/>
                <w:spacing w:val="-2"/>
                <w:sz w:val="22"/>
                <w:szCs w:val="22"/>
              </w:rPr>
            </w:pPr>
          </w:p>
        </w:tc>
        <w:tc>
          <w:tcPr>
            <w:tcW w:w="2870" w:type="dxa"/>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spacing w:line="230" w:lineRule="auto"/>
              <w:ind w:left="113" w:right="96" w:firstLine="0"/>
              <w:jc w:val="left"/>
              <w:rPr>
                <w:color w:val="000000"/>
                <w:spacing w:val="-2"/>
                <w:sz w:val="22"/>
                <w:szCs w:val="22"/>
              </w:rPr>
            </w:pPr>
            <w:r w:rsidRPr="00D4657C">
              <w:rPr>
                <w:color w:val="000000"/>
                <w:spacing w:val="-2"/>
                <w:sz w:val="22"/>
                <w:szCs w:val="22"/>
              </w:rPr>
              <w:t>Проведены мероприятия по развитию системы профессионального педагогического мастерства</w:t>
            </w:r>
          </w:p>
        </w:tc>
        <w:tc>
          <w:tcPr>
            <w:tcW w:w="4171" w:type="dxa"/>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ind w:left="113" w:right="96" w:firstLine="0"/>
              <w:jc w:val="left"/>
              <w:rPr>
                <w:sz w:val="22"/>
                <w:szCs w:val="22"/>
              </w:rPr>
            </w:pPr>
            <w:r w:rsidRPr="00D4657C">
              <w:rPr>
                <w:sz w:val="22"/>
                <w:szCs w:val="22"/>
              </w:rPr>
              <w:t xml:space="preserve">Охват педагогических работников, участвующих в мероприятиях, направленных на повышение имиджа педагогической профессии </w:t>
            </w:r>
          </w:p>
          <w:p w:rsidR="008E3BCC" w:rsidRPr="00D4657C" w:rsidRDefault="008E3BCC" w:rsidP="00546C5D">
            <w:pPr>
              <w:suppressAutoHyphens/>
              <w:ind w:left="113" w:right="96" w:firstLine="0"/>
              <w:jc w:val="left"/>
              <w:rPr>
                <w:sz w:val="22"/>
                <w:szCs w:val="22"/>
              </w:rPr>
            </w:pPr>
          </w:p>
          <w:p w:rsidR="008E3BCC" w:rsidRPr="00D4657C" w:rsidRDefault="008E3BCC" w:rsidP="00546C5D">
            <w:pPr>
              <w:suppressAutoHyphens/>
              <w:spacing w:line="230" w:lineRule="auto"/>
              <w:ind w:left="113" w:right="96" w:firstLine="0"/>
              <w:jc w:val="left"/>
              <w:rPr>
                <w:color w:val="000000"/>
                <w:spacing w:val="-2"/>
                <w:sz w:val="22"/>
                <w:szCs w:val="22"/>
              </w:rPr>
            </w:pPr>
          </w:p>
        </w:tc>
      </w:tr>
      <w:tr w:rsidR="008E3BCC" w:rsidRPr="00D4657C" w:rsidTr="00546C5D">
        <w:trPr>
          <w:cantSplit/>
          <w:trHeight w:hRule="exact" w:val="573"/>
          <w:tblHeader/>
          <w:jc w:val="center"/>
        </w:trPr>
        <w:tc>
          <w:tcPr>
            <w:tcW w:w="10214" w:type="dxa"/>
            <w:gridSpan w:val="4"/>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spacing w:line="230" w:lineRule="auto"/>
              <w:ind w:firstLine="0"/>
              <w:jc w:val="center"/>
              <w:rPr>
                <w:color w:val="000000"/>
                <w:spacing w:val="-2"/>
                <w:sz w:val="22"/>
                <w:szCs w:val="22"/>
              </w:rPr>
            </w:pPr>
            <w:r>
              <w:rPr>
                <w:color w:val="000000"/>
                <w:spacing w:val="-2"/>
                <w:sz w:val="22"/>
                <w:szCs w:val="22"/>
              </w:rPr>
              <w:t xml:space="preserve">         </w:t>
            </w:r>
            <w:r w:rsidRPr="00D4657C">
              <w:rPr>
                <w:color w:val="000000"/>
                <w:spacing w:val="-2"/>
                <w:sz w:val="22"/>
                <w:szCs w:val="22"/>
              </w:rPr>
              <w:t>1</w:t>
            </w:r>
            <w:r>
              <w:rPr>
                <w:color w:val="000000"/>
                <w:spacing w:val="-2"/>
                <w:sz w:val="22"/>
                <w:szCs w:val="22"/>
              </w:rPr>
              <w:t>0</w:t>
            </w:r>
            <w:r w:rsidRPr="00D4657C">
              <w:rPr>
                <w:color w:val="000000"/>
                <w:spacing w:val="-2"/>
                <w:sz w:val="22"/>
                <w:szCs w:val="22"/>
              </w:rPr>
              <w:t>. Комплекс процессных мероприятий «</w:t>
            </w:r>
            <w:r w:rsidRPr="00D4657C">
              <w:rPr>
                <w:color w:val="000000"/>
                <w:sz w:val="22"/>
                <w:szCs w:val="22"/>
              </w:rPr>
              <w:t>Проведение социально значимых мероприятий, направленных на укрепление института семьи и семейных ценностей»</w:t>
            </w:r>
          </w:p>
        </w:tc>
      </w:tr>
      <w:tr w:rsidR="008E3BCC" w:rsidRPr="00D4657C" w:rsidTr="00546C5D">
        <w:trPr>
          <w:cantSplit/>
          <w:trHeight w:hRule="exact" w:val="1122"/>
          <w:tblHeader/>
          <w:jc w:val="center"/>
        </w:trPr>
        <w:tc>
          <w:tcPr>
            <w:tcW w:w="606" w:type="dxa"/>
            <w:tcBorders>
              <w:top w:val="single" w:sz="5" w:space="0" w:color="000000"/>
              <w:left w:val="single" w:sz="5" w:space="0" w:color="000000"/>
              <w:bottom w:val="single" w:sz="5" w:space="0" w:color="000000"/>
              <w:right w:val="single" w:sz="5" w:space="0" w:color="000000"/>
            </w:tcBorders>
            <w:vAlign w:val="center"/>
          </w:tcPr>
          <w:p w:rsidR="008E3BCC" w:rsidRPr="00D4657C" w:rsidRDefault="008E3BCC" w:rsidP="00546C5D">
            <w:pPr>
              <w:suppressAutoHyphens/>
              <w:spacing w:line="230" w:lineRule="auto"/>
              <w:ind w:firstLine="0"/>
              <w:jc w:val="center"/>
              <w:rPr>
                <w:color w:val="000000"/>
                <w:spacing w:val="-2"/>
                <w:sz w:val="22"/>
                <w:szCs w:val="22"/>
              </w:rPr>
            </w:pPr>
          </w:p>
        </w:tc>
        <w:tc>
          <w:tcPr>
            <w:tcW w:w="9608" w:type="dxa"/>
            <w:gridSpan w:val="3"/>
            <w:tcBorders>
              <w:top w:val="single" w:sz="5" w:space="0" w:color="000000"/>
              <w:left w:val="single" w:sz="5" w:space="0" w:color="000000"/>
              <w:bottom w:val="single" w:sz="5" w:space="0" w:color="000000"/>
              <w:right w:val="single" w:sz="5" w:space="0" w:color="000000"/>
            </w:tcBorders>
            <w:vAlign w:val="center"/>
          </w:tcPr>
          <w:p w:rsidR="008E3BCC" w:rsidRPr="00C31E90" w:rsidRDefault="008E3BCC" w:rsidP="00546C5D">
            <w:pPr>
              <w:suppressAutoHyphens/>
              <w:spacing w:line="230" w:lineRule="auto"/>
              <w:ind w:left="113" w:right="96" w:firstLine="0"/>
              <w:rPr>
                <w:color w:val="000000"/>
                <w:spacing w:val="-2"/>
                <w:sz w:val="22"/>
                <w:szCs w:val="22"/>
              </w:rPr>
            </w:pPr>
            <w:r w:rsidRPr="00D4657C">
              <w:rPr>
                <w:color w:val="000000"/>
                <w:spacing w:val="-2"/>
                <w:sz w:val="22"/>
                <w:szCs w:val="22"/>
              </w:rPr>
              <w:t>Ответственный за разработку и реализацию комплекса процессных мероприятий</w:t>
            </w:r>
            <w:r>
              <w:rPr>
                <w:color w:val="000000"/>
                <w:spacing w:val="-2"/>
                <w:sz w:val="22"/>
                <w:szCs w:val="22"/>
              </w:rPr>
              <w:t xml:space="preserve"> </w:t>
            </w:r>
            <w:r w:rsidRPr="00250A56">
              <w:rPr>
                <w:spacing w:val="-2"/>
                <w:sz w:val="22"/>
                <w:szCs w:val="22"/>
              </w:rPr>
              <w:t>(должность, фамилия, имя, отчество лица, отвечающего за разработку и реализацию комплекса процессных мероприятий)</w:t>
            </w:r>
            <w:r w:rsidRPr="00D4657C">
              <w:rPr>
                <w:color w:val="000000"/>
                <w:spacing w:val="-2"/>
                <w:sz w:val="22"/>
                <w:szCs w:val="22"/>
              </w:rPr>
              <w:t xml:space="preserve">: </w:t>
            </w:r>
            <w:r>
              <w:rPr>
                <w:color w:val="000000"/>
                <w:spacing w:val="-2"/>
                <w:sz w:val="22"/>
                <w:szCs w:val="22"/>
              </w:rPr>
              <w:t>начальник Управления</w:t>
            </w:r>
            <w:r w:rsidRPr="00D4657C">
              <w:rPr>
                <w:color w:val="000000"/>
                <w:spacing w:val="-2"/>
                <w:sz w:val="22"/>
                <w:szCs w:val="22"/>
              </w:rPr>
              <w:t xml:space="preserve"> по обр</w:t>
            </w:r>
            <w:r>
              <w:rPr>
                <w:color w:val="000000"/>
                <w:spacing w:val="-2"/>
                <w:sz w:val="22"/>
                <w:szCs w:val="22"/>
              </w:rPr>
              <w:t>азованию муниципального образования «Дорогобужский муниципальный округ</w:t>
            </w:r>
            <w:r w:rsidRPr="00D4657C">
              <w:rPr>
                <w:color w:val="000000"/>
                <w:spacing w:val="-2"/>
                <w:sz w:val="22"/>
                <w:szCs w:val="22"/>
              </w:rPr>
              <w:t>»</w:t>
            </w:r>
            <w:r>
              <w:rPr>
                <w:color w:val="000000"/>
                <w:spacing w:val="-2"/>
                <w:sz w:val="22"/>
                <w:szCs w:val="22"/>
              </w:rPr>
              <w:t xml:space="preserve"> Смоленской области </w:t>
            </w:r>
            <w:r w:rsidRPr="00D4657C">
              <w:rPr>
                <w:color w:val="000000"/>
                <w:sz w:val="22"/>
                <w:szCs w:val="22"/>
                <w:lang w:eastAsia="zh-CN"/>
              </w:rPr>
              <w:t>Б</w:t>
            </w:r>
            <w:r>
              <w:rPr>
                <w:color w:val="000000"/>
                <w:sz w:val="22"/>
                <w:szCs w:val="22"/>
                <w:lang w:eastAsia="zh-CN"/>
              </w:rPr>
              <w:t>алакирева Н.С.</w:t>
            </w:r>
          </w:p>
        </w:tc>
      </w:tr>
      <w:tr w:rsidR="008E3BCC" w:rsidRPr="00D4657C" w:rsidTr="00546C5D">
        <w:trPr>
          <w:cantSplit/>
          <w:trHeight w:val="2122"/>
          <w:tblHeader/>
          <w:jc w:val="center"/>
        </w:trPr>
        <w:tc>
          <w:tcPr>
            <w:tcW w:w="606" w:type="dxa"/>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spacing w:line="230" w:lineRule="auto"/>
              <w:ind w:firstLine="0"/>
              <w:jc w:val="center"/>
              <w:rPr>
                <w:color w:val="000000"/>
                <w:spacing w:val="-2"/>
                <w:sz w:val="22"/>
                <w:szCs w:val="22"/>
              </w:rPr>
            </w:pPr>
            <w:r w:rsidRPr="00D4657C">
              <w:rPr>
                <w:color w:val="000000"/>
                <w:spacing w:val="-2"/>
                <w:sz w:val="22"/>
                <w:szCs w:val="22"/>
              </w:rPr>
              <w:t>1</w:t>
            </w:r>
            <w:r>
              <w:rPr>
                <w:color w:val="000000"/>
                <w:spacing w:val="-2"/>
                <w:sz w:val="22"/>
                <w:szCs w:val="22"/>
              </w:rPr>
              <w:t>0</w:t>
            </w:r>
            <w:r w:rsidRPr="00D4657C">
              <w:rPr>
                <w:color w:val="000000"/>
                <w:spacing w:val="-2"/>
                <w:sz w:val="22"/>
                <w:szCs w:val="22"/>
              </w:rPr>
              <w:t>.1</w:t>
            </w:r>
          </w:p>
        </w:tc>
        <w:tc>
          <w:tcPr>
            <w:tcW w:w="2567" w:type="dxa"/>
            <w:tcBorders>
              <w:top w:val="single" w:sz="5" w:space="0" w:color="000000"/>
              <w:left w:val="single" w:sz="5" w:space="0" w:color="000000"/>
              <w:bottom w:val="single" w:sz="5" w:space="0" w:color="000000"/>
              <w:right w:val="single" w:sz="5" w:space="0" w:color="000000"/>
            </w:tcBorders>
            <w:tcMar>
              <w:left w:w="72" w:type="dxa"/>
            </w:tcMar>
          </w:tcPr>
          <w:p w:rsidR="008E3BCC" w:rsidRPr="00D4657C" w:rsidRDefault="008E3BCC" w:rsidP="00546C5D">
            <w:pPr>
              <w:suppressAutoHyphens/>
              <w:spacing w:line="230" w:lineRule="auto"/>
              <w:ind w:left="113" w:right="96" w:firstLine="0"/>
              <w:jc w:val="left"/>
              <w:rPr>
                <w:color w:val="000000"/>
                <w:spacing w:val="-2"/>
                <w:sz w:val="22"/>
                <w:szCs w:val="22"/>
              </w:rPr>
            </w:pPr>
            <w:r w:rsidRPr="00D4657C">
              <w:rPr>
                <w:color w:val="000000"/>
                <w:sz w:val="22"/>
                <w:szCs w:val="22"/>
              </w:rPr>
              <w:t>Проведение районных семейных и детских праздников и обеспечение участия в областных мероприятиях, в том числе для детей-сирот и замещающих родителей</w:t>
            </w:r>
          </w:p>
        </w:tc>
        <w:tc>
          <w:tcPr>
            <w:tcW w:w="2870" w:type="dxa"/>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spacing w:line="230" w:lineRule="auto"/>
              <w:ind w:left="113" w:right="96" w:firstLine="0"/>
              <w:jc w:val="left"/>
              <w:rPr>
                <w:color w:val="000000"/>
                <w:spacing w:val="-2"/>
                <w:sz w:val="22"/>
                <w:szCs w:val="22"/>
              </w:rPr>
            </w:pPr>
            <w:r w:rsidRPr="00D4657C">
              <w:rPr>
                <w:color w:val="000000"/>
                <w:spacing w:val="-2"/>
                <w:sz w:val="22"/>
                <w:szCs w:val="22"/>
              </w:rPr>
              <w:t>Обеспечено развитие эффективных форм работы с семьями</w:t>
            </w:r>
          </w:p>
        </w:tc>
        <w:tc>
          <w:tcPr>
            <w:tcW w:w="4171" w:type="dxa"/>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ind w:left="113" w:right="96" w:firstLine="0"/>
              <w:jc w:val="left"/>
              <w:rPr>
                <w:sz w:val="22"/>
                <w:szCs w:val="22"/>
              </w:rPr>
            </w:pPr>
            <w:r w:rsidRPr="00D4657C">
              <w:rPr>
                <w:sz w:val="22"/>
                <w:szCs w:val="22"/>
              </w:rPr>
              <w:t>Охват семей с детьми в возрасте от 3 до 17 лет участием в мероприятиях, направленных на укрепление  института семьи и семейных ценностей</w:t>
            </w:r>
          </w:p>
        </w:tc>
      </w:tr>
      <w:tr w:rsidR="008E3BCC" w:rsidRPr="00D4657C" w:rsidTr="00546C5D">
        <w:trPr>
          <w:cantSplit/>
          <w:trHeight w:hRule="exact" w:val="619"/>
          <w:tblHeader/>
          <w:jc w:val="center"/>
        </w:trPr>
        <w:tc>
          <w:tcPr>
            <w:tcW w:w="10214" w:type="dxa"/>
            <w:gridSpan w:val="4"/>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spacing w:line="230" w:lineRule="auto"/>
              <w:ind w:firstLine="0"/>
              <w:jc w:val="center"/>
              <w:rPr>
                <w:color w:val="000000"/>
                <w:spacing w:val="-2"/>
                <w:sz w:val="22"/>
                <w:szCs w:val="22"/>
              </w:rPr>
            </w:pPr>
            <w:r w:rsidRPr="00D4657C">
              <w:rPr>
                <w:color w:val="000000"/>
                <w:spacing w:val="-2"/>
                <w:sz w:val="22"/>
                <w:szCs w:val="22"/>
              </w:rPr>
              <w:t>1</w:t>
            </w:r>
            <w:r>
              <w:rPr>
                <w:color w:val="000000"/>
                <w:spacing w:val="-2"/>
                <w:sz w:val="22"/>
                <w:szCs w:val="22"/>
              </w:rPr>
              <w:t>1</w:t>
            </w:r>
            <w:r w:rsidRPr="00D4657C">
              <w:rPr>
                <w:color w:val="000000"/>
                <w:spacing w:val="-2"/>
                <w:sz w:val="22"/>
                <w:szCs w:val="22"/>
              </w:rPr>
              <w:t>. Комплекс процессных мероприятий</w:t>
            </w:r>
            <w:r w:rsidRPr="00D4657C">
              <w:rPr>
                <w:color w:val="000000"/>
                <w:sz w:val="22"/>
                <w:szCs w:val="22"/>
              </w:rPr>
              <w:t xml:space="preserve"> «Работа по семейному  жизнеустройству, защите жилищных и имущественных прав детей – сирот,  детей, оставшихся без попечения родителей, и лиц из их числа»</w:t>
            </w:r>
          </w:p>
        </w:tc>
      </w:tr>
      <w:tr w:rsidR="008E3BCC" w:rsidRPr="00D4657C" w:rsidTr="00546C5D">
        <w:trPr>
          <w:cantSplit/>
          <w:trHeight w:hRule="exact" w:val="1266"/>
          <w:tblHeader/>
          <w:jc w:val="center"/>
        </w:trPr>
        <w:tc>
          <w:tcPr>
            <w:tcW w:w="606" w:type="dxa"/>
            <w:tcBorders>
              <w:top w:val="single" w:sz="5" w:space="0" w:color="000000"/>
              <w:left w:val="single" w:sz="5" w:space="0" w:color="000000"/>
              <w:bottom w:val="single" w:sz="5" w:space="0" w:color="000000"/>
              <w:right w:val="single" w:sz="5" w:space="0" w:color="000000"/>
            </w:tcBorders>
            <w:vAlign w:val="center"/>
          </w:tcPr>
          <w:p w:rsidR="008E3BCC" w:rsidRPr="00D4657C" w:rsidRDefault="008E3BCC" w:rsidP="00546C5D">
            <w:pPr>
              <w:suppressAutoHyphens/>
              <w:spacing w:line="230" w:lineRule="auto"/>
              <w:ind w:firstLine="0"/>
              <w:jc w:val="left"/>
              <w:rPr>
                <w:color w:val="000000"/>
                <w:spacing w:val="-2"/>
                <w:sz w:val="22"/>
                <w:szCs w:val="22"/>
              </w:rPr>
            </w:pPr>
          </w:p>
        </w:tc>
        <w:tc>
          <w:tcPr>
            <w:tcW w:w="9608" w:type="dxa"/>
            <w:gridSpan w:val="3"/>
            <w:tcBorders>
              <w:top w:val="single" w:sz="5" w:space="0" w:color="000000"/>
              <w:left w:val="single" w:sz="5" w:space="0" w:color="000000"/>
              <w:bottom w:val="single" w:sz="5" w:space="0" w:color="000000"/>
              <w:right w:val="single" w:sz="5" w:space="0" w:color="000000"/>
            </w:tcBorders>
            <w:vAlign w:val="center"/>
          </w:tcPr>
          <w:p w:rsidR="008E3BCC" w:rsidRPr="00EC2013" w:rsidRDefault="008E3BCC" w:rsidP="00546C5D">
            <w:pPr>
              <w:suppressAutoHyphens/>
              <w:spacing w:line="230" w:lineRule="auto"/>
              <w:ind w:left="113" w:right="96" w:firstLine="0"/>
              <w:rPr>
                <w:color w:val="000000"/>
                <w:spacing w:val="-2"/>
                <w:sz w:val="22"/>
                <w:szCs w:val="22"/>
              </w:rPr>
            </w:pPr>
            <w:r w:rsidRPr="00D4657C">
              <w:rPr>
                <w:color w:val="000000"/>
                <w:spacing w:val="-2"/>
                <w:sz w:val="22"/>
                <w:szCs w:val="22"/>
              </w:rPr>
              <w:t>Ответственный за разработку и реализацию комплекса процессных мероприятий</w:t>
            </w:r>
            <w:r>
              <w:rPr>
                <w:color w:val="000000"/>
                <w:spacing w:val="-2"/>
                <w:sz w:val="22"/>
                <w:szCs w:val="22"/>
              </w:rPr>
              <w:t xml:space="preserve"> </w:t>
            </w:r>
            <w:r w:rsidRPr="00250A56">
              <w:rPr>
                <w:spacing w:val="-2"/>
                <w:sz w:val="22"/>
                <w:szCs w:val="22"/>
              </w:rPr>
              <w:t>(должность, фамилия, имя, отчество лица, отвечающего за разработку и реализацию комплекса процессных мероприятий)</w:t>
            </w:r>
            <w:r w:rsidRPr="00D4657C">
              <w:rPr>
                <w:color w:val="000000"/>
                <w:spacing w:val="-2"/>
                <w:sz w:val="22"/>
                <w:szCs w:val="22"/>
              </w:rPr>
              <w:t xml:space="preserve">: </w:t>
            </w:r>
            <w:r>
              <w:rPr>
                <w:color w:val="000000"/>
                <w:spacing w:val="-2"/>
                <w:sz w:val="22"/>
                <w:szCs w:val="22"/>
              </w:rPr>
              <w:t>начальник Управления</w:t>
            </w:r>
            <w:r w:rsidRPr="00D4657C">
              <w:rPr>
                <w:color w:val="000000"/>
                <w:spacing w:val="-2"/>
                <w:sz w:val="22"/>
                <w:szCs w:val="22"/>
              </w:rPr>
              <w:t xml:space="preserve"> по обр</w:t>
            </w:r>
            <w:r>
              <w:rPr>
                <w:color w:val="000000"/>
                <w:spacing w:val="-2"/>
                <w:sz w:val="22"/>
                <w:szCs w:val="22"/>
              </w:rPr>
              <w:t>азованию муниципального образования «Дорогобужский муниципальный округ</w:t>
            </w:r>
            <w:r w:rsidRPr="00D4657C">
              <w:rPr>
                <w:color w:val="000000"/>
                <w:spacing w:val="-2"/>
                <w:sz w:val="22"/>
                <w:szCs w:val="22"/>
              </w:rPr>
              <w:t>»</w:t>
            </w:r>
            <w:r>
              <w:rPr>
                <w:color w:val="000000"/>
                <w:spacing w:val="-2"/>
                <w:sz w:val="22"/>
                <w:szCs w:val="22"/>
              </w:rPr>
              <w:t xml:space="preserve"> Смоленской области </w:t>
            </w:r>
            <w:r w:rsidRPr="00D4657C">
              <w:rPr>
                <w:color w:val="000000"/>
                <w:sz w:val="22"/>
                <w:szCs w:val="22"/>
                <w:lang w:eastAsia="zh-CN"/>
              </w:rPr>
              <w:t>Б</w:t>
            </w:r>
            <w:r>
              <w:rPr>
                <w:color w:val="000000"/>
                <w:sz w:val="22"/>
                <w:szCs w:val="22"/>
                <w:lang w:eastAsia="zh-CN"/>
              </w:rPr>
              <w:t>алакирева Н.С.</w:t>
            </w:r>
          </w:p>
        </w:tc>
      </w:tr>
      <w:tr w:rsidR="008E3BCC" w:rsidRPr="00D4657C" w:rsidTr="00546C5D">
        <w:trPr>
          <w:cantSplit/>
          <w:trHeight w:val="2956"/>
          <w:tblHeader/>
          <w:jc w:val="center"/>
        </w:trPr>
        <w:tc>
          <w:tcPr>
            <w:tcW w:w="606" w:type="dxa"/>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spacing w:line="230" w:lineRule="auto"/>
              <w:ind w:firstLine="0"/>
              <w:jc w:val="center"/>
              <w:rPr>
                <w:color w:val="000000"/>
                <w:spacing w:val="-2"/>
                <w:sz w:val="22"/>
                <w:szCs w:val="22"/>
              </w:rPr>
            </w:pPr>
            <w:r w:rsidRPr="00D4657C">
              <w:rPr>
                <w:color w:val="000000"/>
                <w:spacing w:val="-2"/>
                <w:sz w:val="22"/>
                <w:szCs w:val="22"/>
              </w:rPr>
              <w:lastRenderedPageBreak/>
              <w:t>1</w:t>
            </w:r>
            <w:r>
              <w:rPr>
                <w:color w:val="000000"/>
                <w:spacing w:val="-2"/>
                <w:sz w:val="22"/>
                <w:szCs w:val="22"/>
              </w:rPr>
              <w:t>1</w:t>
            </w:r>
            <w:r w:rsidRPr="00D4657C">
              <w:rPr>
                <w:color w:val="000000"/>
                <w:spacing w:val="-2"/>
                <w:sz w:val="22"/>
                <w:szCs w:val="22"/>
              </w:rPr>
              <w:t>.1</w:t>
            </w:r>
          </w:p>
        </w:tc>
        <w:tc>
          <w:tcPr>
            <w:tcW w:w="2567" w:type="dxa"/>
            <w:tcBorders>
              <w:top w:val="single" w:sz="5" w:space="0" w:color="000000"/>
              <w:left w:val="single" w:sz="5" w:space="0" w:color="000000"/>
              <w:bottom w:val="single" w:sz="5" w:space="0" w:color="000000"/>
              <w:right w:val="single" w:sz="5" w:space="0" w:color="000000"/>
            </w:tcBorders>
            <w:tcMar>
              <w:left w:w="72" w:type="dxa"/>
            </w:tcMar>
            <w:vAlign w:val="center"/>
          </w:tcPr>
          <w:p w:rsidR="008E3BCC" w:rsidRPr="00D4657C" w:rsidRDefault="008E3BCC" w:rsidP="00546C5D">
            <w:pPr>
              <w:suppressAutoHyphens/>
              <w:ind w:left="113" w:right="96" w:firstLine="0"/>
              <w:jc w:val="left"/>
              <w:rPr>
                <w:sz w:val="22"/>
                <w:szCs w:val="22"/>
              </w:rPr>
            </w:pPr>
            <w:r w:rsidRPr="00D4657C">
              <w:rPr>
                <w:sz w:val="22"/>
                <w:szCs w:val="22"/>
              </w:rPr>
              <w:t>Информационно-просветительская работа по семейному устройству детей - сирот  и детей, оставшихся без попечения родителей,  сопровождение замещающих семей</w:t>
            </w:r>
          </w:p>
          <w:p w:rsidR="008E3BCC" w:rsidRPr="00D4657C" w:rsidRDefault="008E3BCC" w:rsidP="00546C5D">
            <w:pPr>
              <w:suppressAutoHyphens/>
              <w:spacing w:line="230" w:lineRule="auto"/>
              <w:ind w:left="113" w:right="96" w:firstLine="0"/>
              <w:jc w:val="left"/>
              <w:rPr>
                <w:color w:val="000000"/>
                <w:spacing w:val="-2"/>
                <w:sz w:val="22"/>
                <w:szCs w:val="22"/>
              </w:rPr>
            </w:pPr>
          </w:p>
        </w:tc>
        <w:tc>
          <w:tcPr>
            <w:tcW w:w="2870" w:type="dxa"/>
            <w:tcBorders>
              <w:top w:val="single" w:sz="5" w:space="0" w:color="000000"/>
              <w:left w:val="single" w:sz="5" w:space="0" w:color="000000"/>
              <w:bottom w:val="single" w:sz="5" w:space="0" w:color="000000"/>
              <w:right w:val="single" w:sz="5" w:space="0" w:color="000000"/>
            </w:tcBorders>
            <w:vAlign w:val="center"/>
          </w:tcPr>
          <w:p w:rsidR="008E3BCC" w:rsidRPr="00D4657C" w:rsidRDefault="008E3BCC" w:rsidP="00546C5D">
            <w:pPr>
              <w:suppressAutoHyphens/>
              <w:ind w:left="113" w:right="96" w:firstLine="0"/>
              <w:jc w:val="left"/>
              <w:rPr>
                <w:sz w:val="22"/>
                <w:szCs w:val="22"/>
              </w:rPr>
            </w:pPr>
            <w:r w:rsidRPr="00D4657C">
              <w:rPr>
                <w:color w:val="000000"/>
                <w:spacing w:val="-2"/>
                <w:sz w:val="22"/>
                <w:szCs w:val="22"/>
              </w:rPr>
              <w:t xml:space="preserve">Организована работа </w:t>
            </w:r>
            <w:r w:rsidRPr="00D4657C">
              <w:rPr>
                <w:sz w:val="22"/>
                <w:szCs w:val="22"/>
              </w:rPr>
              <w:t>по семейному устройству детей - сирот  и детей, оставшихся без попечения родителей,  сопровождение замещающих семей, защите жилищных  и имущественных прав детей-сирот, детей, оставшихся без попечения родителей, лиц из их числа</w:t>
            </w:r>
          </w:p>
        </w:tc>
        <w:tc>
          <w:tcPr>
            <w:tcW w:w="4171" w:type="dxa"/>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ind w:left="113" w:right="96" w:firstLine="0"/>
              <w:jc w:val="left"/>
              <w:rPr>
                <w:sz w:val="22"/>
                <w:szCs w:val="22"/>
              </w:rPr>
            </w:pPr>
            <w:r w:rsidRPr="00D4657C">
              <w:rPr>
                <w:sz w:val="22"/>
                <w:szCs w:val="22"/>
              </w:rPr>
              <w:t>Численность детей-сирот и детей, оставшихся без попечения родителей, устраиваемых на воспитание в замещающие семьи</w:t>
            </w:r>
          </w:p>
          <w:p w:rsidR="008E3BCC" w:rsidRPr="00D4657C" w:rsidRDefault="008E3BCC" w:rsidP="00546C5D">
            <w:pPr>
              <w:suppressAutoHyphens/>
              <w:spacing w:line="230" w:lineRule="auto"/>
              <w:ind w:left="113" w:right="96" w:firstLine="0"/>
              <w:jc w:val="center"/>
              <w:rPr>
                <w:color w:val="000000"/>
                <w:spacing w:val="-2"/>
                <w:sz w:val="22"/>
                <w:szCs w:val="22"/>
              </w:rPr>
            </w:pPr>
          </w:p>
        </w:tc>
      </w:tr>
      <w:tr w:rsidR="008E3BCC" w:rsidRPr="00D4657C" w:rsidTr="00546C5D">
        <w:trPr>
          <w:cantSplit/>
          <w:trHeight w:val="657"/>
          <w:tblHeader/>
          <w:jc w:val="center"/>
        </w:trPr>
        <w:tc>
          <w:tcPr>
            <w:tcW w:w="10214" w:type="dxa"/>
            <w:gridSpan w:val="4"/>
            <w:tcBorders>
              <w:top w:val="single" w:sz="5" w:space="0" w:color="000000"/>
              <w:left w:val="single" w:sz="5" w:space="0" w:color="000000"/>
              <w:bottom w:val="single" w:sz="5" w:space="0" w:color="000000"/>
              <w:right w:val="single" w:sz="5" w:space="0" w:color="000000"/>
            </w:tcBorders>
          </w:tcPr>
          <w:p w:rsidR="008E3BCC" w:rsidRDefault="008E3BCC" w:rsidP="00546C5D">
            <w:pPr>
              <w:suppressAutoHyphens/>
              <w:spacing w:line="230" w:lineRule="auto"/>
              <w:ind w:firstLine="0"/>
              <w:jc w:val="center"/>
              <w:rPr>
                <w:color w:val="000000"/>
                <w:spacing w:val="-2"/>
                <w:sz w:val="22"/>
                <w:szCs w:val="22"/>
              </w:rPr>
            </w:pPr>
          </w:p>
          <w:p w:rsidR="008E3BCC" w:rsidRPr="00D4657C" w:rsidRDefault="008E3BCC" w:rsidP="00546C5D">
            <w:pPr>
              <w:suppressAutoHyphens/>
              <w:spacing w:line="230" w:lineRule="auto"/>
              <w:ind w:firstLine="0"/>
              <w:jc w:val="center"/>
              <w:rPr>
                <w:color w:val="000000"/>
                <w:spacing w:val="-2"/>
                <w:sz w:val="22"/>
                <w:szCs w:val="22"/>
              </w:rPr>
            </w:pPr>
            <w:r w:rsidRPr="00D4657C">
              <w:rPr>
                <w:color w:val="000000"/>
                <w:spacing w:val="-2"/>
                <w:sz w:val="22"/>
                <w:szCs w:val="22"/>
              </w:rPr>
              <w:t>1</w:t>
            </w:r>
            <w:r>
              <w:rPr>
                <w:color w:val="000000"/>
                <w:spacing w:val="-2"/>
                <w:sz w:val="22"/>
                <w:szCs w:val="22"/>
              </w:rPr>
              <w:t>2</w:t>
            </w:r>
            <w:r w:rsidRPr="00D4657C">
              <w:rPr>
                <w:color w:val="000000"/>
                <w:spacing w:val="-2"/>
                <w:sz w:val="22"/>
                <w:szCs w:val="22"/>
              </w:rPr>
              <w:t>. Комплекс процессных мероприятий</w:t>
            </w:r>
          </w:p>
          <w:p w:rsidR="008E3BCC" w:rsidRPr="00D4657C" w:rsidRDefault="008E3BCC" w:rsidP="00546C5D">
            <w:pPr>
              <w:suppressAutoHyphens/>
              <w:spacing w:line="230" w:lineRule="auto"/>
              <w:ind w:left="113" w:right="96" w:firstLine="0"/>
              <w:jc w:val="center"/>
              <w:rPr>
                <w:color w:val="000000"/>
                <w:spacing w:val="-2"/>
                <w:sz w:val="22"/>
                <w:szCs w:val="22"/>
              </w:rPr>
            </w:pPr>
            <w:r w:rsidRPr="00D4657C">
              <w:rPr>
                <w:color w:val="000000"/>
                <w:spacing w:val="-2"/>
                <w:sz w:val="22"/>
                <w:szCs w:val="22"/>
              </w:rPr>
              <w:t xml:space="preserve"> </w:t>
            </w:r>
            <w:r w:rsidRPr="00D4657C">
              <w:rPr>
                <w:color w:val="000000"/>
                <w:sz w:val="22"/>
                <w:szCs w:val="22"/>
              </w:rPr>
              <w:t>«Питание учащихся общеобразовательных учреждений»</w:t>
            </w:r>
          </w:p>
        </w:tc>
      </w:tr>
      <w:tr w:rsidR="008E3BCC" w:rsidRPr="00D4657C" w:rsidTr="00546C5D">
        <w:trPr>
          <w:cantSplit/>
          <w:trHeight w:val="1195"/>
          <w:tblHeader/>
          <w:jc w:val="center"/>
        </w:trPr>
        <w:tc>
          <w:tcPr>
            <w:tcW w:w="606" w:type="dxa"/>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spacing w:line="230" w:lineRule="auto"/>
              <w:ind w:firstLine="0"/>
              <w:jc w:val="center"/>
              <w:rPr>
                <w:color w:val="000000"/>
                <w:spacing w:val="-2"/>
                <w:sz w:val="22"/>
                <w:szCs w:val="22"/>
              </w:rPr>
            </w:pPr>
          </w:p>
        </w:tc>
        <w:tc>
          <w:tcPr>
            <w:tcW w:w="9608" w:type="dxa"/>
            <w:gridSpan w:val="3"/>
            <w:tcBorders>
              <w:top w:val="single" w:sz="5" w:space="0" w:color="000000"/>
              <w:left w:val="single" w:sz="5" w:space="0" w:color="000000"/>
              <w:bottom w:val="single" w:sz="5" w:space="0" w:color="000000"/>
              <w:right w:val="single" w:sz="5" w:space="0" w:color="000000"/>
            </w:tcBorders>
            <w:tcMar>
              <w:left w:w="72" w:type="dxa"/>
            </w:tcMar>
            <w:vAlign w:val="center"/>
          </w:tcPr>
          <w:p w:rsidR="008E3BCC" w:rsidRPr="00EC2013" w:rsidRDefault="008E3BCC" w:rsidP="00546C5D">
            <w:pPr>
              <w:suppressAutoHyphens/>
              <w:spacing w:line="230" w:lineRule="auto"/>
              <w:ind w:left="113" w:right="96" w:firstLine="0"/>
              <w:rPr>
                <w:color w:val="000000"/>
                <w:spacing w:val="-2"/>
                <w:sz w:val="22"/>
                <w:szCs w:val="22"/>
              </w:rPr>
            </w:pPr>
            <w:r w:rsidRPr="00D4657C">
              <w:rPr>
                <w:color w:val="000000"/>
                <w:spacing w:val="-2"/>
                <w:sz w:val="22"/>
                <w:szCs w:val="22"/>
              </w:rPr>
              <w:t>Ответственный за разработку и реализацию комплекса процессных мероприятий</w:t>
            </w:r>
            <w:r>
              <w:rPr>
                <w:color w:val="000000"/>
                <w:spacing w:val="-2"/>
                <w:sz w:val="22"/>
                <w:szCs w:val="22"/>
              </w:rPr>
              <w:t xml:space="preserve"> </w:t>
            </w:r>
            <w:r w:rsidRPr="00250A56">
              <w:rPr>
                <w:spacing w:val="-2"/>
                <w:sz w:val="22"/>
                <w:szCs w:val="22"/>
              </w:rPr>
              <w:t>(должность, фамилия, имя, отчество лица, отвечающего за разработку и реализацию комплекса процессных мероприятий)</w:t>
            </w:r>
            <w:r w:rsidRPr="00D4657C">
              <w:rPr>
                <w:color w:val="000000"/>
                <w:spacing w:val="-2"/>
                <w:sz w:val="22"/>
                <w:szCs w:val="22"/>
              </w:rPr>
              <w:t xml:space="preserve">: </w:t>
            </w:r>
            <w:r>
              <w:rPr>
                <w:color w:val="000000"/>
                <w:spacing w:val="-2"/>
                <w:sz w:val="22"/>
                <w:szCs w:val="22"/>
              </w:rPr>
              <w:t>начальник Управления</w:t>
            </w:r>
            <w:r w:rsidRPr="00D4657C">
              <w:rPr>
                <w:color w:val="000000"/>
                <w:spacing w:val="-2"/>
                <w:sz w:val="22"/>
                <w:szCs w:val="22"/>
              </w:rPr>
              <w:t xml:space="preserve"> по обр</w:t>
            </w:r>
            <w:r>
              <w:rPr>
                <w:color w:val="000000"/>
                <w:spacing w:val="-2"/>
                <w:sz w:val="22"/>
                <w:szCs w:val="22"/>
              </w:rPr>
              <w:t>азованию муниципального образования «Дорогобужский муниципальный округ</w:t>
            </w:r>
            <w:r w:rsidRPr="00D4657C">
              <w:rPr>
                <w:color w:val="000000"/>
                <w:spacing w:val="-2"/>
                <w:sz w:val="22"/>
                <w:szCs w:val="22"/>
              </w:rPr>
              <w:t>»</w:t>
            </w:r>
            <w:r>
              <w:rPr>
                <w:color w:val="000000"/>
                <w:spacing w:val="-2"/>
                <w:sz w:val="22"/>
                <w:szCs w:val="22"/>
              </w:rPr>
              <w:t xml:space="preserve"> Смоленской области </w:t>
            </w:r>
            <w:r w:rsidRPr="00D4657C">
              <w:rPr>
                <w:color w:val="000000"/>
                <w:sz w:val="22"/>
                <w:szCs w:val="22"/>
                <w:lang w:eastAsia="zh-CN"/>
              </w:rPr>
              <w:t>Б</w:t>
            </w:r>
            <w:r>
              <w:rPr>
                <w:color w:val="000000"/>
                <w:sz w:val="22"/>
                <w:szCs w:val="22"/>
                <w:lang w:eastAsia="zh-CN"/>
              </w:rPr>
              <w:t>алакирева Н.С.</w:t>
            </w:r>
          </w:p>
        </w:tc>
      </w:tr>
      <w:tr w:rsidR="008E3BCC" w:rsidRPr="00D4657C" w:rsidTr="00546C5D">
        <w:trPr>
          <w:cantSplit/>
          <w:trHeight w:val="1341"/>
          <w:tblHeader/>
          <w:jc w:val="center"/>
        </w:trPr>
        <w:tc>
          <w:tcPr>
            <w:tcW w:w="606" w:type="dxa"/>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spacing w:line="230" w:lineRule="auto"/>
              <w:ind w:firstLine="0"/>
              <w:jc w:val="center"/>
              <w:rPr>
                <w:color w:val="000000"/>
                <w:spacing w:val="-2"/>
                <w:sz w:val="22"/>
                <w:szCs w:val="22"/>
              </w:rPr>
            </w:pPr>
            <w:r w:rsidRPr="00D4657C">
              <w:rPr>
                <w:color w:val="000000"/>
                <w:spacing w:val="-2"/>
                <w:sz w:val="22"/>
                <w:szCs w:val="22"/>
              </w:rPr>
              <w:t>1</w:t>
            </w:r>
            <w:r>
              <w:rPr>
                <w:color w:val="000000"/>
                <w:spacing w:val="-2"/>
                <w:sz w:val="22"/>
                <w:szCs w:val="22"/>
              </w:rPr>
              <w:t>2</w:t>
            </w:r>
            <w:r w:rsidRPr="00D4657C">
              <w:rPr>
                <w:color w:val="000000"/>
                <w:spacing w:val="-2"/>
                <w:sz w:val="22"/>
                <w:szCs w:val="22"/>
              </w:rPr>
              <w:t>.1</w:t>
            </w:r>
          </w:p>
        </w:tc>
        <w:tc>
          <w:tcPr>
            <w:tcW w:w="2567" w:type="dxa"/>
            <w:tcBorders>
              <w:top w:val="single" w:sz="5" w:space="0" w:color="000000"/>
              <w:left w:val="single" w:sz="5" w:space="0" w:color="000000"/>
              <w:bottom w:val="single" w:sz="5" w:space="0" w:color="000000"/>
              <w:right w:val="single" w:sz="5" w:space="0" w:color="000000"/>
            </w:tcBorders>
            <w:tcMar>
              <w:left w:w="72" w:type="dxa"/>
            </w:tcMar>
          </w:tcPr>
          <w:p w:rsidR="008E3BCC" w:rsidRPr="00D4657C" w:rsidRDefault="008E3BCC" w:rsidP="00546C5D">
            <w:pPr>
              <w:suppressAutoHyphens/>
              <w:spacing w:line="230" w:lineRule="auto"/>
              <w:ind w:left="113" w:right="96" w:firstLine="0"/>
              <w:jc w:val="left"/>
              <w:rPr>
                <w:color w:val="000000"/>
                <w:spacing w:val="-2"/>
                <w:sz w:val="22"/>
                <w:szCs w:val="22"/>
              </w:rPr>
            </w:pPr>
            <w:r w:rsidRPr="00D4657C">
              <w:rPr>
                <w:color w:val="000000"/>
                <w:sz w:val="22"/>
                <w:szCs w:val="22"/>
              </w:rPr>
              <w:t>Предоставление питания учащимся общеобразовательных учреждений</w:t>
            </w:r>
          </w:p>
        </w:tc>
        <w:tc>
          <w:tcPr>
            <w:tcW w:w="2870" w:type="dxa"/>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spacing w:line="230" w:lineRule="auto"/>
              <w:ind w:left="113" w:right="96" w:firstLine="0"/>
              <w:jc w:val="left"/>
              <w:rPr>
                <w:color w:val="000000"/>
                <w:spacing w:val="-2"/>
                <w:sz w:val="22"/>
                <w:szCs w:val="22"/>
              </w:rPr>
            </w:pPr>
            <w:r w:rsidRPr="00D4657C">
              <w:rPr>
                <w:color w:val="000000"/>
                <w:spacing w:val="-2"/>
                <w:sz w:val="22"/>
                <w:szCs w:val="22"/>
              </w:rPr>
              <w:t>Созданы условия по предоставлению питания учащимся общеобразовательных учреждений</w:t>
            </w:r>
          </w:p>
        </w:tc>
        <w:tc>
          <w:tcPr>
            <w:tcW w:w="4171" w:type="dxa"/>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ind w:left="113" w:right="96" w:firstLine="0"/>
              <w:rPr>
                <w:sz w:val="22"/>
                <w:szCs w:val="22"/>
              </w:rPr>
            </w:pPr>
            <w:r w:rsidRPr="00D4657C">
              <w:rPr>
                <w:sz w:val="22"/>
                <w:szCs w:val="22"/>
              </w:rPr>
              <w:t xml:space="preserve">Организация питания учащихся общеобразовательных учреждений </w:t>
            </w:r>
          </w:p>
          <w:p w:rsidR="008E3BCC" w:rsidRPr="00D4657C" w:rsidRDefault="008E3BCC" w:rsidP="00546C5D">
            <w:pPr>
              <w:suppressAutoHyphens/>
              <w:ind w:left="113" w:right="96" w:firstLine="0"/>
              <w:rPr>
                <w:sz w:val="22"/>
                <w:szCs w:val="22"/>
              </w:rPr>
            </w:pPr>
            <w:r w:rsidRPr="00D4657C">
              <w:rPr>
                <w:sz w:val="22"/>
                <w:szCs w:val="22"/>
              </w:rPr>
              <w:t xml:space="preserve"> </w:t>
            </w:r>
          </w:p>
        </w:tc>
      </w:tr>
      <w:tr w:rsidR="008E3BCC" w:rsidRPr="00D4657C" w:rsidTr="00546C5D">
        <w:trPr>
          <w:cantSplit/>
          <w:trHeight w:val="605"/>
          <w:tblHeader/>
          <w:jc w:val="center"/>
        </w:trPr>
        <w:tc>
          <w:tcPr>
            <w:tcW w:w="10214" w:type="dxa"/>
            <w:gridSpan w:val="4"/>
            <w:tcBorders>
              <w:top w:val="single" w:sz="5" w:space="0" w:color="000000"/>
              <w:left w:val="single" w:sz="5" w:space="0" w:color="000000"/>
              <w:bottom w:val="single" w:sz="5" w:space="0" w:color="000000"/>
              <w:right w:val="single" w:sz="5" w:space="0" w:color="000000"/>
            </w:tcBorders>
          </w:tcPr>
          <w:p w:rsidR="008E3BCC" w:rsidRDefault="008E3BCC" w:rsidP="00546C5D">
            <w:pPr>
              <w:suppressAutoHyphens/>
              <w:spacing w:line="230" w:lineRule="auto"/>
              <w:ind w:firstLine="0"/>
              <w:jc w:val="center"/>
              <w:rPr>
                <w:color w:val="000000"/>
                <w:spacing w:val="-2"/>
                <w:sz w:val="22"/>
                <w:szCs w:val="22"/>
              </w:rPr>
            </w:pPr>
          </w:p>
          <w:p w:rsidR="008E3BCC" w:rsidRPr="00D4657C" w:rsidRDefault="008E3BCC" w:rsidP="00546C5D">
            <w:pPr>
              <w:suppressAutoHyphens/>
              <w:spacing w:line="230" w:lineRule="auto"/>
              <w:ind w:firstLine="0"/>
              <w:jc w:val="center"/>
              <w:rPr>
                <w:color w:val="000000"/>
                <w:sz w:val="22"/>
                <w:szCs w:val="22"/>
              </w:rPr>
            </w:pPr>
            <w:r w:rsidRPr="00D4657C">
              <w:rPr>
                <w:color w:val="000000"/>
                <w:spacing w:val="-2"/>
                <w:sz w:val="22"/>
                <w:szCs w:val="22"/>
              </w:rPr>
              <w:t>1</w:t>
            </w:r>
            <w:r>
              <w:rPr>
                <w:color w:val="000000"/>
                <w:spacing w:val="-2"/>
                <w:sz w:val="22"/>
                <w:szCs w:val="22"/>
              </w:rPr>
              <w:t>3</w:t>
            </w:r>
            <w:r w:rsidRPr="00D4657C">
              <w:rPr>
                <w:color w:val="000000"/>
                <w:spacing w:val="-2"/>
                <w:sz w:val="22"/>
                <w:szCs w:val="22"/>
              </w:rPr>
              <w:t>.Комплекс процессных мероприятий</w:t>
            </w:r>
            <w:r w:rsidRPr="00D4657C">
              <w:rPr>
                <w:color w:val="000000"/>
                <w:sz w:val="22"/>
                <w:szCs w:val="22"/>
              </w:rPr>
              <w:t xml:space="preserve"> «Организация социальных выплат</w:t>
            </w:r>
          </w:p>
          <w:p w:rsidR="008E3BCC" w:rsidRPr="00D4657C" w:rsidRDefault="008E3BCC" w:rsidP="00546C5D">
            <w:pPr>
              <w:suppressAutoHyphens/>
              <w:spacing w:line="230" w:lineRule="auto"/>
              <w:ind w:left="113" w:right="96" w:firstLine="0"/>
              <w:jc w:val="center"/>
              <w:rPr>
                <w:color w:val="000000"/>
                <w:spacing w:val="-2"/>
                <w:sz w:val="22"/>
                <w:szCs w:val="22"/>
              </w:rPr>
            </w:pPr>
            <w:r w:rsidRPr="00D4657C">
              <w:rPr>
                <w:color w:val="000000"/>
                <w:sz w:val="22"/>
                <w:szCs w:val="22"/>
              </w:rPr>
              <w:t xml:space="preserve"> </w:t>
            </w:r>
            <w:proofErr w:type="gramStart"/>
            <w:r w:rsidRPr="00D4657C">
              <w:rPr>
                <w:color w:val="000000"/>
                <w:sz w:val="22"/>
                <w:szCs w:val="22"/>
              </w:rPr>
              <w:t>имеющим</w:t>
            </w:r>
            <w:proofErr w:type="gramEnd"/>
            <w:r w:rsidRPr="00D4657C">
              <w:rPr>
                <w:color w:val="000000"/>
                <w:sz w:val="22"/>
                <w:szCs w:val="22"/>
              </w:rPr>
              <w:t xml:space="preserve"> право на их получение»</w:t>
            </w:r>
          </w:p>
        </w:tc>
      </w:tr>
      <w:tr w:rsidR="008E3BCC" w:rsidRPr="00D4657C" w:rsidTr="00546C5D">
        <w:trPr>
          <w:cantSplit/>
          <w:trHeight w:val="1254"/>
          <w:tblHeader/>
          <w:jc w:val="center"/>
        </w:trPr>
        <w:tc>
          <w:tcPr>
            <w:tcW w:w="606" w:type="dxa"/>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spacing w:line="230" w:lineRule="auto"/>
              <w:ind w:firstLine="0"/>
              <w:jc w:val="center"/>
              <w:rPr>
                <w:color w:val="000000"/>
                <w:spacing w:val="-2"/>
                <w:sz w:val="22"/>
                <w:szCs w:val="22"/>
              </w:rPr>
            </w:pPr>
          </w:p>
        </w:tc>
        <w:tc>
          <w:tcPr>
            <w:tcW w:w="9608" w:type="dxa"/>
            <w:gridSpan w:val="3"/>
            <w:tcBorders>
              <w:top w:val="single" w:sz="5" w:space="0" w:color="000000"/>
              <w:left w:val="single" w:sz="5" w:space="0" w:color="000000"/>
              <w:bottom w:val="single" w:sz="5" w:space="0" w:color="000000"/>
              <w:right w:val="single" w:sz="5" w:space="0" w:color="000000"/>
            </w:tcBorders>
            <w:tcMar>
              <w:left w:w="72" w:type="dxa"/>
            </w:tcMar>
            <w:vAlign w:val="center"/>
          </w:tcPr>
          <w:p w:rsidR="008E3BCC" w:rsidRPr="00EC2013" w:rsidRDefault="008E3BCC" w:rsidP="00546C5D">
            <w:pPr>
              <w:suppressAutoHyphens/>
              <w:spacing w:line="230" w:lineRule="auto"/>
              <w:ind w:left="113" w:right="96" w:firstLine="0"/>
              <w:rPr>
                <w:color w:val="000000"/>
                <w:sz w:val="22"/>
                <w:szCs w:val="22"/>
                <w:lang w:eastAsia="zh-CN"/>
              </w:rPr>
            </w:pPr>
            <w:r w:rsidRPr="00D4657C">
              <w:rPr>
                <w:color w:val="000000"/>
                <w:spacing w:val="-2"/>
                <w:sz w:val="22"/>
                <w:szCs w:val="22"/>
              </w:rPr>
              <w:t>Ответственный за разработку и реализацию комплекса процессных мероприятий</w:t>
            </w:r>
            <w:r>
              <w:rPr>
                <w:color w:val="000000"/>
                <w:spacing w:val="-2"/>
                <w:sz w:val="22"/>
                <w:szCs w:val="22"/>
              </w:rPr>
              <w:t xml:space="preserve"> </w:t>
            </w:r>
            <w:r w:rsidRPr="00250A56">
              <w:rPr>
                <w:spacing w:val="-2"/>
                <w:sz w:val="22"/>
                <w:szCs w:val="22"/>
              </w:rPr>
              <w:t>(должность, фамилия, имя, отчество лица, отвечающего за разработку и реализацию комплекса процессных мероприятий)</w:t>
            </w:r>
            <w:r w:rsidRPr="00D4657C">
              <w:rPr>
                <w:color w:val="000000"/>
                <w:spacing w:val="-2"/>
                <w:sz w:val="22"/>
                <w:szCs w:val="22"/>
              </w:rPr>
              <w:t xml:space="preserve">: </w:t>
            </w:r>
            <w:r>
              <w:rPr>
                <w:color w:val="000000"/>
                <w:spacing w:val="-2"/>
                <w:sz w:val="22"/>
                <w:szCs w:val="22"/>
              </w:rPr>
              <w:t>начальник Управления</w:t>
            </w:r>
            <w:r w:rsidRPr="00D4657C">
              <w:rPr>
                <w:color w:val="000000"/>
                <w:spacing w:val="-2"/>
                <w:sz w:val="22"/>
                <w:szCs w:val="22"/>
              </w:rPr>
              <w:t xml:space="preserve"> по обр</w:t>
            </w:r>
            <w:r>
              <w:rPr>
                <w:color w:val="000000"/>
                <w:spacing w:val="-2"/>
                <w:sz w:val="22"/>
                <w:szCs w:val="22"/>
              </w:rPr>
              <w:t>азованию муниципального образования «Дорогобужский муниципальный округ</w:t>
            </w:r>
            <w:r w:rsidRPr="00D4657C">
              <w:rPr>
                <w:color w:val="000000"/>
                <w:spacing w:val="-2"/>
                <w:sz w:val="22"/>
                <w:szCs w:val="22"/>
              </w:rPr>
              <w:t>»</w:t>
            </w:r>
            <w:r>
              <w:rPr>
                <w:color w:val="000000"/>
                <w:spacing w:val="-2"/>
                <w:sz w:val="22"/>
                <w:szCs w:val="22"/>
              </w:rPr>
              <w:t xml:space="preserve"> Смоленской области </w:t>
            </w:r>
            <w:r w:rsidRPr="00D4657C">
              <w:rPr>
                <w:color w:val="000000"/>
                <w:sz w:val="22"/>
                <w:szCs w:val="22"/>
                <w:lang w:eastAsia="zh-CN"/>
              </w:rPr>
              <w:t>Б</w:t>
            </w:r>
            <w:r>
              <w:rPr>
                <w:color w:val="000000"/>
                <w:sz w:val="22"/>
                <w:szCs w:val="22"/>
                <w:lang w:eastAsia="zh-CN"/>
              </w:rPr>
              <w:t>алакирева Н.С.</w:t>
            </w:r>
          </w:p>
        </w:tc>
      </w:tr>
      <w:tr w:rsidR="008E3BCC" w:rsidRPr="00D4657C" w:rsidTr="00546C5D">
        <w:trPr>
          <w:cantSplit/>
          <w:trHeight w:val="935"/>
          <w:tblHeader/>
          <w:jc w:val="center"/>
        </w:trPr>
        <w:tc>
          <w:tcPr>
            <w:tcW w:w="606" w:type="dxa"/>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spacing w:line="230" w:lineRule="auto"/>
              <w:ind w:firstLine="0"/>
              <w:jc w:val="center"/>
              <w:rPr>
                <w:color w:val="000000"/>
                <w:spacing w:val="-2"/>
                <w:sz w:val="22"/>
                <w:szCs w:val="22"/>
              </w:rPr>
            </w:pPr>
            <w:r w:rsidRPr="00D4657C">
              <w:rPr>
                <w:color w:val="000000"/>
                <w:spacing w:val="-2"/>
                <w:sz w:val="22"/>
                <w:szCs w:val="22"/>
              </w:rPr>
              <w:t>1</w:t>
            </w:r>
            <w:r>
              <w:rPr>
                <w:color w:val="000000"/>
                <w:spacing w:val="-2"/>
                <w:sz w:val="22"/>
                <w:szCs w:val="22"/>
              </w:rPr>
              <w:t>3</w:t>
            </w:r>
            <w:r w:rsidRPr="00D4657C">
              <w:rPr>
                <w:color w:val="000000"/>
                <w:spacing w:val="-2"/>
                <w:sz w:val="22"/>
                <w:szCs w:val="22"/>
              </w:rPr>
              <w:t>.1</w:t>
            </w:r>
          </w:p>
        </w:tc>
        <w:tc>
          <w:tcPr>
            <w:tcW w:w="2567" w:type="dxa"/>
            <w:tcBorders>
              <w:top w:val="single" w:sz="5" w:space="0" w:color="000000"/>
              <w:left w:val="single" w:sz="5" w:space="0" w:color="000000"/>
              <w:bottom w:val="single" w:sz="5" w:space="0" w:color="000000"/>
              <w:right w:val="single" w:sz="5" w:space="0" w:color="000000"/>
            </w:tcBorders>
            <w:tcMar>
              <w:left w:w="72" w:type="dxa"/>
            </w:tcMar>
          </w:tcPr>
          <w:p w:rsidR="008E3BCC" w:rsidRPr="00D4657C" w:rsidRDefault="008E3BCC" w:rsidP="00546C5D">
            <w:pPr>
              <w:suppressAutoHyphens/>
              <w:spacing w:line="230" w:lineRule="auto"/>
              <w:ind w:left="113" w:right="96" w:firstLine="0"/>
              <w:jc w:val="left"/>
              <w:rPr>
                <w:color w:val="000000"/>
                <w:spacing w:val="-2"/>
                <w:sz w:val="22"/>
                <w:szCs w:val="22"/>
              </w:rPr>
            </w:pPr>
            <w:r w:rsidRPr="00D4657C">
              <w:rPr>
                <w:color w:val="000000"/>
                <w:sz w:val="22"/>
                <w:szCs w:val="22"/>
              </w:rPr>
              <w:t>Осуществление мер социальной поддержки</w:t>
            </w:r>
          </w:p>
        </w:tc>
        <w:tc>
          <w:tcPr>
            <w:tcW w:w="2870" w:type="dxa"/>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spacing w:line="230" w:lineRule="auto"/>
              <w:ind w:left="113" w:right="96" w:firstLine="0"/>
              <w:jc w:val="left"/>
              <w:rPr>
                <w:color w:val="000000"/>
                <w:spacing w:val="-2"/>
                <w:sz w:val="22"/>
                <w:szCs w:val="22"/>
              </w:rPr>
            </w:pPr>
            <w:r w:rsidRPr="00D4657C">
              <w:rPr>
                <w:color w:val="000000"/>
                <w:spacing w:val="-2"/>
                <w:sz w:val="22"/>
                <w:szCs w:val="22"/>
              </w:rPr>
              <w:t>Обеспечены меры социальной поддержки</w:t>
            </w:r>
          </w:p>
        </w:tc>
        <w:tc>
          <w:tcPr>
            <w:tcW w:w="4171" w:type="dxa"/>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spacing w:line="230" w:lineRule="auto"/>
              <w:ind w:left="113" w:right="96" w:firstLine="0"/>
              <w:jc w:val="left"/>
              <w:rPr>
                <w:color w:val="000000"/>
                <w:spacing w:val="-2"/>
                <w:sz w:val="22"/>
                <w:szCs w:val="22"/>
              </w:rPr>
            </w:pPr>
            <w:r w:rsidRPr="00D4657C">
              <w:rPr>
                <w:color w:val="000000"/>
                <w:sz w:val="22"/>
                <w:szCs w:val="22"/>
              </w:rPr>
              <w:t xml:space="preserve">Обеспечение социальных выплат </w:t>
            </w:r>
            <w:proofErr w:type="gramStart"/>
            <w:r w:rsidRPr="00D4657C">
              <w:rPr>
                <w:color w:val="000000"/>
                <w:sz w:val="22"/>
                <w:szCs w:val="22"/>
              </w:rPr>
              <w:t>имеющим</w:t>
            </w:r>
            <w:proofErr w:type="gramEnd"/>
            <w:r w:rsidRPr="00D4657C">
              <w:rPr>
                <w:color w:val="000000"/>
                <w:sz w:val="22"/>
                <w:szCs w:val="22"/>
              </w:rPr>
              <w:t xml:space="preserve"> право на их получение </w:t>
            </w:r>
          </w:p>
        </w:tc>
      </w:tr>
      <w:tr w:rsidR="008E3BCC" w:rsidRPr="00D4657C" w:rsidTr="00546C5D">
        <w:trPr>
          <w:cantSplit/>
          <w:trHeight w:val="935"/>
          <w:tblHeader/>
          <w:jc w:val="center"/>
        </w:trPr>
        <w:tc>
          <w:tcPr>
            <w:tcW w:w="10214" w:type="dxa"/>
            <w:gridSpan w:val="4"/>
            <w:tcBorders>
              <w:top w:val="single" w:sz="5" w:space="0" w:color="000000"/>
              <w:left w:val="single" w:sz="5" w:space="0" w:color="000000"/>
              <w:bottom w:val="single" w:sz="5" w:space="0" w:color="000000"/>
              <w:right w:val="single" w:sz="5" w:space="0" w:color="000000"/>
            </w:tcBorders>
            <w:vAlign w:val="center"/>
          </w:tcPr>
          <w:p w:rsidR="008E3BCC" w:rsidRPr="00D4657C" w:rsidRDefault="008E3BCC" w:rsidP="00546C5D">
            <w:pPr>
              <w:suppressAutoHyphens/>
              <w:spacing w:line="230" w:lineRule="auto"/>
              <w:ind w:firstLine="0"/>
              <w:jc w:val="center"/>
              <w:rPr>
                <w:color w:val="000000"/>
                <w:spacing w:val="-2"/>
                <w:sz w:val="22"/>
                <w:szCs w:val="22"/>
              </w:rPr>
            </w:pPr>
            <w:r w:rsidRPr="00D4657C">
              <w:rPr>
                <w:color w:val="000000"/>
                <w:spacing w:val="-2"/>
                <w:sz w:val="22"/>
                <w:szCs w:val="22"/>
              </w:rPr>
              <w:t>1</w:t>
            </w:r>
            <w:r>
              <w:rPr>
                <w:color w:val="000000"/>
                <w:spacing w:val="-2"/>
                <w:sz w:val="22"/>
                <w:szCs w:val="22"/>
              </w:rPr>
              <w:t>4</w:t>
            </w:r>
            <w:r w:rsidRPr="00D4657C">
              <w:rPr>
                <w:color w:val="000000"/>
                <w:spacing w:val="-2"/>
                <w:sz w:val="22"/>
                <w:szCs w:val="22"/>
              </w:rPr>
              <w:t>. Комплекс процессных мероприятий «</w:t>
            </w:r>
            <w:r w:rsidRPr="00D4657C">
              <w:rPr>
                <w:color w:val="000000"/>
                <w:sz w:val="22"/>
                <w:szCs w:val="22"/>
              </w:rPr>
              <w:t>Обеспечение организационных условий для реализации муниципальной программы</w:t>
            </w:r>
            <w:r w:rsidRPr="00D4657C">
              <w:rPr>
                <w:color w:val="000000"/>
                <w:spacing w:val="-2"/>
                <w:sz w:val="22"/>
                <w:szCs w:val="22"/>
              </w:rPr>
              <w:t>»</w:t>
            </w:r>
          </w:p>
        </w:tc>
      </w:tr>
      <w:tr w:rsidR="008E3BCC" w:rsidRPr="00D4657C" w:rsidTr="00546C5D">
        <w:trPr>
          <w:cantSplit/>
          <w:trHeight w:val="935"/>
          <w:tblHeader/>
          <w:jc w:val="center"/>
        </w:trPr>
        <w:tc>
          <w:tcPr>
            <w:tcW w:w="606" w:type="dxa"/>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spacing w:line="230" w:lineRule="auto"/>
              <w:ind w:firstLine="0"/>
              <w:jc w:val="center"/>
              <w:rPr>
                <w:color w:val="000000"/>
                <w:spacing w:val="-2"/>
                <w:sz w:val="22"/>
                <w:szCs w:val="22"/>
              </w:rPr>
            </w:pPr>
          </w:p>
        </w:tc>
        <w:tc>
          <w:tcPr>
            <w:tcW w:w="9608" w:type="dxa"/>
            <w:gridSpan w:val="3"/>
            <w:tcBorders>
              <w:top w:val="single" w:sz="5" w:space="0" w:color="000000"/>
              <w:left w:val="single" w:sz="5" w:space="0" w:color="000000"/>
              <w:bottom w:val="single" w:sz="5" w:space="0" w:color="000000"/>
              <w:right w:val="single" w:sz="5" w:space="0" w:color="000000"/>
            </w:tcBorders>
            <w:tcMar>
              <w:left w:w="72" w:type="dxa"/>
            </w:tcMar>
          </w:tcPr>
          <w:p w:rsidR="008E3BCC" w:rsidRPr="00EC2013" w:rsidRDefault="008E3BCC" w:rsidP="00546C5D">
            <w:pPr>
              <w:suppressAutoHyphens/>
              <w:spacing w:line="230" w:lineRule="auto"/>
              <w:ind w:left="113" w:right="96" w:firstLine="0"/>
              <w:rPr>
                <w:color w:val="000000"/>
                <w:spacing w:val="-2"/>
                <w:sz w:val="22"/>
                <w:szCs w:val="22"/>
              </w:rPr>
            </w:pPr>
            <w:r w:rsidRPr="00D4657C">
              <w:rPr>
                <w:color w:val="000000"/>
                <w:spacing w:val="-2"/>
                <w:sz w:val="22"/>
                <w:szCs w:val="22"/>
              </w:rPr>
              <w:t>Ответственный за разработку и реализацию комплекса процессных мероприятий</w:t>
            </w:r>
            <w:r>
              <w:rPr>
                <w:color w:val="000000"/>
                <w:spacing w:val="-2"/>
                <w:sz w:val="22"/>
                <w:szCs w:val="22"/>
              </w:rPr>
              <w:t xml:space="preserve"> </w:t>
            </w:r>
            <w:r w:rsidRPr="00250A56">
              <w:rPr>
                <w:spacing w:val="-2"/>
                <w:sz w:val="22"/>
                <w:szCs w:val="22"/>
              </w:rPr>
              <w:t>(должность, фамилия, имя, отчество лица, отвечающего за разработку и реализацию комплекса процессных мероприятий)</w:t>
            </w:r>
            <w:r w:rsidRPr="00D4657C">
              <w:rPr>
                <w:color w:val="000000"/>
                <w:spacing w:val="-2"/>
                <w:sz w:val="22"/>
                <w:szCs w:val="22"/>
              </w:rPr>
              <w:t xml:space="preserve">: </w:t>
            </w:r>
            <w:r>
              <w:rPr>
                <w:color w:val="000000"/>
                <w:spacing w:val="-2"/>
                <w:sz w:val="22"/>
                <w:szCs w:val="22"/>
              </w:rPr>
              <w:t>начальник Управления</w:t>
            </w:r>
            <w:r w:rsidRPr="00D4657C">
              <w:rPr>
                <w:color w:val="000000"/>
                <w:spacing w:val="-2"/>
                <w:sz w:val="22"/>
                <w:szCs w:val="22"/>
              </w:rPr>
              <w:t xml:space="preserve"> по обр</w:t>
            </w:r>
            <w:r>
              <w:rPr>
                <w:color w:val="000000"/>
                <w:spacing w:val="-2"/>
                <w:sz w:val="22"/>
                <w:szCs w:val="22"/>
              </w:rPr>
              <w:t>азованию муниципального образования «Дорогобужский муниципальный округ</w:t>
            </w:r>
            <w:r w:rsidRPr="00D4657C">
              <w:rPr>
                <w:color w:val="000000"/>
                <w:spacing w:val="-2"/>
                <w:sz w:val="22"/>
                <w:szCs w:val="22"/>
              </w:rPr>
              <w:t>»</w:t>
            </w:r>
            <w:r>
              <w:rPr>
                <w:color w:val="000000"/>
                <w:spacing w:val="-2"/>
                <w:sz w:val="22"/>
                <w:szCs w:val="22"/>
              </w:rPr>
              <w:t xml:space="preserve"> Смоленской области </w:t>
            </w:r>
            <w:r w:rsidRPr="00D4657C">
              <w:rPr>
                <w:color w:val="000000"/>
                <w:sz w:val="22"/>
                <w:szCs w:val="22"/>
                <w:lang w:eastAsia="zh-CN"/>
              </w:rPr>
              <w:t>Б</w:t>
            </w:r>
            <w:r>
              <w:rPr>
                <w:color w:val="000000"/>
                <w:sz w:val="22"/>
                <w:szCs w:val="22"/>
                <w:lang w:eastAsia="zh-CN"/>
              </w:rPr>
              <w:t>алакирева Н.С.</w:t>
            </w:r>
          </w:p>
        </w:tc>
      </w:tr>
      <w:tr w:rsidR="008E3BCC" w:rsidRPr="00D4657C" w:rsidTr="00546C5D">
        <w:trPr>
          <w:cantSplit/>
          <w:trHeight w:val="1321"/>
          <w:tblHeader/>
          <w:jc w:val="center"/>
        </w:trPr>
        <w:tc>
          <w:tcPr>
            <w:tcW w:w="606" w:type="dxa"/>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spacing w:line="230" w:lineRule="auto"/>
              <w:ind w:firstLine="0"/>
              <w:jc w:val="center"/>
              <w:rPr>
                <w:color w:val="000000"/>
                <w:spacing w:val="-2"/>
                <w:sz w:val="22"/>
                <w:szCs w:val="22"/>
              </w:rPr>
            </w:pPr>
            <w:r w:rsidRPr="00D4657C">
              <w:rPr>
                <w:color w:val="000000"/>
                <w:spacing w:val="-2"/>
                <w:sz w:val="22"/>
                <w:szCs w:val="22"/>
              </w:rPr>
              <w:t>1</w:t>
            </w:r>
            <w:r>
              <w:rPr>
                <w:color w:val="000000"/>
                <w:spacing w:val="-2"/>
                <w:sz w:val="22"/>
                <w:szCs w:val="22"/>
              </w:rPr>
              <w:t>4</w:t>
            </w:r>
            <w:r w:rsidRPr="00D4657C">
              <w:rPr>
                <w:color w:val="000000"/>
                <w:spacing w:val="-2"/>
                <w:sz w:val="22"/>
                <w:szCs w:val="22"/>
              </w:rPr>
              <w:t>.1</w:t>
            </w:r>
          </w:p>
        </w:tc>
        <w:tc>
          <w:tcPr>
            <w:tcW w:w="2567" w:type="dxa"/>
            <w:tcBorders>
              <w:top w:val="single" w:sz="5" w:space="0" w:color="000000"/>
              <w:left w:val="single" w:sz="5" w:space="0" w:color="000000"/>
              <w:bottom w:val="single" w:sz="5" w:space="0" w:color="000000"/>
              <w:right w:val="single" w:sz="5" w:space="0" w:color="000000"/>
            </w:tcBorders>
            <w:tcMar>
              <w:left w:w="72" w:type="dxa"/>
            </w:tcMar>
          </w:tcPr>
          <w:p w:rsidR="008E3BCC" w:rsidRPr="00D4657C" w:rsidRDefault="008E3BCC" w:rsidP="00546C5D">
            <w:pPr>
              <w:suppressAutoHyphens/>
              <w:spacing w:line="230" w:lineRule="auto"/>
              <w:ind w:left="113" w:right="96" w:firstLine="0"/>
              <w:jc w:val="left"/>
              <w:rPr>
                <w:spacing w:val="-2"/>
                <w:sz w:val="22"/>
                <w:szCs w:val="22"/>
              </w:rPr>
            </w:pPr>
            <w:r w:rsidRPr="00D4657C">
              <w:rPr>
                <w:sz w:val="22"/>
                <w:szCs w:val="22"/>
              </w:rPr>
              <w:t>Обеспечение организационных условий для реализации муниципальной программы</w:t>
            </w:r>
          </w:p>
        </w:tc>
        <w:tc>
          <w:tcPr>
            <w:tcW w:w="2870" w:type="dxa"/>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spacing w:line="230" w:lineRule="auto"/>
              <w:ind w:left="113" w:right="96" w:firstLine="0"/>
              <w:jc w:val="left"/>
              <w:rPr>
                <w:spacing w:val="-2"/>
                <w:sz w:val="22"/>
                <w:szCs w:val="22"/>
              </w:rPr>
            </w:pPr>
            <w:r w:rsidRPr="00D4657C">
              <w:rPr>
                <w:sz w:val="22"/>
                <w:szCs w:val="22"/>
              </w:rPr>
              <w:t>Обеспечены организационные условия для реализации муниципальной программы</w:t>
            </w:r>
          </w:p>
        </w:tc>
        <w:tc>
          <w:tcPr>
            <w:tcW w:w="4171" w:type="dxa"/>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spacing w:line="230" w:lineRule="auto"/>
              <w:ind w:left="113" w:right="96" w:firstLine="0"/>
              <w:jc w:val="left"/>
              <w:rPr>
                <w:spacing w:val="-2"/>
                <w:sz w:val="22"/>
                <w:szCs w:val="22"/>
              </w:rPr>
            </w:pPr>
            <w:r w:rsidRPr="00D4657C">
              <w:rPr>
                <w:sz w:val="22"/>
                <w:szCs w:val="22"/>
              </w:rPr>
              <w:t xml:space="preserve">Выполнение мероприятий муниципальной программы </w:t>
            </w:r>
          </w:p>
        </w:tc>
      </w:tr>
      <w:tr w:rsidR="008E3BCC" w:rsidRPr="00D4657C" w:rsidTr="00546C5D">
        <w:trPr>
          <w:cantSplit/>
          <w:trHeight w:val="657"/>
          <w:tblHeader/>
          <w:jc w:val="center"/>
        </w:trPr>
        <w:tc>
          <w:tcPr>
            <w:tcW w:w="10214" w:type="dxa"/>
            <w:gridSpan w:val="4"/>
            <w:tcBorders>
              <w:top w:val="single" w:sz="5" w:space="0" w:color="000000"/>
              <w:left w:val="single" w:sz="5" w:space="0" w:color="000000"/>
              <w:bottom w:val="single" w:sz="5" w:space="0" w:color="000000"/>
              <w:right w:val="single" w:sz="5" w:space="0" w:color="000000"/>
            </w:tcBorders>
          </w:tcPr>
          <w:p w:rsidR="008E3BCC" w:rsidRDefault="008E3BCC" w:rsidP="00546C5D">
            <w:pPr>
              <w:suppressAutoHyphens/>
              <w:spacing w:line="230" w:lineRule="auto"/>
              <w:ind w:firstLine="0"/>
              <w:rPr>
                <w:color w:val="000000"/>
                <w:spacing w:val="-2"/>
                <w:sz w:val="22"/>
                <w:szCs w:val="22"/>
              </w:rPr>
            </w:pPr>
            <w:r>
              <w:rPr>
                <w:color w:val="000000"/>
                <w:spacing w:val="-2"/>
                <w:sz w:val="22"/>
                <w:szCs w:val="22"/>
              </w:rPr>
              <w:t xml:space="preserve">               </w:t>
            </w:r>
          </w:p>
          <w:p w:rsidR="008E3BCC" w:rsidRPr="00D86B17" w:rsidRDefault="008E3BCC" w:rsidP="00546C5D">
            <w:pPr>
              <w:suppressAutoHyphens/>
              <w:spacing w:line="230" w:lineRule="auto"/>
              <w:ind w:firstLine="0"/>
              <w:rPr>
                <w:color w:val="000000"/>
                <w:sz w:val="22"/>
                <w:szCs w:val="22"/>
              </w:rPr>
            </w:pPr>
            <w:r>
              <w:rPr>
                <w:color w:val="000000"/>
                <w:spacing w:val="-2"/>
                <w:sz w:val="22"/>
                <w:szCs w:val="22"/>
              </w:rPr>
              <w:t xml:space="preserve">                15</w:t>
            </w:r>
            <w:r w:rsidRPr="00D4657C">
              <w:rPr>
                <w:color w:val="000000"/>
                <w:spacing w:val="-2"/>
                <w:sz w:val="22"/>
                <w:szCs w:val="22"/>
              </w:rPr>
              <w:t>. Комплекс процессных мероприятий</w:t>
            </w:r>
            <w:r w:rsidRPr="00D4657C">
              <w:rPr>
                <w:color w:val="000000"/>
                <w:sz w:val="22"/>
                <w:szCs w:val="22"/>
              </w:rPr>
              <w:t xml:space="preserve"> «</w:t>
            </w:r>
            <w:r>
              <w:rPr>
                <w:color w:val="000000"/>
                <w:sz w:val="22"/>
                <w:szCs w:val="22"/>
              </w:rPr>
              <w:t>Проведение мероприятий с молодежью</w:t>
            </w:r>
            <w:r w:rsidRPr="00D4657C">
              <w:rPr>
                <w:color w:val="000000"/>
                <w:sz w:val="22"/>
                <w:szCs w:val="22"/>
              </w:rPr>
              <w:t>»</w:t>
            </w:r>
          </w:p>
        </w:tc>
      </w:tr>
      <w:tr w:rsidR="008E3BCC" w:rsidRPr="00D4657C" w:rsidTr="00546C5D">
        <w:trPr>
          <w:cantSplit/>
          <w:trHeight w:val="1321"/>
          <w:tblHeader/>
          <w:jc w:val="center"/>
        </w:trPr>
        <w:tc>
          <w:tcPr>
            <w:tcW w:w="606" w:type="dxa"/>
            <w:tcBorders>
              <w:top w:val="single" w:sz="5" w:space="0" w:color="000000"/>
              <w:left w:val="single" w:sz="5" w:space="0" w:color="000000"/>
              <w:bottom w:val="single" w:sz="5" w:space="0" w:color="000000"/>
              <w:right w:val="single" w:sz="5" w:space="0" w:color="000000"/>
            </w:tcBorders>
            <w:vAlign w:val="center"/>
          </w:tcPr>
          <w:p w:rsidR="008E3BCC" w:rsidRPr="002B7154" w:rsidRDefault="008E3BCC" w:rsidP="00546C5D">
            <w:pPr>
              <w:suppressAutoHyphens/>
              <w:spacing w:line="230" w:lineRule="auto"/>
              <w:ind w:left="113" w:right="96" w:firstLine="0"/>
              <w:rPr>
                <w:color w:val="000000"/>
                <w:spacing w:val="-2"/>
                <w:sz w:val="22"/>
                <w:szCs w:val="22"/>
              </w:rPr>
            </w:pPr>
            <w:r>
              <w:rPr>
                <w:color w:val="000000"/>
                <w:spacing w:val="-2"/>
                <w:sz w:val="22"/>
                <w:szCs w:val="22"/>
              </w:rPr>
              <w:t xml:space="preserve"> </w:t>
            </w:r>
          </w:p>
        </w:tc>
        <w:tc>
          <w:tcPr>
            <w:tcW w:w="9608" w:type="dxa"/>
            <w:gridSpan w:val="3"/>
            <w:tcBorders>
              <w:top w:val="single" w:sz="5" w:space="0" w:color="000000"/>
              <w:left w:val="single" w:sz="5" w:space="0" w:color="000000"/>
              <w:bottom w:val="single" w:sz="5" w:space="0" w:color="000000"/>
              <w:right w:val="single" w:sz="5" w:space="0" w:color="000000"/>
            </w:tcBorders>
            <w:tcMar>
              <w:left w:w="72" w:type="dxa"/>
            </w:tcMar>
            <w:vAlign w:val="center"/>
          </w:tcPr>
          <w:p w:rsidR="008E3BCC" w:rsidRPr="002B7154" w:rsidRDefault="008E3BCC" w:rsidP="00546C5D">
            <w:pPr>
              <w:suppressAutoHyphens/>
              <w:spacing w:line="230" w:lineRule="auto"/>
              <w:ind w:left="113" w:right="96" w:firstLine="0"/>
              <w:rPr>
                <w:color w:val="000000"/>
                <w:spacing w:val="-2"/>
                <w:sz w:val="22"/>
                <w:szCs w:val="22"/>
              </w:rPr>
            </w:pPr>
            <w:r w:rsidRPr="00D4657C">
              <w:rPr>
                <w:color w:val="000000"/>
                <w:spacing w:val="-2"/>
                <w:sz w:val="22"/>
                <w:szCs w:val="22"/>
              </w:rPr>
              <w:t>Ответственный за разработку и реализацию комплекса процессных мероприятий</w:t>
            </w:r>
            <w:r>
              <w:rPr>
                <w:color w:val="000000"/>
                <w:spacing w:val="-2"/>
                <w:sz w:val="22"/>
                <w:szCs w:val="22"/>
              </w:rPr>
              <w:t xml:space="preserve"> </w:t>
            </w:r>
            <w:r w:rsidRPr="00250A56">
              <w:rPr>
                <w:spacing w:val="-2"/>
                <w:sz w:val="22"/>
                <w:szCs w:val="22"/>
              </w:rPr>
              <w:t>(должность, фамилия, имя, отчество лица, отвечающего за разработку и реализацию комплекса процессных мероприятий)</w:t>
            </w:r>
            <w:r w:rsidRPr="00D4657C">
              <w:rPr>
                <w:color w:val="000000"/>
                <w:spacing w:val="-2"/>
                <w:sz w:val="22"/>
                <w:szCs w:val="22"/>
              </w:rPr>
              <w:t xml:space="preserve">: </w:t>
            </w:r>
            <w:r>
              <w:rPr>
                <w:color w:val="000000"/>
                <w:spacing w:val="-2"/>
                <w:sz w:val="22"/>
                <w:szCs w:val="22"/>
              </w:rPr>
              <w:t>начальник Управления</w:t>
            </w:r>
            <w:r w:rsidRPr="00D4657C">
              <w:rPr>
                <w:color w:val="000000"/>
                <w:spacing w:val="-2"/>
                <w:sz w:val="22"/>
                <w:szCs w:val="22"/>
              </w:rPr>
              <w:t xml:space="preserve"> по обр</w:t>
            </w:r>
            <w:r>
              <w:rPr>
                <w:color w:val="000000"/>
                <w:spacing w:val="-2"/>
                <w:sz w:val="22"/>
                <w:szCs w:val="22"/>
              </w:rPr>
              <w:t>азованию муниципального образования «Дорогобужский муниципальный округ</w:t>
            </w:r>
            <w:r w:rsidRPr="00D4657C">
              <w:rPr>
                <w:color w:val="000000"/>
                <w:spacing w:val="-2"/>
                <w:sz w:val="22"/>
                <w:szCs w:val="22"/>
              </w:rPr>
              <w:t>»</w:t>
            </w:r>
            <w:r>
              <w:rPr>
                <w:color w:val="000000"/>
                <w:spacing w:val="-2"/>
                <w:sz w:val="22"/>
                <w:szCs w:val="22"/>
              </w:rPr>
              <w:t xml:space="preserve"> Смоленской области </w:t>
            </w:r>
            <w:r w:rsidRPr="00D4657C">
              <w:rPr>
                <w:color w:val="000000"/>
                <w:sz w:val="22"/>
                <w:szCs w:val="22"/>
                <w:lang w:eastAsia="zh-CN"/>
              </w:rPr>
              <w:t>Б</w:t>
            </w:r>
            <w:r>
              <w:rPr>
                <w:color w:val="000000"/>
                <w:sz w:val="22"/>
                <w:szCs w:val="22"/>
                <w:lang w:eastAsia="zh-CN"/>
              </w:rPr>
              <w:t>алакирева Н.С.</w:t>
            </w:r>
          </w:p>
        </w:tc>
      </w:tr>
      <w:tr w:rsidR="008E3BCC" w:rsidRPr="00D4657C" w:rsidTr="00546C5D">
        <w:trPr>
          <w:cantSplit/>
          <w:trHeight w:val="1321"/>
          <w:tblHeader/>
          <w:jc w:val="center"/>
        </w:trPr>
        <w:tc>
          <w:tcPr>
            <w:tcW w:w="606" w:type="dxa"/>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spacing w:line="230" w:lineRule="auto"/>
              <w:ind w:left="113" w:right="96" w:firstLine="0"/>
              <w:jc w:val="left"/>
              <w:rPr>
                <w:color w:val="000000"/>
                <w:spacing w:val="-2"/>
                <w:sz w:val="22"/>
                <w:szCs w:val="22"/>
              </w:rPr>
            </w:pPr>
            <w:r>
              <w:rPr>
                <w:color w:val="000000"/>
                <w:sz w:val="22"/>
                <w:szCs w:val="22"/>
              </w:rPr>
              <w:lastRenderedPageBreak/>
              <w:t xml:space="preserve"> 15.1</w:t>
            </w:r>
          </w:p>
        </w:tc>
        <w:tc>
          <w:tcPr>
            <w:tcW w:w="2567" w:type="dxa"/>
            <w:tcBorders>
              <w:top w:val="single" w:sz="5" w:space="0" w:color="000000"/>
              <w:left w:val="single" w:sz="5" w:space="0" w:color="000000"/>
              <w:bottom w:val="single" w:sz="5" w:space="0" w:color="000000"/>
              <w:right w:val="single" w:sz="5" w:space="0" w:color="000000"/>
            </w:tcBorders>
            <w:tcMar>
              <w:left w:w="72" w:type="dxa"/>
            </w:tcMar>
          </w:tcPr>
          <w:p w:rsidR="008E3BCC" w:rsidRPr="00D4657C" w:rsidRDefault="008E3BCC" w:rsidP="00546C5D">
            <w:pPr>
              <w:suppressAutoHyphens/>
              <w:spacing w:line="230" w:lineRule="auto"/>
              <w:ind w:left="113" w:right="96" w:firstLine="0"/>
              <w:jc w:val="left"/>
              <w:rPr>
                <w:color w:val="000000"/>
                <w:spacing w:val="-2"/>
                <w:sz w:val="22"/>
                <w:szCs w:val="22"/>
              </w:rPr>
            </w:pPr>
            <w:r>
              <w:rPr>
                <w:color w:val="000000"/>
                <w:sz w:val="22"/>
                <w:szCs w:val="22"/>
              </w:rPr>
              <w:t>Проведение мероприятий с участием молодежи</w:t>
            </w:r>
          </w:p>
        </w:tc>
        <w:tc>
          <w:tcPr>
            <w:tcW w:w="2870" w:type="dxa"/>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spacing w:line="230" w:lineRule="auto"/>
              <w:ind w:left="113" w:right="96" w:firstLine="0"/>
              <w:jc w:val="left"/>
              <w:rPr>
                <w:color w:val="000000"/>
                <w:spacing w:val="-2"/>
                <w:sz w:val="22"/>
                <w:szCs w:val="22"/>
              </w:rPr>
            </w:pPr>
            <w:r>
              <w:rPr>
                <w:color w:val="000000"/>
                <w:sz w:val="22"/>
                <w:szCs w:val="22"/>
              </w:rPr>
              <w:t>Проведение мероприятий с участием молодежи</w:t>
            </w:r>
          </w:p>
        </w:tc>
        <w:tc>
          <w:tcPr>
            <w:tcW w:w="4171" w:type="dxa"/>
            <w:tcBorders>
              <w:top w:val="single" w:sz="5" w:space="0" w:color="000000"/>
              <w:left w:val="single" w:sz="5" w:space="0" w:color="000000"/>
              <w:bottom w:val="single" w:sz="5" w:space="0" w:color="000000"/>
              <w:right w:val="single" w:sz="5" w:space="0" w:color="000000"/>
            </w:tcBorders>
          </w:tcPr>
          <w:p w:rsidR="008E3BCC" w:rsidRPr="00D4657C" w:rsidRDefault="008E3BCC" w:rsidP="00546C5D">
            <w:pPr>
              <w:suppressAutoHyphens/>
              <w:spacing w:line="230" w:lineRule="auto"/>
              <w:ind w:left="113" w:right="96" w:firstLine="0"/>
              <w:jc w:val="left"/>
              <w:rPr>
                <w:sz w:val="22"/>
                <w:szCs w:val="22"/>
              </w:rPr>
            </w:pPr>
            <w:r>
              <w:rPr>
                <w:color w:val="000000"/>
                <w:sz w:val="22"/>
                <w:szCs w:val="22"/>
              </w:rPr>
              <w:t>Проведение мероприятий с участием молодежи</w:t>
            </w:r>
          </w:p>
        </w:tc>
      </w:tr>
    </w:tbl>
    <w:p w:rsidR="008E3BCC" w:rsidRPr="00D4657C" w:rsidRDefault="008E3BCC" w:rsidP="008E3BCC"/>
    <w:p w:rsidR="008E3BCC" w:rsidRDefault="008E3BCC" w:rsidP="008E3BCC">
      <w:pPr>
        <w:jc w:val="center"/>
        <w:outlineLvl w:val="0"/>
        <w:rPr>
          <w:b/>
          <w:szCs w:val="28"/>
        </w:rPr>
      </w:pPr>
      <w:r w:rsidRPr="003C0A99">
        <w:rPr>
          <w:b/>
          <w:szCs w:val="28"/>
        </w:rPr>
        <w:t>Раздел 4. Финансовое обеспечение муниципальной программы</w:t>
      </w:r>
    </w:p>
    <w:p w:rsidR="008E3BCC" w:rsidRDefault="008E3BCC" w:rsidP="008E3BCC">
      <w:pPr>
        <w:jc w:val="center"/>
        <w:outlineLvl w:val="0"/>
        <w:rPr>
          <w:b/>
          <w:szCs w:val="28"/>
        </w:rPr>
      </w:pPr>
    </w:p>
    <w:tbl>
      <w:tblPr>
        <w:tblW w:w="10138" w:type="dxa"/>
        <w:jc w:val="center"/>
        <w:tblLook w:val="0000" w:firstRow="0" w:lastRow="0" w:firstColumn="0" w:lastColumn="0" w:noHBand="0" w:noVBand="0"/>
      </w:tblPr>
      <w:tblGrid>
        <w:gridCol w:w="4504"/>
        <w:gridCol w:w="1647"/>
        <w:gridCol w:w="1467"/>
        <w:gridCol w:w="1260"/>
        <w:gridCol w:w="1260"/>
      </w:tblGrid>
      <w:tr w:rsidR="008E3BCC" w:rsidRPr="00B54C24" w:rsidTr="00546C5D">
        <w:trPr>
          <w:tblHeader/>
          <w:jc w:val="center"/>
        </w:trPr>
        <w:tc>
          <w:tcPr>
            <w:tcW w:w="4504" w:type="dxa"/>
            <w:vMerge w:val="restart"/>
            <w:tcBorders>
              <w:top w:val="single" w:sz="4" w:space="0" w:color="000000"/>
              <w:left w:val="single" w:sz="4" w:space="0" w:color="000000"/>
              <w:bottom w:val="single" w:sz="4" w:space="0" w:color="000000"/>
              <w:right w:val="single" w:sz="4" w:space="0" w:color="000000"/>
            </w:tcBorders>
          </w:tcPr>
          <w:p w:rsidR="008E3BCC" w:rsidRPr="00B54C24" w:rsidRDefault="008E3BCC" w:rsidP="00546C5D">
            <w:pPr>
              <w:ind w:firstLine="0"/>
              <w:jc w:val="center"/>
              <w:rPr>
                <w:rFonts w:eastAsia="Calibri"/>
                <w:sz w:val="22"/>
                <w:szCs w:val="22"/>
              </w:rPr>
            </w:pPr>
            <w:r w:rsidRPr="00B54C24">
              <w:rPr>
                <w:rFonts w:eastAsia="Calibri"/>
                <w:sz w:val="22"/>
                <w:szCs w:val="22"/>
              </w:rPr>
              <w:t>Источник финансового обеспечения</w:t>
            </w:r>
          </w:p>
        </w:tc>
        <w:tc>
          <w:tcPr>
            <w:tcW w:w="5634" w:type="dxa"/>
            <w:gridSpan w:val="4"/>
            <w:tcBorders>
              <w:top w:val="single" w:sz="4" w:space="0" w:color="000000"/>
              <w:left w:val="single" w:sz="4" w:space="0" w:color="000000"/>
              <w:bottom w:val="single" w:sz="4" w:space="0" w:color="000000"/>
              <w:right w:val="single" w:sz="4" w:space="0" w:color="000000"/>
            </w:tcBorders>
          </w:tcPr>
          <w:p w:rsidR="008E3BCC" w:rsidRPr="00B54C24" w:rsidRDefault="008E3BCC" w:rsidP="00546C5D">
            <w:pPr>
              <w:ind w:firstLine="0"/>
              <w:jc w:val="center"/>
              <w:rPr>
                <w:spacing w:val="-2"/>
                <w:sz w:val="22"/>
                <w:szCs w:val="22"/>
              </w:rPr>
            </w:pPr>
            <w:r w:rsidRPr="00B54C24">
              <w:rPr>
                <w:spacing w:val="-2"/>
                <w:sz w:val="22"/>
                <w:szCs w:val="22"/>
              </w:rPr>
              <w:t>Объем финансового обеспе</w:t>
            </w:r>
            <w:r>
              <w:rPr>
                <w:spacing w:val="-2"/>
                <w:sz w:val="22"/>
                <w:szCs w:val="22"/>
              </w:rPr>
              <w:t xml:space="preserve">чения по годам реализации </w:t>
            </w:r>
            <w:r w:rsidRPr="00B54C24">
              <w:rPr>
                <w:spacing w:val="-2"/>
                <w:sz w:val="22"/>
                <w:szCs w:val="22"/>
              </w:rPr>
              <w:t>(рублей)</w:t>
            </w:r>
          </w:p>
        </w:tc>
      </w:tr>
      <w:tr w:rsidR="008E3BCC" w:rsidRPr="00B54C24" w:rsidTr="00546C5D">
        <w:trPr>
          <w:trHeight w:val="448"/>
          <w:tblHeader/>
          <w:jc w:val="center"/>
        </w:trPr>
        <w:tc>
          <w:tcPr>
            <w:tcW w:w="4504" w:type="dxa"/>
            <w:vMerge/>
            <w:tcBorders>
              <w:top w:val="single" w:sz="4" w:space="0" w:color="000000"/>
              <w:left w:val="single" w:sz="4" w:space="0" w:color="000000"/>
              <w:bottom w:val="single" w:sz="4" w:space="0" w:color="000000"/>
              <w:right w:val="single" w:sz="4" w:space="0" w:color="000000"/>
            </w:tcBorders>
            <w:vAlign w:val="center"/>
          </w:tcPr>
          <w:p w:rsidR="008E3BCC" w:rsidRPr="00B54C24" w:rsidRDefault="008E3BCC" w:rsidP="00546C5D">
            <w:pPr>
              <w:ind w:firstLine="0"/>
              <w:jc w:val="left"/>
              <w:rPr>
                <w:spacing w:val="-2"/>
                <w:sz w:val="22"/>
                <w:szCs w:val="22"/>
              </w:rPr>
            </w:pPr>
          </w:p>
        </w:tc>
        <w:tc>
          <w:tcPr>
            <w:tcW w:w="1647" w:type="dxa"/>
            <w:tcBorders>
              <w:top w:val="single" w:sz="4" w:space="0" w:color="000000"/>
              <w:left w:val="single" w:sz="4" w:space="0" w:color="000000"/>
              <w:bottom w:val="single" w:sz="4" w:space="0" w:color="000000"/>
              <w:right w:val="single" w:sz="4" w:space="0" w:color="000000"/>
            </w:tcBorders>
          </w:tcPr>
          <w:p w:rsidR="008E3BCC" w:rsidRPr="00B54C24" w:rsidRDefault="008E3BCC" w:rsidP="00546C5D">
            <w:pPr>
              <w:ind w:right="54" w:firstLine="0"/>
              <w:jc w:val="center"/>
              <w:rPr>
                <w:rFonts w:eastAsia="Calibri"/>
                <w:color w:val="22272F"/>
                <w:sz w:val="22"/>
                <w:szCs w:val="22"/>
                <w:shd w:val="clear" w:color="auto" w:fill="FFFFFF"/>
              </w:rPr>
            </w:pPr>
            <w:r w:rsidRPr="00B54C24">
              <w:rPr>
                <w:rFonts w:eastAsia="Calibri"/>
                <w:color w:val="000000"/>
                <w:spacing w:val="-2"/>
                <w:sz w:val="22"/>
                <w:szCs w:val="22"/>
              </w:rPr>
              <w:t>всего</w:t>
            </w:r>
          </w:p>
        </w:tc>
        <w:tc>
          <w:tcPr>
            <w:tcW w:w="1467" w:type="dxa"/>
            <w:tcBorders>
              <w:top w:val="single" w:sz="4" w:space="0" w:color="000000"/>
              <w:left w:val="single" w:sz="4" w:space="0" w:color="000000"/>
              <w:bottom w:val="single" w:sz="4" w:space="0" w:color="000000"/>
              <w:right w:val="single" w:sz="4" w:space="0" w:color="000000"/>
            </w:tcBorders>
            <w:vAlign w:val="center"/>
          </w:tcPr>
          <w:p w:rsidR="008E3BCC" w:rsidRPr="00B54C24" w:rsidRDefault="008E3BCC" w:rsidP="00546C5D">
            <w:pPr>
              <w:ind w:firstLine="0"/>
              <w:jc w:val="center"/>
              <w:rPr>
                <w:rFonts w:eastAsia="Calibri"/>
                <w:sz w:val="22"/>
                <w:szCs w:val="22"/>
                <w:shd w:val="clear" w:color="auto" w:fill="FFFFFF"/>
              </w:rPr>
            </w:pPr>
            <w:r w:rsidRPr="00B54C24">
              <w:rPr>
                <w:rFonts w:eastAsia="Calibri"/>
                <w:sz w:val="22"/>
                <w:szCs w:val="22"/>
                <w:shd w:val="clear" w:color="auto" w:fill="FFFFFF"/>
              </w:rPr>
              <w:t>202</w:t>
            </w:r>
            <w:r>
              <w:rPr>
                <w:rFonts w:eastAsia="Calibri"/>
                <w:sz w:val="22"/>
                <w:szCs w:val="22"/>
                <w:shd w:val="clear" w:color="auto" w:fill="FFFFFF"/>
              </w:rPr>
              <w:t>6</w:t>
            </w:r>
          </w:p>
          <w:p w:rsidR="008E3BCC" w:rsidRPr="00B54C24" w:rsidRDefault="008E3BCC" w:rsidP="00546C5D">
            <w:pPr>
              <w:ind w:firstLine="0"/>
              <w:jc w:val="center"/>
              <w:rPr>
                <w:rFonts w:eastAsia="Calibri"/>
                <w:sz w:val="22"/>
                <w:szCs w:val="22"/>
                <w:shd w:val="clear" w:color="auto" w:fill="FFFFFF"/>
              </w:rPr>
            </w:pPr>
            <w:r w:rsidRPr="00B54C24">
              <w:rPr>
                <w:rFonts w:eastAsia="Calibri"/>
                <w:sz w:val="22"/>
                <w:szCs w:val="22"/>
                <w:shd w:val="clear" w:color="auto" w:fill="FFFFFF"/>
              </w:rPr>
              <w:t>год</w:t>
            </w:r>
          </w:p>
        </w:tc>
        <w:tc>
          <w:tcPr>
            <w:tcW w:w="1260" w:type="dxa"/>
            <w:tcBorders>
              <w:top w:val="single" w:sz="4" w:space="0" w:color="000000"/>
              <w:left w:val="single" w:sz="4" w:space="0" w:color="000000"/>
              <w:bottom w:val="single" w:sz="4" w:space="0" w:color="000000"/>
              <w:right w:val="single" w:sz="4" w:space="0" w:color="000000"/>
            </w:tcBorders>
            <w:vAlign w:val="center"/>
          </w:tcPr>
          <w:p w:rsidR="008E3BCC" w:rsidRPr="00B54C24" w:rsidRDefault="008E3BCC" w:rsidP="00546C5D">
            <w:pPr>
              <w:ind w:firstLine="0"/>
              <w:jc w:val="center"/>
              <w:rPr>
                <w:rFonts w:eastAsia="Calibri"/>
                <w:sz w:val="22"/>
                <w:szCs w:val="22"/>
                <w:shd w:val="clear" w:color="auto" w:fill="FFFFFF"/>
              </w:rPr>
            </w:pPr>
            <w:r>
              <w:rPr>
                <w:rFonts w:eastAsia="Calibri"/>
                <w:sz w:val="22"/>
                <w:szCs w:val="22"/>
                <w:shd w:val="clear" w:color="auto" w:fill="FFFFFF"/>
              </w:rPr>
              <w:t>2027</w:t>
            </w:r>
          </w:p>
          <w:p w:rsidR="008E3BCC" w:rsidRPr="00B54C24" w:rsidRDefault="008E3BCC" w:rsidP="00546C5D">
            <w:pPr>
              <w:ind w:firstLine="0"/>
              <w:jc w:val="center"/>
              <w:rPr>
                <w:rFonts w:eastAsia="Calibri"/>
                <w:sz w:val="22"/>
                <w:szCs w:val="22"/>
                <w:shd w:val="clear" w:color="auto" w:fill="FFFFFF"/>
              </w:rPr>
            </w:pPr>
            <w:r w:rsidRPr="00B54C24">
              <w:rPr>
                <w:rFonts w:eastAsia="Calibri"/>
                <w:sz w:val="22"/>
                <w:szCs w:val="22"/>
                <w:shd w:val="clear" w:color="auto" w:fill="FFFFFF"/>
              </w:rPr>
              <w:t xml:space="preserve"> год</w:t>
            </w:r>
          </w:p>
        </w:tc>
        <w:tc>
          <w:tcPr>
            <w:tcW w:w="1260" w:type="dxa"/>
            <w:tcBorders>
              <w:top w:val="single" w:sz="4" w:space="0" w:color="000000"/>
              <w:left w:val="single" w:sz="4" w:space="0" w:color="000000"/>
              <w:bottom w:val="single" w:sz="4" w:space="0" w:color="000000"/>
              <w:right w:val="single" w:sz="4" w:space="0" w:color="000000"/>
            </w:tcBorders>
            <w:vAlign w:val="center"/>
          </w:tcPr>
          <w:p w:rsidR="008E3BCC" w:rsidRPr="00B54C24" w:rsidRDefault="008E3BCC" w:rsidP="00546C5D">
            <w:pPr>
              <w:ind w:firstLine="0"/>
              <w:jc w:val="center"/>
              <w:rPr>
                <w:rFonts w:eastAsia="Calibri"/>
                <w:sz w:val="22"/>
                <w:szCs w:val="22"/>
                <w:shd w:val="clear" w:color="auto" w:fill="FFFFFF"/>
              </w:rPr>
            </w:pPr>
            <w:r>
              <w:rPr>
                <w:rFonts w:eastAsia="Calibri"/>
                <w:sz w:val="22"/>
                <w:szCs w:val="22"/>
                <w:shd w:val="clear" w:color="auto" w:fill="FFFFFF"/>
              </w:rPr>
              <w:t>2028</w:t>
            </w:r>
          </w:p>
          <w:p w:rsidR="008E3BCC" w:rsidRPr="00B54C24" w:rsidRDefault="008E3BCC" w:rsidP="00546C5D">
            <w:pPr>
              <w:ind w:firstLine="0"/>
              <w:jc w:val="center"/>
              <w:rPr>
                <w:rFonts w:eastAsia="Calibri"/>
                <w:sz w:val="22"/>
                <w:szCs w:val="22"/>
                <w:shd w:val="clear" w:color="auto" w:fill="FFFFFF"/>
              </w:rPr>
            </w:pPr>
            <w:r w:rsidRPr="00B54C24">
              <w:rPr>
                <w:rFonts w:eastAsia="Calibri"/>
                <w:sz w:val="22"/>
                <w:szCs w:val="22"/>
                <w:shd w:val="clear" w:color="auto" w:fill="FFFFFF"/>
              </w:rPr>
              <w:t>год</w:t>
            </w:r>
          </w:p>
        </w:tc>
      </w:tr>
      <w:tr w:rsidR="008E3BCC" w:rsidRPr="00B54C24" w:rsidTr="00546C5D">
        <w:trPr>
          <w:trHeight w:val="325"/>
          <w:tblHeader/>
          <w:jc w:val="center"/>
        </w:trPr>
        <w:tc>
          <w:tcPr>
            <w:tcW w:w="4504" w:type="dxa"/>
            <w:tcBorders>
              <w:top w:val="single" w:sz="4" w:space="0" w:color="000000"/>
              <w:left w:val="single" w:sz="4" w:space="0" w:color="000000"/>
              <w:bottom w:val="single" w:sz="4" w:space="0" w:color="000000"/>
              <w:right w:val="single" w:sz="4" w:space="0" w:color="000000"/>
            </w:tcBorders>
            <w:vAlign w:val="center"/>
          </w:tcPr>
          <w:p w:rsidR="008E3BCC" w:rsidRPr="00B54C24" w:rsidRDefault="008E3BCC" w:rsidP="00546C5D">
            <w:pPr>
              <w:ind w:firstLine="0"/>
              <w:jc w:val="center"/>
              <w:rPr>
                <w:rFonts w:eastAsia="Calibri"/>
                <w:sz w:val="22"/>
                <w:szCs w:val="22"/>
              </w:rPr>
            </w:pPr>
            <w:r w:rsidRPr="00B54C24">
              <w:rPr>
                <w:rFonts w:eastAsia="Calibri"/>
                <w:sz w:val="22"/>
                <w:szCs w:val="22"/>
              </w:rPr>
              <w:t>1</w:t>
            </w:r>
          </w:p>
        </w:tc>
        <w:tc>
          <w:tcPr>
            <w:tcW w:w="1647" w:type="dxa"/>
            <w:tcBorders>
              <w:top w:val="single" w:sz="4" w:space="0" w:color="000000"/>
              <w:left w:val="single" w:sz="4" w:space="0" w:color="000000"/>
              <w:bottom w:val="single" w:sz="4" w:space="0" w:color="000000"/>
              <w:right w:val="single" w:sz="4" w:space="0" w:color="000000"/>
            </w:tcBorders>
          </w:tcPr>
          <w:p w:rsidR="008E3BCC" w:rsidRPr="00B54C24" w:rsidRDefault="008E3BCC" w:rsidP="00546C5D">
            <w:pPr>
              <w:ind w:right="25" w:firstLine="0"/>
              <w:jc w:val="center"/>
              <w:rPr>
                <w:rFonts w:eastAsia="Calibri"/>
                <w:spacing w:val="-2"/>
                <w:sz w:val="22"/>
                <w:szCs w:val="22"/>
              </w:rPr>
            </w:pPr>
            <w:r w:rsidRPr="00B54C24">
              <w:rPr>
                <w:rFonts w:eastAsia="Calibri"/>
                <w:spacing w:val="-2"/>
                <w:sz w:val="22"/>
                <w:szCs w:val="22"/>
              </w:rPr>
              <w:t>2</w:t>
            </w:r>
          </w:p>
        </w:tc>
        <w:tc>
          <w:tcPr>
            <w:tcW w:w="1467" w:type="dxa"/>
            <w:tcBorders>
              <w:top w:val="single" w:sz="4" w:space="0" w:color="000000"/>
              <w:left w:val="single" w:sz="4" w:space="0" w:color="000000"/>
              <w:bottom w:val="single" w:sz="4" w:space="0" w:color="000000"/>
              <w:right w:val="single" w:sz="4" w:space="0" w:color="000000"/>
            </w:tcBorders>
            <w:vAlign w:val="center"/>
          </w:tcPr>
          <w:p w:rsidR="008E3BCC" w:rsidRPr="00B54C24" w:rsidRDefault="008E3BCC" w:rsidP="00546C5D">
            <w:pPr>
              <w:ind w:firstLine="0"/>
              <w:jc w:val="center"/>
              <w:rPr>
                <w:spacing w:val="-2"/>
                <w:sz w:val="22"/>
                <w:szCs w:val="22"/>
              </w:rPr>
            </w:pPr>
            <w:r w:rsidRPr="00B54C24">
              <w:rPr>
                <w:spacing w:val="-2"/>
                <w:sz w:val="22"/>
                <w:szCs w:val="22"/>
              </w:rPr>
              <w:t>3</w:t>
            </w:r>
          </w:p>
        </w:tc>
        <w:tc>
          <w:tcPr>
            <w:tcW w:w="1260" w:type="dxa"/>
            <w:tcBorders>
              <w:top w:val="single" w:sz="4" w:space="0" w:color="000000"/>
              <w:left w:val="single" w:sz="4" w:space="0" w:color="000000"/>
              <w:bottom w:val="single" w:sz="4" w:space="0" w:color="000000"/>
              <w:right w:val="single" w:sz="4" w:space="0" w:color="000000"/>
            </w:tcBorders>
            <w:vAlign w:val="center"/>
          </w:tcPr>
          <w:p w:rsidR="008E3BCC" w:rsidRPr="00B54C24" w:rsidRDefault="008E3BCC" w:rsidP="00546C5D">
            <w:pPr>
              <w:ind w:firstLine="0"/>
              <w:jc w:val="center"/>
              <w:rPr>
                <w:spacing w:val="-2"/>
                <w:sz w:val="22"/>
                <w:szCs w:val="22"/>
              </w:rPr>
            </w:pPr>
            <w:r w:rsidRPr="00B54C24">
              <w:rPr>
                <w:spacing w:val="-2"/>
                <w:sz w:val="22"/>
                <w:szCs w:val="22"/>
              </w:rPr>
              <w:t>4</w:t>
            </w:r>
          </w:p>
        </w:tc>
        <w:tc>
          <w:tcPr>
            <w:tcW w:w="1260" w:type="dxa"/>
            <w:tcBorders>
              <w:top w:val="single" w:sz="4" w:space="0" w:color="000000"/>
              <w:left w:val="single" w:sz="4" w:space="0" w:color="000000"/>
              <w:bottom w:val="single" w:sz="4" w:space="0" w:color="000000"/>
              <w:right w:val="single" w:sz="4" w:space="0" w:color="000000"/>
            </w:tcBorders>
            <w:vAlign w:val="center"/>
          </w:tcPr>
          <w:p w:rsidR="008E3BCC" w:rsidRPr="00B54C24" w:rsidRDefault="008E3BCC" w:rsidP="00546C5D">
            <w:pPr>
              <w:ind w:firstLine="0"/>
              <w:jc w:val="center"/>
              <w:rPr>
                <w:rFonts w:eastAsia="Calibri"/>
                <w:sz w:val="22"/>
                <w:szCs w:val="22"/>
              </w:rPr>
            </w:pPr>
            <w:r w:rsidRPr="00B54C24">
              <w:rPr>
                <w:rFonts w:eastAsia="Calibri"/>
                <w:sz w:val="22"/>
                <w:szCs w:val="22"/>
              </w:rPr>
              <w:t>5</w:t>
            </w:r>
          </w:p>
        </w:tc>
      </w:tr>
      <w:tr w:rsidR="008E3BCC" w:rsidRPr="00B54C24" w:rsidTr="00546C5D">
        <w:trPr>
          <w:trHeight w:val="433"/>
          <w:jc w:val="center"/>
        </w:trPr>
        <w:tc>
          <w:tcPr>
            <w:tcW w:w="4504" w:type="dxa"/>
            <w:tcBorders>
              <w:top w:val="single" w:sz="4" w:space="0" w:color="000000"/>
              <w:left w:val="single" w:sz="4" w:space="0" w:color="000000"/>
              <w:bottom w:val="single" w:sz="4" w:space="0" w:color="000000"/>
              <w:right w:val="single" w:sz="4" w:space="0" w:color="000000"/>
            </w:tcBorders>
            <w:vAlign w:val="center"/>
          </w:tcPr>
          <w:p w:rsidR="008E3BCC" w:rsidRPr="00B54C24" w:rsidRDefault="008E3BCC" w:rsidP="00546C5D">
            <w:pPr>
              <w:spacing w:line="230" w:lineRule="auto"/>
              <w:ind w:firstLine="0"/>
              <w:rPr>
                <w:spacing w:val="-2"/>
                <w:sz w:val="22"/>
                <w:szCs w:val="22"/>
              </w:rPr>
            </w:pPr>
            <w:r w:rsidRPr="00B54C24">
              <w:rPr>
                <w:rFonts w:eastAsia="Calibri"/>
                <w:sz w:val="22"/>
                <w:szCs w:val="22"/>
              </w:rPr>
              <w:t>В целом по муниципальной программе</w:t>
            </w:r>
            <w:r w:rsidRPr="00B54C24">
              <w:rPr>
                <w:spacing w:val="-2"/>
                <w:sz w:val="22"/>
                <w:szCs w:val="22"/>
              </w:rPr>
              <w:t>,</w:t>
            </w:r>
          </w:p>
          <w:p w:rsidR="008E3BCC" w:rsidRPr="00B54C24" w:rsidRDefault="008E3BCC" w:rsidP="00546C5D">
            <w:pPr>
              <w:spacing w:line="230" w:lineRule="auto"/>
              <w:ind w:firstLine="0"/>
              <w:rPr>
                <w:spacing w:val="-2"/>
                <w:sz w:val="22"/>
                <w:szCs w:val="22"/>
              </w:rPr>
            </w:pPr>
            <w:r w:rsidRPr="00B54C24">
              <w:rPr>
                <w:spacing w:val="-2"/>
                <w:sz w:val="22"/>
                <w:szCs w:val="22"/>
              </w:rPr>
              <w:t>в том числе:</w:t>
            </w:r>
          </w:p>
        </w:tc>
        <w:tc>
          <w:tcPr>
            <w:tcW w:w="1647" w:type="dxa"/>
            <w:tcBorders>
              <w:top w:val="single" w:sz="4" w:space="0" w:color="000000"/>
              <w:left w:val="single" w:sz="4" w:space="0" w:color="000000"/>
              <w:bottom w:val="single" w:sz="4" w:space="0" w:color="000000"/>
              <w:right w:val="single" w:sz="4" w:space="0" w:color="000000"/>
            </w:tcBorders>
          </w:tcPr>
          <w:p w:rsidR="008E3BCC" w:rsidRPr="00976517" w:rsidRDefault="008E3BCC" w:rsidP="00546C5D">
            <w:pPr>
              <w:ind w:left="-108" w:right="-259" w:firstLine="0"/>
              <w:jc w:val="center"/>
              <w:rPr>
                <w:rFonts w:eastAsia="Calibri"/>
                <w:b/>
                <w:color w:val="000000"/>
                <w:sz w:val="22"/>
                <w:szCs w:val="22"/>
              </w:rPr>
            </w:pPr>
            <w:r w:rsidRPr="00976517">
              <w:rPr>
                <w:rFonts w:eastAsia="Calibri"/>
                <w:b/>
                <w:color w:val="000000"/>
                <w:sz w:val="22"/>
                <w:szCs w:val="22"/>
              </w:rPr>
              <w:t>1 905 788,2</w:t>
            </w:r>
          </w:p>
        </w:tc>
        <w:tc>
          <w:tcPr>
            <w:tcW w:w="1467" w:type="dxa"/>
            <w:tcBorders>
              <w:top w:val="single" w:sz="4" w:space="0" w:color="000000"/>
              <w:left w:val="single" w:sz="4" w:space="0" w:color="000000"/>
              <w:bottom w:val="single" w:sz="4" w:space="0" w:color="000000"/>
              <w:right w:val="single" w:sz="4" w:space="0" w:color="000000"/>
            </w:tcBorders>
          </w:tcPr>
          <w:p w:rsidR="008E3BCC" w:rsidRPr="00976517" w:rsidRDefault="008E3BCC" w:rsidP="00546C5D">
            <w:pPr>
              <w:ind w:firstLine="0"/>
              <w:jc w:val="center"/>
              <w:rPr>
                <w:b/>
                <w:color w:val="000000"/>
                <w:sz w:val="22"/>
                <w:szCs w:val="22"/>
              </w:rPr>
            </w:pPr>
            <w:r w:rsidRPr="00976517">
              <w:rPr>
                <w:b/>
                <w:color w:val="000000"/>
                <w:sz w:val="22"/>
                <w:szCs w:val="22"/>
              </w:rPr>
              <w:t>633 785,9</w:t>
            </w:r>
          </w:p>
        </w:tc>
        <w:tc>
          <w:tcPr>
            <w:tcW w:w="1260" w:type="dxa"/>
            <w:tcBorders>
              <w:top w:val="single" w:sz="4" w:space="0" w:color="000000"/>
              <w:left w:val="single" w:sz="4" w:space="0" w:color="000000"/>
              <w:bottom w:val="single" w:sz="4" w:space="0" w:color="000000"/>
              <w:right w:val="single" w:sz="4" w:space="0" w:color="000000"/>
            </w:tcBorders>
          </w:tcPr>
          <w:p w:rsidR="008E3BCC" w:rsidRPr="00976517" w:rsidRDefault="008E3BCC" w:rsidP="00546C5D">
            <w:pPr>
              <w:ind w:firstLine="0"/>
              <w:jc w:val="center"/>
              <w:rPr>
                <w:b/>
                <w:color w:val="000000"/>
                <w:sz w:val="22"/>
                <w:szCs w:val="22"/>
              </w:rPr>
            </w:pPr>
            <w:r w:rsidRPr="00976517">
              <w:rPr>
                <w:b/>
                <w:color w:val="000000"/>
                <w:sz w:val="22"/>
                <w:szCs w:val="22"/>
              </w:rPr>
              <w:t>616 042,3</w:t>
            </w:r>
          </w:p>
        </w:tc>
        <w:tc>
          <w:tcPr>
            <w:tcW w:w="1260" w:type="dxa"/>
            <w:tcBorders>
              <w:top w:val="single" w:sz="4" w:space="0" w:color="000000"/>
              <w:left w:val="single" w:sz="4" w:space="0" w:color="000000"/>
              <w:bottom w:val="single" w:sz="4" w:space="0" w:color="000000"/>
              <w:right w:val="single" w:sz="4" w:space="0" w:color="000000"/>
            </w:tcBorders>
          </w:tcPr>
          <w:p w:rsidR="008E3BCC" w:rsidRPr="00976517" w:rsidRDefault="008E3BCC" w:rsidP="00546C5D">
            <w:pPr>
              <w:ind w:firstLine="0"/>
              <w:jc w:val="center"/>
              <w:rPr>
                <w:b/>
                <w:color w:val="000000"/>
                <w:sz w:val="22"/>
                <w:szCs w:val="22"/>
              </w:rPr>
            </w:pPr>
            <w:r w:rsidRPr="00976517">
              <w:rPr>
                <w:b/>
                <w:color w:val="000000"/>
                <w:sz w:val="22"/>
                <w:szCs w:val="22"/>
              </w:rPr>
              <w:t>655 960,0</w:t>
            </w:r>
          </w:p>
        </w:tc>
      </w:tr>
      <w:tr w:rsidR="008E3BCC" w:rsidRPr="00B54C24" w:rsidTr="00546C5D">
        <w:trPr>
          <w:jc w:val="center"/>
        </w:trPr>
        <w:tc>
          <w:tcPr>
            <w:tcW w:w="4504" w:type="dxa"/>
            <w:tcBorders>
              <w:top w:val="single" w:sz="4" w:space="0" w:color="000000"/>
              <w:left w:val="single" w:sz="4" w:space="0" w:color="000000"/>
              <w:bottom w:val="single" w:sz="4" w:space="0" w:color="000000"/>
              <w:right w:val="single" w:sz="4" w:space="0" w:color="000000"/>
            </w:tcBorders>
          </w:tcPr>
          <w:p w:rsidR="008E3BCC" w:rsidRPr="00B54C24" w:rsidRDefault="008E3BCC" w:rsidP="00546C5D">
            <w:pPr>
              <w:spacing w:line="230" w:lineRule="auto"/>
              <w:ind w:firstLine="0"/>
              <w:rPr>
                <w:spacing w:val="-2"/>
                <w:sz w:val="22"/>
                <w:szCs w:val="22"/>
              </w:rPr>
            </w:pPr>
            <w:r w:rsidRPr="00B54C24">
              <w:rPr>
                <w:spacing w:val="-2"/>
                <w:sz w:val="22"/>
                <w:szCs w:val="22"/>
              </w:rPr>
              <w:t>федеральный бюджет</w:t>
            </w:r>
          </w:p>
        </w:tc>
        <w:tc>
          <w:tcPr>
            <w:tcW w:w="1647" w:type="dxa"/>
            <w:tcBorders>
              <w:top w:val="single" w:sz="4" w:space="0" w:color="000000"/>
              <w:left w:val="single" w:sz="4" w:space="0" w:color="000000"/>
              <w:bottom w:val="single" w:sz="4" w:space="0" w:color="000000"/>
              <w:right w:val="single" w:sz="4" w:space="0" w:color="000000"/>
            </w:tcBorders>
          </w:tcPr>
          <w:p w:rsidR="008E3BCC" w:rsidRPr="00944F55" w:rsidRDefault="008E3BCC" w:rsidP="00546C5D">
            <w:pPr>
              <w:ind w:firstLine="0"/>
              <w:jc w:val="center"/>
              <w:rPr>
                <w:rFonts w:eastAsia="Calibri"/>
                <w:color w:val="000000"/>
                <w:sz w:val="22"/>
                <w:szCs w:val="22"/>
              </w:rPr>
            </w:pPr>
            <w:r w:rsidRPr="00944F55">
              <w:rPr>
                <w:rFonts w:eastAsia="Calibri"/>
                <w:color w:val="000000"/>
                <w:sz w:val="22"/>
                <w:szCs w:val="22"/>
              </w:rPr>
              <w:t>71 442,7</w:t>
            </w:r>
          </w:p>
        </w:tc>
        <w:tc>
          <w:tcPr>
            <w:tcW w:w="1467" w:type="dxa"/>
            <w:tcBorders>
              <w:top w:val="single" w:sz="4" w:space="0" w:color="000000"/>
              <w:left w:val="single" w:sz="4" w:space="0" w:color="000000"/>
              <w:bottom w:val="single" w:sz="4" w:space="0" w:color="000000"/>
              <w:right w:val="single" w:sz="4" w:space="0" w:color="000000"/>
            </w:tcBorders>
          </w:tcPr>
          <w:p w:rsidR="008E3BCC" w:rsidRPr="00944F55" w:rsidRDefault="008E3BCC" w:rsidP="00546C5D">
            <w:pPr>
              <w:ind w:firstLine="0"/>
              <w:jc w:val="center"/>
              <w:rPr>
                <w:rFonts w:eastAsia="Calibri"/>
                <w:color w:val="000000"/>
                <w:sz w:val="22"/>
                <w:szCs w:val="22"/>
              </w:rPr>
            </w:pPr>
            <w:r w:rsidRPr="00944F55">
              <w:rPr>
                <w:rFonts w:eastAsia="Calibri"/>
                <w:color w:val="000000"/>
                <w:sz w:val="22"/>
                <w:szCs w:val="22"/>
              </w:rPr>
              <w:t>24 225,3</w:t>
            </w:r>
          </w:p>
        </w:tc>
        <w:tc>
          <w:tcPr>
            <w:tcW w:w="1260" w:type="dxa"/>
            <w:tcBorders>
              <w:top w:val="single" w:sz="4" w:space="0" w:color="000000"/>
              <w:left w:val="single" w:sz="4" w:space="0" w:color="000000"/>
              <w:bottom w:val="single" w:sz="4" w:space="0" w:color="000000"/>
              <w:right w:val="single" w:sz="4" w:space="0" w:color="000000"/>
            </w:tcBorders>
          </w:tcPr>
          <w:p w:rsidR="008E3BCC" w:rsidRPr="00944F55" w:rsidRDefault="008E3BCC" w:rsidP="00546C5D">
            <w:pPr>
              <w:ind w:firstLine="0"/>
              <w:jc w:val="center"/>
              <w:rPr>
                <w:rFonts w:eastAsia="Calibri"/>
                <w:color w:val="000000"/>
                <w:sz w:val="22"/>
                <w:szCs w:val="22"/>
              </w:rPr>
            </w:pPr>
            <w:r w:rsidRPr="00944F55">
              <w:rPr>
                <w:rFonts w:eastAsia="Calibri"/>
                <w:color w:val="000000"/>
                <w:sz w:val="22"/>
                <w:szCs w:val="22"/>
              </w:rPr>
              <w:t>23 600,6</w:t>
            </w:r>
          </w:p>
        </w:tc>
        <w:tc>
          <w:tcPr>
            <w:tcW w:w="1260" w:type="dxa"/>
            <w:tcBorders>
              <w:top w:val="single" w:sz="4" w:space="0" w:color="000000"/>
              <w:left w:val="single" w:sz="4" w:space="0" w:color="000000"/>
              <w:bottom w:val="single" w:sz="4" w:space="0" w:color="000000"/>
              <w:right w:val="single" w:sz="4" w:space="0" w:color="000000"/>
            </w:tcBorders>
          </w:tcPr>
          <w:p w:rsidR="008E3BCC" w:rsidRPr="00944F55" w:rsidRDefault="008E3BCC" w:rsidP="00546C5D">
            <w:pPr>
              <w:ind w:firstLine="0"/>
              <w:jc w:val="center"/>
              <w:rPr>
                <w:rFonts w:eastAsia="Calibri"/>
                <w:color w:val="000000"/>
                <w:sz w:val="22"/>
                <w:szCs w:val="22"/>
              </w:rPr>
            </w:pPr>
            <w:r w:rsidRPr="00944F55">
              <w:rPr>
                <w:rFonts w:eastAsia="Calibri"/>
                <w:color w:val="000000"/>
                <w:sz w:val="22"/>
                <w:szCs w:val="22"/>
              </w:rPr>
              <w:t>23 616,8</w:t>
            </w:r>
          </w:p>
        </w:tc>
      </w:tr>
      <w:tr w:rsidR="008E3BCC" w:rsidRPr="00B54C24" w:rsidTr="00546C5D">
        <w:trPr>
          <w:jc w:val="center"/>
        </w:trPr>
        <w:tc>
          <w:tcPr>
            <w:tcW w:w="4504" w:type="dxa"/>
            <w:tcBorders>
              <w:top w:val="single" w:sz="4" w:space="0" w:color="000000"/>
              <w:left w:val="single" w:sz="4" w:space="0" w:color="000000"/>
              <w:bottom w:val="single" w:sz="4" w:space="0" w:color="000000"/>
              <w:right w:val="single" w:sz="4" w:space="0" w:color="000000"/>
            </w:tcBorders>
          </w:tcPr>
          <w:p w:rsidR="008E3BCC" w:rsidRPr="00B54C24" w:rsidRDefault="008E3BCC" w:rsidP="00546C5D">
            <w:pPr>
              <w:spacing w:line="230" w:lineRule="auto"/>
              <w:ind w:firstLine="0"/>
              <w:rPr>
                <w:spacing w:val="-2"/>
                <w:sz w:val="22"/>
                <w:szCs w:val="22"/>
              </w:rPr>
            </w:pPr>
            <w:r w:rsidRPr="00B54C24">
              <w:rPr>
                <w:spacing w:val="-2"/>
                <w:sz w:val="22"/>
                <w:szCs w:val="22"/>
              </w:rPr>
              <w:t>областной бюджет</w:t>
            </w:r>
          </w:p>
        </w:tc>
        <w:tc>
          <w:tcPr>
            <w:tcW w:w="1647" w:type="dxa"/>
            <w:tcBorders>
              <w:top w:val="single" w:sz="4" w:space="0" w:color="000000"/>
              <w:left w:val="single" w:sz="4" w:space="0" w:color="000000"/>
              <w:bottom w:val="single" w:sz="4" w:space="0" w:color="000000"/>
              <w:right w:val="single" w:sz="4" w:space="0" w:color="000000"/>
            </w:tcBorders>
          </w:tcPr>
          <w:p w:rsidR="008E3BCC" w:rsidRPr="00FB6853" w:rsidRDefault="008E3BCC" w:rsidP="00546C5D">
            <w:pPr>
              <w:ind w:firstLine="0"/>
              <w:jc w:val="center"/>
              <w:rPr>
                <w:rFonts w:eastAsia="Calibri"/>
                <w:color w:val="000000"/>
                <w:sz w:val="22"/>
                <w:szCs w:val="22"/>
              </w:rPr>
            </w:pPr>
            <w:r>
              <w:rPr>
                <w:rFonts w:eastAsia="Calibri"/>
                <w:color w:val="000000"/>
                <w:sz w:val="22"/>
                <w:szCs w:val="22"/>
              </w:rPr>
              <w:t>1 275 034</w:t>
            </w:r>
            <w:r w:rsidRPr="00FB6853">
              <w:rPr>
                <w:rFonts w:eastAsia="Calibri"/>
                <w:color w:val="000000"/>
                <w:sz w:val="22"/>
                <w:szCs w:val="22"/>
              </w:rPr>
              <w:t>,</w:t>
            </w:r>
            <w:r>
              <w:rPr>
                <w:rFonts w:eastAsia="Calibri"/>
                <w:color w:val="000000"/>
                <w:sz w:val="22"/>
                <w:szCs w:val="22"/>
              </w:rPr>
              <w:t>9</w:t>
            </w:r>
          </w:p>
        </w:tc>
        <w:tc>
          <w:tcPr>
            <w:tcW w:w="1467" w:type="dxa"/>
            <w:tcBorders>
              <w:top w:val="single" w:sz="4" w:space="0" w:color="000000"/>
              <w:left w:val="single" w:sz="4" w:space="0" w:color="000000"/>
              <w:bottom w:val="single" w:sz="4" w:space="0" w:color="000000"/>
              <w:right w:val="single" w:sz="4" w:space="0" w:color="000000"/>
            </w:tcBorders>
          </w:tcPr>
          <w:p w:rsidR="008E3BCC" w:rsidRPr="00F559D8" w:rsidRDefault="008E3BCC" w:rsidP="00546C5D">
            <w:pPr>
              <w:ind w:firstLine="0"/>
              <w:jc w:val="center"/>
              <w:rPr>
                <w:rFonts w:eastAsia="Calibri"/>
                <w:color w:val="000000"/>
                <w:sz w:val="22"/>
                <w:szCs w:val="22"/>
              </w:rPr>
            </w:pPr>
            <w:r>
              <w:rPr>
                <w:rFonts w:eastAsia="Calibri"/>
                <w:color w:val="000000"/>
                <w:sz w:val="22"/>
                <w:szCs w:val="22"/>
              </w:rPr>
              <w:t>396 412,3</w:t>
            </w:r>
          </w:p>
        </w:tc>
        <w:tc>
          <w:tcPr>
            <w:tcW w:w="1260" w:type="dxa"/>
            <w:tcBorders>
              <w:top w:val="single" w:sz="4" w:space="0" w:color="000000"/>
              <w:left w:val="single" w:sz="4" w:space="0" w:color="000000"/>
              <w:bottom w:val="single" w:sz="4" w:space="0" w:color="000000"/>
              <w:right w:val="single" w:sz="4" w:space="0" w:color="000000"/>
            </w:tcBorders>
          </w:tcPr>
          <w:p w:rsidR="008E3BCC" w:rsidRPr="00FB6853" w:rsidRDefault="008E3BCC" w:rsidP="00546C5D">
            <w:pPr>
              <w:ind w:firstLine="0"/>
              <w:jc w:val="center"/>
              <w:rPr>
                <w:rFonts w:eastAsia="Calibri"/>
                <w:color w:val="000000"/>
                <w:sz w:val="22"/>
                <w:szCs w:val="22"/>
                <w:lang w:val="en-US"/>
              </w:rPr>
            </w:pPr>
            <w:r>
              <w:rPr>
                <w:rFonts w:eastAsia="Calibri"/>
                <w:color w:val="000000"/>
                <w:sz w:val="22"/>
                <w:szCs w:val="22"/>
              </w:rPr>
              <w:t>425</w:t>
            </w:r>
            <w:r w:rsidRPr="00FB6853">
              <w:rPr>
                <w:rFonts w:eastAsia="Calibri"/>
                <w:color w:val="000000"/>
                <w:sz w:val="22"/>
                <w:szCs w:val="22"/>
                <w:lang w:val="en-US"/>
              </w:rPr>
              <w:t> </w:t>
            </w:r>
            <w:r>
              <w:rPr>
                <w:rFonts w:eastAsia="Calibri"/>
                <w:color w:val="000000"/>
                <w:sz w:val="22"/>
                <w:szCs w:val="22"/>
              </w:rPr>
              <w:t>136</w:t>
            </w:r>
            <w:r w:rsidRPr="00FB6853">
              <w:rPr>
                <w:rFonts w:eastAsia="Calibri"/>
                <w:color w:val="000000"/>
                <w:sz w:val="22"/>
                <w:szCs w:val="22"/>
              </w:rPr>
              <w:t>,</w:t>
            </w:r>
            <w:r>
              <w:rPr>
                <w:rFonts w:eastAsia="Calibri"/>
                <w:color w:val="000000"/>
                <w:sz w:val="22"/>
                <w:szCs w:val="22"/>
              </w:rPr>
              <w:t>4</w:t>
            </w:r>
          </w:p>
        </w:tc>
        <w:tc>
          <w:tcPr>
            <w:tcW w:w="1260" w:type="dxa"/>
            <w:tcBorders>
              <w:top w:val="single" w:sz="4" w:space="0" w:color="000000"/>
              <w:left w:val="single" w:sz="4" w:space="0" w:color="000000"/>
              <w:bottom w:val="single" w:sz="4" w:space="0" w:color="000000"/>
              <w:right w:val="single" w:sz="4" w:space="0" w:color="000000"/>
            </w:tcBorders>
          </w:tcPr>
          <w:p w:rsidR="008E3BCC" w:rsidRPr="00FB6853" w:rsidRDefault="008E3BCC" w:rsidP="00546C5D">
            <w:pPr>
              <w:ind w:firstLine="0"/>
              <w:jc w:val="center"/>
              <w:rPr>
                <w:rFonts w:eastAsia="Calibri"/>
                <w:color w:val="000000"/>
                <w:sz w:val="22"/>
                <w:szCs w:val="22"/>
                <w:lang w:val="en-US"/>
              </w:rPr>
            </w:pPr>
            <w:r>
              <w:rPr>
                <w:rFonts w:eastAsia="Calibri"/>
                <w:color w:val="000000"/>
                <w:sz w:val="22"/>
                <w:szCs w:val="22"/>
              </w:rPr>
              <w:t>453</w:t>
            </w:r>
            <w:r w:rsidRPr="00FB6853">
              <w:rPr>
                <w:rFonts w:eastAsia="Calibri"/>
                <w:color w:val="000000"/>
                <w:sz w:val="22"/>
                <w:szCs w:val="22"/>
                <w:lang w:val="en-US"/>
              </w:rPr>
              <w:t> </w:t>
            </w:r>
            <w:r>
              <w:rPr>
                <w:rFonts w:eastAsia="Calibri"/>
                <w:color w:val="000000"/>
                <w:sz w:val="22"/>
                <w:szCs w:val="22"/>
              </w:rPr>
              <w:t>486</w:t>
            </w:r>
            <w:r w:rsidRPr="00FB6853">
              <w:rPr>
                <w:rFonts w:eastAsia="Calibri"/>
                <w:color w:val="000000"/>
                <w:sz w:val="22"/>
                <w:szCs w:val="22"/>
              </w:rPr>
              <w:t>,</w:t>
            </w:r>
            <w:r>
              <w:rPr>
                <w:rFonts w:eastAsia="Calibri"/>
                <w:color w:val="000000"/>
                <w:sz w:val="22"/>
                <w:szCs w:val="22"/>
              </w:rPr>
              <w:t>2</w:t>
            </w:r>
          </w:p>
        </w:tc>
      </w:tr>
      <w:tr w:rsidR="008E3BCC" w:rsidRPr="00B54C24" w:rsidTr="00546C5D">
        <w:trPr>
          <w:jc w:val="center"/>
        </w:trPr>
        <w:tc>
          <w:tcPr>
            <w:tcW w:w="4504" w:type="dxa"/>
            <w:tcBorders>
              <w:top w:val="single" w:sz="4" w:space="0" w:color="000000"/>
              <w:left w:val="single" w:sz="4" w:space="0" w:color="000000"/>
              <w:bottom w:val="single" w:sz="4" w:space="0" w:color="000000"/>
              <w:right w:val="single" w:sz="4" w:space="0" w:color="000000"/>
            </w:tcBorders>
          </w:tcPr>
          <w:p w:rsidR="008E3BCC" w:rsidRPr="00B54C24" w:rsidRDefault="008E3BCC" w:rsidP="00546C5D">
            <w:pPr>
              <w:spacing w:line="230" w:lineRule="auto"/>
              <w:ind w:firstLine="0"/>
              <w:rPr>
                <w:spacing w:val="-2"/>
                <w:sz w:val="22"/>
                <w:szCs w:val="22"/>
              </w:rPr>
            </w:pPr>
            <w:r w:rsidRPr="00B54C24">
              <w:rPr>
                <w:spacing w:val="-2"/>
                <w:sz w:val="22"/>
                <w:szCs w:val="22"/>
              </w:rPr>
              <w:t xml:space="preserve"> Бюджет муниципального </w:t>
            </w:r>
            <w:r>
              <w:rPr>
                <w:spacing w:val="-2"/>
                <w:sz w:val="22"/>
                <w:szCs w:val="22"/>
              </w:rPr>
              <w:t>образования «Дорогобужский муниципальный округ</w:t>
            </w:r>
            <w:r w:rsidRPr="00B54C24">
              <w:rPr>
                <w:spacing w:val="-2"/>
                <w:sz w:val="22"/>
                <w:szCs w:val="22"/>
              </w:rPr>
              <w:t>» Смоленской области</w:t>
            </w:r>
          </w:p>
        </w:tc>
        <w:tc>
          <w:tcPr>
            <w:tcW w:w="1647" w:type="dxa"/>
            <w:tcBorders>
              <w:top w:val="single" w:sz="4" w:space="0" w:color="000000"/>
              <w:left w:val="single" w:sz="4" w:space="0" w:color="000000"/>
              <w:bottom w:val="single" w:sz="4" w:space="0" w:color="000000"/>
              <w:right w:val="single" w:sz="4" w:space="0" w:color="000000"/>
            </w:tcBorders>
          </w:tcPr>
          <w:p w:rsidR="008E3BCC" w:rsidRPr="00944F55" w:rsidRDefault="008E3BCC" w:rsidP="00546C5D">
            <w:pPr>
              <w:ind w:firstLine="0"/>
              <w:jc w:val="center"/>
              <w:rPr>
                <w:rFonts w:eastAsia="Calibri"/>
                <w:color w:val="000000"/>
                <w:sz w:val="22"/>
                <w:szCs w:val="22"/>
              </w:rPr>
            </w:pPr>
            <w:r w:rsidRPr="00944F55">
              <w:rPr>
                <w:rFonts w:eastAsia="Calibri"/>
                <w:color w:val="000000"/>
                <w:sz w:val="22"/>
                <w:szCs w:val="22"/>
              </w:rPr>
              <w:t>55</w:t>
            </w:r>
            <w:r>
              <w:rPr>
                <w:rFonts w:eastAsia="Calibri"/>
                <w:color w:val="000000"/>
                <w:sz w:val="22"/>
                <w:szCs w:val="22"/>
              </w:rPr>
              <w:t>9</w:t>
            </w:r>
            <w:r w:rsidRPr="00944F55">
              <w:rPr>
                <w:rFonts w:eastAsia="Calibri"/>
                <w:color w:val="000000"/>
                <w:sz w:val="22"/>
                <w:szCs w:val="22"/>
              </w:rPr>
              <w:t> </w:t>
            </w:r>
            <w:r>
              <w:rPr>
                <w:rFonts w:eastAsia="Calibri"/>
                <w:color w:val="000000"/>
                <w:sz w:val="22"/>
                <w:szCs w:val="22"/>
              </w:rPr>
              <w:t>310</w:t>
            </w:r>
            <w:r w:rsidRPr="00944F55">
              <w:rPr>
                <w:rFonts w:eastAsia="Calibri"/>
                <w:color w:val="000000"/>
                <w:sz w:val="22"/>
                <w:szCs w:val="22"/>
              </w:rPr>
              <w:t>,</w:t>
            </w:r>
            <w:r>
              <w:rPr>
                <w:rFonts w:eastAsia="Calibri"/>
                <w:color w:val="000000"/>
                <w:sz w:val="22"/>
                <w:szCs w:val="22"/>
              </w:rPr>
              <w:t>6</w:t>
            </w:r>
          </w:p>
        </w:tc>
        <w:tc>
          <w:tcPr>
            <w:tcW w:w="1467" w:type="dxa"/>
            <w:tcBorders>
              <w:top w:val="single" w:sz="4" w:space="0" w:color="000000"/>
              <w:left w:val="single" w:sz="4" w:space="0" w:color="000000"/>
              <w:bottom w:val="single" w:sz="4" w:space="0" w:color="000000"/>
              <w:right w:val="single" w:sz="4" w:space="0" w:color="000000"/>
            </w:tcBorders>
          </w:tcPr>
          <w:p w:rsidR="008E3BCC" w:rsidRPr="00944F55" w:rsidRDefault="008E3BCC" w:rsidP="00546C5D">
            <w:pPr>
              <w:ind w:firstLine="0"/>
              <w:jc w:val="center"/>
              <w:rPr>
                <w:rFonts w:eastAsia="Calibri"/>
                <w:color w:val="000000"/>
                <w:sz w:val="22"/>
                <w:szCs w:val="22"/>
              </w:rPr>
            </w:pPr>
            <w:r w:rsidRPr="00944F55">
              <w:rPr>
                <w:rFonts w:eastAsia="Calibri"/>
                <w:color w:val="000000"/>
                <w:sz w:val="22"/>
                <w:szCs w:val="22"/>
              </w:rPr>
              <w:t>21</w:t>
            </w:r>
            <w:r>
              <w:rPr>
                <w:rFonts w:eastAsia="Calibri"/>
                <w:color w:val="000000"/>
                <w:sz w:val="22"/>
                <w:szCs w:val="22"/>
              </w:rPr>
              <w:t>3</w:t>
            </w:r>
            <w:r w:rsidRPr="00944F55">
              <w:rPr>
                <w:rFonts w:eastAsia="Calibri"/>
                <w:color w:val="000000"/>
                <w:sz w:val="22"/>
                <w:szCs w:val="22"/>
              </w:rPr>
              <w:t> 14</w:t>
            </w:r>
            <w:r>
              <w:rPr>
                <w:rFonts w:eastAsia="Calibri"/>
                <w:color w:val="000000"/>
                <w:sz w:val="22"/>
                <w:szCs w:val="22"/>
              </w:rPr>
              <w:t>8</w:t>
            </w:r>
            <w:r w:rsidRPr="00944F55">
              <w:rPr>
                <w:rFonts w:eastAsia="Calibri"/>
                <w:color w:val="000000"/>
                <w:sz w:val="22"/>
                <w:szCs w:val="22"/>
              </w:rPr>
              <w:t>,</w:t>
            </w:r>
            <w:r>
              <w:rPr>
                <w:rFonts w:eastAsia="Calibri"/>
                <w:color w:val="000000"/>
                <w:sz w:val="22"/>
                <w:szCs w:val="22"/>
              </w:rPr>
              <w:t>3</w:t>
            </w:r>
          </w:p>
        </w:tc>
        <w:tc>
          <w:tcPr>
            <w:tcW w:w="1260" w:type="dxa"/>
            <w:tcBorders>
              <w:top w:val="single" w:sz="4" w:space="0" w:color="000000"/>
              <w:left w:val="single" w:sz="4" w:space="0" w:color="000000"/>
              <w:bottom w:val="single" w:sz="4" w:space="0" w:color="000000"/>
              <w:right w:val="single" w:sz="4" w:space="0" w:color="000000"/>
            </w:tcBorders>
          </w:tcPr>
          <w:p w:rsidR="008E3BCC" w:rsidRPr="00944F55" w:rsidRDefault="008E3BCC" w:rsidP="00546C5D">
            <w:pPr>
              <w:ind w:firstLine="0"/>
              <w:jc w:val="center"/>
              <w:rPr>
                <w:rFonts w:eastAsia="Calibri"/>
                <w:color w:val="000000"/>
                <w:sz w:val="22"/>
                <w:szCs w:val="22"/>
              </w:rPr>
            </w:pPr>
            <w:r w:rsidRPr="00944F55">
              <w:rPr>
                <w:rFonts w:eastAsia="Calibri"/>
                <w:color w:val="000000"/>
                <w:sz w:val="22"/>
                <w:szCs w:val="22"/>
              </w:rPr>
              <w:t>16</w:t>
            </w:r>
            <w:r>
              <w:rPr>
                <w:rFonts w:eastAsia="Calibri"/>
                <w:color w:val="000000"/>
                <w:sz w:val="22"/>
                <w:szCs w:val="22"/>
              </w:rPr>
              <w:t>7</w:t>
            </w:r>
            <w:r w:rsidRPr="00944F55">
              <w:rPr>
                <w:rFonts w:eastAsia="Calibri"/>
                <w:color w:val="000000"/>
                <w:sz w:val="22"/>
                <w:szCs w:val="22"/>
              </w:rPr>
              <w:t> </w:t>
            </w:r>
            <w:r>
              <w:rPr>
                <w:rFonts w:eastAsia="Calibri"/>
                <w:color w:val="000000"/>
                <w:sz w:val="22"/>
                <w:szCs w:val="22"/>
              </w:rPr>
              <w:t>3</w:t>
            </w:r>
            <w:r w:rsidRPr="00944F55">
              <w:rPr>
                <w:rFonts w:eastAsia="Calibri"/>
                <w:color w:val="000000"/>
                <w:sz w:val="22"/>
                <w:szCs w:val="22"/>
              </w:rPr>
              <w:t>0</w:t>
            </w:r>
            <w:r>
              <w:rPr>
                <w:rFonts w:eastAsia="Calibri"/>
                <w:color w:val="000000"/>
                <w:sz w:val="22"/>
                <w:szCs w:val="22"/>
              </w:rPr>
              <w:t>5</w:t>
            </w:r>
            <w:r w:rsidRPr="00944F55">
              <w:rPr>
                <w:rFonts w:eastAsia="Calibri"/>
                <w:color w:val="000000"/>
                <w:sz w:val="22"/>
                <w:szCs w:val="22"/>
              </w:rPr>
              <w:t>,</w:t>
            </w:r>
            <w:r>
              <w:rPr>
                <w:rFonts w:eastAsia="Calibri"/>
                <w:color w:val="000000"/>
                <w:sz w:val="22"/>
                <w:szCs w:val="22"/>
              </w:rPr>
              <w:t>3</w:t>
            </w:r>
          </w:p>
        </w:tc>
        <w:tc>
          <w:tcPr>
            <w:tcW w:w="1260" w:type="dxa"/>
            <w:tcBorders>
              <w:top w:val="single" w:sz="4" w:space="0" w:color="000000"/>
              <w:left w:val="single" w:sz="4" w:space="0" w:color="000000"/>
              <w:bottom w:val="single" w:sz="4" w:space="0" w:color="000000"/>
              <w:right w:val="single" w:sz="4" w:space="0" w:color="000000"/>
            </w:tcBorders>
          </w:tcPr>
          <w:p w:rsidR="008E3BCC" w:rsidRPr="00944F55" w:rsidRDefault="008E3BCC" w:rsidP="00546C5D">
            <w:pPr>
              <w:ind w:firstLine="0"/>
              <w:jc w:val="center"/>
              <w:rPr>
                <w:rFonts w:eastAsia="Calibri"/>
                <w:color w:val="000000"/>
                <w:sz w:val="22"/>
                <w:szCs w:val="22"/>
              </w:rPr>
            </w:pPr>
            <w:r w:rsidRPr="00944F55">
              <w:rPr>
                <w:rFonts w:eastAsia="Calibri"/>
                <w:color w:val="000000"/>
                <w:sz w:val="22"/>
                <w:szCs w:val="22"/>
              </w:rPr>
              <w:t>178 </w:t>
            </w:r>
            <w:r>
              <w:rPr>
                <w:rFonts w:eastAsia="Calibri"/>
                <w:color w:val="000000"/>
                <w:sz w:val="22"/>
                <w:szCs w:val="22"/>
              </w:rPr>
              <w:t>857</w:t>
            </w:r>
            <w:r w:rsidRPr="00944F55">
              <w:rPr>
                <w:rFonts w:eastAsia="Calibri"/>
                <w:color w:val="000000"/>
                <w:sz w:val="22"/>
                <w:szCs w:val="22"/>
              </w:rPr>
              <w:t>,</w:t>
            </w:r>
            <w:r>
              <w:rPr>
                <w:rFonts w:eastAsia="Calibri"/>
                <w:color w:val="000000"/>
                <w:sz w:val="22"/>
                <w:szCs w:val="22"/>
              </w:rPr>
              <w:t>0</w:t>
            </w:r>
          </w:p>
        </w:tc>
      </w:tr>
      <w:tr w:rsidR="008E3BCC" w:rsidRPr="00D4657C" w:rsidTr="00546C5D">
        <w:trPr>
          <w:trHeight w:val="339"/>
          <w:jc w:val="center"/>
        </w:trPr>
        <w:tc>
          <w:tcPr>
            <w:tcW w:w="4504" w:type="dxa"/>
            <w:tcBorders>
              <w:top w:val="single" w:sz="4" w:space="0" w:color="000000"/>
              <w:left w:val="single" w:sz="4" w:space="0" w:color="000000"/>
              <w:bottom w:val="single" w:sz="4" w:space="0" w:color="000000"/>
              <w:right w:val="single" w:sz="4" w:space="0" w:color="000000"/>
            </w:tcBorders>
          </w:tcPr>
          <w:p w:rsidR="008E3BCC" w:rsidRPr="00B54C24" w:rsidRDefault="008E3BCC" w:rsidP="00546C5D">
            <w:pPr>
              <w:spacing w:line="230" w:lineRule="auto"/>
              <w:ind w:firstLine="0"/>
              <w:rPr>
                <w:spacing w:val="-2"/>
                <w:sz w:val="22"/>
                <w:szCs w:val="22"/>
              </w:rPr>
            </w:pPr>
            <w:r w:rsidRPr="00B54C24">
              <w:rPr>
                <w:spacing w:val="-2"/>
                <w:sz w:val="22"/>
                <w:szCs w:val="22"/>
              </w:rPr>
              <w:t>внебюджетные средства</w:t>
            </w:r>
          </w:p>
        </w:tc>
        <w:tc>
          <w:tcPr>
            <w:tcW w:w="1647" w:type="dxa"/>
            <w:tcBorders>
              <w:top w:val="single" w:sz="4" w:space="0" w:color="000000"/>
              <w:left w:val="single" w:sz="4" w:space="0" w:color="000000"/>
              <w:bottom w:val="single" w:sz="4" w:space="0" w:color="000000"/>
              <w:right w:val="single" w:sz="4" w:space="0" w:color="000000"/>
            </w:tcBorders>
          </w:tcPr>
          <w:p w:rsidR="008E3BCC" w:rsidRPr="00B54C24" w:rsidRDefault="008E3BCC" w:rsidP="00546C5D">
            <w:pPr>
              <w:jc w:val="left"/>
              <w:rPr>
                <w:rFonts w:eastAsia="Calibri"/>
                <w:sz w:val="22"/>
                <w:szCs w:val="22"/>
              </w:rPr>
            </w:pPr>
            <w:r w:rsidRPr="00B54C24">
              <w:rPr>
                <w:rFonts w:eastAsia="Calibri"/>
                <w:sz w:val="22"/>
                <w:szCs w:val="22"/>
              </w:rPr>
              <w:t>0</w:t>
            </w:r>
          </w:p>
        </w:tc>
        <w:tc>
          <w:tcPr>
            <w:tcW w:w="1467" w:type="dxa"/>
            <w:tcBorders>
              <w:top w:val="single" w:sz="4" w:space="0" w:color="000000"/>
              <w:left w:val="single" w:sz="4" w:space="0" w:color="000000"/>
              <w:bottom w:val="single" w:sz="4" w:space="0" w:color="000000"/>
              <w:right w:val="single" w:sz="4" w:space="0" w:color="000000"/>
            </w:tcBorders>
          </w:tcPr>
          <w:p w:rsidR="008E3BCC" w:rsidRPr="00B54C24" w:rsidRDefault="008E3BCC" w:rsidP="00546C5D">
            <w:pPr>
              <w:ind w:firstLine="0"/>
              <w:jc w:val="center"/>
              <w:rPr>
                <w:rFonts w:eastAsia="Calibri"/>
                <w:sz w:val="22"/>
                <w:szCs w:val="22"/>
              </w:rPr>
            </w:pPr>
            <w:r w:rsidRPr="00B54C24">
              <w:rPr>
                <w:rFonts w:eastAsia="Calibri"/>
                <w:sz w:val="22"/>
                <w:szCs w:val="22"/>
              </w:rPr>
              <w:t>0</w:t>
            </w:r>
          </w:p>
        </w:tc>
        <w:tc>
          <w:tcPr>
            <w:tcW w:w="1260" w:type="dxa"/>
            <w:tcBorders>
              <w:top w:val="single" w:sz="4" w:space="0" w:color="000000"/>
              <w:left w:val="single" w:sz="4" w:space="0" w:color="000000"/>
              <w:bottom w:val="single" w:sz="4" w:space="0" w:color="000000"/>
              <w:right w:val="single" w:sz="4" w:space="0" w:color="000000"/>
            </w:tcBorders>
          </w:tcPr>
          <w:p w:rsidR="008E3BCC" w:rsidRPr="00B54C24" w:rsidRDefault="008E3BCC" w:rsidP="00546C5D">
            <w:pPr>
              <w:ind w:firstLine="0"/>
              <w:jc w:val="center"/>
              <w:rPr>
                <w:rFonts w:eastAsia="Calibri"/>
                <w:sz w:val="22"/>
                <w:szCs w:val="22"/>
              </w:rPr>
            </w:pPr>
            <w:r w:rsidRPr="00B54C24">
              <w:rPr>
                <w:rFonts w:eastAsia="Calibri"/>
                <w:sz w:val="22"/>
                <w:szCs w:val="22"/>
              </w:rPr>
              <w:t>0</w:t>
            </w:r>
          </w:p>
        </w:tc>
        <w:tc>
          <w:tcPr>
            <w:tcW w:w="1260"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z w:val="22"/>
                <w:szCs w:val="22"/>
              </w:rPr>
            </w:pPr>
            <w:r w:rsidRPr="00B54C24">
              <w:rPr>
                <w:rFonts w:eastAsia="Calibri"/>
                <w:sz w:val="22"/>
                <w:szCs w:val="22"/>
              </w:rPr>
              <w:t>0</w:t>
            </w:r>
          </w:p>
        </w:tc>
      </w:tr>
    </w:tbl>
    <w:p w:rsidR="008E3BCC" w:rsidRPr="00D4657C" w:rsidRDefault="008E3BCC" w:rsidP="008E3BCC">
      <w:pPr>
        <w:jc w:val="center"/>
        <w:outlineLvl w:val="0"/>
        <w:rPr>
          <w:b/>
          <w:szCs w:val="28"/>
        </w:rPr>
      </w:pPr>
    </w:p>
    <w:p w:rsidR="008E3BCC" w:rsidRPr="00D4657C" w:rsidRDefault="008E3BCC" w:rsidP="008E3BCC">
      <w:pPr>
        <w:jc w:val="center"/>
        <w:outlineLvl w:val="0"/>
        <w:rPr>
          <w:b/>
          <w:szCs w:val="28"/>
        </w:rPr>
      </w:pPr>
    </w:p>
    <w:p w:rsidR="008E3BCC" w:rsidRPr="00D4657C" w:rsidRDefault="008E3BCC" w:rsidP="008E3BCC">
      <w:pPr>
        <w:jc w:val="center"/>
        <w:rPr>
          <w:sz w:val="24"/>
        </w:rPr>
      </w:pPr>
      <w:r>
        <w:rPr>
          <w:b/>
          <w:szCs w:val="28"/>
        </w:rPr>
        <w:t xml:space="preserve">                        </w:t>
      </w:r>
      <w:r w:rsidRPr="00C423BD">
        <w:rPr>
          <w:sz w:val="24"/>
        </w:rPr>
        <w:t>При</w:t>
      </w:r>
      <w:r>
        <w:rPr>
          <w:sz w:val="24"/>
        </w:rPr>
        <w:t>л</w:t>
      </w:r>
      <w:r w:rsidRPr="00D4657C">
        <w:rPr>
          <w:sz w:val="24"/>
        </w:rPr>
        <w:t>ожение</w:t>
      </w:r>
    </w:p>
    <w:p w:rsidR="008E3BCC" w:rsidRDefault="008E3BCC" w:rsidP="008E3BCC">
      <w:pPr>
        <w:jc w:val="right"/>
        <w:rPr>
          <w:sz w:val="24"/>
        </w:rPr>
      </w:pPr>
      <w:r w:rsidRPr="00D4657C">
        <w:rPr>
          <w:sz w:val="24"/>
        </w:rPr>
        <w:t>к паспорту муниципальной программы</w:t>
      </w:r>
    </w:p>
    <w:p w:rsidR="008E3BCC" w:rsidRPr="00D4657C" w:rsidRDefault="008E3BCC" w:rsidP="008E3BCC">
      <w:pPr>
        <w:jc w:val="right"/>
        <w:rPr>
          <w:sz w:val="24"/>
        </w:rPr>
      </w:pPr>
    </w:p>
    <w:p w:rsidR="008E3BCC" w:rsidRPr="00D4657C" w:rsidRDefault="008E3BCC" w:rsidP="008E3BCC">
      <w:pPr>
        <w:ind w:right="1700" w:firstLine="1701"/>
        <w:jc w:val="center"/>
        <w:outlineLvl w:val="0"/>
        <w:rPr>
          <w:rFonts w:eastAsia="Calibri"/>
          <w:b/>
          <w:szCs w:val="28"/>
          <w:lang w:eastAsia="en-US"/>
        </w:rPr>
      </w:pPr>
      <w:r>
        <w:rPr>
          <w:rFonts w:eastAsia="Calibri"/>
          <w:b/>
          <w:szCs w:val="28"/>
          <w:lang w:eastAsia="en-US"/>
        </w:rPr>
        <w:t>С</w:t>
      </w:r>
      <w:r w:rsidRPr="00D4657C">
        <w:rPr>
          <w:rFonts w:eastAsia="Calibri"/>
          <w:b/>
          <w:szCs w:val="28"/>
          <w:lang w:eastAsia="en-US"/>
        </w:rPr>
        <w:t>ВЕДЕНИЯ</w:t>
      </w:r>
    </w:p>
    <w:p w:rsidR="008E3BCC" w:rsidRPr="00D4657C" w:rsidRDefault="008E3BCC" w:rsidP="008E3BCC">
      <w:pPr>
        <w:ind w:right="1700" w:firstLine="1701"/>
        <w:jc w:val="center"/>
        <w:rPr>
          <w:rFonts w:eastAsia="Calibri"/>
          <w:b/>
          <w:szCs w:val="28"/>
          <w:lang w:eastAsia="en-US"/>
        </w:rPr>
      </w:pPr>
      <w:r w:rsidRPr="00D4657C">
        <w:rPr>
          <w:rFonts w:eastAsia="Calibri"/>
          <w:b/>
          <w:szCs w:val="28"/>
          <w:lang w:eastAsia="en-US"/>
        </w:rPr>
        <w:t xml:space="preserve"> о показателях муниципальной программы</w:t>
      </w:r>
    </w:p>
    <w:p w:rsidR="008E3BCC" w:rsidRPr="00D4657C" w:rsidRDefault="008E3BCC" w:rsidP="008E3BCC">
      <w:pPr>
        <w:rPr>
          <w:rFonts w:eastAsia="Calibri"/>
          <w:lang w:eastAsia="en-US"/>
        </w:rPr>
      </w:pPr>
    </w:p>
    <w:tbl>
      <w:tblPr>
        <w:tblW w:w="9958" w:type="dxa"/>
        <w:jc w:val="center"/>
        <w:tblCellMar>
          <w:left w:w="70" w:type="dxa"/>
          <w:right w:w="70" w:type="dxa"/>
        </w:tblCellMar>
        <w:tblLook w:val="0000" w:firstRow="0" w:lastRow="0" w:firstColumn="0" w:lastColumn="0" w:noHBand="0" w:noVBand="0"/>
      </w:tblPr>
      <w:tblGrid>
        <w:gridCol w:w="910"/>
        <w:gridCol w:w="3787"/>
        <w:gridCol w:w="5261"/>
      </w:tblGrid>
      <w:tr w:rsidR="008E3BCC" w:rsidRPr="00D4657C" w:rsidTr="00546C5D">
        <w:trPr>
          <w:cantSplit/>
          <w:trHeight w:val="419"/>
          <w:jc w:val="center"/>
        </w:trPr>
        <w:tc>
          <w:tcPr>
            <w:tcW w:w="910"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z w:val="22"/>
                <w:szCs w:val="22"/>
              </w:rPr>
            </w:pPr>
            <w:r w:rsidRPr="00D4657C">
              <w:rPr>
                <w:rFonts w:eastAsia="Calibri"/>
                <w:sz w:val="22"/>
                <w:szCs w:val="22"/>
              </w:rPr>
              <w:t>№</w:t>
            </w:r>
            <w:r w:rsidRPr="00D4657C">
              <w:rPr>
                <w:rFonts w:eastAsia="Calibri"/>
                <w:sz w:val="22"/>
                <w:szCs w:val="22"/>
              </w:rPr>
              <w:br/>
            </w:r>
            <w:proofErr w:type="gramStart"/>
            <w:r w:rsidRPr="00D4657C">
              <w:rPr>
                <w:rFonts w:eastAsia="Calibri"/>
                <w:sz w:val="22"/>
                <w:szCs w:val="22"/>
              </w:rPr>
              <w:t>п</w:t>
            </w:r>
            <w:proofErr w:type="gramEnd"/>
            <w:r w:rsidRPr="00D4657C">
              <w:rPr>
                <w:rFonts w:eastAsia="Calibri"/>
                <w:sz w:val="22"/>
                <w:szCs w:val="22"/>
              </w:rPr>
              <w:t>/п</w:t>
            </w:r>
          </w:p>
        </w:tc>
        <w:tc>
          <w:tcPr>
            <w:tcW w:w="378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z w:val="22"/>
                <w:szCs w:val="22"/>
                <w:lang w:eastAsia="en-US"/>
              </w:rPr>
            </w:pPr>
            <w:r w:rsidRPr="00D4657C">
              <w:rPr>
                <w:rFonts w:eastAsia="Calibri"/>
                <w:sz w:val="22"/>
                <w:szCs w:val="22"/>
                <w:lang w:eastAsia="en-US"/>
              </w:rPr>
              <w:t xml:space="preserve">Наименование  </w:t>
            </w:r>
            <w:r w:rsidRPr="00D4657C">
              <w:rPr>
                <w:rFonts w:eastAsia="Calibri"/>
                <w:sz w:val="22"/>
                <w:szCs w:val="22"/>
                <w:lang w:eastAsia="en-US"/>
              </w:rPr>
              <w:br/>
              <w:t>показателя</w:t>
            </w:r>
          </w:p>
        </w:tc>
        <w:tc>
          <w:tcPr>
            <w:tcW w:w="5261"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rPr>
                <w:rFonts w:eastAsia="Calibri"/>
                <w:sz w:val="22"/>
                <w:szCs w:val="22"/>
                <w:lang w:eastAsia="en-US"/>
              </w:rPr>
            </w:pPr>
            <w:r w:rsidRPr="00D4657C">
              <w:rPr>
                <w:rFonts w:eastAsia="Calibri"/>
                <w:sz w:val="22"/>
                <w:szCs w:val="22"/>
                <w:lang w:eastAsia="en-US"/>
              </w:rPr>
              <w:t>Методика расчета показателя или источник получения информации о значении показателя (наименование формы статистического наблюдения, реквизиты документа об утверждении методики и т.д.)</w:t>
            </w:r>
          </w:p>
        </w:tc>
      </w:tr>
      <w:tr w:rsidR="008E3BCC" w:rsidRPr="00D4657C" w:rsidTr="00546C5D">
        <w:trPr>
          <w:cantSplit/>
          <w:trHeight w:val="279"/>
          <w:jc w:val="center"/>
        </w:trPr>
        <w:tc>
          <w:tcPr>
            <w:tcW w:w="910"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z w:val="22"/>
                <w:szCs w:val="22"/>
              </w:rPr>
            </w:pPr>
            <w:r w:rsidRPr="00D4657C">
              <w:rPr>
                <w:rFonts w:eastAsia="Calibri"/>
                <w:sz w:val="22"/>
                <w:szCs w:val="22"/>
              </w:rPr>
              <w:t>1</w:t>
            </w:r>
          </w:p>
        </w:tc>
        <w:tc>
          <w:tcPr>
            <w:tcW w:w="378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jc w:val="center"/>
              <w:rPr>
                <w:rFonts w:eastAsia="Calibri"/>
                <w:sz w:val="22"/>
                <w:szCs w:val="22"/>
                <w:lang w:eastAsia="en-US"/>
              </w:rPr>
            </w:pPr>
            <w:r w:rsidRPr="00D4657C">
              <w:rPr>
                <w:rFonts w:eastAsia="Calibri"/>
                <w:sz w:val="22"/>
                <w:szCs w:val="22"/>
                <w:lang w:eastAsia="en-US"/>
              </w:rPr>
              <w:t>2</w:t>
            </w:r>
          </w:p>
        </w:tc>
        <w:tc>
          <w:tcPr>
            <w:tcW w:w="5261"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jc w:val="center"/>
              <w:rPr>
                <w:rFonts w:eastAsia="Calibri"/>
                <w:sz w:val="22"/>
                <w:szCs w:val="22"/>
                <w:lang w:eastAsia="en-US"/>
              </w:rPr>
            </w:pPr>
            <w:r w:rsidRPr="00D4657C">
              <w:rPr>
                <w:rFonts w:eastAsia="Calibri"/>
                <w:sz w:val="22"/>
                <w:szCs w:val="22"/>
                <w:lang w:eastAsia="en-US"/>
              </w:rPr>
              <w:t>3</w:t>
            </w:r>
          </w:p>
        </w:tc>
      </w:tr>
      <w:tr w:rsidR="008E3BCC" w:rsidRPr="00D4657C" w:rsidTr="00546C5D">
        <w:trPr>
          <w:cantSplit/>
          <w:trHeight w:val="279"/>
          <w:jc w:val="center"/>
        </w:trPr>
        <w:tc>
          <w:tcPr>
            <w:tcW w:w="910"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numPr>
                <w:ilvl w:val="0"/>
                <w:numId w:val="2"/>
              </w:numPr>
              <w:ind w:left="470" w:hanging="357"/>
              <w:jc w:val="center"/>
              <w:rPr>
                <w:rFonts w:eastAsia="Calibri"/>
                <w:sz w:val="22"/>
                <w:szCs w:val="22"/>
              </w:rPr>
            </w:pPr>
          </w:p>
        </w:tc>
        <w:tc>
          <w:tcPr>
            <w:tcW w:w="378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widowControl/>
              <w:suppressAutoHyphens/>
              <w:ind w:firstLine="0"/>
              <w:rPr>
                <w:sz w:val="22"/>
                <w:szCs w:val="22"/>
                <w:lang w:eastAsia="zh-CN"/>
              </w:rPr>
            </w:pPr>
            <w:r w:rsidRPr="00D4657C">
              <w:rPr>
                <w:sz w:val="22"/>
                <w:szCs w:val="22"/>
                <w:lang w:eastAsia="zh-CN"/>
              </w:rPr>
              <w:t xml:space="preserve">Охват учащихся основными и дополнительными общеобразовательными программами цифрового, естественнонаучного, технического и гуманитарного профилей в образовательных учреждениях </w:t>
            </w:r>
          </w:p>
        </w:tc>
        <w:tc>
          <w:tcPr>
            <w:tcW w:w="5261"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rPr>
                <w:sz w:val="22"/>
                <w:szCs w:val="22"/>
              </w:rPr>
            </w:pPr>
            <w:r>
              <w:rPr>
                <w:sz w:val="22"/>
                <w:szCs w:val="22"/>
              </w:rPr>
              <w:t>Приказ Управления</w:t>
            </w:r>
            <w:r w:rsidRPr="00D4657C">
              <w:rPr>
                <w:sz w:val="22"/>
                <w:szCs w:val="22"/>
              </w:rPr>
              <w:t xml:space="preserve"> по обр</w:t>
            </w:r>
            <w:r>
              <w:rPr>
                <w:sz w:val="22"/>
                <w:szCs w:val="22"/>
              </w:rPr>
              <w:t>азованию МО «Дорогобужский муниципальный округ</w:t>
            </w:r>
            <w:r w:rsidRPr="00D4657C">
              <w:rPr>
                <w:sz w:val="22"/>
                <w:szCs w:val="22"/>
              </w:rPr>
              <w:t xml:space="preserve">» от </w:t>
            </w:r>
            <w:r>
              <w:rPr>
                <w:sz w:val="22"/>
                <w:szCs w:val="22"/>
              </w:rPr>
              <w:t>23.04.2025</w:t>
            </w:r>
            <w:r w:rsidRPr="00D4657C">
              <w:rPr>
                <w:sz w:val="22"/>
                <w:szCs w:val="22"/>
              </w:rPr>
              <w:t xml:space="preserve"> № </w:t>
            </w:r>
            <w:r>
              <w:rPr>
                <w:sz w:val="22"/>
                <w:szCs w:val="22"/>
              </w:rPr>
              <w:t>71</w:t>
            </w:r>
          </w:p>
        </w:tc>
      </w:tr>
      <w:tr w:rsidR="008E3BCC" w:rsidRPr="00D4657C" w:rsidTr="00546C5D">
        <w:trPr>
          <w:cantSplit/>
          <w:trHeight w:val="279"/>
          <w:jc w:val="center"/>
        </w:trPr>
        <w:tc>
          <w:tcPr>
            <w:tcW w:w="910"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numPr>
                <w:ilvl w:val="0"/>
                <w:numId w:val="2"/>
              </w:numPr>
              <w:ind w:left="470" w:hanging="357"/>
              <w:jc w:val="center"/>
              <w:rPr>
                <w:rFonts w:eastAsia="Calibri"/>
                <w:sz w:val="22"/>
                <w:szCs w:val="22"/>
              </w:rPr>
            </w:pPr>
          </w:p>
        </w:tc>
        <w:tc>
          <w:tcPr>
            <w:tcW w:w="378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suppressAutoHyphens/>
              <w:ind w:firstLine="0"/>
              <w:jc w:val="left"/>
              <w:rPr>
                <w:color w:val="000000"/>
                <w:sz w:val="22"/>
                <w:szCs w:val="22"/>
              </w:rPr>
            </w:pPr>
            <w:r w:rsidRPr="00D4657C">
              <w:rPr>
                <w:sz w:val="22"/>
                <w:szCs w:val="22"/>
              </w:rPr>
              <w:t>Охват семей с детьми в возрасте от 3 до 17 лет участием в мероприятиях, направленных на укрепление института семьи и семейных ценностей</w:t>
            </w:r>
          </w:p>
        </w:tc>
        <w:tc>
          <w:tcPr>
            <w:tcW w:w="5261"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rPr>
                <w:sz w:val="22"/>
                <w:szCs w:val="22"/>
              </w:rPr>
            </w:pPr>
            <w:r>
              <w:rPr>
                <w:sz w:val="22"/>
                <w:szCs w:val="22"/>
              </w:rPr>
              <w:t>Приказ Управления</w:t>
            </w:r>
            <w:r w:rsidRPr="00D4657C">
              <w:rPr>
                <w:sz w:val="22"/>
                <w:szCs w:val="22"/>
              </w:rPr>
              <w:t xml:space="preserve"> по обр</w:t>
            </w:r>
            <w:r>
              <w:rPr>
                <w:sz w:val="22"/>
                <w:szCs w:val="22"/>
              </w:rPr>
              <w:t>азованию МО «Дорогобужский муниципальный округ</w:t>
            </w:r>
            <w:r w:rsidRPr="00D4657C">
              <w:rPr>
                <w:sz w:val="22"/>
                <w:szCs w:val="22"/>
              </w:rPr>
              <w:t xml:space="preserve">» от </w:t>
            </w:r>
            <w:r>
              <w:rPr>
                <w:sz w:val="22"/>
                <w:szCs w:val="22"/>
              </w:rPr>
              <w:t>23.04.2025</w:t>
            </w:r>
            <w:r w:rsidRPr="00D4657C">
              <w:rPr>
                <w:sz w:val="22"/>
                <w:szCs w:val="22"/>
              </w:rPr>
              <w:t xml:space="preserve"> № </w:t>
            </w:r>
            <w:r>
              <w:rPr>
                <w:sz w:val="22"/>
                <w:szCs w:val="22"/>
              </w:rPr>
              <w:t>71</w:t>
            </w:r>
          </w:p>
        </w:tc>
      </w:tr>
      <w:tr w:rsidR="008E3BCC" w:rsidRPr="00D4657C" w:rsidTr="00546C5D">
        <w:trPr>
          <w:cantSplit/>
          <w:trHeight w:val="279"/>
          <w:jc w:val="center"/>
        </w:trPr>
        <w:tc>
          <w:tcPr>
            <w:tcW w:w="910"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numPr>
                <w:ilvl w:val="0"/>
                <w:numId w:val="2"/>
              </w:numPr>
              <w:ind w:left="470" w:hanging="357"/>
              <w:jc w:val="center"/>
              <w:rPr>
                <w:rFonts w:eastAsia="Calibri"/>
                <w:sz w:val="22"/>
                <w:szCs w:val="22"/>
              </w:rPr>
            </w:pPr>
          </w:p>
        </w:tc>
        <w:tc>
          <w:tcPr>
            <w:tcW w:w="378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suppressAutoHyphens/>
              <w:ind w:firstLine="0"/>
              <w:jc w:val="left"/>
              <w:rPr>
                <w:sz w:val="22"/>
                <w:szCs w:val="22"/>
              </w:rPr>
            </w:pPr>
            <w:proofErr w:type="gramStart"/>
            <w:r w:rsidRPr="00D4657C">
              <w:rPr>
                <w:sz w:val="22"/>
                <w:szCs w:val="22"/>
              </w:rPr>
              <w:t>Результаты независимой оценки качества условий оказания услуг муниципальными организациями в сферах культуры, охраны здоровья, образования, социального обслуживания и иными организациями,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(по данным официального сайта для размещения информации о государственных и муниципальных учреждениях в информационно-телекоммуникационной сети "Интернет") (при наличии)</w:t>
            </w:r>
            <w:proofErr w:type="gramEnd"/>
          </w:p>
        </w:tc>
        <w:tc>
          <w:tcPr>
            <w:tcW w:w="5261"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rPr>
                <w:rFonts w:eastAsia="Calibri"/>
                <w:sz w:val="22"/>
                <w:szCs w:val="22"/>
                <w:lang w:eastAsia="en-US"/>
              </w:rPr>
            </w:pPr>
            <w:r>
              <w:rPr>
                <w:sz w:val="22"/>
                <w:szCs w:val="22"/>
                <w:shd w:val="clear" w:color="auto" w:fill="FFFFFF"/>
              </w:rPr>
              <w:t xml:space="preserve">Распоряжение </w:t>
            </w:r>
            <w:r w:rsidRPr="00D4657C">
              <w:rPr>
                <w:sz w:val="22"/>
                <w:szCs w:val="22"/>
                <w:shd w:val="clear" w:color="auto" w:fill="FFFFFF"/>
              </w:rPr>
              <w:t xml:space="preserve">Администрации </w:t>
            </w:r>
            <w:r>
              <w:rPr>
                <w:sz w:val="22"/>
                <w:szCs w:val="22"/>
                <w:shd w:val="clear" w:color="auto" w:fill="FFFFFF"/>
              </w:rPr>
              <w:t xml:space="preserve">муниципального образования «Дорогобужский муниципальный округ» Смоленской </w:t>
            </w:r>
            <w:r w:rsidRPr="002B1779">
              <w:rPr>
                <w:sz w:val="22"/>
                <w:szCs w:val="22"/>
                <w:shd w:val="clear" w:color="auto" w:fill="FFFFFF"/>
              </w:rPr>
              <w:t>области от 31.01.2025 № 120-р «</w:t>
            </w:r>
            <w:r w:rsidRPr="002B1779">
              <w:rPr>
                <w:sz w:val="22"/>
                <w:szCs w:val="22"/>
              </w:rPr>
              <w:t>Об утверждении методики расчета показателей для оценки эффективности деятельности Администрации муниципального образования «Дорогобужский муниципальный округ» Смоленской области»</w:t>
            </w:r>
          </w:p>
        </w:tc>
      </w:tr>
      <w:tr w:rsidR="008E3BCC" w:rsidRPr="00D4657C" w:rsidTr="00546C5D">
        <w:trPr>
          <w:cantSplit/>
          <w:trHeight w:val="279"/>
          <w:jc w:val="center"/>
        </w:trPr>
        <w:tc>
          <w:tcPr>
            <w:tcW w:w="910"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numPr>
                <w:ilvl w:val="0"/>
                <w:numId w:val="2"/>
              </w:numPr>
              <w:ind w:left="470" w:hanging="357"/>
              <w:jc w:val="center"/>
              <w:rPr>
                <w:rFonts w:eastAsia="Calibri"/>
                <w:sz w:val="22"/>
                <w:szCs w:val="22"/>
              </w:rPr>
            </w:pPr>
          </w:p>
        </w:tc>
        <w:tc>
          <w:tcPr>
            <w:tcW w:w="378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suppressAutoHyphens/>
              <w:ind w:firstLine="0"/>
              <w:jc w:val="left"/>
              <w:rPr>
                <w:sz w:val="22"/>
                <w:szCs w:val="22"/>
              </w:rPr>
            </w:pPr>
            <w:r w:rsidRPr="00D4657C">
              <w:rPr>
                <w:sz w:val="22"/>
                <w:szCs w:val="22"/>
              </w:rPr>
              <w:t>Доля выпускников муниципальных общ</w:t>
            </w:r>
            <w:r>
              <w:rPr>
                <w:sz w:val="22"/>
                <w:szCs w:val="22"/>
              </w:rPr>
              <w:t xml:space="preserve">еобразовательных учреждений, </w:t>
            </w:r>
            <w:r w:rsidRPr="00D4657C">
              <w:rPr>
                <w:sz w:val="22"/>
                <w:szCs w:val="22"/>
              </w:rPr>
              <w:t>получивших аттестат о среднем (полном) образовании, в общей численности выпускников муниципальных общеобразовательных учреждений</w:t>
            </w:r>
          </w:p>
        </w:tc>
        <w:tc>
          <w:tcPr>
            <w:tcW w:w="5261"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rPr>
                <w:rFonts w:eastAsia="Calibri"/>
                <w:sz w:val="22"/>
                <w:szCs w:val="22"/>
                <w:lang w:eastAsia="en-US"/>
              </w:rPr>
            </w:pPr>
            <w:r>
              <w:rPr>
                <w:sz w:val="22"/>
                <w:szCs w:val="22"/>
                <w:shd w:val="clear" w:color="auto" w:fill="FFFFFF"/>
              </w:rPr>
              <w:t xml:space="preserve">Распоряжение </w:t>
            </w:r>
            <w:r w:rsidRPr="00D4657C">
              <w:rPr>
                <w:sz w:val="22"/>
                <w:szCs w:val="22"/>
                <w:shd w:val="clear" w:color="auto" w:fill="FFFFFF"/>
              </w:rPr>
              <w:t xml:space="preserve">Администрации </w:t>
            </w:r>
            <w:r>
              <w:rPr>
                <w:sz w:val="22"/>
                <w:szCs w:val="22"/>
                <w:shd w:val="clear" w:color="auto" w:fill="FFFFFF"/>
              </w:rPr>
              <w:t xml:space="preserve">муниципального образования «Дорогобужский муниципальный округ» Смоленской </w:t>
            </w:r>
            <w:r w:rsidRPr="002B1779">
              <w:rPr>
                <w:sz w:val="22"/>
                <w:szCs w:val="22"/>
                <w:shd w:val="clear" w:color="auto" w:fill="FFFFFF"/>
              </w:rPr>
              <w:t>области от 31.01.2025 № 120-р «</w:t>
            </w:r>
            <w:r w:rsidRPr="002B1779">
              <w:rPr>
                <w:sz w:val="22"/>
                <w:szCs w:val="22"/>
              </w:rPr>
              <w:t>Об утверждении методики расчета показателей для оценки эффективности деятельности Администрации муниципального образования «Дорогобужский муниципальный округ» Смоленской области»</w:t>
            </w:r>
          </w:p>
        </w:tc>
      </w:tr>
      <w:tr w:rsidR="008E3BCC" w:rsidRPr="00D4657C" w:rsidTr="00546C5D">
        <w:trPr>
          <w:cantSplit/>
          <w:trHeight w:val="279"/>
          <w:jc w:val="center"/>
        </w:trPr>
        <w:tc>
          <w:tcPr>
            <w:tcW w:w="910"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numPr>
                <w:ilvl w:val="0"/>
                <w:numId w:val="2"/>
              </w:numPr>
              <w:ind w:left="470" w:hanging="357"/>
              <w:jc w:val="center"/>
              <w:rPr>
                <w:rFonts w:eastAsia="Calibri"/>
                <w:sz w:val="22"/>
                <w:szCs w:val="22"/>
              </w:rPr>
            </w:pPr>
          </w:p>
        </w:tc>
        <w:tc>
          <w:tcPr>
            <w:tcW w:w="378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suppressAutoHyphens/>
              <w:ind w:firstLine="0"/>
              <w:jc w:val="left"/>
              <w:rPr>
                <w:sz w:val="22"/>
                <w:szCs w:val="22"/>
              </w:rPr>
            </w:pPr>
            <w:r w:rsidRPr="00D4657C">
              <w:rPr>
                <w:sz w:val="22"/>
                <w:szCs w:val="22"/>
              </w:rPr>
              <w:t>Доля детей, ставших победителями и призерами олимпиад и конкурсов регионального и международного уровней</w:t>
            </w:r>
          </w:p>
        </w:tc>
        <w:tc>
          <w:tcPr>
            <w:tcW w:w="5261"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rPr>
                <w:sz w:val="22"/>
                <w:szCs w:val="22"/>
                <w:lang w:eastAsia="zh-CN"/>
              </w:rPr>
            </w:pPr>
            <w:r>
              <w:rPr>
                <w:sz w:val="22"/>
                <w:szCs w:val="22"/>
                <w:lang w:eastAsia="zh-CN"/>
              </w:rPr>
              <w:t>Приказ Управления</w:t>
            </w:r>
            <w:r w:rsidRPr="00D4657C">
              <w:rPr>
                <w:sz w:val="22"/>
                <w:szCs w:val="22"/>
                <w:lang w:eastAsia="zh-CN"/>
              </w:rPr>
              <w:t xml:space="preserve"> по обр</w:t>
            </w:r>
            <w:r>
              <w:rPr>
                <w:sz w:val="22"/>
                <w:szCs w:val="22"/>
                <w:lang w:eastAsia="zh-CN"/>
              </w:rPr>
              <w:t>азованию МО «Дорогобужский муниципальный округ</w:t>
            </w:r>
            <w:r w:rsidRPr="00D4657C">
              <w:rPr>
                <w:sz w:val="22"/>
                <w:szCs w:val="22"/>
                <w:lang w:eastAsia="zh-CN"/>
              </w:rPr>
              <w:t xml:space="preserve">»  </w:t>
            </w:r>
          </w:p>
          <w:p w:rsidR="008E3BCC" w:rsidRPr="00D4657C" w:rsidRDefault="008E3BCC" w:rsidP="00546C5D">
            <w:pPr>
              <w:ind w:firstLine="0"/>
              <w:rPr>
                <w:rFonts w:eastAsia="Calibri"/>
                <w:sz w:val="22"/>
                <w:szCs w:val="22"/>
                <w:lang w:eastAsia="en-US"/>
              </w:rPr>
            </w:pPr>
            <w:r>
              <w:rPr>
                <w:sz w:val="22"/>
                <w:szCs w:val="22"/>
                <w:lang w:eastAsia="zh-CN"/>
              </w:rPr>
              <w:t>от 23.04.2025 № 72</w:t>
            </w:r>
            <w:r w:rsidRPr="00D4657C">
              <w:rPr>
                <w:sz w:val="22"/>
                <w:szCs w:val="22"/>
                <w:lang w:eastAsia="zh-CN"/>
              </w:rPr>
              <w:t xml:space="preserve"> «Об утверждении муниципальных критериев и показателей оценки механизмов управления качеством образования и модели использования результатов оценочных процедур»</w:t>
            </w:r>
          </w:p>
        </w:tc>
      </w:tr>
      <w:tr w:rsidR="008E3BCC" w:rsidRPr="00D4657C" w:rsidTr="00546C5D">
        <w:trPr>
          <w:cantSplit/>
          <w:trHeight w:val="279"/>
          <w:jc w:val="center"/>
        </w:trPr>
        <w:tc>
          <w:tcPr>
            <w:tcW w:w="910"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numPr>
                <w:ilvl w:val="0"/>
                <w:numId w:val="2"/>
              </w:numPr>
              <w:ind w:left="470" w:hanging="357"/>
              <w:jc w:val="center"/>
              <w:rPr>
                <w:rFonts w:eastAsia="Calibri"/>
                <w:sz w:val="22"/>
                <w:szCs w:val="22"/>
              </w:rPr>
            </w:pPr>
          </w:p>
        </w:tc>
        <w:tc>
          <w:tcPr>
            <w:tcW w:w="378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suppressAutoHyphens/>
              <w:ind w:firstLine="0"/>
              <w:jc w:val="left"/>
              <w:rPr>
                <w:sz w:val="22"/>
                <w:szCs w:val="22"/>
              </w:rPr>
            </w:pPr>
            <w:r w:rsidRPr="00D4657C">
              <w:rPr>
                <w:sz w:val="22"/>
                <w:szCs w:val="22"/>
              </w:rPr>
              <w:t xml:space="preserve">Обеспечение социальных выплат </w:t>
            </w:r>
            <w:proofErr w:type="gramStart"/>
            <w:r w:rsidRPr="00D4657C">
              <w:rPr>
                <w:sz w:val="22"/>
                <w:szCs w:val="22"/>
              </w:rPr>
              <w:t>имеющим</w:t>
            </w:r>
            <w:proofErr w:type="gramEnd"/>
            <w:r w:rsidRPr="00D4657C">
              <w:rPr>
                <w:sz w:val="22"/>
                <w:szCs w:val="22"/>
              </w:rPr>
              <w:t xml:space="preserve"> право на их получение</w:t>
            </w:r>
          </w:p>
        </w:tc>
        <w:tc>
          <w:tcPr>
            <w:tcW w:w="5261"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rPr>
                <w:rFonts w:eastAsia="Calibri"/>
                <w:sz w:val="22"/>
                <w:szCs w:val="22"/>
                <w:lang w:eastAsia="en-US"/>
              </w:rPr>
            </w:pPr>
            <w:r w:rsidRPr="00D4657C">
              <w:rPr>
                <w:rFonts w:eastAsia="Calibri"/>
                <w:sz w:val="22"/>
                <w:szCs w:val="22"/>
                <w:lang w:eastAsia="en-US"/>
              </w:rPr>
              <w:t>Отчет об исполнении бюджета, форма 0503127</w:t>
            </w:r>
          </w:p>
        </w:tc>
      </w:tr>
      <w:tr w:rsidR="008E3BCC" w:rsidRPr="00D4657C" w:rsidTr="00546C5D">
        <w:trPr>
          <w:cantSplit/>
          <w:trHeight w:val="279"/>
          <w:jc w:val="center"/>
        </w:trPr>
        <w:tc>
          <w:tcPr>
            <w:tcW w:w="910"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numPr>
                <w:ilvl w:val="0"/>
                <w:numId w:val="2"/>
              </w:numPr>
              <w:ind w:left="470" w:hanging="357"/>
              <w:jc w:val="center"/>
              <w:rPr>
                <w:rFonts w:eastAsia="Calibri"/>
                <w:sz w:val="22"/>
                <w:szCs w:val="22"/>
              </w:rPr>
            </w:pPr>
          </w:p>
        </w:tc>
        <w:tc>
          <w:tcPr>
            <w:tcW w:w="378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suppressAutoHyphens/>
              <w:ind w:firstLine="0"/>
              <w:jc w:val="left"/>
              <w:rPr>
                <w:sz w:val="22"/>
                <w:szCs w:val="22"/>
              </w:rPr>
            </w:pPr>
            <w:r w:rsidRPr="00D4657C">
              <w:rPr>
                <w:sz w:val="22"/>
                <w:szCs w:val="22"/>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5261"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rPr>
                <w:sz w:val="22"/>
                <w:szCs w:val="22"/>
              </w:rPr>
            </w:pPr>
            <w:r>
              <w:rPr>
                <w:sz w:val="22"/>
                <w:szCs w:val="22"/>
                <w:shd w:val="clear" w:color="auto" w:fill="FFFFFF"/>
              </w:rPr>
              <w:t xml:space="preserve"> Распоряжение </w:t>
            </w:r>
            <w:r w:rsidRPr="00D4657C">
              <w:rPr>
                <w:sz w:val="22"/>
                <w:szCs w:val="22"/>
                <w:shd w:val="clear" w:color="auto" w:fill="FFFFFF"/>
              </w:rPr>
              <w:t xml:space="preserve">Администрации </w:t>
            </w:r>
            <w:r>
              <w:rPr>
                <w:sz w:val="22"/>
                <w:szCs w:val="22"/>
                <w:shd w:val="clear" w:color="auto" w:fill="FFFFFF"/>
              </w:rPr>
              <w:t xml:space="preserve">муниципального образования «Дорогобужский муниципальный округ» Смоленской </w:t>
            </w:r>
            <w:r w:rsidRPr="002B1779">
              <w:rPr>
                <w:sz w:val="22"/>
                <w:szCs w:val="22"/>
                <w:shd w:val="clear" w:color="auto" w:fill="FFFFFF"/>
              </w:rPr>
              <w:t>области от 31.01.2025 № 120-р «</w:t>
            </w:r>
            <w:r w:rsidRPr="002B1779">
              <w:rPr>
                <w:sz w:val="22"/>
                <w:szCs w:val="22"/>
              </w:rPr>
              <w:t>Об утверждении методики расчета показателей для оценки эффективности деятельности Администрации муниципального образования «Дорогобужский муниципальный округ» Смоленской области»</w:t>
            </w:r>
          </w:p>
        </w:tc>
      </w:tr>
      <w:tr w:rsidR="008E3BCC" w:rsidRPr="00D4657C" w:rsidTr="00546C5D">
        <w:trPr>
          <w:cantSplit/>
          <w:trHeight w:val="279"/>
          <w:jc w:val="center"/>
        </w:trPr>
        <w:tc>
          <w:tcPr>
            <w:tcW w:w="910"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numPr>
                <w:ilvl w:val="0"/>
                <w:numId w:val="2"/>
              </w:numPr>
              <w:ind w:left="470" w:hanging="357"/>
              <w:jc w:val="center"/>
              <w:rPr>
                <w:rFonts w:eastAsia="Calibri"/>
                <w:sz w:val="22"/>
                <w:szCs w:val="22"/>
              </w:rPr>
            </w:pPr>
          </w:p>
        </w:tc>
        <w:tc>
          <w:tcPr>
            <w:tcW w:w="378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widowControl/>
              <w:suppressAutoHyphens/>
              <w:ind w:firstLine="0"/>
              <w:jc w:val="left"/>
              <w:rPr>
                <w:sz w:val="22"/>
                <w:szCs w:val="22"/>
              </w:rPr>
            </w:pPr>
            <w:r w:rsidRPr="00D4657C">
              <w:rPr>
                <w:sz w:val="22"/>
                <w:szCs w:val="22"/>
              </w:rPr>
              <w:t>Доля детей в возрасте 1 - 6 лет, стоящих на учете для определения в муниципальные дошкольные образовательные учреждения, в общей численности детей в возрасте 1 - 6 лет и обеспеченных местами в ДОУ</w:t>
            </w:r>
          </w:p>
        </w:tc>
        <w:tc>
          <w:tcPr>
            <w:tcW w:w="5261"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rPr>
                <w:sz w:val="22"/>
                <w:szCs w:val="22"/>
              </w:rPr>
            </w:pPr>
            <w:r>
              <w:rPr>
                <w:sz w:val="22"/>
                <w:szCs w:val="22"/>
                <w:shd w:val="clear" w:color="auto" w:fill="FFFFFF"/>
              </w:rPr>
              <w:t xml:space="preserve"> Распоряжение </w:t>
            </w:r>
            <w:r w:rsidRPr="00D4657C">
              <w:rPr>
                <w:sz w:val="22"/>
                <w:szCs w:val="22"/>
                <w:shd w:val="clear" w:color="auto" w:fill="FFFFFF"/>
              </w:rPr>
              <w:t xml:space="preserve">Администрации </w:t>
            </w:r>
            <w:r>
              <w:rPr>
                <w:sz w:val="22"/>
                <w:szCs w:val="22"/>
                <w:shd w:val="clear" w:color="auto" w:fill="FFFFFF"/>
              </w:rPr>
              <w:t xml:space="preserve">муниципального образования «Дорогобужский муниципальный округ» Смоленской </w:t>
            </w:r>
            <w:r w:rsidRPr="002B1779">
              <w:rPr>
                <w:sz w:val="22"/>
                <w:szCs w:val="22"/>
                <w:shd w:val="clear" w:color="auto" w:fill="FFFFFF"/>
              </w:rPr>
              <w:t>области от 31.01.2025 № 120-р «</w:t>
            </w:r>
            <w:r w:rsidRPr="002B1779">
              <w:rPr>
                <w:sz w:val="22"/>
                <w:szCs w:val="22"/>
              </w:rPr>
              <w:t>Об утверждении методики расчета показателей для оценки эффективности деятельности Администрации муниципального образования «Дорогобужский муниципальный округ» Смоленской области»</w:t>
            </w:r>
          </w:p>
        </w:tc>
      </w:tr>
      <w:tr w:rsidR="008E3BCC" w:rsidRPr="00D4657C" w:rsidTr="00546C5D">
        <w:trPr>
          <w:cantSplit/>
          <w:trHeight w:val="279"/>
          <w:jc w:val="center"/>
        </w:trPr>
        <w:tc>
          <w:tcPr>
            <w:tcW w:w="910"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numPr>
                <w:ilvl w:val="0"/>
                <w:numId w:val="2"/>
              </w:numPr>
              <w:ind w:left="470" w:hanging="357"/>
              <w:jc w:val="center"/>
              <w:rPr>
                <w:rFonts w:eastAsia="Calibri"/>
                <w:sz w:val="22"/>
                <w:szCs w:val="22"/>
              </w:rPr>
            </w:pPr>
          </w:p>
        </w:tc>
        <w:tc>
          <w:tcPr>
            <w:tcW w:w="378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suppressAutoHyphens/>
              <w:ind w:firstLine="0"/>
              <w:jc w:val="left"/>
              <w:rPr>
                <w:sz w:val="22"/>
                <w:szCs w:val="22"/>
              </w:rPr>
            </w:pPr>
            <w:r w:rsidRPr="00D4657C">
              <w:rPr>
                <w:sz w:val="22"/>
                <w:szCs w:val="22"/>
                <w:lang w:eastAsia="zh-CN"/>
              </w:rPr>
              <w:t xml:space="preserve">Доля дошкольных образовательных организаций, в которых создана </w:t>
            </w:r>
            <w:proofErr w:type="spellStart"/>
            <w:r w:rsidRPr="00D4657C">
              <w:rPr>
                <w:sz w:val="22"/>
                <w:szCs w:val="22"/>
                <w:lang w:eastAsia="zh-CN"/>
              </w:rPr>
              <w:t>безбарьерная</w:t>
            </w:r>
            <w:proofErr w:type="spellEnd"/>
            <w:r w:rsidRPr="00D4657C">
              <w:rPr>
                <w:sz w:val="22"/>
                <w:szCs w:val="22"/>
                <w:lang w:eastAsia="zh-CN"/>
              </w:rPr>
              <w:t xml:space="preserve"> среда для инклюзивного образования детей-инвалидов, в общем количестве дошкольных организаций</w:t>
            </w:r>
          </w:p>
        </w:tc>
        <w:tc>
          <w:tcPr>
            <w:tcW w:w="5261"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rPr>
                <w:sz w:val="22"/>
                <w:szCs w:val="22"/>
              </w:rPr>
            </w:pPr>
            <w:r>
              <w:rPr>
                <w:sz w:val="22"/>
                <w:szCs w:val="22"/>
              </w:rPr>
              <w:t>Приказ Управления</w:t>
            </w:r>
            <w:r w:rsidRPr="00D4657C">
              <w:rPr>
                <w:sz w:val="22"/>
                <w:szCs w:val="22"/>
              </w:rPr>
              <w:t xml:space="preserve"> по обр</w:t>
            </w:r>
            <w:r>
              <w:rPr>
                <w:sz w:val="22"/>
                <w:szCs w:val="22"/>
              </w:rPr>
              <w:t>азованию МО «Дорогобужский муниципальный округ</w:t>
            </w:r>
            <w:r w:rsidRPr="00D4657C">
              <w:rPr>
                <w:sz w:val="22"/>
                <w:szCs w:val="22"/>
              </w:rPr>
              <w:t xml:space="preserve">» от </w:t>
            </w:r>
            <w:r>
              <w:rPr>
                <w:sz w:val="22"/>
                <w:szCs w:val="22"/>
              </w:rPr>
              <w:t>23.04.2025</w:t>
            </w:r>
            <w:r w:rsidRPr="00D4657C">
              <w:rPr>
                <w:sz w:val="22"/>
                <w:szCs w:val="22"/>
              </w:rPr>
              <w:t xml:space="preserve"> № </w:t>
            </w:r>
            <w:r>
              <w:rPr>
                <w:sz w:val="22"/>
                <w:szCs w:val="22"/>
              </w:rPr>
              <w:t>71</w:t>
            </w:r>
          </w:p>
        </w:tc>
      </w:tr>
      <w:tr w:rsidR="008E3BCC" w:rsidRPr="00D4657C" w:rsidTr="00546C5D">
        <w:trPr>
          <w:cantSplit/>
          <w:trHeight w:val="1070"/>
          <w:jc w:val="center"/>
        </w:trPr>
        <w:tc>
          <w:tcPr>
            <w:tcW w:w="910"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numPr>
                <w:ilvl w:val="0"/>
                <w:numId w:val="2"/>
              </w:numPr>
              <w:ind w:left="470" w:hanging="357"/>
              <w:jc w:val="center"/>
              <w:rPr>
                <w:rFonts w:eastAsia="Calibri"/>
                <w:sz w:val="22"/>
                <w:szCs w:val="22"/>
              </w:rPr>
            </w:pPr>
          </w:p>
        </w:tc>
        <w:tc>
          <w:tcPr>
            <w:tcW w:w="378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suppressAutoHyphens/>
              <w:ind w:firstLine="0"/>
              <w:jc w:val="left"/>
              <w:rPr>
                <w:rFonts w:ascii="Calibri" w:hAnsi="Calibri" w:cs="Calibri"/>
                <w:sz w:val="22"/>
                <w:szCs w:val="22"/>
              </w:rPr>
            </w:pPr>
            <w:r w:rsidRPr="00D4657C">
              <w:rPr>
                <w:sz w:val="22"/>
                <w:szCs w:val="22"/>
                <w:lang w:eastAsia="zh-CN"/>
              </w:rPr>
              <w:t>Доля детей – инвалидов в возрасте от 1,5 до 7 лет, охваченных дошкольным образованием, от общей численности детей - инвалидов данного возраста</w:t>
            </w:r>
          </w:p>
        </w:tc>
        <w:tc>
          <w:tcPr>
            <w:tcW w:w="5261"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rPr>
                <w:sz w:val="22"/>
                <w:szCs w:val="22"/>
              </w:rPr>
            </w:pPr>
            <w:r>
              <w:rPr>
                <w:sz w:val="22"/>
                <w:szCs w:val="22"/>
              </w:rPr>
              <w:t>Приказ Управления</w:t>
            </w:r>
            <w:r w:rsidRPr="00D4657C">
              <w:rPr>
                <w:sz w:val="22"/>
                <w:szCs w:val="22"/>
              </w:rPr>
              <w:t xml:space="preserve"> по обр</w:t>
            </w:r>
            <w:r>
              <w:rPr>
                <w:sz w:val="22"/>
                <w:szCs w:val="22"/>
              </w:rPr>
              <w:t>азованию МО «Дорогобужский муниципальный округ</w:t>
            </w:r>
            <w:r w:rsidRPr="00D4657C">
              <w:rPr>
                <w:sz w:val="22"/>
                <w:szCs w:val="22"/>
              </w:rPr>
              <w:t xml:space="preserve">» от </w:t>
            </w:r>
            <w:r>
              <w:rPr>
                <w:sz w:val="22"/>
                <w:szCs w:val="22"/>
              </w:rPr>
              <w:t>23.04.2025</w:t>
            </w:r>
            <w:r w:rsidRPr="00D4657C">
              <w:rPr>
                <w:sz w:val="22"/>
                <w:szCs w:val="22"/>
              </w:rPr>
              <w:t xml:space="preserve"> № </w:t>
            </w:r>
            <w:r>
              <w:rPr>
                <w:sz w:val="22"/>
                <w:szCs w:val="22"/>
              </w:rPr>
              <w:t>71</w:t>
            </w:r>
          </w:p>
        </w:tc>
      </w:tr>
      <w:tr w:rsidR="008E3BCC" w:rsidRPr="00D4657C" w:rsidTr="00546C5D">
        <w:trPr>
          <w:cantSplit/>
          <w:trHeight w:val="279"/>
          <w:jc w:val="center"/>
        </w:trPr>
        <w:tc>
          <w:tcPr>
            <w:tcW w:w="910"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numPr>
                <w:ilvl w:val="0"/>
                <w:numId w:val="2"/>
              </w:numPr>
              <w:ind w:left="470" w:hanging="357"/>
              <w:jc w:val="center"/>
              <w:rPr>
                <w:rFonts w:eastAsia="Calibri"/>
                <w:sz w:val="22"/>
                <w:szCs w:val="22"/>
              </w:rPr>
            </w:pPr>
          </w:p>
        </w:tc>
        <w:tc>
          <w:tcPr>
            <w:tcW w:w="378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rPr>
                <w:sz w:val="22"/>
                <w:szCs w:val="22"/>
              </w:rPr>
            </w:pPr>
            <w:r w:rsidRPr="00D4657C">
              <w:rPr>
                <w:sz w:val="22"/>
                <w:szCs w:val="22"/>
              </w:rPr>
              <w:t>Среднемесячная номинальная начисленная заработная плата работников:</w:t>
            </w:r>
          </w:p>
          <w:p w:rsidR="008E3BCC" w:rsidRPr="00D4657C" w:rsidRDefault="008E3BCC" w:rsidP="00546C5D">
            <w:pPr>
              <w:ind w:firstLine="0"/>
              <w:rPr>
                <w:sz w:val="22"/>
                <w:szCs w:val="22"/>
              </w:rPr>
            </w:pPr>
            <w:r w:rsidRPr="00D4657C">
              <w:rPr>
                <w:sz w:val="22"/>
                <w:szCs w:val="22"/>
              </w:rPr>
              <w:t>- муниципальных дошкольных образовательных учреждений</w:t>
            </w:r>
          </w:p>
        </w:tc>
        <w:tc>
          <w:tcPr>
            <w:tcW w:w="5261"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rPr>
                <w:sz w:val="22"/>
                <w:szCs w:val="22"/>
              </w:rPr>
            </w:pPr>
            <w:r>
              <w:rPr>
                <w:sz w:val="22"/>
                <w:szCs w:val="22"/>
                <w:shd w:val="clear" w:color="auto" w:fill="FFFFFF"/>
              </w:rPr>
              <w:t xml:space="preserve"> Распоряжение </w:t>
            </w:r>
            <w:r w:rsidRPr="00D4657C">
              <w:rPr>
                <w:sz w:val="22"/>
                <w:szCs w:val="22"/>
                <w:shd w:val="clear" w:color="auto" w:fill="FFFFFF"/>
              </w:rPr>
              <w:t xml:space="preserve">Администрации </w:t>
            </w:r>
            <w:r>
              <w:rPr>
                <w:sz w:val="22"/>
                <w:szCs w:val="22"/>
                <w:shd w:val="clear" w:color="auto" w:fill="FFFFFF"/>
              </w:rPr>
              <w:t xml:space="preserve">муниципального образования «Дорогобужский муниципальный округ» Смоленской </w:t>
            </w:r>
            <w:r w:rsidRPr="002B1779">
              <w:rPr>
                <w:sz w:val="22"/>
                <w:szCs w:val="22"/>
                <w:shd w:val="clear" w:color="auto" w:fill="FFFFFF"/>
              </w:rPr>
              <w:t>области от 31.01.2025 № 120-р «</w:t>
            </w:r>
            <w:r w:rsidRPr="002B1779">
              <w:rPr>
                <w:sz w:val="22"/>
                <w:szCs w:val="22"/>
              </w:rPr>
              <w:t>Об утверждении методики расчета показателей для оценки эффективности деятельности Администрации муниципального образования «Дорогобужский муниципальный округ» Смоленской области»</w:t>
            </w:r>
          </w:p>
        </w:tc>
      </w:tr>
      <w:tr w:rsidR="008E3BCC" w:rsidRPr="00D4657C" w:rsidTr="00546C5D">
        <w:trPr>
          <w:cantSplit/>
          <w:trHeight w:val="279"/>
          <w:jc w:val="center"/>
        </w:trPr>
        <w:tc>
          <w:tcPr>
            <w:tcW w:w="910"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numPr>
                <w:ilvl w:val="0"/>
                <w:numId w:val="2"/>
              </w:numPr>
              <w:ind w:left="470" w:hanging="357"/>
              <w:jc w:val="center"/>
              <w:rPr>
                <w:rFonts w:eastAsia="Calibri"/>
                <w:sz w:val="22"/>
                <w:szCs w:val="22"/>
              </w:rPr>
            </w:pPr>
          </w:p>
        </w:tc>
        <w:tc>
          <w:tcPr>
            <w:tcW w:w="378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suppressAutoHyphens/>
              <w:ind w:firstLine="0"/>
              <w:jc w:val="left"/>
              <w:rPr>
                <w:sz w:val="22"/>
                <w:szCs w:val="22"/>
              </w:rPr>
            </w:pPr>
            <w:r w:rsidRPr="00D4657C">
              <w:rPr>
                <w:sz w:val="22"/>
                <w:szCs w:val="22"/>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5261"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rPr>
                <w:sz w:val="22"/>
                <w:szCs w:val="22"/>
              </w:rPr>
            </w:pPr>
            <w:r>
              <w:rPr>
                <w:sz w:val="22"/>
                <w:szCs w:val="22"/>
                <w:shd w:val="clear" w:color="auto" w:fill="FFFFFF"/>
              </w:rPr>
              <w:t xml:space="preserve">Распоряжение </w:t>
            </w:r>
            <w:r w:rsidRPr="00D4657C">
              <w:rPr>
                <w:sz w:val="22"/>
                <w:szCs w:val="22"/>
                <w:shd w:val="clear" w:color="auto" w:fill="FFFFFF"/>
              </w:rPr>
              <w:t xml:space="preserve">Администрации </w:t>
            </w:r>
            <w:r>
              <w:rPr>
                <w:sz w:val="22"/>
                <w:szCs w:val="22"/>
                <w:shd w:val="clear" w:color="auto" w:fill="FFFFFF"/>
              </w:rPr>
              <w:t xml:space="preserve">муниципального образования «Дорогобужский муниципальный округ» Смоленской </w:t>
            </w:r>
            <w:r w:rsidRPr="002B1779">
              <w:rPr>
                <w:sz w:val="22"/>
                <w:szCs w:val="22"/>
                <w:shd w:val="clear" w:color="auto" w:fill="FFFFFF"/>
              </w:rPr>
              <w:t>области от 31.01.2025 № 120-р «</w:t>
            </w:r>
            <w:r w:rsidRPr="002B1779">
              <w:rPr>
                <w:sz w:val="22"/>
                <w:szCs w:val="22"/>
              </w:rPr>
              <w:t>Об утверждении методики расчета показателей для оценки эффективности деятельности Администрации муниципального образования «Дорогобужский муниципальный округ» Смоленской области»</w:t>
            </w:r>
          </w:p>
        </w:tc>
      </w:tr>
      <w:tr w:rsidR="008E3BCC" w:rsidRPr="00D4657C" w:rsidTr="00546C5D">
        <w:trPr>
          <w:cantSplit/>
          <w:trHeight w:val="279"/>
          <w:jc w:val="center"/>
        </w:trPr>
        <w:tc>
          <w:tcPr>
            <w:tcW w:w="910"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numPr>
                <w:ilvl w:val="0"/>
                <w:numId w:val="2"/>
              </w:numPr>
              <w:ind w:left="470" w:hanging="357"/>
              <w:jc w:val="center"/>
              <w:rPr>
                <w:rFonts w:eastAsia="Calibri"/>
                <w:sz w:val="22"/>
                <w:szCs w:val="22"/>
              </w:rPr>
            </w:pPr>
          </w:p>
        </w:tc>
        <w:tc>
          <w:tcPr>
            <w:tcW w:w="378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widowControl/>
              <w:suppressAutoHyphens/>
              <w:ind w:firstLine="0"/>
              <w:rPr>
                <w:sz w:val="22"/>
                <w:szCs w:val="22"/>
                <w:lang w:eastAsia="zh-CN"/>
              </w:rPr>
            </w:pPr>
            <w:r w:rsidRPr="00D4657C">
              <w:rPr>
                <w:sz w:val="22"/>
                <w:szCs w:val="22"/>
              </w:rPr>
              <w:t xml:space="preserve">Доля детей первой и второй групп здоровья в общей </w:t>
            </w:r>
            <w:proofErr w:type="gramStart"/>
            <w:r w:rsidRPr="00D4657C">
              <w:rPr>
                <w:sz w:val="22"/>
                <w:szCs w:val="22"/>
              </w:rPr>
              <w:t>численности</w:t>
            </w:r>
            <w:proofErr w:type="gramEnd"/>
            <w:r w:rsidRPr="00D4657C">
              <w:rPr>
                <w:sz w:val="22"/>
                <w:szCs w:val="22"/>
              </w:rPr>
              <w:t xml:space="preserve"> обучающихся в муниципальных общеобразовательных учреждениях</w:t>
            </w:r>
          </w:p>
        </w:tc>
        <w:tc>
          <w:tcPr>
            <w:tcW w:w="5261"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rPr>
                <w:sz w:val="22"/>
                <w:szCs w:val="22"/>
              </w:rPr>
            </w:pPr>
            <w:r>
              <w:rPr>
                <w:sz w:val="22"/>
                <w:szCs w:val="22"/>
                <w:shd w:val="clear" w:color="auto" w:fill="FFFFFF"/>
              </w:rPr>
              <w:t xml:space="preserve">Распоряжение </w:t>
            </w:r>
            <w:r w:rsidRPr="00D4657C">
              <w:rPr>
                <w:sz w:val="22"/>
                <w:szCs w:val="22"/>
                <w:shd w:val="clear" w:color="auto" w:fill="FFFFFF"/>
              </w:rPr>
              <w:t xml:space="preserve">Администрации </w:t>
            </w:r>
            <w:r>
              <w:rPr>
                <w:sz w:val="22"/>
                <w:szCs w:val="22"/>
                <w:shd w:val="clear" w:color="auto" w:fill="FFFFFF"/>
              </w:rPr>
              <w:t xml:space="preserve">муниципального образования «Дорогобужский муниципальный округ» Смоленской </w:t>
            </w:r>
            <w:r w:rsidRPr="002B1779">
              <w:rPr>
                <w:sz w:val="22"/>
                <w:szCs w:val="22"/>
                <w:shd w:val="clear" w:color="auto" w:fill="FFFFFF"/>
              </w:rPr>
              <w:t>области от 31.01.2025 № 120-р «</w:t>
            </w:r>
            <w:r w:rsidRPr="002B1779">
              <w:rPr>
                <w:sz w:val="22"/>
                <w:szCs w:val="22"/>
              </w:rPr>
              <w:t>Об утверждении методики расчета показателей для оценки эффективности деятельности Администрации муниципального образования «Дорогобужский муниципальный округ» Смоленской области»</w:t>
            </w:r>
          </w:p>
        </w:tc>
      </w:tr>
      <w:tr w:rsidR="008E3BCC" w:rsidRPr="00D4657C" w:rsidTr="00546C5D">
        <w:trPr>
          <w:cantSplit/>
          <w:trHeight w:val="279"/>
          <w:jc w:val="center"/>
        </w:trPr>
        <w:tc>
          <w:tcPr>
            <w:tcW w:w="910"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numPr>
                <w:ilvl w:val="0"/>
                <w:numId w:val="2"/>
              </w:numPr>
              <w:ind w:left="470" w:hanging="357"/>
              <w:jc w:val="center"/>
              <w:rPr>
                <w:rFonts w:eastAsia="Calibri"/>
                <w:sz w:val="22"/>
                <w:szCs w:val="22"/>
              </w:rPr>
            </w:pPr>
          </w:p>
        </w:tc>
        <w:tc>
          <w:tcPr>
            <w:tcW w:w="378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widowControl/>
              <w:suppressAutoHyphens/>
              <w:ind w:firstLine="0"/>
              <w:rPr>
                <w:sz w:val="22"/>
                <w:szCs w:val="22"/>
              </w:rPr>
            </w:pPr>
            <w:r w:rsidRPr="00D4657C">
              <w:rPr>
                <w:sz w:val="22"/>
                <w:szCs w:val="22"/>
              </w:rPr>
              <w:t>Расходы бюджета муниципального образования на общее образование в расчете на 1 обучающегося в муниципальных общеобразовательных учреждениях</w:t>
            </w:r>
          </w:p>
        </w:tc>
        <w:tc>
          <w:tcPr>
            <w:tcW w:w="5261"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rPr>
                <w:sz w:val="22"/>
                <w:szCs w:val="22"/>
              </w:rPr>
            </w:pPr>
            <w:r>
              <w:rPr>
                <w:sz w:val="22"/>
                <w:szCs w:val="22"/>
                <w:shd w:val="clear" w:color="auto" w:fill="FFFFFF"/>
              </w:rPr>
              <w:t xml:space="preserve">Распоряжение </w:t>
            </w:r>
            <w:r w:rsidRPr="00D4657C">
              <w:rPr>
                <w:sz w:val="22"/>
                <w:szCs w:val="22"/>
                <w:shd w:val="clear" w:color="auto" w:fill="FFFFFF"/>
              </w:rPr>
              <w:t xml:space="preserve">Администрации </w:t>
            </w:r>
            <w:r>
              <w:rPr>
                <w:sz w:val="22"/>
                <w:szCs w:val="22"/>
                <w:shd w:val="clear" w:color="auto" w:fill="FFFFFF"/>
              </w:rPr>
              <w:t xml:space="preserve">муниципального образования «Дорогобужский муниципальный округ» Смоленской </w:t>
            </w:r>
            <w:r w:rsidRPr="002B1779">
              <w:rPr>
                <w:sz w:val="22"/>
                <w:szCs w:val="22"/>
                <w:shd w:val="clear" w:color="auto" w:fill="FFFFFF"/>
              </w:rPr>
              <w:t>области от 31.01.2025 № 120-р «</w:t>
            </w:r>
            <w:r w:rsidRPr="002B1779">
              <w:rPr>
                <w:sz w:val="22"/>
                <w:szCs w:val="22"/>
              </w:rPr>
              <w:t>Об утверждении методики расчета показателей для оценки эффективности деятельности Администрации муниципального образования «Дорогобужский муниципальный округ» Смоленской области»</w:t>
            </w:r>
          </w:p>
        </w:tc>
      </w:tr>
      <w:tr w:rsidR="008E3BCC" w:rsidRPr="00D4657C" w:rsidTr="00546C5D">
        <w:trPr>
          <w:cantSplit/>
          <w:trHeight w:val="279"/>
          <w:jc w:val="center"/>
        </w:trPr>
        <w:tc>
          <w:tcPr>
            <w:tcW w:w="910"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numPr>
                <w:ilvl w:val="0"/>
                <w:numId w:val="2"/>
              </w:numPr>
              <w:ind w:left="470" w:hanging="357"/>
              <w:jc w:val="center"/>
              <w:rPr>
                <w:rFonts w:eastAsia="Calibri"/>
                <w:sz w:val="22"/>
                <w:szCs w:val="22"/>
              </w:rPr>
            </w:pPr>
          </w:p>
        </w:tc>
        <w:tc>
          <w:tcPr>
            <w:tcW w:w="378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rPr>
                <w:sz w:val="22"/>
                <w:szCs w:val="22"/>
              </w:rPr>
            </w:pPr>
            <w:r w:rsidRPr="00D4657C">
              <w:rPr>
                <w:sz w:val="22"/>
                <w:szCs w:val="22"/>
              </w:rPr>
              <w:t>Среднемесячная номинальная начисленная заработная плата работников:</w:t>
            </w:r>
          </w:p>
          <w:p w:rsidR="008E3BCC" w:rsidRPr="00D4657C" w:rsidRDefault="008E3BCC" w:rsidP="00546C5D">
            <w:pPr>
              <w:widowControl/>
              <w:suppressAutoHyphens/>
              <w:ind w:firstLine="0"/>
              <w:rPr>
                <w:sz w:val="22"/>
                <w:szCs w:val="22"/>
              </w:rPr>
            </w:pPr>
            <w:r w:rsidRPr="00D4657C">
              <w:rPr>
                <w:sz w:val="22"/>
                <w:szCs w:val="22"/>
              </w:rPr>
              <w:t>- муниципальных общеобразовательных учреждений,</w:t>
            </w:r>
          </w:p>
          <w:p w:rsidR="008E3BCC" w:rsidRPr="00D4657C" w:rsidRDefault="008E3BCC" w:rsidP="00546C5D">
            <w:pPr>
              <w:widowControl/>
              <w:suppressAutoHyphens/>
              <w:ind w:firstLine="0"/>
              <w:rPr>
                <w:sz w:val="22"/>
                <w:szCs w:val="22"/>
              </w:rPr>
            </w:pPr>
            <w:r w:rsidRPr="00D4657C">
              <w:rPr>
                <w:sz w:val="22"/>
                <w:szCs w:val="22"/>
              </w:rPr>
              <w:t>- учителей муниципальных общеобразовательных учреждений</w:t>
            </w:r>
          </w:p>
        </w:tc>
        <w:tc>
          <w:tcPr>
            <w:tcW w:w="5261"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rPr>
                <w:sz w:val="22"/>
                <w:szCs w:val="22"/>
              </w:rPr>
            </w:pPr>
            <w:r>
              <w:rPr>
                <w:sz w:val="22"/>
                <w:szCs w:val="22"/>
                <w:shd w:val="clear" w:color="auto" w:fill="FFFFFF"/>
              </w:rPr>
              <w:t xml:space="preserve">Распоряжение </w:t>
            </w:r>
            <w:r w:rsidRPr="00D4657C">
              <w:rPr>
                <w:sz w:val="22"/>
                <w:szCs w:val="22"/>
                <w:shd w:val="clear" w:color="auto" w:fill="FFFFFF"/>
              </w:rPr>
              <w:t xml:space="preserve">Администрации </w:t>
            </w:r>
            <w:r>
              <w:rPr>
                <w:sz w:val="22"/>
                <w:szCs w:val="22"/>
                <w:shd w:val="clear" w:color="auto" w:fill="FFFFFF"/>
              </w:rPr>
              <w:t xml:space="preserve">муниципального образования «Дорогобужский муниципальный округ» Смоленской </w:t>
            </w:r>
            <w:r w:rsidRPr="002B1779">
              <w:rPr>
                <w:sz w:val="22"/>
                <w:szCs w:val="22"/>
                <w:shd w:val="clear" w:color="auto" w:fill="FFFFFF"/>
              </w:rPr>
              <w:t>области от 31.01.2025 № 120-р «</w:t>
            </w:r>
            <w:r w:rsidRPr="002B1779">
              <w:rPr>
                <w:sz w:val="22"/>
                <w:szCs w:val="22"/>
              </w:rPr>
              <w:t>Об утверждении методики расчета показателей для оценки эффективности деятельности Администрации муниципального образования «Дорогобужский муниципальный округ» Смоленской области»</w:t>
            </w:r>
          </w:p>
        </w:tc>
      </w:tr>
      <w:tr w:rsidR="008E3BCC" w:rsidRPr="00D4657C" w:rsidTr="00546C5D">
        <w:trPr>
          <w:cantSplit/>
          <w:trHeight w:val="279"/>
          <w:jc w:val="center"/>
        </w:trPr>
        <w:tc>
          <w:tcPr>
            <w:tcW w:w="910"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numPr>
                <w:ilvl w:val="0"/>
                <w:numId w:val="2"/>
              </w:numPr>
              <w:ind w:left="470" w:hanging="357"/>
              <w:jc w:val="center"/>
              <w:rPr>
                <w:rFonts w:eastAsia="Calibri"/>
                <w:sz w:val="22"/>
                <w:szCs w:val="22"/>
              </w:rPr>
            </w:pPr>
          </w:p>
        </w:tc>
        <w:tc>
          <w:tcPr>
            <w:tcW w:w="378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suppressAutoHyphens/>
              <w:ind w:firstLine="0"/>
              <w:jc w:val="left"/>
              <w:rPr>
                <w:color w:val="000000"/>
                <w:sz w:val="22"/>
                <w:szCs w:val="22"/>
              </w:rPr>
            </w:pPr>
            <w:r w:rsidRPr="00D4657C">
              <w:rPr>
                <w:color w:val="000000"/>
                <w:sz w:val="22"/>
                <w:szCs w:val="22"/>
              </w:rPr>
              <w:t>Организация питания учащихся общеобразовательных учреждений</w:t>
            </w:r>
          </w:p>
        </w:tc>
        <w:tc>
          <w:tcPr>
            <w:tcW w:w="5261"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rPr>
                <w:rFonts w:eastAsia="Calibri"/>
                <w:sz w:val="22"/>
                <w:szCs w:val="22"/>
                <w:lang w:eastAsia="en-US"/>
              </w:rPr>
            </w:pPr>
            <w:r>
              <w:rPr>
                <w:sz w:val="22"/>
                <w:szCs w:val="22"/>
              </w:rPr>
              <w:t>Приказ Управления</w:t>
            </w:r>
            <w:r w:rsidRPr="00D4657C">
              <w:rPr>
                <w:sz w:val="22"/>
                <w:szCs w:val="22"/>
              </w:rPr>
              <w:t xml:space="preserve"> по обр</w:t>
            </w:r>
            <w:r>
              <w:rPr>
                <w:sz w:val="22"/>
                <w:szCs w:val="22"/>
              </w:rPr>
              <w:t>азованию МО «Дорогобужский муниципальный округ</w:t>
            </w:r>
            <w:r w:rsidRPr="00D4657C">
              <w:rPr>
                <w:sz w:val="22"/>
                <w:szCs w:val="22"/>
              </w:rPr>
              <w:t xml:space="preserve">» от </w:t>
            </w:r>
            <w:r>
              <w:rPr>
                <w:sz w:val="22"/>
                <w:szCs w:val="22"/>
              </w:rPr>
              <w:t>23.04.2025</w:t>
            </w:r>
            <w:r w:rsidRPr="00D4657C">
              <w:rPr>
                <w:sz w:val="22"/>
                <w:szCs w:val="22"/>
              </w:rPr>
              <w:t xml:space="preserve"> № </w:t>
            </w:r>
            <w:r>
              <w:rPr>
                <w:sz w:val="22"/>
                <w:szCs w:val="22"/>
              </w:rPr>
              <w:t>71</w:t>
            </w:r>
          </w:p>
        </w:tc>
      </w:tr>
      <w:tr w:rsidR="008E3BCC" w:rsidRPr="00D4657C" w:rsidTr="00546C5D">
        <w:trPr>
          <w:cantSplit/>
          <w:trHeight w:val="279"/>
          <w:jc w:val="center"/>
        </w:trPr>
        <w:tc>
          <w:tcPr>
            <w:tcW w:w="910"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numPr>
                <w:ilvl w:val="0"/>
                <w:numId w:val="2"/>
              </w:numPr>
              <w:ind w:left="470" w:hanging="357"/>
              <w:jc w:val="center"/>
              <w:rPr>
                <w:rFonts w:eastAsia="Calibri"/>
                <w:sz w:val="22"/>
                <w:szCs w:val="22"/>
              </w:rPr>
            </w:pPr>
          </w:p>
        </w:tc>
        <w:tc>
          <w:tcPr>
            <w:tcW w:w="378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widowControl/>
              <w:suppressAutoHyphens/>
              <w:ind w:firstLine="0"/>
              <w:rPr>
                <w:sz w:val="22"/>
                <w:szCs w:val="22"/>
                <w:lang w:eastAsia="zh-CN"/>
              </w:rPr>
            </w:pPr>
            <w:proofErr w:type="gramStart"/>
            <w:r w:rsidRPr="00D4657C">
              <w:rPr>
                <w:sz w:val="22"/>
                <w:szCs w:val="22"/>
                <w:lang w:eastAsia="zh-CN"/>
              </w:rPr>
              <w:t>Доля обучающихся, получающих начальное общее образование в муниципальных образовательных организациях, обеспеченных бесплатным горячим питанием</w:t>
            </w:r>
            <w:proofErr w:type="gramEnd"/>
          </w:p>
        </w:tc>
        <w:tc>
          <w:tcPr>
            <w:tcW w:w="5261"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rPr>
                <w:rFonts w:eastAsia="Calibri"/>
                <w:sz w:val="22"/>
                <w:szCs w:val="22"/>
                <w:lang w:eastAsia="en-US"/>
              </w:rPr>
            </w:pPr>
            <w:r>
              <w:rPr>
                <w:sz w:val="22"/>
                <w:szCs w:val="22"/>
              </w:rPr>
              <w:t>Приказ Управления</w:t>
            </w:r>
            <w:r w:rsidRPr="00D4657C">
              <w:rPr>
                <w:sz w:val="22"/>
                <w:szCs w:val="22"/>
              </w:rPr>
              <w:t xml:space="preserve"> по обр</w:t>
            </w:r>
            <w:r>
              <w:rPr>
                <w:sz w:val="22"/>
                <w:szCs w:val="22"/>
              </w:rPr>
              <w:t>азованию МО «Дорогобужский муниципальный округ</w:t>
            </w:r>
            <w:r w:rsidRPr="00D4657C">
              <w:rPr>
                <w:sz w:val="22"/>
                <w:szCs w:val="22"/>
              </w:rPr>
              <w:t xml:space="preserve">» от </w:t>
            </w:r>
            <w:r>
              <w:rPr>
                <w:sz w:val="22"/>
                <w:szCs w:val="22"/>
              </w:rPr>
              <w:t>23.04.2025</w:t>
            </w:r>
            <w:r w:rsidRPr="00D4657C">
              <w:rPr>
                <w:sz w:val="22"/>
                <w:szCs w:val="22"/>
              </w:rPr>
              <w:t xml:space="preserve"> № </w:t>
            </w:r>
            <w:r>
              <w:rPr>
                <w:sz w:val="22"/>
                <w:szCs w:val="22"/>
              </w:rPr>
              <w:t>71</w:t>
            </w:r>
          </w:p>
        </w:tc>
      </w:tr>
      <w:tr w:rsidR="008E3BCC" w:rsidRPr="00D4657C" w:rsidTr="00546C5D">
        <w:trPr>
          <w:cantSplit/>
          <w:trHeight w:val="279"/>
          <w:jc w:val="center"/>
        </w:trPr>
        <w:tc>
          <w:tcPr>
            <w:tcW w:w="910"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numPr>
                <w:ilvl w:val="0"/>
                <w:numId w:val="2"/>
              </w:numPr>
              <w:ind w:left="470" w:hanging="357"/>
              <w:jc w:val="center"/>
              <w:rPr>
                <w:rFonts w:eastAsia="Calibri"/>
                <w:sz w:val="22"/>
                <w:szCs w:val="22"/>
              </w:rPr>
            </w:pPr>
          </w:p>
        </w:tc>
        <w:tc>
          <w:tcPr>
            <w:tcW w:w="378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suppressAutoHyphens/>
              <w:ind w:firstLine="0"/>
              <w:jc w:val="left"/>
              <w:rPr>
                <w:sz w:val="22"/>
                <w:szCs w:val="22"/>
              </w:rPr>
            </w:pPr>
            <w:r w:rsidRPr="00D4657C">
              <w:rPr>
                <w:sz w:val="22"/>
                <w:szCs w:val="22"/>
              </w:rPr>
              <w: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c>
          <w:tcPr>
            <w:tcW w:w="5261"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rPr>
                <w:sz w:val="22"/>
                <w:szCs w:val="22"/>
              </w:rPr>
            </w:pPr>
            <w:r>
              <w:rPr>
                <w:sz w:val="22"/>
                <w:szCs w:val="22"/>
                <w:shd w:val="clear" w:color="auto" w:fill="FFFFFF"/>
              </w:rPr>
              <w:t xml:space="preserve">Распоряжение </w:t>
            </w:r>
            <w:r w:rsidRPr="00D4657C">
              <w:rPr>
                <w:sz w:val="22"/>
                <w:szCs w:val="22"/>
                <w:shd w:val="clear" w:color="auto" w:fill="FFFFFF"/>
              </w:rPr>
              <w:t xml:space="preserve">Администрации </w:t>
            </w:r>
            <w:r>
              <w:rPr>
                <w:sz w:val="22"/>
                <w:szCs w:val="22"/>
                <w:shd w:val="clear" w:color="auto" w:fill="FFFFFF"/>
              </w:rPr>
              <w:t xml:space="preserve">муниципального образования «Дорогобужский муниципальный округ» Смоленской </w:t>
            </w:r>
            <w:r w:rsidRPr="002B1779">
              <w:rPr>
                <w:sz w:val="22"/>
                <w:szCs w:val="22"/>
                <w:shd w:val="clear" w:color="auto" w:fill="FFFFFF"/>
              </w:rPr>
              <w:t>области от 31.01.2025 № 120-р «</w:t>
            </w:r>
            <w:r w:rsidRPr="002B1779">
              <w:rPr>
                <w:sz w:val="22"/>
                <w:szCs w:val="22"/>
              </w:rPr>
              <w:t>Об утверждении методики расчета показателей для оценки эффективности деятельности Администрации муниципального образования «Дорогобужский муниципальный округ» Смоленской области»</w:t>
            </w:r>
          </w:p>
        </w:tc>
      </w:tr>
      <w:tr w:rsidR="008E3BCC" w:rsidRPr="00D4657C" w:rsidTr="00546C5D">
        <w:trPr>
          <w:cantSplit/>
          <w:trHeight w:val="279"/>
          <w:jc w:val="center"/>
        </w:trPr>
        <w:tc>
          <w:tcPr>
            <w:tcW w:w="910"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numPr>
                <w:ilvl w:val="0"/>
                <w:numId w:val="2"/>
              </w:numPr>
              <w:ind w:left="470" w:hanging="357"/>
              <w:jc w:val="center"/>
              <w:rPr>
                <w:rFonts w:eastAsia="Calibri"/>
                <w:sz w:val="22"/>
                <w:szCs w:val="22"/>
              </w:rPr>
            </w:pPr>
          </w:p>
        </w:tc>
        <w:tc>
          <w:tcPr>
            <w:tcW w:w="378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widowControl/>
              <w:suppressAutoHyphens/>
              <w:ind w:firstLine="0"/>
              <w:jc w:val="left"/>
              <w:rPr>
                <w:color w:val="000000"/>
                <w:sz w:val="22"/>
                <w:szCs w:val="22"/>
              </w:rPr>
            </w:pPr>
            <w:r w:rsidRPr="00D4657C">
              <w:rPr>
                <w:color w:val="000000"/>
                <w:sz w:val="22"/>
                <w:szCs w:val="22"/>
                <w:lang w:eastAsia="zh-CN"/>
              </w:rPr>
              <w:t>Доля детей – инвалидов в возрасте от 5 до 18 лет, получающих дополнительное образование, от общей численности детей – инвалидов данного возраста</w:t>
            </w:r>
          </w:p>
        </w:tc>
        <w:tc>
          <w:tcPr>
            <w:tcW w:w="5261"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rPr>
                <w:sz w:val="22"/>
                <w:szCs w:val="22"/>
              </w:rPr>
            </w:pPr>
            <w:r>
              <w:rPr>
                <w:sz w:val="22"/>
                <w:szCs w:val="22"/>
              </w:rPr>
              <w:t>Приказ Управления</w:t>
            </w:r>
            <w:r w:rsidRPr="00D4657C">
              <w:rPr>
                <w:sz w:val="22"/>
                <w:szCs w:val="22"/>
              </w:rPr>
              <w:t xml:space="preserve"> по обр</w:t>
            </w:r>
            <w:r>
              <w:rPr>
                <w:sz w:val="22"/>
                <w:szCs w:val="22"/>
              </w:rPr>
              <w:t>азованию МО «Дорогобужский муниципальный округ</w:t>
            </w:r>
            <w:r w:rsidRPr="00D4657C">
              <w:rPr>
                <w:sz w:val="22"/>
                <w:szCs w:val="22"/>
              </w:rPr>
              <w:t xml:space="preserve">» от </w:t>
            </w:r>
            <w:r>
              <w:rPr>
                <w:sz w:val="22"/>
                <w:szCs w:val="22"/>
              </w:rPr>
              <w:t>23.04.2025</w:t>
            </w:r>
            <w:r w:rsidRPr="00D4657C">
              <w:rPr>
                <w:sz w:val="22"/>
                <w:szCs w:val="22"/>
              </w:rPr>
              <w:t xml:space="preserve"> № </w:t>
            </w:r>
            <w:r>
              <w:rPr>
                <w:sz w:val="22"/>
                <w:szCs w:val="22"/>
              </w:rPr>
              <w:t>71</w:t>
            </w:r>
          </w:p>
        </w:tc>
      </w:tr>
      <w:tr w:rsidR="008E3BCC" w:rsidRPr="00D4657C" w:rsidTr="00546C5D">
        <w:trPr>
          <w:cantSplit/>
          <w:trHeight w:val="279"/>
          <w:jc w:val="center"/>
        </w:trPr>
        <w:tc>
          <w:tcPr>
            <w:tcW w:w="910"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numPr>
                <w:ilvl w:val="0"/>
                <w:numId w:val="2"/>
              </w:numPr>
              <w:ind w:left="470" w:hanging="357"/>
              <w:jc w:val="center"/>
              <w:rPr>
                <w:rFonts w:eastAsia="Calibri"/>
                <w:sz w:val="22"/>
                <w:szCs w:val="22"/>
              </w:rPr>
            </w:pPr>
          </w:p>
        </w:tc>
        <w:tc>
          <w:tcPr>
            <w:tcW w:w="378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widowControl/>
              <w:suppressAutoHyphens/>
              <w:ind w:firstLine="0"/>
              <w:rPr>
                <w:sz w:val="22"/>
                <w:szCs w:val="22"/>
                <w:lang w:eastAsia="zh-CN"/>
              </w:rPr>
            </w:pPr>
            <w:r w:rsidRPr="00D4657C">
              <w:rPr>
                <w:sz w:val="22"/>
                <w:szCs w:val="22"/>
                <w:lang w:eastAsia="zh-CN"/>
              </w:rPr>
              <w:t>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w:t>
            </w:r>
          </w:p>
        </w:tc>
        <w:tc>
          <w:tcPr>
            <w:tcW w:w="5261"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rPr>
                <w:sz w:val="22"/>
                <w:szCs w:val="22"/>
              </w:rPr>
            </w:pPr>
            <w:r>
              <w:rPr>
                <w:sz w:val="22"/>
                <w:szCs w:val="22"/>
              </w:rPr>
              <w:t>Приказ Управления</w:t>
            </w:r>
            <w:r w:rsidRPr="00D4657C">
              <w:rPr>
                <w:sz w:val="22"/>
                <w:szCs w:val="22"/>
              </w:rPr>
              <w:t xml:space="preserve"> по обр</w:t>
            </w:r>
            <w:r>
              <w:rPr>
                <w:sz w:val="22"/>
                <w:szCs w:val="22"/>
              </w:rPr>
              <w:t>азованию МО «Дорогобужский муниципальный округ</w:t>
            </w:r>
            <w:r w:rsidRPr="00D4657C">
              <w:rPr>
                <w:sz w:val="22"/>
                <w:szCs w:val="22"/>
              </w:rPr>
              <w:t xml:space="preserve">» от </w:t>
            </w:r>
            <w:r>
              <w:rPr>
                <w:sz w:val="22"/>
                <w:szCs w:val="22"/>
              </w:rPr>
              <w:t>23.04.2025</w:t>
            </w:r>
            <w:r w:rsidRPr="00D4657C">
              <w:rPr>
                <w:sz w:val="22"/>
                <w:szCs w:val="22"/>
              </w:rPr>
              <w:t xml:space="preserve"> № </w:t>
            </w:r>
            <w:r>
              <w:rPr>
                <w:sz w:val="22"/>
                <w:szCs w:val="22"/>
              </w:rPr>
              <w:t>71</w:t>
            </w:r>
          </w:p>
        </w:tc>
      </w:tr>
      <w:tr w:rsidR="008E3BCC" w:rsidRPr="00D4657C" w:rsidTr="00546C5D">
        <w:trPr>
          <w:cantSplit/>
          <w:trHeight w:val="279"/>
          <w:jc w:val="center"/>
        </w:trPr>
        <w:tc>
          <w:tcPr>
            <w:tcW w:w="910"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numPr>
                <w:ilvl w:val="0"/>
                <w:numId w:val="2"/>
              </w:numPr>
              <w:ind w:left="470" w:hanging="357"/>
              <w:jc w:val="center"/>
              <w:rPr>
                <w:rFonts w:eastAsia="Calibri"/>
                <w:sz w:val="22"/>
                <w:szCs w:val="22"/>
              </w:rPr>
            </w:pPr>
          </w:p>
        </w:tc>
        <w:tc>
          <w:tcPr>
            <w:tcW w:w="378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widowControl/>
              <w:suppressAutoHyphens/>
              <w:ind w:firstLine="0"/>
              <w:jc w:val="left"/>
              <w:rPr>
                <w:color w:val="000000"/>
                <w:sz w:val="22"/>
                <w:szCs w:val="22"/>
              </w:rPr>
            </w:pPr>
            <w:r w:rsidRPr="00D4657C">
              <w:rPr>
                <w:color w:val="000000"/>
                <w:sz w:val="22"/>
                <w:szCs w:val="22"/>
              </w:rPr>
              <w:t>Охват педагогов курсовой подготовкой</w:t>
            </w:r>
          </w:p>
        </w:tc>
        <w:tc>
          <w:tcPr>
            <w:tcW w:w="5261"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rPr>
                <w:sz w:val="22"/>
                <w:szCs w:val="22"/>
                <w:lang w:eastAsia="zh-CN"/>
              </w:rPr>
            </w:pPr>
            <w:r w:rsidRPr="00D4657C">
              <w:rPr>
                <w:sz w:val="22"/>
                <w:szCs w:val="22"/>
                <w:lang w:eastAsia="zh-CN"/>
              </w:rPr>
              <w:t xml:space="preserve"> </w:t>
            </w:r>
            <w:r>
              <w:rPr>
                <w:sz w:val="22"/>
                <w:szCs w:val="22"/>
                <w:lang w:eastAsia="zh-CN"/>
              </w:rPr>
              <w:t>Приказ Управления</w:t>
            </w:r>
            <w:r w:rsidRPr="00D4657C">
              <w:rPr>
                <w:sz w:val="22"/>
                <w:szCs w:val="22"/>
                <w:lang w:eastAsia="zh-CN"/>
              </w:rPr>
              <w:t xml:space="preserve"> по обр</w:t>
            </w:r>
            <w:r>
              <w:rPr>
                <w:sz w:val="22"/>
                <w:szCs w:val="22"/>
                <w:lang w:eastAsia="zh-CN"/>
              </w:rPr>
              <w:t>азованию МО «Дорогобужский муниципальный округ</w:t>
            </w:r>
            <w:r w:rsidRPr="00D4657C">
              <w:rPr>
                <w:sz w:val="22"/>
                <w:szCs w:val="22"/>
                <w:lang w:eastAsia="zh-CN"/>
              </w:rPr>
              <w:t xml:space="preserve">»  </w:t>
            </w:r>
          </w:p>
          <w:p w:rsidR="008E3BCC" w:rsidRPr="00D4657C" w:rsidRDefault="008E3BCC" w:rsidP="00546C5D">
            <w:pPr>
              <w:ind w:firstLine="0"/>
              <w:rPr>
                <w:rFonts w:eastAsia="Calibri"/>
                <w:sz w:val="22"/>
                <w:szCs w:val="22"/>
                <w:lang w:eastAsia="en-US"/>
              </w:rPr>
            </w:pPr>
            <w:r>
              <w:rPr>
                <w:sz w:val="22"/>
                <w:szCs w:val="22"/>
                <w:lang w:eastAsia="zh-CN"/>
              </w:rPr>
              <w:t>от 23.04.2025 № 72</w:t>
            </w:r>
            <w:r w:rsidRPr="00D4657C">
              <w:rPr>
                <w:sz w:val="22"/>
                <w:szCs w:val="22"/>
                <w:lang w:eastAsia="zh-CN"/>
              </w:rPr>
              <w:t xml:space="preserve"> «Об утверждении муниципальных критериев и показателей оценки механизмов управления качеством образования и модели использования результатов оценочных процедур»</w:t>
            </w:r>
          </w:p>
        </w:tc>
      </w:tr>
      <w:tr w:rsidR="008E3BCC" w:rsidRPr="00D4657C" w:rsidTr="00546C5D">
        <w:trPr>
          <w:cantSplit/>
          <w:trHeight w:val="279"/>
          <w:jc w:val="center"/>
        </w:trPr>
        <w:tc>
          <w:tcPr>
            <w:tcW w:w="910"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numPr>
                <w:ilvl w:val="0"/>
                <w:numId w:val="2"/>
              </w:numPr>
              <w:ind w:left="470" w:hanging="357"/>
              <w:jc w:val="center"/>
              <w:rPr>
                <w:rFonts w:eastAsia="Calibri"/>
                <w:sz w:val="22"/>
                <w:szCs w:val="22"/>
              </w:rPr>
            </w:pPr>
          </w:p>
        </w:tc>
        <w:tc>
          <w:tcPr>
            <w:tcW w:w="378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suppressAutoHyphens/>
              <w:ind w:firstLine="0"/>
              <w:jc w:val="left"/>
              <w:rPr>
                <w:color w:val="000000"/>
                <w:sz w:val="22"/>
                <w:szCs w:val="22"/>
              </w:rPr>
            </w:pPr>
            <w:r w:rsidRPr="00D4657C">
              <w:rPr>
                <w:color w:val="000000"/>
                <w:sz w:val="22"/>
                <w:szCs w:val="22"/>
              </w:rPr>
              <w:t>Уровень информационно-коммуникационной компетентности педагогов</w:t>
            </w:r>
          </w:p>
        </w:tc>
        <w:tc>
          <w:tcPr>
            <w:tcW w:w="5261"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rPr>
                <w:sz w:val="22"/>
                <w:szCs w:val="22"/>
                <w:lang w:eastAsia="zh-CN"/>
              </w:rPr>
            </w:pPr>
            <w:r w:rsidRPr="00D4657C">
              <w:rPr>
                <w:sz w:val="22"/>
                <w:szCs w:val="22"/>
                <w:lang w:eastAsia="zh-CN"/>
              </w:rPr>
              <w:t xml:space="preserve"> </w:t>
            </w:r>
            <w:r>
              <w:rPr>
                <w:sz w:val="22"/>
                <w:szCs w:val="22"/>
                <w:lang w:eastAsia="zh-CN"/>
              </w:rPr>
              <w:t>Приказ Управления</w:t>
            </w:r>
            <w:r w:rsidRPr="00D4657C">
              <w:rPr>
                <w:sz w:val="22"/>
                <w:szCs w:val="22"/>
                <w:lang w:eastAsia="zh-CN"/>
              </w:rPr>
              <w:t xml:space="preserve"> по обр</w:t>
            </w:r>
            <w:r>
              <w:rPr>
                <w:sz w:val="22"/>
                <w:szCs w:val="22"/>
                <w:lang w:eastAsia="zh-CN"/>
              </w:rPr>
              <w:t>азованию МО «Дорогобужский муниципальный округ</w:t>
            </w:r>
            <w:r w:rsidRPr="00D4657C">
              <w:rPr>
                <w:sz w:val="22"/>
                <w:szCs w:val="22"/>
                <w:lang w:eastAsia="zh-CN"/>
              </w:rPr>
              <w:t xml:space="preserve">»  </w:t>
            </w:r>
          </w:p>
          <w:p w:rsidR="008E3BCC" w:rsidRPr="00D4657C" w:rsidRDefault="008E3BCC" w:rsidP="00546C5D">
            <w:pPr>
              <w:ind w:firstLine="0"/>
              <w:rPr>
                <w:rFonts w:eastAsia="Calibri"/>
                <w:sz w:val="22"/>
                <w:szCs w:val="22"/>
                <w:lang w:eastAsia="en-US"/>
              </w:rPr>
            </w:pPr>
            <w:r>
              <w:rPr>
                <w:sz w:val="22"/>
                <w:szCs w:val="22"/>
                <w:lang w:eastAsia="zh-CN"/>
              </w:rPr>
              <w:t>от 23.04.2025 № 72</w:t>
            </w:r>
            <w:r w:rsidRPr="00D4657C">
              <w:rPr>
                <w:sz w:val="22"/>
                <w:szCs w:val="22"/>
                <w:lang w:eastAsia="zh-CN"/>
              </w:rPr>
              <w:t xml:space="preserve"> «Об утверждении муниципальных критериев и показателей оценки механизмов управления качеством образования и модели использования результатов оценочных процедур»</w:t>
            </w:r>
          </w:p>
        </w:tc>
      </w:tr>
      <w:tr w:rsidR="008E3BCC" w:rsidRPr="00D4657C" w:rsidTr="00546C5D">
        <w:trPr>
          <w:cantSplit/>
          <w:trHeight w:val="279"/>
          <w:jc w:val="center"/>
        </w:trPr>
        <w:tc>
          <w:tcPr>
            <w:tcW w:w="910"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numPr>
                <w:ilvl w:val="0"/>
                <w:numId w:val="2"/>
              </w:numPr>
              <w:ind w:left="470" w:hanging="357"/>
              <w:jc w:val="center"/>
              <w:rPr>
                <w:rFonts w:eastAsia="Calibri"/>
                <w:sz w:val="22"/>
                <w:szCs w:val="22"/>
              </w:rPr>
            </w:pPr>
          </w:p>
        </w:tc>
        <w:tc>
          <w:tcPr>
            <w:tcW w:w="378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widowControl/>
              <w:suppressAutoHyphens/>
              <w:ind w:firstLine="0"/>
              <w:jc w:val="left"/>
              <w:rPr>
                <w:color w:val="000000"/>
                <w:sz w:val="22"/>
                <w:szCs w:val="22"/>
              </w:rPr>
            </w:pPr>
            <w:r w:rsidRPr="00D4657C">
              <w:rPr>
                <w:color w:val="000000"/>
                <w:sz w:val="22"/>
                <w:szCs w:val="22"/>
              </w:rPr>
              <w:t>Количество педагогов, принимающих участие в методических мероприятиях и конкурсах профессионального мастерства</w:t>
            </w:r>
          </w:p>
        </w:tc>
        <w:tc>
          <w:tcPr>
            <w:tcW w:w="5261"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rPr>
                <w:sz w:val="22"/>
                <w:szCs w:val="22"/>
                <w:lang w:eastAsia="zh-CN"/>
              </w:rPr>
            </w:pPr>
            <w:r>
              <w:rPr>
                <w:sz w:val="22"/>
                <w:szCs w:val="22"/>
                <w:lang w:eastAsia="zh-CN"/>
              </w:rPr>
              <w:t>Приказ Управления</w:t>
            </w:r>
            <w:r w:rsidRPr="00D4657C">
              <w:rPr>
                <w:sz w:val="22"/>
                <w:szCs w:val="22"/>
                <w:lang w:eastAsia="zh-CN"/>
              </w:rPr>
              <w:t xml:space="preserve"> по обр</w:t>
            </w:r>
            <w:r>
              <w:rPr>
                <w:sz w:val="22"/>
                <w:szCs w:val="22"/>
                <w:lang w:eastAsia="zh-CN"/>
              </w:rPr>
              <w:t>азованию МО «Дорогобужский муниципальный округ</w:t>
            </w:r>
            <w:r w:rsidRPr="00D4657C">
              <w:rPr>
                <w:sz w:val="22"/>
                <w:szCs w:val="22"/>
                <w:lang w:eastAsia="zh-CN"/>
              </w:rPr>
              <w:t xml:space="preserve">»  </w:t>
            </w:r>
          </w:p>
          <w:p w:rsidR="008E3BCC" w:rsidRPr="00D4657C" w:rsidRDefault="008E3BCC" w:rsidP="00546C5D">
            <w:pPr>
              <w:ind w:firstLine="0"/>
              <w:rPr>
                <w:rFonts w:eastAsia="Calibri"/>
                <w:sz w:val="22"/>
                <w:szCs w:val="22"/>
                <w:lang w:eastAsia="en-US"/>
              </w:rPr>
            </w:pPr>
            <w:r>
              <w:rPr>
                <w:sz w:val="22"/>
                <w:szCs w:val="22"/>
                <w:lang w:eastAsia="zh-CN"/>
              </w:rPr>
              <w:t>от 23.04.2025 № 72</w:t>
            </w:r>
            <w:r w:rsidRPr="00D4657C">
              <w:rPr>
                <w:sz w:val="22"/>
                <w:szCs w:val="22"/>
                <w:lang w:eastAsia="zh-CN"/>
              </w:rPr>
              <w:t xml:space="preserve"> «Об утверждении муниципальных критериев и показателей оценки механизмов управления качеством образования и модели использования результатов оценочных процедур»</w:t>
            </w:r>
          </w:p>
        </w:tc>
      </w:tr>
      <w:tr w:rsidR="008E3BCC" w:rsidRPr="00D4657C" w:rsidTr="00546C5D">
        <w:trPr>
          <w:cantSplit/>
          <w:trHeight w:val="279"/>
          <w:jc w:val="center"/>
        </w:trPr>
        <w:tc>
          <w:tcPr>
            <w:tcW w:w="910"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left="470" w:firstLine="0"/>
              <w:rPr>
                <w:rFonts w:eastAsia="Calibri"/>
                <w:sz w:val="22"/>
                <w:szCs w:val="22"/>
              </w:rPr>
            </w:pPr>
            <w:r>
              <w:rPr>
                <w:rFonts w:eastAsia="Calibri"/>
                <w:sz w:val="22"/>
                <w:szCs w:val="22"/>
              </w:rPr>
              <w:t>24</w:t>
            </w:r>
          </w:p>
        </w:tc>
        <w:tc>
          <w:tcPr>
            <w:tcW w:w="378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widowControl/>
              <w:suppressAutoHyphens/>
              <w:ind w:firstLine="0"/>
              <w:jc w:val="left"/>
              <w:rPr>
                <w:color w:val="000000"/>
                <w:sz w:val="22"/>
                <w:szCs w:val="22"/>
              </w:rPr>
            </w:pPr>
            <w:r w:rsidRPr="00D4657C">
              <w:rPr>
                <w:color w:val="000000"/>
                <w:sz w:val="22"/>
                <w:szCs w:val="22"/>
                <w:lang w:eastAsia="zh-CN"/>
              </w:rPr>
              <w:t>Охват педагогических работников, участвующих в мероприятиях, направленных на повышение имиджа педагогической профессии</w:t>
            </w:r>
          </w:p>
        </w:tc>
        <w:tc>
          <w:tcPr>
            <w:tcW w:w="5261"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rPr>
                <w:sz w:val="22"/>
                <w:szCs w:val="22"/>
                <w:lang w:eastAsia="zh-CN"/>
              </w:rPr>
            </w:pPr>
            <w:r>
              <w:rPr>
                <w:sz w:val="22"/>
                <w:szCs w:val="22"/>
                <w:lang w:eastAsia="zh-CN"/>
              </w:rPr>
              <w:t>Приказ Управления</w:t>
            </w:r>
            <w:r w:rsidRPr="00D4657C">
              <w:rPr>
                <w:sz w:val="22"/>
                <w:szCs w:val="22"/>
                <w:lang w:eastAsia="zh-CN"/>
              </w:rPr>
              <w:t xml:space="preserve"> по обр</w:t>
            </w:r>
            <w:r>
              <w:rPr>
                <w:sz w:val="22"/>
                <w:szCs w:val="22"/>
                <w:lang w:eastAsia="zh-CN"/>
              </w:rPr>
              <w:t>азованию МО «Дорогобужский муниципальный округ</w:t>
            </w:r>
            <w:r w:rsidRPr="00D4657C">
              <w:rPr>
                <w:sz w:val="22"/>
                <w:szCs w:val="22"/>
                <w:lang w:eastAsia="zh-CN"/>
              </w:rPr>
              <w:t xml:space="preserve">»  </w:t>
            </w:r>
          </w:p>
          <w:p w:rsidR="008E3BCC" w:rsidRPr="00D4657C" w:rsidRDefault="008E3BCC" w:rsidP="00546C5D">
            <w:pPr>
              <w:ind w:firstLine="0"/>
              <w:rPr>
                <w:rFonts w:eastAsia="Calibri"/>
                <w:sz w:val="22"/>
                <w:szCs w:val="22"/>
                <w:lang w:eastAsia="en-US"/>
              </w:rPr>
            </w:pPr>
            <w:r>
              <w:rPr>
                <w:sz w:val="22"/>
                <w:szCs w:val="22"/>
                <w:lang w:eastAsia="zh-CN"/>
              </w:rPr>
              <w:t>от 23.04.2025 № 72</w:t>
            </w:r>
            <w:r w:rsidRPr="00D4657C">
              <w:rPr>
                <w:sz w:val="22"/>
                <w:szCs w:val="22"/>
                <w:lang w:eastAsia="zh-CN"/>
              </w:rPr>
              <w:t xml:space="preserve"> «Об утверждении муниципальных критериев и показателей оценки механизмов управления качеством образования и модели использования результатов оценочных процедур»</w:t>
            </w:r>
          </w:p>
        </w:tc>
      </w:tr>
      <w:tr w:rsidR="008E3BCC" w:rsidRPr="00D4657C" w:rsidTr="00546C5D">
        <w:trPr>
          <w:cantSplit/>
          <w:trHeight w:val="279"/>
          <w:jc w:val="center"/>
        </w:trPr>
        <w:tc>
          <w:tcPr>
            <w:tcW w:w="910"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left="470" w:firstLine="0"/>
              <w:rPr>
                <w:rFonts w:eastAsia="Calibri"/>
                <w:sz w:val="22"/>
                <w:szCs w:val="22"/>
              </w:rPr>
            </w:pPr>
            <w:r w:rsidRPr="00D4657C">
              <w:rPr>
                <w:rFonts w:eastAsia="Calibri"/>
                <w:sz w:val="22"/>
                <w:szCs w:val="22"/>
              </w:rPr>
              <w:t>25</w:t>
            </w:r>
          </w:p>
        </w:tc>
        <w:tc>
          <w:tcPr>
            <w:tcW w:w="378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suppressAutoHyphens/>
              <w:ind w:firstLine="0"/>
              <w:jc w:val="left"/>
              <w:rPr>
                <w:color w:val="000000"/>
                <w:sz w:val="22"/>
                <w:szCs w:val="22"/>
              </w:rPr>
            </w:pPr>
            <w:r w:rsidRPr="00D4657C">
              <w:rPr>
                <w:color w:val="000000"/>
                <w:sz w:val="22"/>
                <w:szCs w:val="22"/>
              </w:rPr>
              <w:t>Охват оздоровлением детей в возрасте от 7 до 17 лет в лагерях с дневным пребыванием детей</w:t>
            </w:r>
          </w:p>
        </w:tc>
        <w:tc>
          <w:tcPr>
            <w:tcW w:w="5261"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rPr>
                <w:rFonts w:eastAsia="Calibri"/>
                <w:sz w:val="22"/>
                <w:szCs w:val="22"/>
                <w:lang w:eastAsia="en-US"/>
              </w:rPr>
            </w:pPr>
            <w:r w:rsidRPr="00D4657C">
              <w:rPr>
                <w:rFonts w:eastAsia="Calibri"/>
                <w:sz w:val="22"/>
                <w:szCs w:val="22"/>
                <w:lang w:eastAsia="en-US"/>
              </w:rPr>
              <w:t>Статистический отчет «1- ОЛ»</w:t>
            </w:r>
          </w:p>
        </w:tc>
      </w:tr>
      <w:tr w:rsidR="008E3BCC" w:rsidRPr="00D4657C" w:rsidTr="00546C5D">
        <w:trPr>
          <w:cantSplit/>
          <w:trHeight w:val="279"/>
          <w:jc w:val="center"/>
        </w:trPr>
        <w:tc>
          <w:tcPr>
            <w:tcW w:w="910"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left="470" w:firstLine="0"/>
              <w:rPr>
                <w:rFonts w:eastAsia="Calibri"/>
                <w:sz w:val="22"/>
                <w:szCs w:val="22"/>
              </w:rPr>
            </w:pPr>
            <w:r w:rsidRPr="00D4657C">
              <w:rPr>
                <w:rFonts w:eastAsia="Calibri"/>
                <w:sz w:val="22"/>
                <w:szCs w:val="22"/>
              </w:rPr>
              <w:t>26</w:t>
            </w:r>
          </w:p>
        </w:tc>
        <w:tc>
          <w:tcPr>
            <w:tcW w:w="378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suppressAutoHyphens/>
              <w:ind w:firstLine="0"/>
              <w:jc w:val="left"/>
              <w:rPr>
                <w:color w:val="000000"/>
                <w:sz w:val="22"/>
                <w:szCs w:val="22"/>
              </w:rPr>
            </w:pPr>
            <w:r w:rsidRPr="00D4657C">
              <w:rPr>
                <w:color w:val="000000"/>
                <w:sz w:val="22"/>
                <w:szCs w:val="22"/>
              </w:rPr>
              <w:t>Охват временной занятостью несовершеннолетних в возрасте от 14 до 18 лет</w:t>
            </w:r>
          </w:p>
        </w:tc>
        <w:tc>
          <w:tcPr>
            <w:tcW w:w="5261"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rPr>
                <w:rFonts w:eastAsia="Calibri"/>
                <w:sz w:val="22"/>
                <w:szCs w:val="22"/>
                <w:lang w:eastAsia="en-US"/>
              </w:rPr>
            </w:pPr>
            <w:r w:rsidRPr="00D4657C">
              <w:rPr>
                <w:rFonts w:eastAsia="Calibri"/>
                <w:sz w:val="22"/>
                <w:szCs w:val="22"/>
                <w:lang w:eastAsia="en-US"/>
              </w:rPr>
              <w:t>Статистический отчет «1 – Молодежь»</w:t>
            </w:r>
          </w:p>
        </w:tc>
      </w:tr>
      <w:tr w:rsidR="008E3BCC" w:rsidRPr="00D4657C" w:rsidTr="00546C5D">
        <w:trPr>
          <w:cantSplit/>
          <w:trHeight w:val="279"/>
          <w:jc w:val="center"/>
        </w:trPr>
        <w:tc>
          <w:tcPr>
            <w:tcW w:w="910"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left="470" w:firstLine="0"/>
              <w:rPr>
                <w:rFonts w:eastAsia="Calibri"/>
                <w:sz w:val="22"/>
                <w:szCs w:val="22"/>
              </w:rPr>
            </w:pPr>
            <w:r w:rsidRPr="00D4657C">
              <w:rPr>
                <w:rFonts w:eastAsia="Calibri"/>
                <w:sz w:val="22"/>
                <w:szCs w:val="22"/>
              </w:rPr>
              <w:t>27</w:t>
            </w:r>
          </w:p>
        </w:tc>
        <w:tc>
          <w:tcPr>
            <w:tcW w:w="378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suppressAutoHyphens/>
              <w:ind w:firstLine="0"/>
              <w:jc w:val="left"/>
              <w:rPr>
                <w:sz w:val="22"/>
                <w:szCs w:val="22"/>
              </w:rPr>
            </w:pPr>
            <w:r w:rsidRPr="00D4657C">
              <w:rPr>
                <w:sz w:val="22"/>
                <w:szCs w:val="22"/>
                <w:lang w:eastAsia="zh-CN"/>
              </w:rPr>
              <w:t>Доля детей и молодежи, прошедших испытания (тесты), входящие во Всероссийский физкультурно-спортивный комплекс «Готов к труду и обороне» (ГТО)</w:t>
            </w:r>
          </w:p>
        </w:tc>
        <w:tc>
          <w:tcPr>
            <w:tcW w:w="5261"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rPr>
                <w:rFonts w:eastAsia="Calibri"/>
                <w:sz w:val="22"/>
                <w:szCs w:val="22"/>
                <w:lang w:eastAsia="en-US"/>
              </w:rPr>
            </w:pPr>
            <w:r w:rsidRPr="00D4657C">
              <w:rPr>
                <w:rFonts w:eastAsia="Calibri"/>
                <w:sz w:val="22"/>
                <w:szCs w:val="22"/>
                <w:lang w:eastAsia="en-US"/>
              </w:rPr>
              <w:t xml:space="preserve">Статистический отчет «1 – </w:t>
            </w:r>
            <w:proofErr w:type="gramStart"/>
            <w:r w:rsidRPr="00D4657C">
              <w:rPr>
                <w:rFonts w:eastAsia="Calibri"/>
                <w:sz w:val="22"/>
                <w:szCs w:val="22"/>
                <w:lang w:eastAsia="en-US"/>
              </w:rPr>
              <w:t>ДО</w:t>
            </w:r>
            <w:proofErr w:type="gramEnd"/>
            <w:r w:rsidRPr="00D4657C">
              <w:rPr>
                <w:rFonts w:eastAsia="Calibri"/>
                <w:sz w:val="22"/>
                <w:szCs w:val="22"/>
                <w:lang w:eastAsia="en-US"/>
              </w:rPr>
              <w:t>»</w:t>
            </w:r>
          </w:p>
        </w:tc>
      </w:tr>
      <w:tr w:rsidR="008E3BCC" w:rsidRPr="00D4657C" w:rsidTr="00546C5D">
        <w:trPr>
          <w:cantSplit/>
          <w:trHeight w:val="279"/>
          <w:jc w:val="center"/>
        </w:trPr>
        <w:tc>
          <w:tcPr>
            <w:tcW w:w="910"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left="360" w:firstLine="0"/>
              <w:jc w:val="center"/>
              <w:rPr>
                <w:rFonts w:eastAsia="Calibri"/>
                <w:sz w:val="22"/>
                <w:szCs w:val="22"/>
              </w:rPr>
            </w:pPr>
            <w:r w:rsidRPr="00D4657C">
              <w:rPr>
                <w:rFonts w:eastAsia="Calibri"/>
                <w:sz w:val="22"/>
                <w:szCs w:val="22"/>
              </w:rPr>
              <w:t>28</w:t>
            </w:r>
          </w:p>
        </w:tc>
        <w:tc>
          <w:tcPr>
            <w:tcW w:w="378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suppressAutoHyphens/>
              <w:ind w:firstLine="0"/>
              <w:jc w:val="left"/>
              <w:rPr>
                <w:color w:val="000000"/>
                <w:sz w:val="22"/>
                <w:szCs w:val="22"/>
              </w:rPr>
            </w:pPr>
            <w:r w:rsidRPr="00D4657C">
              <w:rPr>
                <w:color w:val="000000"/>
                <w:sz w:val="22"/>
                <w:szCs w:val="22"/>
              </w:rPr>
              <w:t>Численность детей-сирот и детей, оставшихся без попечения родителей, устраиваемых на воспитание в замещающие семьи</w:t>
            </w:r>
          </w:p>
        </w:tc>
        <w:tc>
          <w:tcPr>
            <w:tcW w:w="5261"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rPr>
                <w:rFonts w:eastAsia="Calibri"/>
                <w:sz w:val="22"/>
                <w:szCs w:val="22"/>
                <w:lang w:eastAsia="en-US"/>
              </w:rPr>
            </w:pPr>
            <w:r w:rsidRPr="00D4657C">
              <w:rPr>
                <w:rFonts w:eastAsia="Calibri"/>
                <w:sz w:val="22"/>
                <w:szCs w:val="22"/>
                <w:lang w:eastAsia="en-US"/>
              </w:rPr>
              <w:t>Статистический отчет РИК - 103</w:t>
            </w:r>
          </w:p>
        </w:tc>
      </w:tr>
      <w:tr w:rsidR="008E3BCC" w:rsidRPr="00D4657C" w:rsidTr="00546C5D">
        <w:trPr>
          <w:cantSplit/>
          <w:trHeight w:val="279"/>
          <w:jc w:val="center"/>
        </w:trPr>
        <w:tc>
          <w:tcPr>
            <w:tcW w:w="910"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left="470" w:firstLine="0"/>
              <w:rPr>
                <w:rFonts w:eastAsia="Calibri"/>
                <w:sz w:val="22"/>
                <w:szCs w:val="22"/>
              </w:rPr>
            </w:pPr>
            <w:r w:rsidRPr="00D4657C">
              <w:rPr>
                <w:rFonts w:eastAsia="Calibri"/>
                <w:sz w:val="22"/>
                <w:szCs w:val="22"/>
              </w:rPr>
              <w:t>29</w:t>
            </w:r>
          </w:p>
        </w:tc>
        <w:tc>
          <w:tcPr>
            <w:tcW w:w="378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widowControl/>
              <w:suppressAutoHyphens/>
              <w:ind w:firstLine="0"/>
              <w:jc w:val="left"/>
              <w:rPr>
                <w:sz w:val="22"/>
                <w:szCs w:val="22"/>
              </w:rPr>
            </w:pPr>
            <w:r w:rsidRPr="00D4657C">
              <w:rPr>
                <w:sz w:val="22"/>
                <w:szCs w:val="22"/>
              </w:rPr>
              <w:t>Количество обучающихся, принимающих участие в волонтерской деятельности по правовому просвещению детей и подростков</w:t>
            </w:r>
          </w:p>
        </w:tc>
        <w:tc>
          <w:tcPr>
            <w:tcW w:w="5261"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rPr>
                <w:rFonts w:eastAsia="Calibri"/>
                <w:sz w:val="22"/>
                <w:szCs w:val="22"/>
                <w:lang w:eastAsia="en-US"/>
              </w:rPr>
            </w:pPr>
            <w:r w:rsidRPr="00D4657C">
              <w:rPr>
                <w:rFonts w:eastAsia="Calibri"/>
                <w:sz w:val="22"/>
                <w:szCs w:val="22"/>
                <w:lang w:eastAsia="en-US"/>
              </w:rPr>
              <w:t>Статистический отчет «1 – Молодежь»</w:t>
            </w:r>
          </w:p>
        </w:tc>
      </w:tr>
      <w:tr w:rsidR="008E3BCC" w:rsidRPr="00D4657C" w:rsidTr="00546C5D">
        <w:trPr>
          <w:cantSplit/>
          <w:trHeight w:val="279"/>
          <w:jc w:val="center"/>
        </w:trPr>
        <w:tc>
          <w:tcPr>
            <w:tcW w:w="910"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left="470" w:firstLine="0"/>
              <w:rPr>
                <w:rFonts w:eastAsia="Calibri"/>
                <w:sz w:val="22"/>
                <w:szCs w:val="22"/>
              </w:rPr>
            </w:pPr>
            <w:r w:rsidRPr="00D4657C">
              <w:rPr>
                <w:rFonts w:eastAsia="Calibri"/>
                <w:sz w:val="22"/>
                <w:szCs w:val="22"/>
              </w:rPr>
              <w:t>30</w:t>
            </w:r>
          </w:p>
        </w:tc>
        <w:tc>
          <w:tcPr>
            <w:tcW w:w="378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widowControl/>
              <w:suppressAutoHyphens/>
              <w:ind w:firstLine="0"/>
              <w:jc w:val="left"/>
              <w:rPr>
                <w:color w:val="000000"/>
                <w:sz w:val="22"/>
                <w:szCs w:val="22"/>
              </w:rPr>
            </w:pPr>
            <w:r w:rsidRPr="00D4657C">
              <w:rPr>
                <w:color w:val="000000"/>
                <w:sz w:val="22"/>
                <w:szCs w:val="22"/>
              </w:rPr>
              <w:t xml:space="preserve">Количество участников образовательного процесса, охваченных профилактическими мероприятиями правовой направленности </w:t>
            </w:r>
          </w:p>
        </w:tc>
        <w:tc>
          <w:tcPr>
            <w:tcW w:w="5261"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rPr>
                <w:sz w:val="22"/>
                <w:szCs w:val="22"/>
                <w:lang w:eastAsia="zh-CN"/>
              </w:rPr>
            </w:pPr>
            <w:r>
              <w:rPr>
                <w:sz w:val="22"/>
                <w:szCs w:val="22"/>
                <w:lang w:eastAsia="zh-CN"/>
              </w:rPr>
              <w:t>Приказ Управления</w:t>
            </w:r>
            <w:r w:rsidRPr="00D4657C">
              <w:rPr>
                <w:sz w:val="22"/>
                <w:szCs w:val="22"/>
                <w:lang w:eastAsia="zh-CN"/>
              </w:rPr>
              <w:t xml:space="preserve"> по обр</w:t>
            </w:r>
            <w:r>
              <w:rPr>
                <w:sz w:val="22"/>
                <w:szCs w:val="22"/>
                <w:lang w:eastAsia="zh-CN"/>
              </w:rPr>
              <w:t>азованию МО «Дорогобужский муниципальный округ</w:t>
            </w:r>
            <w:r w:rsidRPr="00D4657C">
              <w:rPr>
                <w:sz w:val="22"/>
                <w:szCs w:val="22"/>
                <w:lang w:eastAsia="zh-CN"/>
              </w:rPr>
              <w:t xml:space="preserve">»  </w:t>
            </w:r>
          </w:p>
          <w:p w:rsidR="008E3BCC" w:rsidRPr="006F7C8F" w:rsidRDefault="008E3BCC" w:rsidP="00546C5D">
            <w:pPr>
              <w:ind w:firstLine="0"/>
              <w:rPr>
                <w:sz w:val="22"/>
                <w:szCs w:val="22"/>
                <w:lang w:eastAsia="zh-CN"/>
              </w:rPr>
            </w:pPr>
            <w:r>
              <w:rPr>
                <w:sz w:val="22"/>
                <w:szCs w:val="22"/>
                <w:lang w:eastAsia="zh-CN"/>
              </w:rPr>
              <w:t>от 23.04.2025 № 72</w:t>
            </w:r>
            <w:r w:rsidRPr="00D4657C">
              <w:rPr>
                <w:sz w:val="22"/>
                <w:szCs w:val="22"/>
                <w:lang w:eastAsia="zh-CN"/>
              </w:rPr>
              <w:t xml:space="preserve"> «Об утверждении муниципальных критериев и показателей оценки  механизмов управления качеством образования и модели использования результатов оценочных процедур»</w:t>
            </w:r>
          </w:p>
        </w:tc>
      </w:tr>
      <w:tr w:rsidR="008E3BCC" w:rsidRPr="00D4657C" w:rsidTr="00546C5D">
        <w:trPr>
          <w:cantSplit/>
          <w:trHeight w:val="279"/>
          <w:jc w:val="center"/>
        </w:trPr>
        <w:tc>
          <w:tcPr>
            <w:tcW w:w="910"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left="470" w:firstLine="0"/>
              <w:rPr>
                <w:rFonts w:eastAsia="Calibri"/>
                <w:sz w:val="22"/>
                <w:szCs w:val="22"/>
              </w:rPr>
            </w:pPr>
            <w:r w:rsidRPr="00D4657C">
              <w:rPr>
                <w:rFonts w:eastAsia="Calibri"/>
                <w:sz w:val="22"/>
                <w:szCs w:val="22"/>
              </w:rPr>
              <w:t>31</w:t>
            </w:r>
          </w:p>
        </w:tc>
        <w:tc>
          <w:tcPr>
            <w:tcW w:w="378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suppressAutoHyphens/>
              <w:ind w:firstLine="0"/>
              <w:jc w:val="left"/>
              <w:rPr>
                <w:color w:val="000000"/>
                <w:sz w:val="22"/>
                <w:szCs w:val="22"/>
              </w:rPr>
            </w:pPr>
            <w:r w:rsidRPr="00D4657C">
              <w:rPr>
                <w:color w:val="000000"/>
                <w:sz w:val="22"/>
                <w:szCs w:val="22"/>
              </w:rPr>
              <w:t>Выполнение мероприятий муниципальной программы</w:t>
            </w:r>
          </w:p>
        </w:tc>
        <w:tc>
          <w:tcPr>
            <w:tcW w:w="5261"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rPr>
                <w:rFonts w:eastAsia="Calibri"/>
                <w:sz w:val="22"/>
                <w:szCs w:val="22"/>
                <w:lang w:eastAsia="en-US"/>
              </w:rPr>
            </w:pPr>
            <w:r w:rsidRPr="00D4657C">
              <w:rPr>
                <w:rFonts w:eastAsia="Calibri"/>
                <w:sz w:val="22"/>
                <w:szCs w:val="22"/>
                <w:lang w:eastAsia="en-US"/>
              </w:rPr>
              <w:t>Отчет о выполнении программы</w:t>
            </w:r>
          </w:p>
        </w:tc>
      </w:tr>
      <w:tr w:rsidR="008E3BCC" w:rsidRPr="00D4657C" w:rsidTr="00546C5D">
        <w:trPr>
          <w:cantSplit/>
          <w:trHeight w:val="279"/>
          <w:jc w:val="center"/>
        </w:trPr>
        <w:tc>
          <w:tcPr>
            <w:tcW w:w="910" w:type="dxa"/>
            <w:tcBorders>
              <w:top w:val="single" w:sz="4" w:space="0" w:color="000000"/>
              <w:left w:val="single" w:sz="4" w:space="0" w:color="000000"/>
              <w:bottom w:val="single" w:sz="4" w:space="0" w:color="000000"/>
              <w:right w:val="single" w:sz="4" w:space="0" w:color="000000"/>
            </w:tcBorders>
          </w:tcPr>
          <w:p w:rsidR="008E3BCC" w:rsidRDefault="008E3BCC" w:rsidP="00546C5D">
            <w:pPr>
              <w:ind w:left="470" w:firstLine="0"/>
              <w:rPr>
                <w:rFonts w:eastAsia="Calibri"/>
                <w:sz w:val="22"/>
                <w:szCs w:val="22"/>
              </w:rPr>
            </w:pPr>
            <w:r>
              <w:rPr>
                <w:rFonts w:eastAsia="Calibri"/>
                <w:sz w:val="22"/>
                <w:szCs w:val="22"/>
              </w:rPr>
              <w:lastRenderedPageBreak/>
              <w:t>32</w:t>
            </w:r>
          </w:p>
        </w:tc>
        <w:tc>
          <w:tcPr>
            <w:tcW w:w="3787" w:type="dxa"/>
            <w:tcBorders>
              <w:top w:val="single" w:sz="4" w:space="0" w:color="000000"/>
              <w:left w:val="single" w:sz="4" w:space="0" w:color="000000"/>
              <w:bottom w:val="single" w:sz="4" w:space="0" w:color="000000"/>
              <w:right w:val="single" w:sz="4" w:space="0" w:color="000000"/>
            </w:tcBorders>
          </w:tcPr>
          <w:p w:rsidR="008E3BCC" w:rsidRPr="00B24A3B" w:rsidRDefault="008E3BCC" w:rsidP="00546C5D">
            <w:pPr>
              <w:widowControl/>
              <w:autoSpaceDE w:val="0"/>
              <w:autoSpaceDN w:val="0"/>
              <w:adjustRightInd w:val="0"/>
              <w:ind w:firstLine="0"/>
              <w:jc w:val="left"/>
              <w:rPr>
                <w:sz w:val="22"/>
                <w:szCs w:val="22"/>
              </w:rPr>
            </w:pPr>
            <w:r w:rsidRPr="00B24A3B">
              <w:rPr>
                <w:sz w:val="22"/>
                <w:szCs w:val="22"/>
              </w:rPr>
              <w:t xml:space="preserve">Количество муниципальных образовательных организаций, в которых выполнены мероприятия </w:t>
            </w:r>
            <w:proofErr w:type="gramStart"/>
            <w:r w:rsidRPr="00B24A3B">
              <w:rPr>
                <w:sz w:val="22"/>
                <w:szCs w:val="22"/>
              </w:rPr>
              <w:t>по</w:t>
            </w:r>
            <w:proofErr w:type="gramEnd"/>
          </w:p>
          <w:p w:rsidR="008E3BCC" w:rsidRPr="00B24A3B" w:rsidRDefault="008E3BCC" w:rsidP="00546C5D">
            <w:pPr>
              <w:widowControl/>
              <w:autoSpaceDE w:val="0"/>
              <w:autoSpaceDN w:val="0"/>
              <w:adjustRightInd w:val="0"/>
              <w:ind w:firstLine="0"/>
              <w:jc w:val="left"/>
              <w:rPr>
                <w:sz w:val="22"/>
                <w:szCs w:val="22"/>
              </w:rPr>
            </w:pPr>
            <w:r w:rsidRPr="00B24A3B">
              <w:rPr>
                <w:sz w:val="22"/>
                <w:szCs w:val="22"/>
              </w:rPr>
              <w:t>капитальному ремонту</w:t>
            </w:r>
          </w:p>
          <w:p w:rsidR="008E3BCC" w:rsidRPr="00B24A3B" w:rsidRDefault="008E3BCC" w:rsidP="00546C5D">
            <w:pPr>
              <w:widowControl/>
              <w:autoSpaceDE w:val="0"/>
              <w:autoSpaceDN w:val="0"/>
              <w:adjustRightInd w:val="0"/>
              <w:ind w:firstLine="0"/>
              <w:jc w:val="left"/>
              <w:rPr>
                <w:sz w:val="22"/>
                <w:szCs w:val="22"/>
              </w:rPr>
            </w:pPr>
            <w:r w:rsidRPr="00B24A3B">
              <w:rPr>
                <w:sz w:val="22"/>
                <w:szCs w:val="22"/>
              </w:rPr>
              <w:t>общеобразовательных</w:t>
            </w:r>
          </w:p>
          <w:p w:rsidR="008E3BCC" w:rsidRPr="00B24A3B" w:rsidRDefault="008E3BCC" w:rsidP="00546C5D">
            <w:pPr>
              <w:widowControl/>
              <w:autoSpaceDE w:val="0"/>
              <w:autoSpaceDN w:val="0"/>
              <w:adjustRightInd w:val="0"/>
              <w:ind w:firstLine="0"/>
              <w:jc w:val="left"/>
              <w:rPr>
                <w:sz w:val="22"/>
                <w:szCs w:val="22"/>
              </w:rPr>
            </w:pPr>
            <w:r w:rsidRPr="00B24A3B">
              <w:rPr>
                <w:sz w:val="22"/>
                <w:szCs w:val="22"/>
              </w:rPr>
              <w:t>организаций и их оснащению</w:t>
            </w:r>
          </w:p>
          <w:p w:rsidR="008E3BCC" w:rsidRPr="00B24A3B" w:rsidRDefault="008E3BCC" w:rsidP="00546C5D">
            <w:pPr>
              <w:widowControl/>
              <w:autoSpaceDE w:val="0"/>
              <w:autoSpaceDN w:val="0"/>
              <w:adjustRightInd w:val="0"/>
              <w:ind w:firstLine="0"/>
              <w:jc w:val="left"/>
              <w:rPr>
                <w:sz w:val="22"/>
                <w:szCs w:val="22"/>
              </w:rPr>
            </w:pPr>
            <w:r w:rsidRPr="00B24A3B">
              <w:rPr>
                <w:sz w:val="22"/>
                <w:szCs w:val="22"/>
              </w:rPr>
              <w:t>средствами обучения и</w:t>
            </w:r>
          </w:p>
          <w:p w:rsidR="008E3BCC" w:rsidRPr="00D4657C" w:rsidRDefault="008E3BCC" w:rsidP="00546C5D">
            <w:pPr>
              <w:suppressAutoHyphens/>
              <w:ind w:firstLine="0"/>
              <w:jc w:val="left"/>
              <w:rPr>
                <w:color w:val="000000"/>
                <w:sz w:val="22"/>
                <w:szCs w:val="22"/>
              </w:rPr>
            </w:pPr>
            <w:r w:rsidRPr="00B24A3B">
              <w:rPr>
                <w:sz w:val="22"/>
                <w:szCs w:val="22"/>
              </w:rPr>
              <w:t>воспитания в полном объеме</w:t>
            </w:r>
          </w:p>
        </w:tc>
        <w:tc>
          <w:tcPr>
            <w:tcW w:w="5261"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rPr>
                <w:sz w:val="22"/>
                <w:szCs w:val="22"/>
                <w:lang w:eastAsia="zh-CN"/>
              </w:rPr>
            </w:pPr>
            <w:r>
              <w:rPr>
                <w:sz w:val="22"/>
                <w:szCs w:val="22"/>
                <w:lang w:eastAsia="zh-CN"/>
              </w:rPr>
              <w:t>Приказ Управления</w:t>
            </w:r>
            <w:r w:rsidRPr="00D4657C">
              <w:rPr>
                <w:sz w:val="22"/>
                <w:szCs w:val="22"/>
                <w:lang w:eastAsia="zh-CN"/>
              </w:rPr>
              <w:t xml:space="preserve"> по обр</w:t>
            </w:r>
            <w:r>
              <w:rPr>
                <w:sz w:val="22"/>
                <w:szCs w:val="22"/>
                <w:lang w:eastAsia="zh-CN"/>
              </w:rPr>
              <w:t>азованию МО «Дорогобужский муниципальный округ</w:t>
            </w:r>
            <w:r w:rsidRPr="00D4657C">
              <w:rPr>
                <w:sz w:val="22"/>
                <w:szCs w:val="22"/>
                <w:lang w:eastAsia="zh-CN"/>
              </w:rPr>
              <w:t xml:space="preserve">»  </w:t>
            </w:r>
          </w:p>
          <w:p w:rsidR="008E3BCC" w:rsidRPr="006F7C8F" w:rsidRDefault="008E3BCC" w:rsidP="00546C5D">
            <w:pPr>
              <w:ind w:firstLine="0"/>
              <w:rPr>
                <w:sz w:val="22"/>
                <w:szCs w:val="22"/>
                <w:lang w:eastAsia="zh-CN"/>
              </w:rPr>
            </w:pPr>
            <w:r>
              <w:rPr>
                <w:sz w:val="22"/>
                <w:szCs w:val="22"/>
                <w:lang w:eastAsia="zh-CN"/>
              </w:rPr>
              <w:t>от 23.04.2025 № 72</w:t>
            </w:r>
            <w:r w:rsidRPr="00D4657C">
              <w:rPr>
                <w:sz w:val="22"/>
                <w:szCs w:val="22"/>
                <w:lang w:eastAsia="zh-CN"/>
              </w:rPr>
              <w:t xml:space="preserve">  «Об утверждении муниципальных критериев и показателей оценки  механизмов управления качеством образования и модели использования результатов оценочных процедур» в редак</w:t>
            </w:r>
            <w:r>
              <w:rPr>
                <w:sz w:val="22"/>
                <w:szCs w:val="22"/>
                <w:lang w:eastAsia="zh-CN"/>
              </w:rPr>
              <w:t>ции  изменений от 18.01.2024 № 12</w:t>
            </w:r>
          </w:p>
        </w:tc>
      </w:tr>
      <w:tr w:rsidR="008E3BCC" w:rsidRPr="00D4657C" w:rsidTr="00546C5D">
        <w:trPr>
          <w:cantSplit/>
          <w:trHeight w:val="279"/>
          <w:jc w:val="center"/>
        </w:trPr>
        <w:tc>
          <w:tcPr>
            <w:tcW w:w="910" w:type="dxa"/>
            <w:tcBorders>
              <w:top w:val="single" w:sz="4" w:space="0" w:color="000000"/>
              <w:left w:val="single" w:sz="4" w:space="0" w:color="000000"/>
              <w:bottom w:val="single" w:sz="4" w:space="0" w:color="000000"/>
              <w:right w:val="single" w:sz="4" w:space="0" w:color="000000"/>
            </w:tcBorders>
          </w:tcPr>
          <w:p w:rsidR="008E3BCC" w:rsidRDefault="008E3BCC" w:rsidP="00546C5D">
            <w:pPr>
              <w:ind w:left="470" w:firstLine="0"/>
              <w:rPr>
                <w:rFonts w:eastAsia="Calibri"/>
                <w:sz w:val="22"/>
                <w:szCs w:val="22"/>
              </w:rPr>
            </w:pPr>
            <w:r>
              <w:rPr>
                <w:rFonts w:eastAsia="Calibri"/>
                <w:sz w:val="22"/>
                <w:szCs w:val="22"/>
              </w:rPr>
              <w:t>33</w:t>
            </w:r>
          </w:p>
        </w:tc>
        <w:tc>
          <w:tcPr>
            <w:tcW w:w="378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suppressAutoHyphens/>
              <w:ind w:firstLine="0"/>
              <w:jc w:val="left"/>
              <w:rPr>
                <w:color w:val="000000"/>
                <w:sz w:val="22"/>
                <w:szCs w:val="22"/>
              </w:rPr>
            </w:pPr>
            <w:r w:rsidRPr="00D4657C">
              <w:rPr>
                <w:color w:val="000000"/>
                <w:sz w:val="22"/>
                <w:szCs w:val="22"/>
              </w:rPr>
              <w:t>Количество общеобразовательных учреждений, в которых обеспечена деятельность советников директора по воспитанию и взаимодействию с детскими общественными объединениями</w:t>
            </w:r>
          </w:p>
        </w:tc>
        <w:tc>
          <w:tcPr>
            <w:tcW w:w="5261"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rPr>
                <w:sz w:val="22"/>
                <w:szCs w:val="22"/>
                <w:lang w:eastAsia="zh-CN"/>
              </w:rPr>
            </w:pPr>
            <w:r>
              <w:rPr>
                <w:sz w:val="22"/>
                <w:szCs w:val="22"/>
                <w:lang w:eastAsia="zh-CN"/>
              </w:rPr>
              <w:t>Приказ Управления</w:t>
            </w:r>
            <w:r w:rsidRPr="00D4657C">
              <w:rPr>
                <w:sz w:val="22"/>
                <w:szCs w:val="22"/>
                <w:lang w:eastAsia="zh-CN"/>
              </w:rPr>
              <w:t xml:space="preserve"> по обр</w:t>
            </w:r>
            <w:r>
              <w:rPr>
                <w:sz w:val="22"/>
                <w:szCs w:val="22"/>
                <w:lang w:eastAsia="zh-CN"/>
              </w:rPr>
              <w:t>азованию МО «Дорогобужский муниципальный округ</w:t>
            </w:r>
            <w:r w:rsidRPr="00D4657C">
              <w:rPr>
                <w:sz w:val="22"/>
                <w:szCs w:val="22"/>
                <w:lang w:eastAsia="zh-CN"/>
              </w:rPr>
              <w:t xml:space="preserve">»  </w:t>
            </w:r>
          </w:p>
          <w:p w:rsidR="008E3BCC" w:rsidRPr="006F7C8F" w:rsidRDefault="008E3BCC" w:rsidP="00546C5D">
            <w:pPr>
              <w:ind w:firstLine="0"/>
              <w:rPr>
                <w:sz w:val="22"/>
                <w:szCs w:val="22"/>
                <w:lang w:eastAsia="zh-CN"/>
              </w:rPr>
            </w:pPr>
            <w:r>
              <w:rPr>
                <w:sz w:val="22"/>
                <w:szCs w:val="22"/>
                <w:lang w:eastAsia="zh-CN"/>
              </w:rPr>
              <w:t>от 23.04.2025 № 72</w:t>
            </w:r>
            <w:r w:rsidRPr="00D4657C">
              <w:rPr>
                <w:sz w:val="22"/>
                <w:szCs w:val="22"/>
                <w:lang w:eastAsia="zh-CN"/>
              </w:rPr>
              <w:t xml:space="preserve">  «Об утверждении муниципальных критериев и показателей оценки  механизмов управления качеством образования и модели использования результатов оценочных процедур» в редакции  изменений от 29.12.2022 № 346</w:t>
            </w:r>
          </w:p>
        </w:tc>
      </w:tr>
      <w:tr w:rsidR="008E3BCC" w:rsidRPr="00D4657C" w:rsidTr="00546C5D">
        <w:trPr>
          <w:cantSplit/>
          <w:trHeight w:val="279"/>
          <w:jc w:val="center"/>
        </w:trPr>
        <w:tc>
          <w:tcPr>
            <w:tcW w:w="910" w:type="dxa"/>
            <w:tcBorders>
              <w:top w:val="single" w:sz="4" w:space="0" w:color="000000"/>
              <w:left w:val="single" w:sz="4" w:space="0" w:color="000000"/>
              <w:bottom w:val="single" w:sz="4" w:space="0" w:color="000000"/>
              <w:right w:val="single" w:sz="4" w:space="0" w:color="000000"/>
            </w:tcBorders>
          </w:tcPr>
          <w:p w:rsidR="008E3BCC" w:rsidRDefault="008E3BCC" w:rsidP="00546C5D">
            <w:pPr>
              <w:ind w:left="470" w:firstLine="0"/>
              <w:rPr>
                <w:rFonts w:eastAsia="Calibri"/>
                <w:sz w:val="22"/>
                <w:szCs w:val="22"/>
              </w:rPr>
            </w:pPr>
            <w:r>
              <w:rPr>
                <w:rFonts w:eastAsia="Calibri"/>
                <w:sz w:val="22"/>
                <w:szCs w:val="22"/>
              </w:rPr>
              <w:t>34</w:t>
            </w:r>
          </w:p>
        </w:tc>
        <w:tc>
          <w:tcPr>
            <w:tcW w:w="378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suppressAutoHyphens/>
              <w:ind w:firstLine="0"/>
              <w:jc w:val="left"/>
              <w:rPr>
                <w:color w:val="000000"/>
                <w:sz w:val="22"/>
                <w:szCs w:val="22"/>
              </w:rPr>
            </w:pPr>
            <w:r w:rsidRPr="00D4657C">
              <w:rPr>
                <w:color w:val="000000"/>
                <w:sz w:val="22"/>
                <w:szCs w:val="22"/>
              </w:rPr>
              <w:t xml:space="preserve">Количество </w:t>
            </w:r>
            <w:r>
              <w:rPr>
                <w:color w:val="000000"/>
                <w:sz w:val="22"/>
                <w:szCs w:val="22"/>
              </w:rPr>
              <w:t xml:space="preserve">предметных кабинетов </w:t>
            </w:r>
            <w:r w:rsidRPr="00D4657C">
              <w:rPr>
                <w:color w:val="000000"/>
                <w:sz w:val="22"/>
                <w:szCs w:val="22"/>
              </w:rPr>
              <w:t>общеобраз</w:t>
            </w:r>
            <w:r>
              <w:rPr>
                <w:color w:val="000000"/>
                <w:sz w:val="22"/>
                <w:szCs w:val="22"/>
              </w:rPr>
              <w:t>овательных учреждений, оснащенных средствами обучения и воспитания</w:t>
            </w:r>
          </w:p>
        </w:tc>
        <w:tc>
          <w:tcPr>
            <w:tcW w:w="5261" w:type="dxa"/>
            <w:tcBorders>
              <w:top w:val="single" w:sz="4" w:space="0" w:color="000000"/>
              <w:left w:val="single" w:sz="4" w:space="0" w:color="000000"/>
              <w:bottom w:val="single" w:sz="4" w:space="0" w:color="000000"/>
              <w:right w:val="single" w:sz="4" w:space="0" w:color="000000"/>
            </w:tcBorders>
          </w:tcPr>
          <w:p w:rsidR="008E3BCC" w:rsidRPr="006F7C8F" w:rsidRDefault="008E3BCC" w:rsidP="00546C5D">
            <w:pPr>
              <w:ind w:right="-1" w:firstLine="0"/>
              <w:rPr>
                <w:color w:val="000000"/>
                <w:sz w:val="22"/>
                <w:szCs w:val="22"/>
              </w:rPr>
            </w:pPr>
            <w:proofErr w:type="gramStart"/>
            <w:r>
              <w:rPr>
                <w:sz w:val="22"/>
                <w:szCs w:val="22"/>
                <w:lang w:eastAsia="zh-CN"/>
              </w:rPr>
              <w:t xml:space="preserve">Приказ Министерства образования и науки Смоленской области </w:t>
            </w:r>
            <w:r w:rsidRPr="006F7C8F">
              <w:rPr>
                <w:color w:val="000000"/>
                <w:sz w:val="22"/>
                <w:szCs w:val="22"/>
              </w:rPr>
              <w:t xml:space="preserve">16.04.2025 № 398 – ОД «Об утверждении перечня «базовых» общеобразовательных организаций, участвующих в мероприятии по оснащению предметных кабинетов для реализации образовательных программ по учебным предметам «Основы безопасности и защиты Родины», «Труд (Технология)» с целью реализации федерального проекта «Все лучшее детям» национального проекта «Молодежь и дети» в 2025 году. </w:t>
            </w:r>
            <w:proofErr w:type="gramEnd"/>
          </w:p>
          <w:p w:rsidR="008E3BCC" w:rsidRDefault="008E3BCC" w:rsidP="00546C5D">
            <w:pPr>
              <w:ind w:firstLine="0"/>
              <w:rPr>
                <w:sz w:val="22"/>
                <w:szCs w:val="22"/>
                <w:lang w:eastAsia="zh-CN"/>
              </w:rPr>
            </w:pPr>
          </w:p>
        </w:tc>
      </w:tr>
    </w:tbl>
    <w:p w:rsidR="008E3BCC" w:rsidRPr="00D4657C" w:rsidRDefault="008E3BCC" w:rsidP="008E3BCC">
      <w:pPr>
        <w:jc w:val="center"/>
        <w:rPr>
          <w:b/>
          <w:sz w:val="24"/>
        </w:rPr>
      </w:pPr>
      <w:r w:rsidRPr="00D4657C">
        <w:rPr>
          <w:b/>
          <w:sz w:val="24"/>
        </w:rPr>
        <w:t xml:space="preserve">Раздел 1. Стратегические приоритеты в сфере </w:t>
      </w:r>
    </w:p>
    <w:p w:rsidR="008E3BCC" w:rsidRPr="00D4657C" w:rsidRDefault="008E3BCC" w:rsidP="008E3BCC">
      <w:pPr>
        <w:jc w:val="center"/>
        <w:rPr>
          <w:b/>
          <w:sz w:val="24"/>
        </w:rPr>
      </w:pPr>
      <w:r w:rsidRPr="00D4657C">
        <w:rPr>
          <w:b/>
          <w:sz w:val="24"/>
        </w:rPr>
        <w:t>реализации муниципальной программы</w:t>
      </w:r>
    </w:p>
    <w:p w:rsidR="008E3BCC" w:rsidRPr="00D4657C" w:rsidRDefault="008E3BCC" w:rsidP="008E3BCC">
      <w:pPr>
        <w:jc w:val="center"/>
        <w:rPr>
          <w:b/>
          <w:sz w:val="24"/>
        </w:rPr>
      </w:pPr>
    </w:p>
    <w:p w:rsidR="008E3BCC" w:rsidRPr="00D4657C" w:rsidRDefault="008E3BCC" w:rsidP="008E3BCC">
      <w:pPr>
        <w:rPr>
          <w:sz w:val="24"/>
        </w:rPr>
      </w:pPr>
      <w:r w:rsidRPr="00D4657C">
        <w:rPr>
          <w:sz w:val="24"/>
        </w:rPr>
        <w:t xml:space="preserve">Целью современного российского образования является формирование разносторонне развитой, творческой личности, способной реализовать  потенциал в динамичных социально-экономических </w:t>
      </w:r>
      <w:proofErr w:type="gramStart"/>
      <w:r w:rsidRPr="00D4657C">
        <w:rPr>
          <w:sz w:val="24"/>
        </w:rPr>
        <w:t>условиях</w:t>
      </w:r>
      <w:proofErr w:type="gramEnd"/>
      <w:r w:rsidRPr="00D4657C">
        <w:rPr>
          <w:sz w:val="24"/>
        </w:rPr>
        <w:t xml:space="preserve"> как в собственных жизненных интересах, так и в интересах общества. </w:t>
      </w:r>
    </w:p>
    <w:p w:rsidR="008E3BCC" w:rsidRPr="00D4657C" w:rsidRDefault="008E3BCC" w:rsidP="008E3BCC">
      <w:pPr>
        <w:rPr>
          <w:sz w:val="24"/>
        </w:rPr>
      </w:pPr>
      <w:r w:rsidRPr="00D4657C">
        <w:rPr>
          <w:sz w:val="24"/>
        </w:rPr>
        <w:t xml:space="preserve">Для  реализации данной цели каждое образовательное учреждение должно обеспечить: общедоступность и бесплатность получения образования в соответствии с федеральными государственными образовательными стандартами; повышение уровня образовательных результатов обучающихся; дифференциацию и индивидуализацию образовательного процесса; преемственность уровней образования; развитие дистанционного обучения, создание программных средств, реализующих информационные технологии в образовании. </w:t>
      </w:r>
      <w:proofErr w:type="gramStart"/>
      <w:r w:rsidRPr="00D4657C">
        <w:rPr>
          <w:sz w:val="24"/>
        </w:rPr>
        <w:t>У обучающихся современной школы должны быть сформированы компетенции двадцать первого века: креативность, критическое мышление, коммуникация, кооперация; они должны быть готовы к эффективной трудовой деятельности в условиях информационного общества и цифровой экономики.</w:t>
      </w:r>
      <w:proofErr w:type="gramEnd"/>
    </w:p>
    <w:p w:rsidR="008E3BCC" w:rsidRPr="00D4657C" w:rsidRDefault="008E3BCC" w:rsidP="008E3BCC">
      <w:pPr>
        <w:tabs>
          <w:tab w:val="left" w:pos="0"/>
          <w:tab w:val="left" w:pos="851"/>
          <w:tab w:val="left" w:pos="993"/>
          <w:tab w:val="left" w:pos="1276"/>
        </w:tabs>
        <w:rPr>
          <w:sz w:val="24"/>
        </w:rPr>
      </w:pPr>
      <w:r>
        <w:rPr>
          <w:sz w:val="24"/>
        </w:rPr>
        <w:t>В Дорогобужском муниципальном  округе</w:t>
      </w:r>
      <w:r w:rsidRPr="00D4657C">
        <w:rPr>
          <w:sz w:val="24"/>
        </w:rPr>
        <w:t xml:space="preserve"> в 202</w:t>
      </w:r>
      <w:r>
        <w:rPr>
          <w:sz w:val="24"/>
        </w:rPr>
        <w:t>6</w:t>
      </w:r>
      <w:r w:rsidRPr="00D4657C">
        <w:rPr>
          <w:sz w:val="24"/>
        </w:rPr>
        <w:t xml:space="preserve"> году </w:t>
      </w:r>
      <w:r>
        <w:rPr>
          <w:sz w:val="24"/>
        </w:rPr>
        <w:t>будут решаться</w:t>
      </w:r>
      <w:r w:rsidRPr="00D4657C">
        <w:rPr>
          <w:sz w:val="24"/>
        </w:rPr>
        <w:t xml:space="preserve"> следующие задачи:</w:t>
      </w:r>
    </w:p>
    <w:p w:rsidR="008E3BCC" w:rsidRPr="00D4657C" w:rsidRDefault="008E3BCC" w:rsidP="008E3BCC">
      <w:pPr>
        <w:pStyle w:val="23"/>
        <w:numPr>
          <w:ilvl w:val="0"/>
          <w:numId w:val="3"/>
        </w:numPr>
        <w:tabs>
          <w:tab w:val="left" w:pos="993"/>
        </w:tabs>
        <w:spacing w:after="0"/>
        <w:ind w:left="0" w:firstLine="709"/>
        <w:rPr>
          <w:rStyle w:val="36"/>
          <w:rFonts w:ascii="Times New Roman" w:eastAsia="Times New Roman" w:hAnsi="Times New Roman"/>
          <w:sz w:val="24"/>
          <w:szCs w:val="24"/>
        </w:rPr>
      </w:pPr>
      <w:r w:rsidRPr="00D4657C">
        <w:rPr>
          <w:rStyle w:val="36"/>
          <w:rFonts w:ascii="Times New Roman" w:eastAsia="Times New Roman" w:hAnsi="Times New Roman"/>
          <w:sz w:val="24"/>
          <w:szCs w:val="24"/>
        </w:rPr>
        <w:t>Создание условий для повышения  качества образовательных достижений обучающихся.</w:t>
      </w:r>
    </w:p>
    <w:p w:rsidR="008E3BCC" w:rsidRPr="00D4657C" w:rsidRDefault="008E3BCC" w:rsidP="008E3BCC">
      <w:pPr>
        <w:pStyle w:val="23"/>
        <w:numPr>
          <w:ilvl w:val="0"/>
          <w:numId w:val="3"/>
        </w:numPr>
        <w:tabs>
          <w:tab w:val="left" w:pos="993"/>
        </w:tabs>
        <w:spacing w:after="0"/>
        <w:ind w:left="0" w:firstLine="709"/>
        <w:rPr>
          <w:rStyle w:val="36"/>
          <w:rFonts w:ascii="Times New Roman" w:eastAsia="Times New Roman" w:hAnsi="Times New Roman"/>
          <w:sz w:val="24"/>
          <w:szCs w:val="24"/>
        </w:rPr>
      </w:pPr>
      <w:r w:rsidRPr="00D4657C">
        <w:rPr>
          <w:rStyle w:val="36"/>
          <w:rFonts w:ascii="Times New Roman" w:eastAsia="Times New Roman" w:hAnsi="Times New Roman"/>
          <w:sz w:val="24"/>
          <w:szCs w:val="24"/>
        </w:rPr>
        <w:t>Обеспечение реализации ФГОС дошкольного образования.</w:t>
      </w:r>
    </w:p>
    <w:p w:rsidR="008E3BCC" w:rsidRPr="00D4657C" w:rsidRDefault="008E3BCC" w:rsidP="008E3BCC">
      <w:pPr>
        <w:pStyle w:val="23"/>
        <w:numPr>
          <w:ilvl w:val="0"/>
          <w:numId w:val="3"/>
        </w:numPr>
        <w:tabs>
          <w:tab w:val="left" w:pos="993"/>
        </w:tabs>
        <w:spacing w:after="0"/>
        <w:ind w:left="0" w:firstLine="709"/>
        <w:rPr>
          <w:rStyle w:val="36"/>
          <w:rFonts w:ascii="Times New Roman" w:eastAsia="Times New Roman" w:hAnsi="Times New Roman"/>
          <w:sz w:val="24"/>
          <w:szCs w:val="24"/>
        </w:rPr>
      </w:pPr>
      <w:r w:rsidRPr="00D4657C">
        <w:rPr>
          <w:rStyle w:val="36"/>
          <w:rFonts w:ascii="Times New Roman" w:eastAsia="Times New Roman" w:hAnsi="Times New Roman"/>
          <w:sz w:val="24"/>
          <w:szCs w:val="24"/>
        </w:rPr>
        <w:t>Реализация  национального проекта «Образование».</w:t>
      </w:r>
    </w:p>
    <w:p w:rsidR="008E3BCC" w:rsidRPr="00D4657C" w:rsidRDefault="008E3BCC" w:rsidP="008E3BCC">
      <w:pPr>
        <w:pStyle w:val="23"/>
        <w:numPr>
          <w:ilvl w:val="0"/>
          <w:numId w:val="3"/>
        </w:numPr>
        <w:tabs>
          <w:tab w:val="left" w:pos="993"/>
        </w:tabs>
        <w:spacing w:after="0"/>
        <w:ind w:left="0" w:firstLine="709"/>
        <w:rPr>
          <w:rStyle w:val="36"/>
          <w:rFonts w:ascii="Times New Roman" w:eastAsia="Times New Roman" w:hAnsi="Times New Roman"/>
          <w:sz w:val="24"/>
          <w:szCs w:val="24"/>
        </w:rPr>
      </w:pPr>
      <w:r w:rsidRPr="00D4657C">
        <w:rPr>
          <w:rStyle w:val="36"/>
          <w:rFonts w:ascii="Times New Roman" w:eastAsia="Times New Roman" w:hAnsi="Times New Roman"/>
          <w:sz w:val="24"/>
          <w:szCs w:val="24"/>
        </w:rPr>
        <w:t>Обеспечение непрерывного повышения профессиональной компетентности педагогических кадров.</w:t>
      </w:r>
    </w:p>
    <w:p w:rsidR="008E3BCC" w:rsidRPr="00D4657C" w:rsidRDefault="008E3BCC" w:rsidP="008E3BCC">
      <w:pPr>
        <w:pStyle w:val="23"/>
        <w:numPr>
          <w:ilvl w:val="0"/>
          <w:numId w:val="3"/>
        </w:numPr>
        <w:tabs>
          <w:tab w:val="left" w:pos="993"/>
        </w:tabs>
        <w:spacing w:after="0"/>
        <w:ind w:left="0" w:firstLine="709"/>
        <w:rPr>
          <w:rStyle w:val="36"/>
          <w:rFonts w:ascii="Times New Roman" w:eastAsia="Times New Roman" w:hAnsi="Times New Roman"/>
          <w:sz w:val="24"/>
          <w:szCs w:val="24"/>
        </w:rPr>
      </w:pPr>
      <w:r w:rsidRPr="00D4657C">
        <w:rPr>
          <w:rStyle w:val="36"/>
          <w:rFonts w:ascii="Times New Roman" w:eastAsia="Times New Roman" w:hAnsi="Times New Roman"/>
          <w:sz w:val="24"/>
          <w:szCs w:val="24"/>
        </w:rPr>
        <w:t xml:space="preserve">Обеспечение безопасных условий обучения, воспитания, присмотра и ухода за </w:t>
      </w:r>
      <w:proofErr w:type="gramStart"/>
      <w:r w:rsidRPr="00D4657C">
        <w:rPr>
          <w:rStyle w:val="36"/>
          <w:rFonts w:ascii="Times New Roman" w:eastAsia="Times New Roman" w:hAnsi="Times New Roman"/>
          <w:sz w:val="24"/>
          <w:szCs w:val="24"/>
        </w:rPr>
        <w:t>обучающимися</w:t>
      </w:r>
      <w:proofErr w:type="gramEnd"/>
      <w:r w:rsidRPr="00D4657C">
        <w:rPr>
          <w:rStyle w:val="36"/>
          <w:rFonts w:ascii="Times New Roman" w:eastAsia="Times New Roman" w:hAnsi="Times New Roman"/>
          <w:sz w:val="24"/>
          <w:szCs w:val="24"/>
        </w:rPr>
        <w:t>.</w:t>
      </w:r>
    </w:p>
    <w:p w:rsidR="008E3BCC" w:rsidRPr="00D4657C" w:rsidRDefault="008E3BCC" w:rsidP="008E3BCC">
      <w:pPr>
        <w:pStyle w:val="23"/>
        <w:numPr>
          <w:ilvl w:val="0"/>
          <w:numId w:val="3"/>
        </w:numPr>
        <w:tabs>
          <w:tab w:val="left" w:pos="993"/>
        </w:tabs>
        <w:spacing w:after="0"/>
        <w:ind w:left="0" w:firstLine="709"/>
        <w:rPr>
          <w:rStyle w:val="36"/>
          <w:rFonts w:ascii="Times New Roman" w:eastAsia="Times New Roman" w:hAnsi="Times New Roman"/>
          <w:sz w:val="24"/>
          <w:szCs w:val="24"/>
        </w:rPr>
      </w:pPr>
      <w:r w:rsidRPr="00D4657C">
        <w:rPr>
          <w:rStyle w:val="36"/>
          <w:rFonts w:ascii="Times New Roman" w:eastAsia="Times New Roman" w:hAnsi="Times New Roman"/>
          <w:sz w:val="24"/>
          <w:szCs w:val="24"/>
        </w:rPr>
        <w:t>Обеспечение условий для здорового образа жизни.</w:t>
      </w:r>
    </w:p>
    <w:p w:rsidR="008E3BCC" w:rsidRPr="00D4657C" w:rsidRDefault="008E3BCC" w:rsidP="008E3BCC">
      <w:pPr>
        <w:pStyle w:val="23"/>
        <w:numPr>
          <w:ilvl w:val="0"/>
          <w:numId w:val="3"/>
        </w:numPr>
        <w:tabs>
          <w:tab w:val="left" w:pos="993"/>
        </w:tabs>
        <w:spacing w:after="0"/>
        <w:ind w:left="0" w:firstLine="709"/>
        <w:rPr>
          <w:rStyle w:val="36"/>
          <w:rFonts w:ascii="Times New Roman" w:eastAsia="Times New Roman" w:hAnsi="Times New Roman"/>
          <w:sz w:val="24"/>
          <w:szCs w:val="24"/>
        </w:rPr>
      </w:pPr>
      <w:r w:rsidRPr="00D4657C">
        <w:rPr>
          <w:rStyle w:val="36"/>
          <w:rFonts w:ascii="Times New Roman" w:eastAsia="Times New Roman" w:hAnsi="Times New Roman"/>
          <w:sz w:val="24"/>
          <w:szCs w:val="24"/>
        </w:rPr>
        <w:lastRenderedPageBreak/>
        <w:t>Совершенствование межведомственного взаимодействия в сфере развития добровольческого (волонтерского) движения; поддержка деятельности существующих и создание условий для возникновения новых добровольческих (волонтерских) организаций.</w:t>
      </w:r>
    </w:p>
    <w:p w:rsidR="008E3BCC" w:rsidRPr="00D4657C" w:rsidRDefault="008E3BCC" w:rsidP="008E3BCC">
      <w:pPr>
        <w:pStyle w:val="23"/>
        <w:numPr>
          <w:ilvl w:val="0"/>
          <w:numId w:val="3"/>
        </w:numPr>
        <w:tabs>
          <w:tab w:val="left" w:pos="993"/>
        </w:tabs>
        <w:spacing w:after="0"/>
        <w:ind w:left="0" w:firstLine="709"/>
        <w:rPr>
          <w:rStyle w:val="36"/>
          <w:rFonts w:ascii="Times New Roman" w:eastAsia="Times New Roman" w:hAnsi="Times New Roman"/>
          <w:sz w:val="24"/>
          <w:szCs w:val="24"/>
        </w:rPr>
      </w:pPr>
      <w:r w:rsidRPr="00D4657C">
        <w:rPr>
          <w:rStyle w:val="36"/>
          <w:rFonts w:ascii="Times New Roman" w:eastAsia="Times New Roman" w:hAnsi="Times New Roman"/>
          <w:sz w:val="24"/>
          <w:szCs w:val="24"/>
        </w:rPr>
        <w:t>Обеспечение доступности отдыха и оздоровления для всех категорий детей с учетом их индивидуальных потребностей, различных форм развития и занятости.</w:t>
      </w:r>
    </w:p>
    <w:p w:rsidR="008E3BCC" w:rsidRPr="00D4657C" w:rsidRDefault="008E3BCC" w:rsidP="008E3BCC">
      <w:pPr>
        <w:pStyle w:val="23"/>
        <w:numPr>
          <w:ilvl w:val="0"/>
          <w:numId w:val="3"/>
        </w:numPr>
        <w:tabs>
          <w:tab w:val="left" w:pos="1134"/>
        </w:tabs>
        <w:spacing w:after="0"/>
        <w:ind w:left="0" w:firstLine="709"/>
        <w:rPr>
          <w:rStyle w:val="36"/>
          <w:rFonts w:ascii="Times New Roman" w:eastAsia="Times New Roman" w:hAnsi="Times New Roman"/>
          <w:sz w:val="24"/>
          <w:szCs w:val="24"/>
        </w:rPr>
      </w:pPr>
      <w:r w:rsidRPr="00D4657C">
        <w:rPr>
          <w:rStyle w:val="36"/>
          <w:rFonts w:ascii="Times New Roman" w:eastAsia="Times New Roman" w:hAnsi="Times New Roman"/>
          <w:sz w:val="24"/>
          <w:szCs w:val="24"/>
        </w:rPr>
        <w:t xml:space="preserve">Совершенствование воспитательной системы, направленной на создание условий для самоопределения и </w:t>
      </w:r>
      <w:proofErr w:type="gramStart"/>
      <w:r w:rsidRPr="00D4657C">
        <w:rPr>
          <w:rStyle w:val="36"/>
          <w:rFonts w:ascii="Times New Roman" w:eastAsia="Times New Roman" w:hAnsi="Times New Roman"/>
          <w:sz w:val="24"/>
          <w:szCs w:val="24"/>
        </w:rPr>
        <w:t>социализации</w:t>
      </w:r>
      <w:proofErr w:type="gramEnd"/>
      <w:r w:rsidRPr="00D4657C">
        <w:rPr>
          <w:rStyle w:val="36"/>
          <w:rFonts w:ascii="Times New Roman" w:eastAsia="Times New Roman" w:hAnsi="Times New Roman"/>
          <w:sz w:val="24"/>
          <w:szCs w:val="24"/>
        </w:rPr>
        <w:t xml:space="preserve"> обучающихся на основе духовно-нравственных ценностей и общепринятых в российском обществе правил и норм поведения в интересах человека, формирование чувства патриотизма, гражданственности, уважения к памяти защитников Отечества, закону и правопорядку, бережного отношения к культурному наследию России, природе и окружающей среде.</w:t>
      </w:r>
    </w:p>
    <w:p w:rsidR="008E3BCC" w:rsidRPr="00D4657C" w:rsidRDefault="008E3BCC" w:rsidP="008E3BCC">
      <w:pPr>
        <w:pStyle w:val="23"/>
        <w:numPr>
          <w:ilvl w:val="0"/>
          <w:numId w:val="3"/>
        </w:numPr>
        <w:tabs>
          <w:tab w:val="left" w:pos="1134"/>
        </w:tabs>
        <w:spacing w:after="0"/>
        <w:ind w:left="0" w:firstLine="709"/>
        <w:rPr>
          <w:rStyle w:val="36"/>
          <w:rFonts w:ascii="Times New Roman" w:eastAsia="Times New Roman" w:hAnsi="Times New Roman"/>
          <w:sz w:val="24"/>
          <w:szCs w:val="24"/>
        </w:rPr>
      </w:pPr>
      <w:r>
        <w:rPr>
          <w:rStyle w:val="36"/>
          <w:rFonts w:ascii="Times New Roman" w:eastAsia="Times New Roman" w:hAnsi="Times New Roman"/>
          <w:sz w:val="24"/>
          <w:szCs w:val="24"/>
        </w:rPr>
        <w:t>Продолжение сотрудничества</w:t>
      </w:r>
      <w:r w:rsidRPr="00D4657C">
        <w:rPr>
          <w:rStyle w:val="36"/>
          <w:rFonts w:ascii="Times New Roman" w:eastAsia="Times New Roman" w:hAnsi="Times New Roman"/>
          <w:sz w:val="24"/>
          <w:szCs w:val="24"/>
        </w:rPr>
        <w:t xml:space="preserve"> с СОГБУ СРЦН «Родник» по организации деятельности службы сопровождения замещающих семей</w:t>
      </w:r>
    </w:p>
    <w:p w:rsidR="008E3BCC" w:rsidRPr="00D4657C" w:rsidRDefault="008E3BCC" w:rsidP="008E3BCC">
      <w:pPr>
        <w:pStyle w:val="23"/>
        <w:numPr>
          <w:ilvl w:val="0"/>
          <w:numId w:val="3"/>
        </w:numPr>
        <w:tabs>
          <w:tab w:val="left" w:pos="1134"/>
        </w:tabs>
        <w:spacing w:after="0"/>
        <w:ind w:left="0" w:firstLine="709"/>
        <w:rPr>
          <w:rFonts w:ascii="Times New Roman" w:eastAsia="Times New Roman" w:hAnsi="Times New Roman"/>
          <w:sz w:val="24"/>
          <w:szCs w:val="24"/>
        </w:rPr>
      </w:pPr>
      <w:r>
        <w:rPr>
          <w:rStyle w:val="36"/>
          <w:rFonts w:ascii="Times New Roman" w:eastAsia="Times New Roman" w:hAnsi="Times New Roman"/>
          <w:sz w:val="24"/>
          <w:szCs w:val="24"/>
        </w:rPr>
        <w:t>Продолжение межведомственного взаимодействия</w:t>
      </w:r>
      <w:r w:rsidRPr="00D4657C">
        <w:rPr>
          <w:rStyle w:val="36"/>
          <w:rFonts w:ascii="Times New Roman" w:eastAsia="Times New Roman" w:hAnsi="Times New Roman"/>
          <w:sz w:val="24"/>
          <w:szCs w:val="24"/>
        </w:rPr>
        <w:t xml:space="preserve"> по защите прав и интересов несовершеннолетних в период получения выпускниками организаций для детей-сирот и детей, оставшихся без попечения родителей, профессионального образования в СОГБПОУ «Верхнеднепровский технологический техникум».</w:t>
      </w:r>
    </w:p>
    <w:p w:rsidR="008E3BCC" w:rsidRPr="00D4657C" w:rsidRDefault="008E3BCC" w:rsidP="008E3BCC">
      <w:pPr>
        <w:tabs>
          <w:tab w:val="left" w:pos="-567"/>
        </w:tabs>
        <w:ind w:firstLine="737"/>
        <w:contextualSpacing/>
        <w:rPr>
          <w:sz w:val="24"/>
        </w:rPr>
      </w:pPr>
      <w:r w:rsidRPr="00D4657C">
        <w:rPr>
          <w:sz w:val="24"/>
        </w:rPr>
        <w:t>Система образования МО «Дорогобу</w:t>
      </w:r>
      <w:r>
        <w:rPr>
          <w:sz w:val="24"/>
        </w:rPr>
        <w:t>жский муниципальный округ» представлена 17</w:t>
      </w:r>
      <w:r w:rsidRPr="00D4657C">
        <w:rPr>
          <w:sz w:val="24"/>
        </w:rPr>
        <w:t xml:space="preserve"> образова</w:t>
      </w:r>
      <w:r w:rsidRPr="00D4657C">
        <w:rPr>
          <w:sz w:val="24"/>
        </w:rPr>
        <w:softHyphen/>
        <w:t xml:space="preserve">тельными учреждениями. </w:t>
      </w:r>
    </w:p>
    <w:p w:rsidR="008E3BCC" w:rsidRPr="00D4657C" w:rsidRDefault="008E3BCC" w:rsidP="008E3BCC">
      <w:pPr>
        <w:contextualSpacing/>
        <w:rPr>
          <w:sz w:val="24"/>
        </w:rPr>
      </w:pPr>
      <w:r>
        <w:rPr>
          <w:sz w:val="24"/>
        </w:rPr>
        <w:t>В 8</w:t>
      </w:r>
      <w:r w:rsidRPr="00D4657C">
        <w:rPr>
          <w:sz w:val="24"/>
        </w:rPr>
        <w:t xml:space="preserve"> общеобразовательных школах обучается </w:t>
      </w:r>
      <w:r>
        <w:rPr>
          <w:sz w:val="24"/>
        </w:rPr>
        <w:t xml:space="preserve"> 2261 учащихся, из них: 2077 – в 5 городских школах, 184 – в 3</w:t>
      </w:r>
      <w:r w:rsidRPr="00D4657C">
        <w:rPr>
          <w:sz w:val="24"/>
        </w:rPr>
        <w:t xml:space="preserve"> сельских. 2 сельские школы являются малокомплектными (до 50 учащихся).</w:t>
      </w:r>
    </w:p>
    <w:p w:rsidR="008E3BCC" w:rsidRPr="00D4657C" w:rsidRDefault="008E3BCC" w:rsidP="008E3BCC">
      <w:pPr>
        <w:contextualSpacing/>
        <w:rPr>
          <w:sz w:val="24"/>
        </w:rPr>
      </w:pPr>
      <w:r w:rsidRPr="00D4657C">
        <w:rPr>
          <w:sz w:val="24"/>
        </w:rPr>
        <w:t>Организован подвоз 1</w:t>
      </w:r>
      <w:r>
        <w:rPr>
          <w:sz w:val="24"/>
        </w:rPr>
        <w:t>05</w:t>
      </w:r>
      <w:r w:rsidRPr="00D4657C">
        <w:rPr>
          <w:sz w:val="24"/>
        </w:rPr>
        <w:t xml:space="preserve">  </w:t>
      </w:r>
      <w:proofErr w:type="gramStart"/>
      <w:r w:rsidRPr="00D4657C">
        <w:rPr>
          <w:sz w:val="24"/>
        </w:rPr>
        <w:t>обучающихся</w:t>
      </w:r>
      <w:proofErr w:type="gramEnd"/>
      <w:r w:rsidRPr="00D4657C">
        <w:rPr>
          <w:sz w:val="24"/>
        </w:rPr>
        <w:t xml:space="preserve">, проживающих в сельской местности. Доставка к месту учебы </w:t>
      </w:r>
      <w:r>
        <w:rPr>
          <w:sz w:val="24"/>
        </w:rPr>
        <w:t xml:space="preserve">(школы п.г.т. </w:t>
      </w:r>
      <w:proofErr w:type="gramStart"/>
      <w:r>
        <w:rPr>
          <w:sz w:val="24"/>
        </w:rPr>
        <w:t>Верхнеднепровский</w:t>
      </w:r>
      <w:proofErr w:type="gramEnd"/>
      <w:r w:rsidRPr="00D4657C">
        <w:rPr>
          <w:sz w:val="24"/>
        </w:rPr>
        <w:t xml:space="preserve"> и сельские) осуществляется </w:t>
      </w:r>
      <w:r>
        <w:rPr>
          <w:sz w:val="24"/>
        </w:rPr>
        <w:t>4</w:t>
      </w:r>
      <w:r w:rsidRPr="00D4657C">
        <w:rPr>
          <w:sz w:val="24"/>
        </w:rPr>
        <w:t xml:space="preserve"> автобусами, отвечающими всем требованиям.</w:t>
      </w:r>
    </w:p>
    <w:p w:rsidR="008E3BCC" w:rsidRPr="00D4657C" w:rsidRDefault="008E3BCC" w:rsidP="008E3BCC">
      <w:pPr>
        <w:tabs>
          <w:tab w:val="left" w:pos="0"/>
        </w:tabs>
        <w:contextualSpacing/>
        <w:rPr>
          <w:sz w:val="24"/>
        </w:rPr>
      </w:pPr>
      <w:r>
        <w:rPr>
          <w:sz w:val="24"/>
        </w:rPr>
        <w:t xml:space="preserve">         В округе </w:t>
      </w:r>
      <w:r w:rsidRPr="00D4657C">
        <w:rPr>
          <w:sz w:val="24"/>
        </w:rPr>
        <w:t xml:space="preserve"> функционируют 2 учреждения дополнительного образования детей: МБУДО Дорогобужский ДДТ и МБУДО </w:t>
      </w:r>
      <w:proofErr w:type="gramStart"/>
      <w:r w:rsidRPr="00D4657C">
        <w:rPr>
          <w:sz w:val="24"/>
        </w:rPr>
        <w:t>Верхнеднепровская</w:t>
      </w:r>
      <w:proofErr w:type="gramEnd"/>
      <w:r w:rsidRPr="00D4657C">
        <w:rPr>
          <w:sz w:val="24"/>
        </w:rPr>
        <w:t xml:space="preserve"> ДЮСШ. Общее</w:t>
      </w:r>
      <w:r>
        <w:rPr>
          <w:sz w:val="24"/>
        </w:rPr>
        <w:t xml:space="preserve"> количество воспитанников – 1312</w:t>
      </w:r>
      <w:r w:rsidRPr="00D4657C">
        <w:rPr>
          <w:sz w:val="24"/>
        </w:rPr>
        <w:t xml:space="preserve"> человек. </w:t>
      </w:r>
    </w:p>
    <w:p w:rsidR="008E3BCC" w:rsidRPr="00B93339" w:rsidRDefault="008E3BCC" w:rsidP="008E3BCC">
      <w:pPr>
        <w:tabs>
          <w:tab w:val="left" w:pos="0"/>
        </w:tabs>
        <w:contextualSpacing/>
        <w:rPr>
          <w:sz w:val="24"/>
        </w:rPr>
      </w:pPr>
      <w:r w:rsidRPr="00D4657C">
        <w:rPr>
          <w:sz w:val="24"/>
        </w:rPr>
        <w:t>Образовательная программа дошколь</w:t>
      </w:r>
      <w:r>
        <w:rPr>
          <w:sz w:val="24"/>
        </w:rPr>
        <w:t>ного образования реализуется в 13</w:t>
      </w:r>
      <w:r w:rsidRPr="00D4657C">
        <w:rPr>
          <w:sz w:val="24"/>
        </w:rPr>
        <w:t xml:space="preserve"> о</w:t>
      </w:r>
      <w:r>
        <w:rPr>
          <w:sz w:val="24"/>
        </w:rPr>
        <w:t>бразовательных учреждениях:  в 7</w:t>
      </w:r>
      <w:r w:rsidRPr="00D4657C">
        <w:rPr>
          <w:sz w:val="24"/>
        </w:rPr>
        <w:t xml:space="preserve"> муниципальных дошкольных образовательных учрежд</w:t>
      </w:r>
      <w:r>
        <w:rPr>
          <w:sz w:val="24"/>
        </w:rPr>
        <w:t>ениях (детских садах) и  5</w:t>
      </w:r>
      <w:r w:rsidRPr="00D4657C">
        <w:rPr>
          <w:sz w:val="24"/>
        </w:rPr>
        <w:t xml:space="preserve"> общеобразовательных учреждениях (школах), на базе </w:t>
      </w:r>
      <w:r>
        <w:rPr>
          <w:sz w:val="24"/>
        </w:rPr>
        <w:t>которых создано 6</w:t>
      </w:r>
      <w:r w:rsidRPr="00B93339">
        <w:rPr>
          <w:sz w:val="24"/>
        </w:rPr>
        <w:t xml:space="preserve"> дошкольных групп.</w:t>
      </w:r>
    </w:p>
    <w:p w:rsidR="008E3BCC" w:rsidRPr="00D4657C" w:rsidRDefault="008E3BCC" w:rsidP="008E3BCC">
      <w:pPr>
        <w:tabs>
          <w:tab w:val="left" w:pos="0"/>
        </w:tabs>
        <w:contextualSpacing/>
        <w:rPr>
          <w:sz w:val="24"/>
        </w:rPr>
      </w:pPr>
      <w:r w:rsidRPr="00B93339">
        <w:rPr>
          <w:sz w:val="24"/>
        </w:rPr>
        <w:t xml:space="preserve">Общее количество  воспитанников – </w:t>
      </w:r>
      <w:r>
        <w:rPr>
          <w:sz w:val="24"/>
        </w:rPr>
        <w:t>661</w:t>
      </w:r>
      <w:r w:rsidRPr="00B93339">
        <w:rPr>
          <w:sz w:val="24"/>
        </w:rPr>
        <w:t xml:space="preserve"> человек.</w:t>
      </w:r>
    </w:p>
    <w:p w:rsidR="008E3BCC" w:rsidRPr="00D4657C" w:rsidRDefault="008E3BCC" w:rsidP="008E3BCC">
      <w:pPr>
        <w:contextualSpacing/>
        <w:rPr>
          <w:sz w:val="24"/>
        </w:rPr>
      </w:pPr>
      <w:r>
        <w:rPr>
          <w:sz w:val="24"/>
        </w:rPr>
        <w:t>О</w:t>
      </w:r>
      <w:r w:rsidRPr="00D4657C">
        <w:rPr>
          <w:sz w:val="24"/>
        </w:rPr>
        <w:t xml:space="preserve">чередь в учреждения дошкольного образования отсутствует. </w:t>
      </w:r>
    </w:p>
    <w:p w:rsidR="008E3BCC" w:rsidRPr="00D4657C" w:rsidRDefault="008E3BCC" w:rsidP="008E3BCC">
      <w:pPr>
        <w:pStyle w:val="11"/>
        <w:spacing w:after="0"/>
        <w:ind w:right="132" w:firstLine="709"/>
        <w:contextualSpacing/>
        <w:rPr>
          <w:rStyle w:val="36"/>
          <w:rFonts w:ascii="Times New Roman" w:eastAsia="Times New Roman" w:hAnsi="Times New Roman"/>
          <w:sz w:val="24"/>
          <w:szCs w:val="24"/>
        </w:rPr>
      </w:pPr>
      <w:r w:rsidRPr="00C61443">
        <w:rPr>
          <w:rStyle w:val="36"/>
          <w:rFonts w:ascii="Times New Roman" w:eastAsia="Times New Roman" w:hAnsi="Times New Roman"/>
          <w:sz w:val="24"/>
          <w:szCs w:val="24"/>
        </w:rPr>
        <w:t>Количество выпускников 1</w:t>
      </w:r>
      <w:r>
        <w:rPr>
          <w:rStyle w:val="36"/>
          <w:rFonts w:ascii="Times New Roman" w:eastAsia="Times New Roman" w:hAnsi="Times New Roman"/>
          <w:sz w:val="24"/>
          <w:szCs w:val="24"/>
        </w:rPr>
        <w:t>1 классов в Дорогобужском муниципальном округе</w:t>
      </w:r>
      <w:r w:rsidRPr="00C61443">
        <w:rPr>
          <w:rStyle w:val="36"/>
          <w:rFonts w:ascii="Times New Roman" w:eastAsia="Times New Roman" w:hAnsi="Times New Roman"/>
          <w:sz w:val="24"/>
          <w:szCs w:val="24"/>
        </w:rPr>
        <w:t>, принявших участие в ЕГЭ в 202</w:t>
      </w:r>
      <w:r>
        <w:rPr>
          <w:rStyle w:val="36"/>
          <w:rFonts w:ascii="Times New Roman" w:eastAsia="Times New Roman" w:hAnsi="Times New Roman"/>
          <w:sz w:val="24"/>
          <w:szCs w:val="24"/>
        </w:rPr>
        <w:t>5 году, составило 74</w:t>
      </w:r>
      <w:r w:rsidRPr="00C61443">
        <w:rPr>
          <w:rStyle w:val="36"/>
          <w:rFonts w:ascii="Times New Roman" w:eastAsia="Times New Roman" w:hAnsi="Times New Roman"/>
          <w:sz w:val="24"/>
          <w:szCs w:val="24"/>
        </w:rPr>
        <w:t xml:space="preserve"> человек</w:t>
      </w:r>
      <w:r>
        <w:rPr>
          <w:rStyle w:val="36"/>
          <w:rFonts w:ascii="Times New Roman" w:eastAsia="Times New Roman" w:hAnsi="Times New Roman"/>
          <w:sz w:val="24"/>
          <w:szCs w:val="24"/>
        </w:rPr>
        <w:t>а</w:t>
      </w:r>
      <w:r w:rsidRPr="00C61443">
        <w:rPr>
          <w:rStyle w:val="36"/>
          <w:rFonts w:ascii="Times New Roman" w:eastAsia="Times New Roman" w:hAnsi="Times New Roman"/>
          <w:sz w:val="24"/>
          <w:szCs w:val="24"/>
        </w:rPr>
        <w:t>.</w:t>
      </w:r>
      <w:r w:rsidRPr="00D4657C">
        <w:rPr>
          <w:rStyle w:val="36"/>
          <w:rFonts w:ascii="Times New Roman" w:eastAsia="Times New Roman" w:hAnsi="Times New Roman"/>
          <w:sz w:val="24"/>
          <w:szCs w:val="24"/>
        </w:rPr>
        <w:t xml:space="preserve"> </w:t>
      </w:r>
    </w:p>
    <w:p w:rsidR="008E3BCC" w:rsidRPr="00D4657C" w:rsidRDefault="008E3BCC" w:rsidP="008E3BCC">
      <w:pPr>
        <w:pStyle w:val="23"/>
        <w:spacing w:after="0"/>
        <w:ind w:firstLine="708"/>
        <w:contextualSpacing/>
        <w:rPr>
          <w:rStyle w:val="36"/>
          <w:rFonts w:ascii="Times New Roman" w:eastAsia="Times New Roman" w:hAnsi="Times New Roman"/>
          <w:sz w:val="24"/>
          <w:szCs w:val="24"/>
        </w:rPr>
      </w:pPr>
      <w:r w:rsidRPr="00D4657C">
        <w:rPr>
          <w:rStyle w:val="36"/>
          <w:rFonts w:ascii="Times New Roman" w:eastAsia="Times New Roman" w:hAnsi="Times New Roman"/>
          <w:sz w:val="24"/>
          <w:szCs w:val="24"/>
        </w:rPr>
        <w:t>На протяжении последних лет около 95 % выпускников общеобразовательных учреждений района продолжили  обучение в высших и средних учебных заведениях.   Свыше  70 % выпускников поступают в учреждения на бюджетной основе.</w:t>
      </w:r>
    </w:p>
    <w:p w:rsidR="008E3BCC" w:rsidRPr="00D4657C" w:rsidRDefault="008E3BCC" w:rsidP="008E3BCC">
      <w:pPr>
        <w:tabs>
          <w:tab w:val="left" w:pos="9214"/>
        </w:tabs>
        <w:rPr>
          <w:rStyle w:val="36"/>
          <w:sz w:val="24"/>
        </w:rPr>
      </w:pPr>
      <w:r w:rsidRPr="00D4657C">
        <w:rPr>
          <w:sz w:val="24"/>
        </w:rPr>
        <w:t xml:space="preserve">Одна из форм оценки качества образования  –  всероссийские проверочные работы, в ходе которых школам предоставляются единые проверочные материалы и единые критерии оценивания учебных достижений. В прошедшем учебном году они проводились в четвертом, одиннадцатом и пятом классах в штатном режиме и в шестом классе по ряду предметов. Итоги проведения работ свидетельствуют, что предметные и </w:t>
      </w:r>
      <w:proofErr w:type="spellStart"/>
      <w:r w:rsidRPr="00D4657C">
        <w:rPr>
          <w:sz w:val="24"/>
        </w:rPr>
        <w:t>метапредметные</w:t>
      </w:r>
      <w:proofErr w:type="spellEnd"/>
      <w:r w:rsidRPr="00D4657C">
        <w:rPr>
          <w:sz w:val="24"/>
        </w:rPr>
        <w:t xml:space="preserve"> результаты, в том числе </w:t>
      </w:r>
      <w:proofErr w:type="spellStart"/>
      <w:r w:rsidRPr="00D4657C">
        <w:rPr>
          <w:sz w:val="24"/>
        </w:rPr>
        <w:t>сформированность</w:t>
      </w:r>
      <w:proofErr w:type="spellEnd"/>
      <w:r w:rsidRPr="00D4657C">
        <w:rPr>
          <w:sz w:val="24"/>
        </w:rPr>
        <w:t xml:space="preserve"> универсальных учебных действий и овладение </w:t>
      </w:r>
      <w:proofErr w:type="spellStart"/>
      <w:r w:rsidRPr="00D4657C">
        <w:rPr>
          <w:sz w:val="24"/>
        </w:rPr>
        <w:t>межпредметными</w:t>
      </w:r>
      <w:proofErr w:type="spellEnd"/>
      <w:r w:rsidRPr="00D4657C">
        <w:rPr>
          <w:sz w:val="24"/>
        </w:rPr>
        <w:t xml:space="preserve"> понятиями, продемонстрированы школьниками  на достаточном уровне. </w:t>
      </w:r>
    </w:p>
    <w:p w:rsidR="008E3BCC" w:rsidRPr="00D4657C" w:rsidRDefault="008E3BCC" w:rsidP="008E3BCC">
      <w:pPr>
        <w:ind w:firstLine="708"/>
        <w:rPr>
          <w:sz w:val="24"/>
        </w:rPr>
      </w:pPr>
      <w:r w:rsidRPr="00644342">
        <w:rPr>
          <w:sz w:val="24"/>
          <w:lang w:eastAsia="ja-JP"/>
        </w:rPr>
        <w:t xml:space="preserve">Современная школа обеспечивает условия для всестороннего развития ребенка. </w:t>
      </w:r>
      <w:r w:rsidRPr="00644342">
        <w:rPr>
          <w:sz w:val="24"/>
        </w:rPr>
        <w:t>Талантливые ученики имеют возможность использовать для интеллектуального и творческого</w:t>
      </w:r>
      <w:r w:rsidRPr="00D4657C">
        <w:rPr>
          <w:sz w:val="24"/>
        </w:rPr>
        <w:t xml:space="preserve"> развития не только ресурсы своей школы. Об этом свидетельствуют их победы в районном Дне науке и областной «Неделе науки», всероссийском конкурсе «Золотое перо», международном конкурсе «Старт в науке» и  других.</w:t>
      </w:r>
    </w:p>
    <w:p w:rsidR="008E3BCC" w:rsidRPr="00D4657C" w:rsidRDefault="008E3BCC" w:rsidP="008E3BCC">
      <w:pPr>
        <w:ind w:firstLine="708"/>
        <w:contextualSpacing/>
        <w:rPr>
          <w:sz w:val="24"/>
        </w:rPr>
      </w:pPr>
      <w:r w:rsidRPr="00D4657C">
        <w:rPr>
          <w:sz w:val="24"/>
        </w:rPr>
        <w:t xml:space="preserve">     Независимую оценку качества образования, направленную на получение сведений об образовательной деятельности, о качестве подготовки обучающихся и </w:t>
      </w:r>
      <w:r w:rsidRPr="00D4657C">
        <w:rPr>
          <w:sz w:val="24"/>
        </w:rPr>
        <w:lastRenderedPageBreak/>
        <w:t>реализации образовательных программ, на сегодняшний день прошли все о</w:t>
      </w:r>
      <w:r>
        <w:rPr>
          <w:sz w:val="24"/>
        </w:rPr>
        <w:t>бразовательные учреждения округа</w:t>
      </w:r>
      <w:r w:rsidRPr="00D4657C">
        <w:rPr>
          <w:sz w:val="24"/>
        </w:rPr>
        <w:t>.</w:t>
      </w:r>
    </w:p>
    <w:p w:rsidR="008E3BCC" w:rsidRPr="00D4657C" w:rsidRDefault="008E3BCC" w:rsidP="008E3BCC">
      <w:pPr>
        <w:tabs>
          <w:tab w:val="left" w:pos="851"/>
        </w:tabs>
        <w:rPr>
          <w:sz w:val="24"/>
        </w:rPr>
      </w:pPr>
      <w:r w:rsidRPr="00D4657C">
        <w:rPr>
          <w:sz w:val="24"/>
        </w:rPr>
        <w:t>В 202</w:t>
      </w:r>
      <w:r>
        <w:rPr>
          <w:sz w:val="24"/>
        </w:rPr>
        <w:t>5</w:t>
      </w:r>
      <w:r w:rsidRPr="00D4657C">
        <w:rPr>
          <w:sz w:val="24"/>
        </w:rPr>
        <w:t xml:space="preserve"> году </w:t>
      </w:r>
      <w:r>
        <w:rPr>
          <w:sz w:val="24"/>
        </w:rPr>
        <w:t>2442</w:t>
      </w:r>
      <w:r w:rsidRPr="00D4657C">
        <w:rPr>
          <w:sz w:val="24"/>
        </w:rPr>
        <w:t xml:space="preserve"> обучающихся</w:t>
      </w:r>
      <w:r>
        <w:rPr>
          <w:sz w:val="24"/>
        </w:rPr>
        <w:t xml:space="preserve"> Дорогобужского муниципального округа</w:t>
      </w:r>
      <w:r w:rsidRPr="00D4657C">
        <w:rPr>
          <w:sz w:val="24"/>
        </w:rPr>
        <w:t xml:space="preserve"> смогли воспользоваться сертификатами финансирования для оплаты занятий в учреждениях дополнительного образования детей.</w:t>
      </w:r>
    </w:p>
    <w:p w:rsidR="008E3BCC" w:rsidRPr="00D4657C" w:rsidRDefault="008E3BCC" w:rsidP="008E3BCC">
      <w:pPr>
        <w:tabs>
          <w:tab w:val="left" w:pos="709"/>
        </w:tabs>
        <w:ind w:firstLine="0"/>
        <w:contextualSpacing/>
        <w:rPr>
          <w:sz w:val="24"/>
        </w:rPr>
      </w:pPr>
      <w:r>
        <w:rPr>
          <w:sz w:val="24"/>
        </w:rPr>
        <w:t xml:space="preserve">         </w:t>
      </w:r>
      <w:r w:rsidRPr="00D4657C">
        <w:rPr>
          <w:sz w:val="24"/>
        </w:rPr>
        <w:t xml:space="preserve">    Во всех общеобразовательных учреждениях разработаны и реализуются программы воспитания и социализации обучающихся.</w:t>
      </w:r>
    </w:p>
    <w:p w:rsidR="008E3BCC" w:rsidRPr="00D4657C" w:rsidRDefault="008E3BCC" w:rsidP="008E3BCC">
      <w:pPr>
        <w:contextualSpacing/>
        <w:rPr>
          <w:sz w:val="24"/>
        </w:rPr>
      </w:pPr>
      <w:r>
        <w:rPr>
          <w:sz w:val="24"/>
        </w:rPr>
        <w:t>На территории округа</w:t>
      </w:r>
      <w:r w:rsidRPr="00D4657C">
        <w:rPr>
          <w:sz w:val="24"/>
        </w:rPr>
        <w:t xml:space="preserve"> действуют </w:t>
      </w:r>
      <w:r>
        <w:rPr>
          <w:sz w:val="24"/>
        </w:rPr>
        <w:t>8</w:t>
      </w:r>
      <w:r w:rsidRPr="00D4657C">
        <w:rPr>
          <w:sz w:val="24"/>
        </w:rPr>
        <w:t xml:space="preserve"> молодежных объединений, участниками которых являются </w:t>
      </w:r>
      <w:r>
        <w:rPr>
          <w:sz w:val="24"/>
        </w:rPr>
        <w:t>2106</w:t>
      </w:r>
      <w:r w:rsidRPr="00D4657C">
        <w:rPr>
          <w:sz w:val="24"/>
        </w:rPr>
        <w:t xml:space="preserve"> школьников.</w:t>
      </w:r>
    </w:p>
    <w:p w:rsidR="008E3BCC" w:rsidRPr="00D4657C" w:rsidRDefault="008E3BCC" w:rsidP="008E3BCC">
      <w:pPr>
        <w:contextualSpacing/>
        <w:rPr>
          <w:sz w:val="24"/>
        </w:rPr>
      </w:pPr>
      <w:r w:rsidRPr="00D4657C">
        <w:rPr>
          <w:sz w:val="24"/>
        </w:rPr>
        <w:t>В целях распространения среди детей и молодежи культуры добровольчества (</w:t>
      </w:r>
      <w:proofErr w:type="spellStart"/>
      <w:r w:rsidRPr="00D4657C">
        <w:rPr>
          <w:sz w:val="24"/>
        </w:rPr>
        <w:t>волонтерства</w:t>
      </w:r>
      <w:proofErr w:type="spellEnd"/>
      <w:r w:rsidRPr="00D4657C">
        <w:rPr>
          <w:sz w:val="24"/>
        </w:rPr>
        <w:t>) на базе Дорогобужского Дома детского творчества работае</w:t>
      </w:r>
      <w:r>
        <w:rPr>
          <w:sz w:val="24"/>
        </w:rPr>
        <w:t>т Волонтерский центр, на базе 8</w:t>
      </w:r>
      <w:r w:rsidRPr="00D4657C">
        <w:rPr>
          <w:sz w:val="24"/>
        </w:rPr>
        <w:t xml:space="preserve"> общеобразовательных учреждений созданы волонтерские отряды. В 202</w:t>
      </w:r>
      <w:r>
        <w:rPr>
          <w:sz w:val="24"/>
        </w:rPr>
        <w:t>5</w:t>
      </w:r>
      <w:r w:rsidRPr="00D4657C">
        <w:rPr>
          <w:sz w:val="24"/>
        </w:rPr>
        <w:t xml:space="preserve"> году </w:t>
      </w:r>
      <w:r>
        <w:rPr>
          <w:sz w:val="24"/>
        </w:rPr>
        <w:t>1592</w:t>
      </w:r>
      <w:r w:rsidRPr="00D4657C">
        <w:rPr>
          <w:sz w:val="24"/>
        </w:rPr>
        <w:t xml:space="preserve"> человек</w:t>
      </w:r>
      <w:r>
        <w:rPr>
          <w:sz w:val="24"/>
        </w:rPr>
        <w:t>а</w:t>
      </w:r>
      <w:r w:rsidRPr="00D4657C">
        <w:rPr>
          <w:sz w:val="24"/>
        </w:rPr>
        <w:t xml:space="preserve"> были охвачены волонтерской деятельностью. </w:t>
      </w:r>
    </w:p>
    <w:p w:rsidR="008E3BCC" w:rsidRDefault="008E3BCC" w:rsidP="008E3BCC">
      <w:pPr>
        <w:contextualSpacing/>
        <w:rPr>
          <w:sz w:val="24"/>
        </w:rPr>
      </w:pPr>
      <w:r>
        <w:rPr>
          <w:sz w:val="24"/>
        </w:rPr>
        <w:t>Была организована работа 5</w:t>
      </w:r>
      <w:r w:rsidRPr="00D4657C">
        <w:rPr>
          <w:sz w:val="24"/>
        </w:rPr>
        <w:t xml:space="preserve"> лагере</w:t>
      </w:r>
      <w:r>
        <w:rPr>
          <w:sz w:val="24"/>
        </w:rPr>
        <w:t>й с дневным пребыванием детей: 4</w:t>
      </w:r>
      <w:r w:rsidRPr="00D4657C">
        <w:rPr>
          <w:sz w:val="24"/>
        </w:rPr>
        <w:t xml:space="preserve"> – на базе школ, 1 – на базе Дома детского творчества, где </w:t>
      </w:r>
      <w:r>
        <w:rPr>
          <w:sz w:val="24"/>
        </w:rPr>
        <w:t>отдохнули 264</w:t>
      </w:r>
      <w:r w:rsidRPr="004C5CA3">
        <w:rPr>
          <w:sz w:val="24"/>
        </w:rPr>
        <w:t xml:space="preserve"> обучающихся</w:t>
      </w:r>
      <w:r>
        <w:rPr>
          <w:sz w:val="24"/>
        </w:rPr>
        <w:t>.</w:t>
      </w:r>
      <w:r w:rsidRPr="00D4657C">
        <w:rPr>
          <w:sz w:val="24"/>
        </w:rPr>
        <w:t xml:space="preserve"> </w:t>
      </w:r>
    </w:p>
    <w:p w:rsidR="008E3BCC" w:rsidRPr="00D4657C" w:rsidRDefault="008E3BCC" w:rsidP="008E3BCC">
      <w:pPr>
        <w:contextualSpacing/>
        <w:rPr>
          <w:sz w:val="24"/>
        </w:rPr>
      </w:pPr>
      <w:proofErr w:type="gramStart"/>
      <w:r w:rsidRPr="00D4657C">
        <w:rPr>
          <w:sz w:val="24"/>
        </w:rPr>
        <w:t>В  202</w:t>
      </w:r>
      <w:r>
        <w:rPr>
          <w:sz w:val="24"/>
        </w:rPr>
        <w:t>5</w:t>
      </w:r>
      <w:r w:rsidRPr="00D4657C">
        <w:rPr>
          <w:sz w:val="24"/>
        </w:rPr>
        <w:t xml:space="preserve"> году было организовано участие </w:t>
      </w:r>
      <w:r>
        <w:rPr>
          <w:sz w:val="24"/>
        </w:rPr>
        <w:t>29</w:t>
      </w:r>
      <w:r w:rsidRPr="00D4657C">
        <w:rPr>
          <w:sz w:val="24"/>
        </w:rPr>
        <w:t xml:space="preserve"> обучающихся в областных профильных сменах:</w:t>
      </w:r>
      <w:proofErr w:type="gramEnd"/>
      <w:r w:rsidRPr="00D4657C">
        <w:rPr>
          <w:sz w:val="24"/>
        </w:rPr>
        <w:t xml:space="preserve"> </w:t>
      </w:r>
      <w:proofErr w:type="gramStart"/>
      <w:r w:rsidRPr="00D4657C">
        <w:rPr>
          <w:sz w:val="24"/>
        </w:rPr>
        <w:t>«Волонтеры Смоленщины» (</w:t>
      </w:r>
      <w:r>
        <w:rPr>
          <w:sz w:val="24"/>
        </w:rPr>
        <w:t>3</w:t>
      </w:r>
      <w:r w:rsidRPr="00D4657C">
        <w:rPr>
          <w:sz w:val="24"/>
        </w:rPr>
        <w:t xml:space="preserve"> человека), «Архитектура таланта» (</w:t>
      </w:r>
      <w:r>
        <w:rPr>
          <w:sz w:val="24"/>
        </w:rPr>
        <w:t>2</w:t>
      </w:r>
      <w:r w:rsidRPr="00D4657C">
        <w:rPr>
          <w:sz w:val="24"/>
        </w:rPr>
        <w:t xml:space="preserve"> человек), «Сокол» (</w:t>
      </w:r>
      <w:r>
        <w:rPr>
          <w:sz w:val="24"/>
        </w:rPr>
        <w:t>2</w:t>
      </w:r>
      <w:r w:rsidRPr="00D4657C">
        <w:rPr>
          <w:sz w:val="24"/>
        </w:rPr>
        <w:t xml:space="preserve"> человека), «Феникс» (1 человек)</w:t>
      </w:r>
      <w:r>
        <w:rPr>
          <w:sz w:val="24"/>
        </w:rPr>
        <w:t>, «РДДМ» (1 человек), «Волонтеры Победы» (2 человека), «Знатоки дорожных наук» (18 человек)</w:t>
      </w:r>
      <w:r w:rsidRPr="00D4657C">
        <w:rPr>
          <w:sz w:val="24"/>
        </w:rPr>
        <w:t>.</w:t>
      </w:r>
      <w:proofErr w:type="gramEnd"/>
    </w:p>
    <w:p w:rsidR="008E3BCC" w:rsidRPr="00D4657C" w:rsidRDefault="008E3BCC" w:rsidP="008E3BCC">
      <w:pPr>
        <w:contextualSpacing/>
        <w:rPr>
          <w:sz w:val="24"/>
        </w:rPr>
      </w:pPr>
      <w:r w:rsidRPr="00D4657C">
        <w:rPr>
          <w:sz w:val="24"/>
        </w:rPr>
        <w:t>В лет</w:t>
      </w:r>
      <w:r>
        <w:rPr>
          <w:sz w:val="24"/>
        </w:rPr>
        <w:t>ний период было трудоустроено 97</w:t>
      </w:r>
      <w:r w:rsidRPr="00D4657C">
        <w:rPr>
          <w:sz w:val="24"/>
        </w:rPr>
        <w:t xml:space="preserve"> подростков.</w:t>
      </w:r>
    </w:p>
    <w:p w:rsidR="008E3BCC" w:rsidRPr="00D4657C" w:rsidRDefault="008E3BCC" w:rsidP="008E3BCC">
      <w:pPr>
        <w:pStyle w:val="23"/>
        <w:widowControl w:val="0"/>
        <w:tabs>
          <w:tab w:val="left" w:pos="0"/>
        </w:tabs>
        <w:spacing w:after="0"/>
        <w:ind w:firstLine="737"/>
        <w:rPr>
          <w:rStyle w:val="36"/>
          <w:rFonts w:ascii="Times New Roman" w:eastAsia="Times New Roman" w:hAnsi="Times New Roman"/>
          <w:color w:val="000000"/>
          <w:sz w:val="24"/>
          <w:szCs w:val="24"/>
        </w:rPr>
      </w:pPr>
      <w:proofErr w:type="gramStart"/>
      <w:r w:rsidRPr="00D4657C">
        <w:rPr>
          <w:rStyle w:val="36"/>
          <w:rFonts w:ascii="Times New Roman" w:eastAsia="Times New Roman" w:hAnsi="Times New Roman"/>
          <w:color w:val="000000"/>
          <w:sz w:val="24"/>
          <w:szCs w:val="24"/>
        </w:rPr>
        <w:t xml:space="preserve">Бесплатные горячие завтраки получали 100% учащихся 1-4 классов за счет субсидии на </w:t>
      </w:r>
      <w:proofErr w:type="spellStart"/>
      <w:r w:rsidRPr="00D4657C">
        <w:rPr>
          <w:rStyle w:val="36"/>
          <w:rFonts w:ascii="Times New Roman" w:eastAsia="Times New Roman" w:hAnsi="Times New Roman"/>
          <w:color w:val="000000"/>
          <w:sz w:val="24"/>
          <w:szCs w:val="24"/>
        </w:rPr>
        <w:t>софинансирование</w:t>
      </w:r>
      <w:proofErr w:type="spellEnd"/>
      <w:r w:rsidRPr="00D4657C">
        <w:rPr>
          <w:rStyle w:val="36"/>
          <w:rFonts w:ascii="Times New Roman" w:eastAsia="Times New Roman" w:hAnsi="Times New Roman"/>
          <w:color w:val="000000"/>
          <w:sz w:val="24"/>
          <w:szCs w:val="24"/>
        </w:rPr>
        <w:t xml:space="preserve"> расходов бюджета муниципального образования «Дорогобужский район» Смоленской области на организацию горячего питания для обучающихся 1-4 классов и учащиеся 5-11 классов из малообеспеченных семей за счет средств областного бюджета  Учащиеся с ограниченными возможностями здоровья были обеспечены двухразовым бесплатным питанием.</w:t>
      </w:r>
      <w:proofErr w:type="gramEnd"/>
      <w:r w:rsidRPr="00D4657C">
        <w:rPr>
          <w:rStyle w:val="36"/>
          <w:rFonts w:ascii="Times New Roman" w:eastAsia="Times New Roman" w:hAnsi="Times New Roman"/>
          <w:color w:val="000000"/>
          <w:sz w:val="24"/>
          <w:szCs w:val="24"/>
        </w:rPr>
        <w:t xml:space="preserve"> Для остальных учащихся  организовано питание за счет средств родителей. </w:t>
      </w:r>
    </w:p>
    <w:p w:rsidR="008E3BCC" w:rsidRPr="00D4657C" w:rsidRDefault="008E3BCC" w:rsidP="008E3BCC">
      <w:pPr>
        <w:pStyle w:val="23"/>
        <w:tabs>
          <w:tab w:val="left" w:pos="0"/>
        </w:tabs>
        <w:spacing w:after="0"/>
        <w:ind w:firstLine="737"/>
        <w:rPr>
          <w:rStyle w:val="36"/>
          <w:rFonts w:ascii="Times New Roman" w:eastAsia="Times New Roman" w:hAnsi="Times New Roman"/>
          <w:color w:val="000000"/>
          <w:sz w:val="24"/>
          <w:szCs w:val="24"/>
        </w:rPr>
      </w:pPr>
      <w:r w:rsidRPr="00D4657C">
        <w:rPr>
          <w:rStyle w:val="36"/>
          <w:rFonts w:ascii="Times New Roman" w:eastAsia="Times New Roman" w:hAnsi="Times New Roman"/>
          <w:color w:val="000000"/>
          <w:sz w:val="24"/>
          <w:szCs w:val="24"/>
        </w:rPr>
        <w:t xml:space="preserve">Питание осуществлялось в соответствии с разработанными и согласованными с </w:t>
      </w:r>
      <w:proofErr w:type="spellStart"/>
      <w:r w:rsidRPr="00D4657C">
        <w:rPr>
          <w:rStyle w:val="36"/>
          <w:rFonts w:ascii="Times New Roman" w:eastAsia="Times New Roman" w:hAnsi="Times New Roman"/>
          <w:color w:val="000000"/>
          <w:sz w:val="24"/>
          <w:szCs w:val="24"/>
        </w:rPr>
        <w:t>Роспотребнадзором</w:t>
      </w:r>
      <w:proofErr w:type="spellEnd"/>
      <w:r w:rsidRPr="00D4657C">
        <w:rPr>
          <w:rStyle w:val="36"/>
          <w:rFonts w:ascii="Times New Roman" w:eastAsia="Times New Roman" w:hAnsi="Times New Roman"/>
          <w:color w:val="000000"/>
          <w:sz w:val="24"/>
          <w:szCs w:val="24"/>
        </w:rPr>
        <w:t xml:space="preserve"> примерными 2-недельными меню.  Фактически применяемые рационы питания  в основном соответствуют </w:t>
      </w:r>
      <w:proofErr w:type="gramStart"/>
      <w:r w:rsidRPr="00D4657C">
        <w:rPr>
          <w:rStyle w:val="36"/>
          <w:rFonts w:ascii="Times New Roman" w:eastAsia="Times New Roman" w:hAnsi="Times New Roman"/>
          <w:color w:val="000000"/>
          <w:sz w:val="24"/>
          <w:szCs w:val="24"/>
        </w:rPr>
        <w:t>примерным</w:t>
      </w:r>
      <w:proofErr w:type="gramEnd"/>
      <w:r w:rsidRPr="00D4657C">
        <w:rPr>
          <w:rStyle w:val="36"/>
          <w:rFonts w:ascii="Times New Roman" w:eastAsia="Times New Roman" w:hAnsi="Times New Roman"/>
          <w:color w:val="000000"/>
          <w:sz w:val="24"/>
          <w:szCs w:val="24"/>
        </w:rPr>
        <w:t xml:space="preserve"> по составу рациона, выходу блюд и пищевой ценности во всех школах.  </w:t>
      </w:r>
    </w:p>
    <w:p w:rsidR="008E3BCC" w:rsidRPr="00D4657C" w:rsidRDefault="008E3BCC" w:rsidP="008E3BCC">
      <w:pPr>
        <w:pStyle w:val="23"/>
        <w:tabs>
          <w:tab w:val="left" w:pos="0"/>
        </w:tabs>
        <w:ind w:firstLine="737"/>
        <w:rPr>
          <w:rStyle w:val="36"/>
          <w:rFonts w:ascii="Times New Roman" w:eastAsia="Times New Roman" w:hAnsi="Times New Roman"/>
          <w:color w:val="000000"/>
          <w:sz w:val="24"/>
          <w:szCs w:val="24"/>
        </w:rPr>
      </w:pPr>
      <w:r w:rsidRPr="00D4657C">
        <w:rPr>
          <w:rStyle w:val="36"/>
          <w:rFonts w:ascii="Times New Roman" w:eastAsia="Times New Roman" w:hAnsi="Times New Roman"/>
          <w:color w:val="000000"/>
          <w:sz w:val="24"/>
          <w:szCs w:val="24"/>
        </w:rPr>
        <w:t>В школах проводилось анкетирование учащихся и родителей по вопросу удовлетворенности  организацией питания в школьных столовых.  Процент удовлетворенности организацией пи</w:t>
      </w:r>
      <w:r>
        <w:rPr>
          <w:rStyle w:val="36"/>
          <w:rFonts w:ascii="Times New Roman" w:eastAsia="Times New Roman" w:hAnsi="Times New Roman"/>
          <w:color w:val="000000"/>
          <w:sz w:val="24"/>
          <w:szCs w:val="24"/>
        </w:rPr>
        <w:t>тания учащихся и родителей от 87</w:t>
      </w:r>
      <w:r w:rsidRPr="00D4657C">
        <w:rPr>
          <w:rStyle w:val="36"/>
          <w:rFonts w:ascii="Times New Roman" w:eastAsia="Times New Roman" w:hAnsi="Times New Roman"/>
          <w:color w:val="000000"/>
          <w:sz w:val="24"/>
          <w:szCs w:val="24"/>
        </w:rPr>
        <w:t>% до 100%.</w:t>
      </w:r>
    </w:p>
    <w:p w:rsidR="008E3BCC" w:rsidRPr="00D4657C" w:rsidRDefault="008E3BCC" w:rsidP="008E3BCC">
      <w:pPr>
        <w:pStyle w:val="23"/>
        <w:widowControl w:val="0"/>
        <w:tabs>
          <w:tab w:val="left" w:pos="0"/>
        </w:tabs>
        <w:spacing w:after="0"/>
        <w:ind w:firstLine="737"/>
        <w:rPr>
          <w:rStyle w:val="36"/>
          <w:rFonts w:ascii="Times New Roman" w:eastAsia="Times New Roman" w:hAnsi="Times New Roman"/>
          <w:color w:val="000000"/>
          <w:sz w:val="24"/>
          <w:szCs w:val="24"/>
        </w:rPr>
      </w:pPr>
      <w:r w:rsidRPr="00D4657C">
        <w:rPr>
          <w:rStyle w:val="36"/>
          <w:rFonts w:ascii="Times New Roman" w:eastAsia="Times New Roman" w:hAnsi="Times New Roman"/>
          <w:color w:val="000000"/>
          <w:sz w:val="24"/>
          <w:szCs w:val="24"/>
        </w:rPr>
        <w:t>В сельских школах питание детей осуществляется самостоятельно. В школах города Дорогоб</w:t>
      </w:r>
      <w:r>
        <w:rPr>
          <w:rStyle w:val="36"/>
          <w:rFonts w:ascii="Times New Roman" w:eastAsia="Times New Roman" w:hAnsi="Times New Roman"/>
          <w:color w:val="000000"/>
          <w:sz w:val="24"/>
          <w:szCs w:val="24"/>
        </w:rPr>
        <w:t xml:space="preserve">ужа и </w:t>
      </w:r>
      <w:proofErr w:type="spellStart"/>
      <w:r>
        <w:rPr>
          <w:rStyle w:val="36"/>
          <w:rFonts w:ascii="Times New Roman" w:eastAsia="Times New Roman" w:hAnsi="Times New Roman"/>
          <w:color w:val="000000"/>
          <w:sz w:val="24"/>
          <w:szCs w:val="24"/>
        </w:rPr>
        <w:t>пгт</w:t>
      </w:r>
      <w:proofErr w:type="spellEnd"/>
      <w:r>
        <w:rPr>
          <w:rStyle w:val="36"/>
          <w:rFonts w:ascii="Times New Roman" w:eastAsia="Times New Roman" w:hAnsi="Times New Roman"/>
          <w:color w:val="000000"/>
          <w:sz w:val="24"/>
          <w:szCs w:val="24"/>
        </w:rPr>
        <w:t xml:space="preserve">. </w:t>
      </w:r>
      <w:proofErr w:type="gramStart"/>
      <w:r>
        <w:rPr>
          <w:rStyle w:val="36"/>
          <w:rFonts w:ascii="Times New Roman" w:eastAsia="Times New Roman" w:hAnsi="Times New Roman"/>
          <w:color w:val="000000"/>
          <w:sz w:val="24"/>
          <w:szCs w:val="24"/>
        </w:rPr>
        <w:t>Верхнеднепровский</w:t>
      </w:r>
      <w:proofErr w:type="gramEnd"/>
      <w:r w:rsidRPr="00D4657C">
        <w:rPr>
          <w:rStyle w:val="36"/>
          <w:rFonts w:ascii="Times New Roman" w:eastAsia="Times New Roman" w:hAnsi="Times New Roman"/>
          <w:color w:val="000000"/>
          <w:sz w:val="24"/>
          <w:szCs w:val="24"/>
        </w:rPr>
        <w:t xml:space="preserve"> питание детей о</w:t>
      </w:r>
      <w:r>
        <w:rPr>
          <w:rStyle w:val="36"/>
          <w:rFonts w:ascii="Times New Roman" w:eastAsia="Times New Roman" w:hAnsi="Times New Roman"/>
          <w:color w:val="000000"/>
          <w:sz w:val="24"/>
          <w:szCs w:val="24"/>
        </w:rPr>
        <w:t xml:space="preserve">существляется по договору с ИП </w:t>
      </w:r>
      <w:proofErr w:type="spellStart"/>
      <w:r w:rsidRPr="00D4657C">
        <w:rPr>
          <w:rStyle w:val="36"/>
          <w:rFonts w:ascii="Times New Roman" w:eastAsia="Times New Roman" w:hAnsi="Times New Roman"/>
          <w:color w:val="000000"/>
          <w:sz w:val="24"/>
          <w:szCs w:val="24"/>
        </w:rPr>
        <w:t>Корсунова</w:t>
      </w:r>
      <w:proofErr w:type="spellEnd"/>
      <w:r>
        <w:rPr>
          <w:rStyle w:val="36"/>
          <w:rFonts w:ascii="Times New Roman" w:eastAsia="Times New Roman" w:hAnsi="Times New Roman"/>
          <w:color w:val="000000"/>
          <w:sz w:val="24"/>
          <w:szCs w:val="24"/>
        </w:rPr>
        <w:t xml:space="preserve"> О.Е.</w:t>
      </w:r>
      <w:r w:rsidRPr="00D4657C">
        <w:rPr>
          <w:rStyle w:val="36"/>
          <w:rFonts w:ascii="Times New Roman" w:eastAsia="Times New Roman" w:hAnsi="Times New Roman"/>
          <w:color w:val="000000"/>
          <w:sz w:val="24"/>
          <w:szCs w:val="24"/>
        </w:rPr>
        <w:t>.</w:t>
      </w:r>
    </w:p>
    <w:p w:rsidR="008E3BCC" w:rsidRPr="00D4657C" w:rsidRDefault="008E3BCC" w:rsidP="008E3BCC">
      <w:pPr>
        <w:pStyle w:val="23"/>
        <w:widowControl w:val="0"/>
        <w:tabs>
          <w:tab w:val="left" w:pos="0"/>
        </w:tabs>
        <w:spacing w:after="0"/>
        <w:ind w:firstLine="737"/>
        <w:rPr>
          <w:rStyle w:val="36"/>
          <w:rFonts w:ascii="Times New Roman" w:eastAsia="Times New Roman" w:hAnsi="Times New Roman"/>
          <w:color w:val="000000"/>
          <w:sz w:val="24"/>
          <w:szCs w:val="24"/>
        </w:rPr>
      </w:pPr>
      <w:r w:rsidRPr="00D4657C">
        <w:rPr>
          <w:rStyle w:val="36"/>
          <w:rFonts w:ascii="Times New Roman" w:eastAsia="Times New Roman" w:hAnsi="Times New Roman"/>
          <w:color w:val="000000"/>
          <w:sz w:val="24"/>
          <w:szCs w:val="24"/>
        </w:rPr>
        <w:t xml:space="preserve">Во всех школах пищеблоки отремонтированы, обеденные залы эстетически оформлены. </w:t>
      </w:r>
    </w:p>
    <w:p w:rsidR="008E3BCC" w:rsidRPr="00D4657C" w:rsidRDefault="008E3BCC" w:rsidP="008E3BCC">
      <w:pPr>
        <w:pStyle w:val="23"/>
        <w:widowControl w:val="0"/>
        <w:tabs>
          <w:tab w:val="left" w:pos="0"/>
        </w:tabs>
        <w:spacing w:after="0"/>
        <w:ind w:firstLine="737"/>
        <w:rPr>
          <w:rFonts w:ascii="Times New Roman" w:eastAsia="Times New Roman" w:hAnsi="Times New Roman"/>
          <w:color w:val="000000"/>
          <w:sz w:val="24"/>
          <w:szCs w:val="24"/>
        </w:rPr>
      </w:pPr>
      <w:r w:rsidRPr="00D4657C">
        <w:rPr>
          <w:rStyle w:val="36"/>
          <w:rFonts w:ascii="Times New Roman" w:eastAsia="Times New Roman" w:hAnsi="Times New Roman"/>
          <w:color w:val="000000"/>
          <w:sz w:val="24"/>
          <w:szCs w:val="24"/>
        </w:rPr>
        <w:t>В питании учащихся сельских школ используются овощи, выращенные на пришкольных участках, что удешевляет питание и позволяет его разнообразить.</w:t>
      </w:r>
    </w:p>
    <w:p w:rsidR="008E3BCC" w:rsidRPr="00D4657C" w:rsidRDefault="008E3BCC" w:rsidP="008E3BCC">
      <w:pPr>
        <w:suppressAutoHyphens/>
        <w:ind w:firstLine="567"/>
        <w:contextualSpacing/>
        <w:rPr>
          <w:sz w:val="24"/>
        </w:rPr>
      </w:pPr>
      <w:r w:rsidRPr="00D4657C">
        <w:rPr>
          <w:sz w:val="24"/>
        </w:rPr>
        <w:t xml:space="preserve">Количественный  и качественный состав педагогов района достаточно стабилен, отличается высокой квалификацией. Количество педагогов по </w:t>
      </w:r>
      <w:r w:rsidRPr="005C7E7F">
        <w:rPr>
          <w:sz w:val="24"/>
        </w:rPr>
        <w:t>состоянию на 01.01.202</w:t>
      </w:r>
      <w:r>
        <w:rPr>
          <w:sz w:val="24"/>
        </w:rPr>
        <w:t>5 составляет 232</w:t>
      </w:r>
      <w:r w:rsidRPr="005C7E7F">
        <w:rPr>
          <w:sz w:val="24"/>
        </w:rPr>
        <w:t xml:space="preserve"> человека.</w:t>
      </w:r>
    </w:p>
    <w:p w:rsidR="008E3BCC" w:rsidRDefault="008E3BCC" w:rsidP="008E3BCC">
      <w:pPr>
        <w:suppressAutoHyphens/>
        <w:ind w:firstLine="567"/>
        <w:contextualSpacing/>
        <w:rPr>
          <w:sz w:val="24"/>
        </w:rPr>
      </w:pPr>
      <w:r w:rsidRPr="00D4657C">
        <w:rPr>
          <w:sz w:val="24"/>
        </w:rPr>
        <w:t>Образовательный уровень педагогического состава соответствует установленным требованиям. 87 % педагогов имеют высшее профессиональное образование. 62% педагогических работников – высшую или первую квалификационную категорию, что позволяет обеспечить высокое качество образовательного процесса.</w:t>
      </w:r>
    </w:p>
    <w:p w:rsidR="008E3BCC" w:rsidRPr="00B9790F" w:rsidRDefault="008E3BCC" w:rsidP="008E3BCC">
      <w:pPr>
        <w:suppressAutoHyphens/>
        <w:ind w:firstLine="567"/>
        <w:contextualSpacing/>
        <w:rPr>
          <w:sz w:val="24"/>
        </w:rPr>
      </w:pPr>
      <w:r>
        <w:t xml:space="preserve"> </w:t>
      </w:r>
      <w:r w:rsidRPr="00D4657C">
        <w:rPr>
          <w:sz w:val="24"/>
        </w:rPr>
        <w:tab/>
      </w:r>
      <w:r w:rsidRPr="00B9790F">
        <w:rPr>
          <w:sz w:val="24"/>
        </w:rPr>
        <w:t xml:space="preserve">В 2025 году выявлено и  принято на  учет  </w:t>
      </w:r>
      <w:r>
        <w:rPr>
          <w:sz w:val="24"/>
        </w:rPr>
        <w:t>9</w:t>
      </w:r>
      <w:r w:rsidRPr="00B9790F">
        <w:rPr>
          <w:sz w:val="24"/>
        </w:rPr>
        <w:t xml:space="preserve"> </w:t>
      </w:r>
      <w:r>
        <w:rPr>
          <w:sz w:val="24"/>
        </w:rPr>
        <w:t>детей</w:t>
      </w:r>
      <w:r w:rsidRPr="00B9790F">
        <w:rPr>
          <w:sz w:val="24"/>
        </w:rPr>
        <w:t xml:space="preserve">, оставшихся без попечения родителей (в 2024 году – 2 чел.). Из них: </w:t>
      </w:r>
      <w:r>
        <w:rPr>
          <w:sz w:val="24"/>
        </w:rPr>
        <w:t xml:space="preserve">4 детей </w:t>
      </w:r>
      <w:r w:rsidRPr="00B9790F">
        <w:rPr>
          <w:sz w:val="24"/>
        </w:rPr>
        <w:t xml:space="preserve"> остал</w:t>
      </w:r>
      <w:r>
        <w:rPr>
          <w:sz w:val="24"/>
        </w:rPr>
        <w:t>ись</w:t>
      </w:r>
      <w:r w:rsidRPr="00B9790F">
        <w:rPr>
          <w:sz w:val="24"/>
        </w:rPr>
        <w:t xml:space="preserve"> без попечения родителей в связи с </w:t>
      </w:r>
      <w:r>
        <w:rPr>
          <w:sz w:val="24"/>
        </w:rPr>
        <w:t>лишением родителей</w:t>
      </w:r>
      <w:r w:rsidRPr="00B9790F">
        <w:rPr>
          <w:sz w:val="24"/>
        </w:rPr>
        <w:t xml:space="preserve"> родительских прав, у </w:t>
      </w:r>
      <w:r>
        <w:rPr>
          <w:sz w:val="24"/>
        </w:rPr>
        <w:t>2</w:t>
      </w:r>
      <w:r w:rsidRPr="00B9790F">
        <w:rPr>
          <w:sz w:val="24"/>
        </w:rPr>
        <w:t xml:space="preserve"> </w:t>
      </w:r>
      <w:r>
        <w:rPr>
          <w:sz w:val="24"/>
        </w:rPr>
        <w:t>детей</w:t>
      </w:r>
      <w:r w:rsidRPr="00B9790F">
        <w:rPr>
          <w:sz w:val="24"/>
        </w:rPr>
        <w:t xml:space="preserve">  умерли оба родителя</w:t>
      </w:r>
      <w:r>
        <w:rPr>
          <w:sz w:val="24"/>
        </w:rPr>
        <w:t>, в отношении 3 детей составлены акты об оставлении в организации (СОГБУ СРЦН «Родник»)</w:t>
      </w:r>
      <w:r w:rsidRPr="00B9790F">
        <w:rPr>
          <w:sz w:val="24"/>
        </w:rPr>
        <w:t xml:space="preserve">.  </w:t>
      </w:r>
      <w:proofErr w:type="gramStart"/>
      <w:r w:rsidRPr="00B9790F">
        <w:rPr>
          <w:sz w:val="24"/>
        </w:rPr>
        <w:t xml:space="preserve">В течение года </w:t>
      </w:r>
      <w:r>
        <w:rPr>
          <w:sz w:val="24"/>
        </w:rPr>
        <w:t>3 ребен</w:t>
      </w:r>
      <w:r w:rsidRPr="00B9790F">
        <w:rPr>
          <w:sz w:val="24"/>
        </w:rPr>
        <w:t>к</w:t>
      </w:r>
      <w:r>
        <w:rPr>
          <w:sz w:val="24"/>
        </w:rPr>
        <w:t>а</w:t>
      </w:r>
      <w:r w:rsidRPr="00B9790F">
        <w:rPr>
          <w:sz w:val="24"/>
        </w:rPr>
        <w:t xml:space="preserve"> устроен</w:t>
      </w:r>
      <w:r>
        <w:rPr>
          <w:sz w:val="24"/>
        </w:rPr>
        <w:t>ы</w:t>
      </w:r>
      <w:r w:rsidRPr="00B9790F">
        <w:rPr>
          <w:sz w:val="24"/>
        </w:rPr>
        <w:t xml:space="preserve"> под  опеку, </w:t>
      </w:r>
      <w:r>
        <w:rPr>
          <w:sz w:val="24"/>
        </w:rPr>
        <w:t>4</w:t>
      </w:r>
      <w:r w:rsidRPr="00B9790F">
        <w:rPr>
          <w:sz w:val="24"/>
        </w:rPr>
        <w:t xml:space="preserve"> ребен</w:t>
      </w:r>
      <w:r>
        <w:rPr>
          <w:sz w:val="24"/>
        </w:rPr>
        <w:t>ка</w:t>
      </w:r>
      <w:r w:rsidRPr="00B9790F">
        <w:rPr>
          <w:sz w:val="24"/>
        </w:rPr>
        <w:t xml:space="preserve">  помещен</w:t>
      </w:r>
      <w:r>
        <w:rPr>
          <w:sz w:val="24"/>
        </w:rPr>
        <w:t>ы</w:t>
      </w:r>
      <w:r w:rsidRPr="00B9790F">
        <w:rPr>
          <w:sz w:val="24"/>
        </w:rPr>
        <w:t xml:space="preserve">  под надзор в организацию для детей-сирот и детей, оставшихся без попечения родителей</w:t>
      </w:r>
      <w:r>
        <w:rPr>
          <w:sz w:val="24"/>
        </w:rPr>
        <w:t xml:space="preserve">, 2 </w:t>
      </w:r>
      <w:r>
        <w:rPr>
          <w:sz w:val="24"/>
        </w:rPr>
        <w:lastRenderedPageBreak/>
        <w:t>ребенка на конец года временно не устроены</w:t>
      </w:r>
      <w:r w:rsidRPr="00B9790F">
        <w:rPr>
          <w:sz w:val="24"/>
        </w:rPr>
        <w:t>.</w:t>
      </w:r>
      <w:proofErr w:type="gramEnd"/>
    </w:p>
    <w:p w:rsidR="008E3BCC" w:rsidRPr="00B9790F" w:rsidRDefault="008E3BCC" w:rsidP="008E3BCC">
      <w:pPr>
        <w:tabs>
          <w:tab w:val="left" w:pos="709"/>
        </w:tabs>
        <w:ind w:firstLine="567"/>
        <w:rPr>
          <w:sz w:val="24"/>
        </w:rPr>
      </w:pPr>
      <w:r w:rsidRPr="00B9790F">
        <w:rPr>
          <w:sz w:val="24"/>
        </w:rPr>
        <w:t>В течение 2025 года снято с учета 4 подопечных в связи с достижением ими возраста 18 лет</w:t>
      </w:r>
      <w:r>
        <w:rPr>
          <w:sz w:val="24"/>
        </w:rPr>
        <w:t>,  1 ребенок передан матери, 1 приемный ребенок усыновлен</w:t>
      </w:r>
      <w:r w:rsidRPr="00B9790F">
        <w:rPr>
          <w:sz w:val="24"/>
        </w:rPr>
        <w:t xml:space="preserve">. </w:t>
      </w:r>
    </w:p>
    <w:p w:rsidR="008E3BCC" w:rsidRPr="00B9790F" w:rsidRDefault="008E3BCC" w:rsidP="008E3BCC">
      <w:pPr>
        <w:tabs>
          <w:tab w:val="left" w:pos="709"/>
        </w:tabs>
        <w:ind w:firstLine="567"/>
        <w:rPr>
          <w:sz w:val="24"/>
        </w:rPr>
      </w:pPr>
      <w:r w:rsidRPr="00B9790F">
        <w:rPr>
          <w:sz w:val="24"/>
        </w:rPr>
        <w:t xml:space="preserve">Всего на </w:t>
      </w:r>
      <w:r>
        <w:rPr>
          <w:sz w:val="24"/>
        </w:rPr>
        <w:t>3</w:t>
      </w:r>
      <w:r w:rsidRPr="007A0646">
        <w:rPr>
          <w:sz w:val="24"/>
        </w:rPr>
        <w:t>1.1</w:t>
      </w:r>
      <w:r>
        <w:rPr>
          <w:sz w:val="24"/>
        </w:rPr>
        <w:t>2</w:t>
      </w:r>
      <w:r w:rsidRPr="007A0646">
        <w:rPr>
          <w:sz w:val="24"/>
        </w:rPr>
        <w:t>.2025</w:t>
      </w:r>
      <w:r w:rsidRPr="00B9790F">
        <w:rPr>
          <w:sz w:val="24"/>
        </w:rPr>
        <w:t xml:space="preserve"> на учете </w:t>
      </w:r>
      <w:r>
        <w:rPr>
          <w:sz w:val="24"/>
        </w:rPr>
        <w:t>35</w:t>
      </w:r>
      <w:r w:rsidRPr="00B9790F">
        <w:rPr>
          <w:sz w:val="24"/>
        </w:rPr>
        <w:t xml:space="preserve"> подопечных детей, в том числе в </w:t>
      </w:r>
      <w:r>
        <w:rPr>
          <w:sz w:val="24"/>
        </w:rPr>
        <w:t xml:space="preserve">5 </w:t>
      </w:r>
      <w:r w:rsidRPr="00B9790F">
        <w:rPr>
          <w:sz w:val="24"/>
        </w:rPr>
        <w:t xml:space="preserve">приемных семьях проживают </w:t>
      </w:r>
      <w:r>
        <w:rPr>
          <w:sz w:val="24"/>
        </w:rPr>
        <w:t>5</w:t>
      </w:r>
      <w:r w:rsidRPr="00B9790F">
        <w:rPr>
          <w:sz w:val="24"/>
        </w:rPr>
        <w:t xml:space="preserve"> приемных детей. С согласия родителей оформлена опека (попечительство) над  3 детьми.</w:t>
      </w:r>
    </w:p>
    <w:p w:rsidR="008E3BCC" w:rsidRPr="00B9790F" w:rsidRDefault="008E3BCC" w:rsidP="008E3BCC">
      <w:pPr>
        <w:tabs>
          <w:tab w:val="left" w:pos="709"/>
        </w:tabs>
        <w:ind w:right="140" w:firstLine="567"/>
        <w:rPr>
          <w:sz w:val="24"/>
        </w:rPr>
      </w:pPr>
      <w:r w:rsidRPr="00B9790F">
        <w:rPr>
          <w:sz w:val="24"/>
        </w:rPr>
        <w:t>Выплаты ежемесячных  денежных сре</w:t>
      </w:r>
      <w:proofErr w:type="gramStart"/>
      <w:r w:rsidRPr="00B9790F">
        <w:rPr>
          <w:sz w:val="24"/>
        </w:rPr>
        <w:t>дств  пр</w:t>
      </w:r>
      <w:proofErr w:type="gramEnd"/>
      <w:r w:rsidRPr="00B9790F">
        <w:rPr>
          <w:sz w:val="24"/>
        </w:rPr>
        <w:t>оизводятся на содержание 3</w:t>
      </w:r>
      <w:r>
        <w:rPr>
          <w:sz w:val="24"/>
        </w:rPr>
        <w:t>2</w:t>
      </w:r>
      <w:r w:rsidRPr="00B9790F">
        <w:rPr>
          <w:sz w:val="24"/>
        </w:rPr>
        <w:t xml:space="preserve"> подопечных. Денежные средства зачисляются на номинальные счета, открытые на имя опекунов (попечителей) в кредитных организациях.</w:t>
      </w:r>
      <w:r w:rsidRPr="00B9790F">
        <w:rPr>
          <w:rFonts w:eastAsia="Calibri"/>
          <w:sz w:val="24"/>
          <w:shd w:val="clear" w:color="auto" w:fill="FFFFFF"/>
          <w:lang w:eastAsia="en-US"/>
        </w:rPr>
        <w:tab/>
        <w:t xml:space="preserve">  </w:t>
      </w:r>
    </w:p>
    <w:p w:rsidR="008E3BCC" w:rsidRPr="00B9790F" w:rsidRDefault="008E3BCC" w:rsidP="008E3BCC">
      <w:pPr>
        <w:shd w:val="clear" w:color="auto" w:fill="FFFFFF"/>
        <w:spacing w:after="90"/>
        <w:ind w:firstLine="0"/>
        <w:rPr>
          <w:sz w:val="24"/>
        </w:rPr>
      </w:pPr>
      <w:r w:rsidRPr="00B9790F">
        <w:rPr>
          <w:sz w:val="24"/>
        </w:rPr>
        <w:t xml:space="preserve">          Важным аспектом деятельности по устройству детей, оставшихся без попечения родителей, на воспитание в семьи граждан является подготовка и психолого-педагогическое сопровождение приемных родителей и опекунов. По запросам родителей проводится индивидуальная коррекционно-реабилитационная работа с замещающими семьями, проводятся родительские собрания замещающих родителей. Педагоги-психологи СОГБУ СРЦН «Родник» и СОГБУ «Центр </w:t>
      </w:r>
      <w:proofErr w:type="gramStart"/>
      <w:r w:rsidRPr="00B9790F">
        <w:rPr>
          <w:sz w:val="24"/>
        </w:rPr>
        <w:t>психолого-</w:t>
      </w:r>
      <w:proofErr w:type="spellStart"/>
      <w:r w:rsidRPr="00B9790F">
        <w:rPr>
          <w:sz w:val="24"/>
        </w:rPr>
        <w:t>медико</w:t>
      </w:r>
      <w:proofErr w:type="spellEnd"/>
      <w:proofErr w:type="gramEnd"/>
      <w:r w:rsidRPr="00B9790F">
        <w:rPr>
          <w:sz w:val="24"/>
        </w:rPr>
        <w:t xml:space="preserve"> - социального сопровождения детей и семей» </w:t>
      </w:r>
      <w:r w:rsidRPr="00B9790F">
        <w:rPr>
          <w:color w:val="1D2129"/>
          <w:sz w:val="24"/>
        </w:rPr>
        <w:t>оказывают профессиональную помощь специалистам органа опеки и попечительства при сопровождении данной категории семей</w:t>
      </w:r>
      <w:r w:rsidRPr="00B9790F">
        <w:rPr>
          <w:sz w:val="24"/>
        </w:rPr>
        <w:t xml:space="preserve">. Совместная деятельность осуществляется в соответствии с соглашениями.  </w:t>
      </w:r>
    </w:p>
    <w:p w:rsidR="008E3BCC" w:rsidRPr="00B9790F" w:rsidRDefault="008E3BCC" w:rsidP="008E3BCC">
      <w:pPr>
        <w:shd w:val="clear" w:color="auto" w:fill="FFFFFF"/>
        <w:spacing w:after="90"/>
        <w:ind w:firstLine="0"/>
        <w:rPr>
          <w:sz w:val="24"/>
        </w:rPr>
      </w:pPr>
      <w:r w:rsidRPr="00B9790F">
        <w:rPr>
          <w:sz w:val="24"/>
        </w:rPr>
        <w:t xml:space="preserve">           С целью повышения информированности населения о возможностях семейного устройства детей-сирот проведена акция «Подари семью детям».  </w:t>
      </w:r>
    </w:p>
    <w:p w:rsidR="008E3BCC" w:rsidRPr="00B9790F" w:rsidRDefault="008E3BCC" w:rsidP="008E3BCC">
      <w:pPr>
        <w:shd w:val="clear" w:color="auto" w:fill="FFFFFF"/>
        <w:tabs>
          <w:tab w:val="left" w:pos="709"/>
        </w:tabs>
        <w:ind w:firstLine="0"/>
        <w:rPr>
          <w:sz w:val="24"/>
        </w:rPr>
      </w:pPr>
      <w:r w:rsidRPr="00B9790F">
        <w:rPr>
          <w:sz w:val="24"/>
        </w:rPr>
        <w:t xml:space="preserve">            В 202</w:t>
      </w:r>
      <w:r>
        <w:rPr>
          <w:sz w:val="24"/>
        </w:rPr>
        <w:t>5</w:t>
      </w:r>
      <w:r w:rsidRPr="00B9790F">
        <w:rPr>
          <w:sz w:val="24"/>
        </w:rPr>
        <w:t xml:space="preserve"> году </w:t>
      </w:r>
      <w:r>
        <w:rPr>
          <w:sz w:val="24"/>
        </w:rPr>
        <w:t xml:space="preserve"> </w:t>
      </w:r>
      <w:r w:rsidRPr="00B9790F">
        <w:rPr>
          <w:sz w:val="24"/>
        </w:rPr>
        <w:t xml:space="preserve"> с целью профилактики семейного неблагополучия и предупреждение безнадзорности несовершеннолетних </w:t>
      </w:r>
      <w:r>
        <w:rPr>
          <w:sz w:val="24"/>
        </w:rPr>
        <w:t>с</w:t>
      </w:r>
      <w:r w:rsidRPr="00B9790F">
        <w:rPr>
          <w:sz w:val="24"/>
        </w:rPr>
        <w:t xml:space="preserve">пециалисты сектора по опеке и попечительству </w:t>
      </w:r>
      <w:r>
        <w:rPr>
          <w:sz w:val="24"/>
        </w:rPr>
        <w:t>Управления</w:t>
      </w:r>
      <w:r w:rsidRPr="00B9790F">
        <w:rPr>
          <w:sz w:val="24"/>
        </w:rPr>
        <w:t xml:space="preserve"> по образованию МО «Дорогобужский </w:t>
      </w:r>
      <w:r>
        <w:rPr>
          <w:sz w:val="24"/>
        </w:rPr>
        <w:t>муниципальный округ</w:t>
      </w:r>
      <w:r w:rsidRPr="00B9790F">
        <w:rPr>
          <w:sz w:val="24"/>
        </w:rPr>
        <w:t>» пров</w:t>
      </w:r>
      <w:r>
        <w:rPr>
          <w:sz w:val="24"/>
        </w:rPr>
        <w:t>одили</w:t>
      </w:r>
      <w:r w:rsidRPr="00B9790F">
        <w:rPr>
          <w:sz w:val="24"/>
        </w:rPr>
        <w:t xml:space="preserve"> рейды  по  проверке условий жизни несовершеннолетних, проживающих в семьях, находящихся в трудной жизненной ситуации и социально опасном положении. В ходе проверки   семей проводились  беседы по вопросам профилактики семейного неблагополучия и жестокого обращения с детьми, распространялись памятки и буклеты</w:t>
      </w:r>
      <w:r w:rsidRPr="00B9790F">
        <w:rPr>
          <w:noProof/>
          <w:sz w:val="24"/>
        </w:rPr>
        <w:t xml:space="preserve"> по проблемам профилактики домашнего насилия, предотвращения несчастных случаев с детьми.</w:t>
      </w:r>
      <w:r w:rsidRPr="00B9790F">
        <w:rPr>
          <w:sz w:val="24"/>
        </w:rPr>
        <w:t xml:space="preserve"> </w:t>
      </w:r>
    </w:p>
    <w:p w:rsidR="008E3BCC" w:rsidRPr="00B9790F" w:rsidRDefault="008E3BCC" w:rsidP="008E3BCC">
      <w:pPr>
        <w:shd w:val="clear" w:color="auto" w:fill="FFFFFF"/>
        <w:tabs>
          <w:tab w:val="left" w:pos="748"/>
        </w:tabs>
        <w:ind w:firstLine="0"/>
        <w:rPr>
          <w:sz w:val="24"/>
        </w:rPr>
      </w:pPr>
      <w:r w:rsidRPr="00B9790F">
        <w:rPr>
          <w:sz w:val="24"/>
        </w:rPr>
        <w:t xml:space="preserve">   </w:t>
      </w:r>
      <w:r w:rsidRPr="00B9790F">
        <w:rPr>
          <w:sz w:val="24"/>
        </w:rPr>
        <w:tab/>
      </w:r>
      <w:r>
        <w:rPr>
          <w:sz w:val="24"/>
        </w:rPr>
        <w:t xml:space="preserve"> </w:t>
      </w:r>
      <w:r w:rsidRPr="00B9790F">
        <w:rPr>
          <w:sz w:val="24"/>
        </w:rPr>
        <w:t>Одно из важных направлений в деятельности органа опеки и попечительства – обеспечение защиты жилищных и имущественных прав несовершеннолетних. По состоянию на 01.01.202</w:t>
      </w:r>
      <w:r>
        <w:rPr>
          <w:sz w:val="24"/>
        </w:rPr>
        <w:t>5</w:t>
      </w:r>
      <w:r w:rsidRPr="00B9790F">
        <w:rPr>
          <w:sz w:val="24"/>
        </w:rPr>
        <w:t xml:space="preserve"> в списке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w:t>
      </w:r>
      <w:r>
        <w:rPr>
          <w:sz w:val="24"/>
        </w:rPr>
        <w:t xml:space="preserve"> </w:t>
      </w:r>
      <w:r w:rsidRPr="00B9790F">
        <w:rPr>
          <w:sz w:val="24"/>
        </w:rPr>
        <w:t xml:space="preserve">(далее - список), состояло </w:t>
      </w:r>
      <w:r>
        <w:rPr>
          <w:sz w:val="24"/>
        </w:rPr>
        <w:t>36</w:t>
      </w:r>
      <w:r w:rsidRPr="00B9790F">
        <w:rPr>
          <w:sz w:val="24"/>
        </w:rPr>
        <w:t xml:space="preserve"> человек. В 202</w:t>
      </w:r>
      <w:r>
        <w:rPr>
          <w:sz w:val="24"/>
        </w:rPr>
        <w:t>5</w:t>
      </w:r>
      <w:r w:rsidRPr="00B9790F">
        <w:rPr>
          <w:sz w:val="24"/>
        </w:rPr>
        <w:t xml:space="preserve"> году были признаны нуждающимися в обеспечении жилыми помещениями и включены в список  </w:t>
      </w:r>
      <w:r>
        <w:rPr>
          <w:sz w:val="24"/>
        </w:rPr>
        <w:t>4</w:t>
      </w:r>
      <w:r w:rsidRPr="00B9790F">
        <w:rPr>
          <w:sz w:val="24"/>
        </w:rPr>
        <w:t xml:space="preserve"> человек</w:t>
      </w:r>
      <w:r>
        <w:rPr>
          <w:sz w:val="24"/>
        </w:rPr>
        <w:t>а</w:t>
      </w:r>
      <w:r w:rsidRPr="00B9790F">
        <w:rPr>
          <w:sz w:val="24"/>
        </w:rPr>
        <w:t xml:space="preserve">, исключены из списка </w:t>
      </w:r>
      <w:r>
        <w:rPr>
          <w:sz w:val="24"/>
        </w:rPr>
        <w:t>7</w:t>
      </w:r>
      <w:r w:rsidRPr="00B9790F">
        <w:rPr>
          <w:sz w:val="24"/>
        </w:rPr>
        <w:t xml:space="preserve"> человек</w:t>
      </w:r>
      <w:r>
        <w:rPr>
          <w:sz w:val="24"/>
        </w:rPr>
        <w:t xml:space="preserve">                 </w:t>
      </w:r>
      <w:proofErr w:type="gramStart"/>
      <w:r>
        <w:rPr>
          <w:sz w:val="24"/>
        </w:rPr>
        <w:t xml:space="preserve">( </w:t>
      </w:r>
      <w:proofErr w:type="gramEnd"/>
      <w:r>
        <w:rPr>
          <w:sz w:val="24"/>
        </w:rPr>
        <w:t>6 человек получили жилье, 1 - умер)</w:t>
      </w:r>
      <w:r w:rsidRPr="00B9790F">
        <w:rPr>
          <w:sz w:val="24"/>
        </w:rPr>
        <w:t xml:space="preserve">.  Всего на </w:t>
      </w:r>
      <w:r>
        <w:rPr>
          <w:sz w:val="24"/>
        </w:rPr>
        <w:t>3</w:t>
      </w:r>
      <w:r w:rsidRPr="00B9790F">
        <w:rPr>
          <w:sz w:val="24"/>
        </w:rPr>
        <w:t>1.1</w:t>
      </w:r>
      <w:r>
        <w:rPr>
          <w:sz w:val="24"/>
        </w:rPr>
        <w:t>2</w:t>
      </w:r>
      <w:r w:rsidRPr="00B9790F">
        <w:rPr>
          <w:sz w:val="24"/>
        </w:rPr>
        <w:t>.202</w:t>
      </w:r>
      <w:r>
        <w:rPr>
          <w:sz w:val="24"/>
        </w:rPr>
        <w:t xml:space="preserve">5 </w:t>
      </w:r>
      <w:r w:rsidRPr="00B9790F">
        <w:rPr>
          <w:sz w:val="24"/>
        </w:rPr>
        <w:t xml:space="preserve"> в списке состоят 3</w:t>
      </w:r>
      <w:r>
        <w:rPr>
          <w:sz w:val="24"/>
        </w:rPr>
        <w:t>3</w:t>
      </w:r>
      <w:r w:rsidRPr="00B9790F">
        <w:rPr>
          <w:sz w:val="24"/>
        </w:rPr>
        <w:t xml:space="preserve"> человека в возрасте от 14 до 23 лет </w:t>
      </w:r>
      <w:proofErr w:type="gramStart"/>
      <w:r w:rsidRPr="00B9790F">
        <w:rPr>
          <w:sz w:val="24"/>
        </w:rPr>
        <w:t xml:space="preserve">( </w:t>
      </w:r>
      <w:proofErr w:type="gramEnd"/>
      <w:r w:rsidRPr="00B9790F">
        <w:rPr>
          <w:sz w:val="24"/>
        </w:rPr>
        <w:t xml:space="preserve">в том числе старше 23 лет -  </w:t>
      </w:r>
      <w:r>
        <w:rPr>
          <w:sz w:val="24"/>
        </w:rPr>
        <w:t>3</w:t>
      </w:r>
      <w:r w:rsidRPr="00B9790F">
        <w:rPr>
          <w:sz w:val="24"/>
        </w:rPr>
        <w:t xml:space="preserve"> человека), </w:t>
      </w:r>
    </w:p>
    <w:p w:rsidR="008E3BCC" w:rsidRDefault="008E3BCC" w:rsidP="008E3BCC">
      <w:pPr>
        <w:tabs>
          <w:tab w:val="left" w:pos="709"/>
        </w:tabs>
        <w:ind w:firstLine="0"/>
      </w:pPr>
      <w:r w:rsidRPr="00B9790F">
        <w:rPr>
          <w:sz w:val="24"/>
        </w:rPr>
        <w:tab/>
        <w:t>В 202</w:t>
      </w:r>
      <w:r>
        <w:rPr>
          <w:sz w:val="24"/>
        </w:rPr>
        <w:t>5</w:t>
      </w:r>
      <w:r w:rsidRPr="00B9790F">
        <w:rPr>
          <w:sz w:val="24"/>
        </w:rPr>
        <w:t xml:space="preserve"> году Дорогобужскому </w:t>
      </w:r>
      <w:r>
        <w:rPr>
          <w:sz w:val="24"/>
        </w:rPr>
        <w:t>муниципальному округу</w:t>
      </w:r>
      <w:r w:rsidRPr="00B9790F">
        <w:rPr>
          <w:sz w:val="24"/>
        </w:rPr>
        <w:t xml:space="preserve"> были  выделены денежные средства в размере </w:t>
      </w:r>
      <w:r>
        <w:rPr>
          <w:sz w:val="24"/>
        </w:rPr>
        <w:t>15660000</w:t>
      </w:r>
      <w:r w:rsidRPr="00B9790F">
        <w:rPr>
          <w:sz w:val="24"/>
        </w:rPr>
        <w:t xml:space="preserve"> рублей для приобретения </w:t>
      </w:r>
      <w:r>
        <w:rPr>
          <w:sz w:val="24"/>
        </w:rPr>
        <w:t>6</w:t>
      </w:r>
      <w:r w:rsidRPr="00B9790F">
        <w:rPr>
          <w:sz w:val="24"/>
        </w:rPr>
        <w:t xml:space="preserve"> жил</w:t>
      </w:r>
      <w:r>
        <w:rPr>
          <w:sz w:val="24"/>
        </w:rPr>
        <w:t>ых</w:t>
      </w:r>
      <w:r w:rsidRPr="00B9790F">
        <w:rPr>
          <w:sz w:val="24"/>
        </w:rPr>
        <w:t xml:space="preserve"> помещени</w:t>
      </w:r>
      <w:r>
        <w:rPr>
          <w:sz w:val="24"/>
        </w:rPr>
        <w:t>й</w:t>
      </w:r>
      <w:r w:rsidRPr="00B9790F">
        <w:rPr>
          <w:sz w:val="24"/>
        </w:rPr>
        <w:t xml:space="preserve">  для детей-сирот</w:t>
      </w:r>
      <w:r>
        <w:rPr>
          <w:sz w:val="24"/>
        </w:rPr>
        <w:t xml:space="preserve"> на первичном рынке</w:t>
      </w:r>
      <w:r w:rsidRPr="00B9790F">
        <w:rPr>
          <w:sz w:val="24"/>
        </w:rPr>
        <w:t>.  Все выделенные бюджетные средства освоены в полном объеме.</w:t>
      </w:r>
      <w:r w:rsidRPr="00D4657C">
        <w:rPr>
          <w:sz w:val="24"/>
        </w:rPr>
        <w:t xml:space="preserve"> </w:t>
      </w:r>
      <w:r>
        <w:rPr>
          <w:sz w:val="24"/>
        </w:rPr>
        <w:t xml:space="preserve"> </w:t>
      </w:r>
    </w:p>
    <w:p w:rsidR="008E3BCC" w:rsidRPr="00D4657C" w:rsidRDefault="008E3BCC" w:rsidP="008E3BCC">
      <w:pPr>
        <w:rPr>
          <w:sz w:val="24"/>
        </w:rPr>
      </w:pPr>
      <w:r>
        <w:rPr>
          <w:sz w:val="24"/>
        </w:rPr>
        <w:t xml:space="preserve"> </w:t>
      </w:r>
      <w:r w:rsidRPr="00B93339">
        <w:rPr>
          <w:sz w:val="24"/>
        </w:rPr>
        <w:t>На подготовку образовательных учреждений к новому учебному году из бюджетов всех уровней, а также внебюджетных источников были израсходован</w:t>
      </w:r>
      <w:r>
        <w:rPr>
          <w:sz w:val="24"/>
        </w:rPr>
        <w:t>ы финансовые средства в сумме 48 174 325,89</w:t>
      </w:r>
      <w:r w:rsidRPr="00B93339">
        <w:rPr>
          <w:sz w:val="24"/>
        </w:rPr>
        <w:t xml:space="preserve"> рублей.</w:t>
      </w:r>
    </w:p>
    <w:p w:rsidR="008E3BCC" w:rsidRPr="00D4657C" w:rsidRDefault="008E3BCC" w:rsidP="008E3BCC">
      <w:pPr>
        <w:rPr>
          <w:color w:val="000000"/>
          <w:sz w:val="24"/>
        </w:rPr>
      </w:pPr>
      <w:proofErr w:type="gramStart"/>
      <w:r w:rsidRPr="00B655F4">
        <w:rPr>
          <w:sz w:val="24"/>
        </w:rPr>
        <w:t>В рамках предоставления субсидии по модернизации школьных систем образования на общую сумму 11 474 245,34 рублей выполнен капитальный ремонт фасада здания начальной школы   МБОУ Дорогобужская СОШ №1 на сумму 1 223 030,26 рублей (в том числе  областной бюджет  1 221 807,23  рублей, бюджет муниципального района  1 223,03 рублей) и приобретены основные средства.</w:t>
      </w:r>
      <w:r w:rsidRPr="00D4657C">
        <w:rPr>
          <w:sz w:val="24"/>
        </w:rPr>
        <w:t xml:space="preserve"> </w:t>
      </w:r>
      <w:r>
        <w:rPr>
          <w:sz w:val="24"/>
        </w:rPr>
        <w:t xml:space="preserve"> </w:t>
      </w:r>
      <w:proofErr w:type="gramEnd"/>
    </w:p>
    <w:p w:rsidR="008E3BCC" w:rsidRPr="005A7B90" w:rsidRDefault="008E3BCC" w:rsidP="008E3BCC">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 xml:space="preserve">            </w:t>
      </w:r>
      <w:proofErr w:type="gramStart"/>
      <w:r w:rsidRPr="006058C5">
        <w:rPr>
          <w:rFonts w:ascii="Times New Roman" w:hAnsi="Times New Roman" w:cs="Times New Roman"/>
          <w:color w:val="000000"/>
          <w:sz w:val="24"/>
          <w:szCs w:val="24"/>
        </w:rPr>
        <w:t>Из резервного фонда Администрации  МО «Дорогобужский муниципальный округ» Смоленской области были выделены денежные средства в сумме 4 018 163,52 руб. на выполнение работ</w:t>
      </w:r>
      <w:r>
        <w:rPr>
          <w:rFonts w:ascii="Times New Roman" w:hAnsi="Times New Roman" w:cs="Times New Roman"/>
          <w:color w:val="000000"/>
          <w:sz w:val="24"/>
          <w:szCs w:val="24"/>
        </w:rPr>
        <w:t>:</w:t>
      </w:r>
      <w:r w:rsidRPr="006058C5">
        <w:rPr>
          <w:rFonts w:ascii="Times New Roman" w:hAnsi="Times New Roman" w:cs="Times New Roman"/>
          <w:color w:val="000000"/>
          <w:sz w:val="24"/>
          <w:szCs w:val="24"/>
        </w:rPr>
        <w:t xml:space="preserve"> по установке оконных блоков из ПВХ МБОУ </w:t>
      </w:r>
      <w:proofErr w:type="spellStart"/>
      <w:r w:rsidRPr="006058C5">
        <w:rPr>
          <w:rFonts w:ascii="Times New Roman" w:hAnsi="Times New Roman" w:cs="Times New Roman"/>
          <w:color w:val="000000"/>
          <w:sz w:val="24"/>
          <w:szCs w:val="24"/>
        </w:rPr>
        <w:t>Усвятская</w:t>
      </w:r>
      <w:proofErr w:type="spellEnd"/>
      <w:r w:rsidRPr="006058C5">
        <w:rPr>
          <w:rFonts w:ascii="Times New Roman" w:hAnsi="Times New Roman" w:cs="Times New Roman"/>
          <w:color w:val="000000"/>
          <w:sz w:val="24"/>
          <w:szCs w:val="24"/>
        </w:rPr>
        <w:t xml:space="preserve"> СОШ, установку оконных блоков из ПВХ в фойе и ремонт тренерского помещения, </w:t>
      </w:r>
      <w:r w:rsidRPr="006058C5">
        <w:rPr>
          <w:rFonts w:ascii="Times New Roman" w:hAnsi="Times New Roman" w:cs="Times New Roman"/>
          <w:sz w:val="24"/>
          <w:szCs w:val="24"/>
        </w:rPr>
        <w:t xml:space="preserve">устройство </w:t>
      </w:r>
      <w:r w:rsidRPr="006058C5">
        <w:rPr>
          <w:rFonts w:ascii="Times New Roman" w:hAnsi="Times New Roman" w:cs="Times New Roman"/>
          <w:sz w:val="24"/>
          <w:szCs w:val="24"/>
        </w:rPr>
        <w:lastRenderedPageBreak/>
        <w:t xml:space="preserve">осветительных приборов на территории конно-спортивной площадки </w:t>
      </w:r>
      <w:r w:rsidRPr="006058C5">
        <w:rPr>
          <w:rFonts w:ascii="Times New Roman" w:hAnsi="Times New Roman" w:cs="Times New Roman"/>
          <w:color w:val="000000"/>
          <w:sz w:val="24"/>
          <w:szCs w:val="24"/>
        </w:rPr>
        <w:t xml:space="preserve">МБУ ДО Верхнеднепровская СШ, </w:t>
      </w:r>
      <w:r w:rsidRPr="006058C5">
        <w:rPr>
          <w:rFonts w:ascii="Times New Roman" w:hAnsi="Times New Roman" w:cs="Times New Roman"/>
          <w:sz w:val="24"/>
          <w:szCs w:val="24"/>
        </w:rPr>
        <w:t>установка оконных блоков из ПВХ и</w:t>
      </w:r>
      <w:proofErr w:type="gramEnd"/>
      <w:r w:rsidRPr="006058C5">
        <w:rPr>
          <w:rFonts w:ascii="Times New Roman" w:hAnsi="Times New Roman" w:cs="Times New Roman"/>
          <w:sz w:val="24"/>
          <w:szCs w:val="24"/>
        </w:rPr>
        <w:t xml:space="preserve"> </w:t>
      </w:r>
      <w:proofErr w:type="gramStart"/>
      <w:r w:rsidRPr="006058C5">
        <w:rPr>
          <w:rFonts w:ascii="Times New Roman" w:hAnsi="Times New Roman" w:cs="Times New Roman"/>
          <w:sz w:val="24"/>
          <w:szCs w:val="24"/>
        </w:rPr>
        <w:t>ремонт в кабинете ОБЗР и труд</w:t>
      </w:r>
      <w:r w:rsidRPr="006058C5">
        <w:rPr>
          <w:rFonts w:ascii="Times New Roman" w:hAnsi="Times New Roman" w:cs="Times New Roman"/>
          <w:color w:val="000000"/>
          <w:sz w:val="24"/>
          <w:szCs w:val="24"/>
        </w:rPr>
        <w:t xml:space="preserve"> </w:t>
      </w:r>
      <w:r w:rsidRPr="006058C5">
        <w:rPr>
          <w:rFonts w:ascii="Times New Roman" w:hAnsi="Times New Roman" w:cs="Times New Roman"/>
          <w:sz w:val="24"/>
          <w:szCs w:val="24"/>
        </w:rPr>
        <w:t xml:space="preserve">МБОУ </w:t>
      </w:r>
      <w:proofErr w:type="spellStart"/>
      <w:r w:rsidRPr="006058C5">
        <w:rPr>
          <w:rFonts w:ascii="Times New Roman" w:hAnsi="Times New Roman" w:cs="Times New Roman"/>
          <w:sz w:val="24"/>
          <w:szCs w:val="24"/>
        </w:rPr>
        <w:t>Белавская</w:t>
      </w:r>
      <w:proofErr w:type="spellEnd"/>
      <w:r w:rsidRPr="006058C5">
        <w:rPr>
          <w:rFonts w:ascii="Times New Roman" w:hAnsi="Times New Roman" w:cs="Times New Roman"/>
          <w:sz w:val="24"/>
          <w:szCs w:val="24"/>
        </w:rPr>
        <w:t xml:space="preserve"> ООШ</w:t>
      </w:r>
      <w:r w:rsidRPr="006058C5">
        <w:rPr>
          <w:rFonts w:ascii="Times New Roman" w:hAnsi="Times New Roman" w:cs="Times New Roman"/>
          <w:color w:val="000000"/>
          <w:sz w:val="24"/>
          <w:szCs w:val="24"/>
        </w:rPr>
        <w:t>,</w:t>
      </w:r>
      <w:r w:rsidRPr="006058C5">
        <w:rPr>
          <w:rFonts w:ascii="Times New Roman" w:hAnsi="Times New Roman" w:cs="Times New Roman"/>
          <w:sz w:val="24"/>
          <w:szCs w:val="24"/>
        </w:rPr>
        <w:t xml:space="preserve"> установка оконных блоков из ПВХ,</w:t>
      </w:r>
      <w:r w:rsidRPr="006058C5">
        <w:rPr>
          <w:rFonts w:ascii="Times New Roman" w:hAnsi="Times New Roman" w:cs="Times New Roman"/>
          <w:color w:val="000000"/>
          <w:sz w:val="24"/>
          <w:szCs w:val="24"/>
        </w:rPr>
        <w:t xml:space="preserve"> </w:t>
      </w:r>
      <w:r w:rsidRPr="006058C5">
        <w:rPr>
          <w:rFonts w:ascii="Times New Roman" w:hAnsi="Times New Roman" w:cs="Times New Roman"/>
          <w:sz w:val="24"/>
          <w:szCs w:val="24"/>
        </w:rPr>
        <w:t xml:space="preserve">приобретение системного блока для установки системы </w:t>
      </w:r>
      <w:proofErr w:type="spellStart"/>
      <w:r w:rsidRPr="006058C5">
        <w:rPr>
          <w:rFonts w:ascii="Times New Roman" w:hAnsi="Times New Roman" w:cs="Times New Roman"/>
          <w:sz w:val="24"/>
          <w:szCs w:val="24"/>
        </w:rPr>
        <w:t>Vi</w:t>
      </w:r>
      <w:r w:rsidRPr="006058C5">
        <w:rPr>
          <w:rFonts w:ascii="Times New Roman" w:hAnsi="Times New Roman" w:cs="Times New Roman"/>
          <w:sz w:val="24"/>
          <w:szCs w:val="24"/>
          <w:lang w:val="en-US"/>
        </w:rPr>
        <w:t>pNet</w:t>
      </w:r>
      <w:proofErr w:type="spellEnd"/>
      <w:r w:rsidRPr="006058C5">
        <w:rPr>
          <w:rFonts w:ascii="Times New Roman" w:hAnsi="Times New Roman" w:cs="Times New Roman"/>
          <w:sz w:val="24"/>
          <w:szCs w:val="24"/>
        </w:rPr>
        <w:t xml:space="preserve"> МБДОУ детский сад «Колокольчик», ремонт кровли,  приобретение линолеума для кабинетов №23, №14, приобретение мебели для кабинетов ОБЗР и труд, приобретение светильников для кабинетов информатики, приобретение магнитно-меловых досок для кабинетов №9, приобретение ноутбука</w:t>
      </w:r>
      <w:r w:rsidRPr="006058C5">
        <w:rPr>
          <w:rFonts w:ascii="Times New Roman" w:hAnsi="Times New Roman" w:cs="Times New Roman"/>
          <w:color w:val="000000"/>
          <w:sz w:val="24"/>
          <w:szCs w:val="24"/>
        </w:rPr>
        <w:t xml:space="preserve"> МБОУ Дорогобужская СОШ №2, </w:t>
      </w:r>
      <w:r w:rsidRPr="006058C5">
        <w:rPr>
          <w:rFonts w:ascii="Times New Roman" w:hAnsi="Times New Roman" w:cs="Times New Roman"/>
          <w:sz w:val="24"/>
          <w:szCs w:val="24"/>
        </w:rPr>
        <w:t>ремонт крыльца старой</w:t>
      </w:r>
      <w:proofErr w:type="gramEnd"/>
      <w:r w:rsidRPr="006058C5">
        <w:rPr>
          <w:rFonts w:ascii="Times New Roman" w:hAnsi="Times New Roman" w:cs="Times New Roman"/>
          <w:sz w:val="24"/>
          <w:szCs w:val="24"/>
        </w:rPr>
        <w:t xml:space="preserve"> </w:t>
      </w:r>
      <w:proofErr w:type="gramStart"/>
      <w:r w:rsidRPr="006058C5">
        <w:rPr>
          <w:rFonts w:ascii="Times New Roman" w:hAnsi="Times New Roman" w:cs="Times New Roman"/>
          <w:sz w:val="24"/>
          <w:szCs w:val="24"/>
        </w:rPr>
        <w:t>части здания МБДОУ детский сад «Чебурашка»</w:t>
      </w:r>
      <w:r w:rsidRPr="006058C5">
        <w:rPr>
          <w:rFonts w:ascii="Times New Roman" w:hAnsi="Times New Roman" w:cs="Times New Roman"/>
          <w:color w:val="000000"/>
          <w:sz w:val="24"/>
          <w:szCs w:val="24"/>
        </w:rPr>
        <w:t xml:space="preserve">, </w:t>
      </w:r>
      <w:r w:rsidRPr="006058C5">
        <w:rPr>
          <w:rFonts w:ascii="Times New Roman" w:hAnsi="Times New Roman" w:cs="Times New Roman"/>
          <w:sz w:val="24"/>
          <w:szCs w:val="24"/>
        </w:rPr>
        <w:t>ремонт системы отопления и горячего водоснабжения, ремонт системы водоснабжения, приобретение шкафа холодильного для школьной столовой МБОУ Верхнеднепровская СОШ № 3, приобретение системных блоков и акустических систем для  кабинета «Робототехники», ремонт трубопровода горячего водоснабжения МБОУ ДО Дорогобужский дом детского творчества, ремонт кабинета № 25, №26 МБОУ Верхнеднепровская СОШ № 1, ремонт кровли МБДОУ детский сад «Аленушка»</w:t>
      </w:r>
      <w:r>
        <w:rPr>
          <w:rFonts w:ascii="Times New Roman" w:hAnsi="Times New Roman" w:cs="Times New Roman"/>
          <w:sz w:val="24"/>
          <w:szCs w:val="24"/>
        </w:rPr>
        <w:t>.</w:t>
      </w:r>
      <w:proofErr w:type="gramEnd"/>
    </w:p>
    <w:p w:rsidR="008E3BCC" w:rsidRPr="005A7B90" w:rsidRDefault="008E3BCC" w:rsidP="008E3BCC">
      <w:pPr>
        <w:rPr>
          <w:color w:val="000000"/>
          <w:sz w:val="24"/>
        </w:rPr>
      </w:pPr>
      <w:r w:rsidRPr="005A7B90">
        <w:rPr>
          <w:color w:val="000000"/>
          <w:sz w:val="24"/>
        </w:rPr>
        <w:t xml:space="preserve">В рамках предоставления субсидии на укрепление </w:t>
      </w:r>
      <w:proofErr w:type="spellStart"/>
      <w:r w:rsidRPr="005A7B90">
        <w:rPr>
          <w:color w:val="000000"/>
          <w:sz w:val="24"/>
        </w:rPr>
        <w:t>матариально</w:t>
      </w:r>
      <w:proofErr w:type="spellEnd"/>
      <w:r w:rsidRPr="005A7B90">
        <w:rPr>
          <w:color w:val="000000"/>
          <w:sz w:val="24"/>
        </w:rPr>
        <w:t>-технической базы образовательных учреждений в 2025 году были выполнены работы</w:t>
      </w:r>
      <w:r>
        <w:rPr>
          <w:color w:val="000000"/>
          <w:sz w:val="24"/>
        </w:rPr>
        <w:t xml:space="preserve">  на сумму 32 681 917,03</w:t>
      </w:r>
      <w:r w:rsidRPr="005A7B90">
        <w:rPr>
          <w:color w:val="000000"/>
          <w:sz w:val="24"/>
        </w:rPr>
        <w:t xml:space="preserve"> </w:t>
      </w:r>
      <w:r>
        <w:rPr>
          <w:color w:val="000000"/>
          <w:sz w:val="24"/>
        </w:rPr>
        <w:t>рублей, в том числе: областной</w:t>
      </w:r>
      <w:r w:rsidRPr="005A7B90">
        <w:rPr>
          <w:color w:val="000000"/>
          <w:sz w:val="24"/>
        </w:rPr>
        <w:t xml:space="preserve"> бюджет -  </w:t>
      </w:r>
      <w:r>
        <w:rPr>
          <w:color w:val="000000"/>
          <w:sz w:val="24"/>
        </w:rPr>
        <w:t>31 047 821,18 рублей</w:t>
      </w:r>
      <w:r w:rsidRPr="005A7B90">
        <w:rPr>
          <w:color w:val="000000"/>
          <w:sz w:val="24"/>
        </w:rPr>
        <w:t xml:space="preserve">, </w:t>
      </w:r>
      <w:proofErr w:type="spellStart"/>
      <w:r w:rsidRPr="005A7B90">
        <w:rPr>
          <w:color w:val="000000"/>
          <w:sz w:val="24"/>
        </w:rPr>
        <w:t>софинансирование</w:t>
      </w:r>
      <w:proofErr w:type="spellEnd"/>
      <w:r w:rsidRPr="005A7B90">
        <w:rPr>
          <w:color w:val="000000"/>
          <w:sz w:val="24"/>
        </w:rPr>
        <w:t xml:space="preserve"> бюдже</w:t>
      </w:r>
      <w:r>
        <w:rPr>
          <w:color w:val="000000"/>
          <w:sz w:val="24"/>
        </w:rPr>
        <w:t>та муниципального округа – 1 634 095,85</w:t>
      </w:r>
      <w:r w:rsidRPr="005A7B90">
        <w:rPr>
          <w:color w:val="000000"/>
          <w:sz w:val="24"/>
        </w:rPr>
        <w:t xml:space="preserve"> рублей:</w:t>
      </w:r>
    </w:p>
    <w:p w:rsidR="008E3BCC" w:rsidRDefault="008E3BCC" w:rsidP="008E3BCC">
      <w:pPr>
        <w:rPr>
          <w:color w:val="000000"/>
          <w:sz w:val="24"/>
        </w:rPr>
      </w:pPr>
      <w:r w:rsidRPr="005A7B90">
        <w:rPr>
          <w:color w:val="000000"/>
          <w:sz w:val="24"/>
        </w:rPr>
        <w:t xml:space="preserve">1. капитальный ремонт системы отопления, частичный ремонт кровли МБОУ </w:t>
      </w:r>
      <w:proofErr w:type="gramStart"/>
      <w:r w:rsidRPr="005A7B90">
        <w:rPr>
          <w:color w:val="000000"/>
          <w:sz w:val="24"/>
        </w:rPr>
        <w:t>Верхнеднепровская</w:t>
      </w:r>
      <w:proofErr w:type="gramEnd"/>
      <w:r w:rsidRPr="005A7B90">
        <w:rPr>
          <w:color w:val="000000"/>
          <w:sz w:val="24"/>
        </w:rPr>
        <w:t xml:space="preserve"> СОШ №2;</w:t>
      </w:r>
    </w:p>
    <w:p w:rsidR="008E3BCC" w:rsidRDefault="008E3BCC" w:rsidP="008E3BCC">
      <w:pPr>
        <w:rPr>
          <w:color w:val="000000"/>
          <w:sz w:val="24"/>
        </w:rPr>
      </w:pPr>
      <w:r>
        <w:rPr>
          <w:color w:val="000000"/>
          <w:sz w:val="24"/>
        </w:rPr>
        <w:t>2. капитальный ремонт кровли  МБДОУ Детский сад «Теремок»;</w:t>
      </w:r>
    </w:p>
    <w:p w:rsidR="008E3BCC" w:rsidRDefault="008E3BCC" w:rsidP="008E3BCC">
      <w:pPr>
        <w:rPr>
          <w:color w:val="000000"/>
          <w:sz w:val="24"/>
        </w:rPr>
      </w:pPr>
      <w:r>
        <w:rPr>
          <w:color w:val="000000"/>
          <w:sz w:val="24"/>
        </w:rPr>
        <w:t>3. ремонт фасада части здания МБДОУ Детский сад «Чебурашка»;</w:t>
      </w:r>
    </w:p>
    <w:p w:rsidR="008E3BCC" w:rsidRDefault="008E3BCC" w:rsidP="008E3BCC">
      <w:pPr>
        <w:rPr>
          <w:color w:val="000000"/>
          <w:sz w:val="24"/>
        </w:rPr>
      </w:pPr>
      <w:r>
        <w:rPr>
          <w:color w:val="000000"/>
          <w:sz w:val="24"/>
        </w:rPr>
        <w:t>4. замена ограждения</w:t>
      </w:r>
      <w:r w:rsidRPr="00D55E7B">
        <w:rPr>
          <w:color w:val="000000"/>
          <w:sz w:val="24"/>
        </w:rPr>
        <w:t xml:space="preserve"> </w:t>
      </w:r>
      <w:r>
        <w:rPr>
          <w:color w:val="000000"/>
          <w:sz w:val="24"/>
        </w:rPr>
        <w:t>МБДОУ Детский сад «Рябинка»;</w:t>
      </w:r>
    </w:p>
    <w:p w:rsidR="008E3BCC" w:rsidRDefault="008E3BCC" w:rsidP="008E3BCC">
      <w:pPr>
        <w:rPr>
          <w:sz w:val="24"/>
        </w:rPr>
      </w:pPr>
      <w:proofErr w:type="gramStart"/>
      <w:r>
        <w:rPr>
          <w:color w:val="000000"/>
          <w:sz w:val="24"/>
        </w:rPr>
        <w:t xml:space="preserve">5. ремонт фасада и замена </w:t>
      </w:r>
      <w:r w:rsidRPr="00D4657C">
        <w:rPr>
          <w:color w:val="000000"/>
          <w:sz w:val="24"/>
        </w:rPr>
        <w:t>деревянных оконных блоков на блоки ПВХ</w:t>
      </w:r>
      <w:r>
        <w:rPr>
          <w:color w:val="000000"/>
          <w:sz w:val="24"/>
        </w:rPr>
        <w:t xml:space="preserve"> </w:t>
      </w:r>
      <w:r>
        <w:rPr>
          <w:sz w:val="24"/>
        </w:rPr>
        <w:t>МБУ ДО Дорогобужский ДДТ;</w:t>
      </w:r>
      <w:proofErr w:type="gramEnd"/>
    </w:p>
    <w:p w:rsidR="008E3BCC" w:rsidRPr="005A7B90" w:rsidRDefault="008E3BCC" w:rsidP="008E3BCC">
      <w:pPr>
        <w:rPr>
          <w:color w:val="000000"/>
          <w:sz w:val="24"/>
        </w:rPr>
      </w:pPr>
      <w:r>
        <w:rPr>
          <w:sz w:val="24"/>
        </w:rPr>
        <w:t>6. частичная замена ограждения  МБОУ Верхнеднепровская СОШ №3.</w:t>
      </w:r>
    </w:p>
    <w:p w:rsidR="008E3BCC" w:rsidRPr="00B93339" w:rsidRDefault="008E3BCC" w:rsidP="008E3BCC">
      <w:pPr>
        <w:rPr>
          <w:color w:val="000000"/>
          <w:sz w:val="24"/>
        </w:rPr>
      </w:pPr>
      <w:proofErr w:type="gramStart"/>
      <w:r w:rsidRPr="00B93339">
        <w:rPr>
          <w:color w:val="000000"/>
          <w:sz w:val="24"/>
        </w:rPr>
        <w:t xml:space="preserve">На </w:t>
      </w:r>
      <w:r>
        <w:rPr>
          <w:color w:val="000000"/>
          <w:sz w:val="24"/>
        </w:rPr>
        <w:t xml:space="preserve">приобретение уличного игрового оборудования для МБДОУ Детский сад «Чебурашка», </w:t>
      </w:r>
      <w:r w:rsidRPr="00D4657C">
        <w:rPr>
          <w:color w:val="000000"/>
          <w:sz w:val="24"/>
        </w:rPr>
        <w:t>на выполнение работ по замене деревянных оконных блоков на блоки ПВХ</w:t>
      </w:r>
      <w:r>
        <w:rPr>
          <w:color w:val="000000"/>
          <w:sz w:val="24"/>
        </w:rPr>
        <w:t xml:space="preserve"> в МБДОУ Детский сад «Колокольчик», выполнение работ по ремонту электропроводки  МБОУ Верхнеднепровская СОШ №3</w:t>
      </w:r>
      <w:r w:rsidRPr="00B93339">
        <w:rPr>
          <w:color w:val="000000"/>
          <w:sz w:val="24"/>
        </w:rPr>
        <w:t xml:space="preserve"> были израсходованы средства внебюджетных источников (по соглашению о социальном партнерстве с ПА</w:t>
      </w:r>
      <w:r>
        <w:rPr>
          <w:color w:val="000000"/>
          <w:sz w:val="24"/>
        </w:rPr>
        <w:t>О «Дорогобуж») в сумме 1 800 000,00 рублей</w:t>
      </w:r>
      <w:r w:rsidRPr="00B93339">
        <w:rPr>
          <w:color w:val="000000"/>
          <w:sz w:val="24"/>
        </w:rPr>
        <w:t>.</w:t>
      </w:r>
      <w:proofErr w:type="gramEnd"/>
    </w:p>
    <w:p w:rsidR="008E3BCC" w:rsidRPr="006058C5" w:rsidRDefault="008E3BCC" w:rsidP="008E3BCC">
      <w:pPr>
        <w:ind w:firstLine="737"/>
        <w:rPr>
          <w:sz w:val="24"/>
          <w:shd w:val="clear" w:color="auto" w:fill="FFFFFF"/>
        </w:rPr>
      </w:pPr>
      <w:r w:rsidRPr="006058C5">
        <w:rPr>
          <w:color w:val="000000"/>
          <w:sz w:val="24"/>
        </w:rPr>
        <w:t xml:space="preserve"> </w:t>
      </w:r>
      <w:r>
        <w:rPr>
          <w:sz w:val="24"/>
        </w:rPr>
        <w:t xml:space="preserve">Кроме того, из фонда депутата Смоленской областной Думы </w:t>
      </w:r>
      <w:proofErr w:type="spellStart"/>
      <w:r>
        <w:rPr>
          <w:sz w:val="24"/>
        </w:rPr>
        <w:t>Гулицкого</w:t>
      </w:r>
      <w:proofErr w:type="spellEnd"/>
      <w:r>
        <w:rPr>
          <w:sz w:val="24"/>
        </w:rPr>
        <w:t xml:space="preserve"> И.В. были выделены денежные средства в сумме</w:t>
      </w:r>
      <w:r w:rsidRPr="006058C5">
        <w:rPr>
          <w:sz w:val="24"/>
        </w:rPr>
        <w:t xml:space="preserve"> 620</w:t>
      </w:r>
      <w:r>
        <w:rPr>
          <w:sz w:val="24"/>
        </w:rPr>
        <w:t> </w:t>
      </w:r>
      <w:r w:rsidRPr="006058C5">
        <w:rPr>
          <w:sz w:val="24"/>
        </w:rPr>
        <w:t>000</w:t>
      </w:r>
      <w:r>
        <w:rPr>
          <w:sz w:val="24"/>
        </w:rPr>
        <w:t>,00</w:t>
      </w:r>
      <w:r w:rsidRPr="006058C5">
        <w:rPr>
          <w:b/>
          <w:sz w:val="24"/>
        </w:rPr>
        <w:t xml:space="preserve"> </w:t>
      </w:r>
      <w:r w:rsidRPr="006058C5">
        <w:rPr>
          <w:sz w:val="24"/>
        </w:rPr>
        <w:t xml:space="preserve">рублей </w:t>
      </w:r>
      <w:proofErr w:type="gramStart"/>
      <w:r w:rsidRPr="006058C5">
        <w:rPr>
          <w:sz w:val="24"/>
        </w:rPr>
        <w:t>на</w:t>
      </w:r>
      <w:proofErr w:type="gramEnd"/>
      <w:r w:rsidRPr="006058C5">
        <w:rPr>
          <w:sz w:val="24"/>
          <w:shd w:val="clear" w:color="auto" w:fill="FFFFFF"/>
        </w:rPr>
        <w:t>:</w:t>
      </w:r>
    </w:p>
    <w:p w:rsidR="008E3BCC" w:rsidRPr="006058C5" w:rsidRDefault="008E3BCC" w:rsidP="008E3BCC">
      <w:pPr>
        <w:ind w:firstLine="737"/>
        <w:rPr>
          <w:sz w:val="24"/>
          <w:shd w:val="clear" w:color="auto" w:fill="FFFFFF"/>
        </w:rPr>
      </w:pPr>
      <w:r w:rsidRPr="006058C5">
        <w:rPr>
          <w:sz w:val="24"/>
          <w:shd w:val="clear" w:color="auto" w:fill="FFFFFF"/>
        </w:rPr>
        <w:t xml:space="preserve">- приобретение </w:t>
      </w:r>
      <w:r w:rsidRPr="006058C5">
        <w:rPr>
          <w:sz w:val="24"/>
        </w:rPr>
        <w:t xml:space="preserve">и установку оконных блоков, приобретение мебели в медицинский кабинет  муниципального бюджетного дошкольного образовательного учреждения «Детский сад «Огонек» </w:t>
      </w:r>
      <w:r w:rsidRPr="006058C5">
        <w:rPr>
          <w:sz w:val="24"/>
          <w:shd w:val="clear" w:color="auto" w:fill="FFFFFF"/>
        </w:rPr>
        <w:t>в размере 150 000</w:t>
      </w:r>
      <w:r>
        <w:rPr>
          <w:sz w:val="24"/>
          <w:shd w:val="clear" w:color="auto" w:fill="FFFFFF"/>
        </w:rPr>
        <w:t xml:space="preserve">,00 </w:t>
      </w:r>
      <w:r w:rsidRPr="006058C5">
        <w:rPr>
          <w:sz w:val="24"/>
          <w:shd w:val="clear" w:color="auto" w:fill="FFFFFF"/>
        </w:rPr>
        <w:t xml:space="preserve"> рублей; </w:t>
      </w:r>
    </w:p>
    <w:p w:rsidR="008E3BCC" w:rsidRPr="006058C5" w:rsidRDefault="008E3BCC" w:rsidP="008E3BCC">
      <w:pPr>
        <w:ind w:firstLine="737"/>
        <w:rPr>
          <w:sz w:val="24"/>
        </w:rPr>
      </w:pPr>
      <w:r w:rsidRPr="006058C5">
        <w:rPr>
          <w:sz w:val="24"/>
          <w:shd w:val="clear" w:color="auto" w:fill="FFFFFF"/>
        </w:rPr>
        <w:t xml:space="preserve">- </w:t>
      </w:r>
      <w:r w:rsidRPr="006058C5">
        <w:rPr>
          <w:sz w:val="24"/>
        </w:rPr>
        <w:t xml:space="preserve">приобретение холодильного ларя, посуды в столовую и мебели в класс для муниципального бюджетного общеобразовательного учреждения «Верхнеднепровская средняя общеобразовательная школа №3»  в размере 100 000 (сто тысяч </w:t>
      </w:r>
      <w:proofErr w:type="gramStart"/>
      <w:r w:rsidRPr="006058C5">
        <w:rPr>
          <w:sz w:val="24"/>
        </w:rPr>
        <w:t>тысяч</w:t>
      </w:r>
      <w:proofErr w:type="gramEnd"/>
      <w:r w:rsidRPr="006058C5">
        <w:rPr>
          <w:sz w:val="24"/>
        </w:rPr>
        <w:t xml:space="preserve">) рублей;  </w:t>
      </w:r>
    </w:p>
    <w:p w:rsidR="008E3BCC" w:rsidRPr="006058C5" w:rsidRDefault="008E3BCC" w:rsidP="008E3BCC">
      <w:pPr>
        <w:ind w:firstLine="737"/>
        <w:rPr>
          <w:sz w:val="24"/>
        </w:rPr>
      </w:pPr>
      <w:r w:rsidRPr="006058C5">
        <w:rPr>
          <w:sz w:val="24"/>
        </w:rPr>
        <w:t>- приобретение жалюзи для муниципального бюджетного общеобразовательного учреждения «</w:t>
      </w:r>
      <w:proofErr w:type="spellStart"/>
      <w:r w:rsidRPr="006058C5">
        <w:rPr>
          <w:sz w:val="24"/>
        </w:rPr>
        <w:t>Белавская</w:t>
      </w:r>
      <w:proofErr w:type="spellEnd"/>
      <w:r w:rsidRPr="006058C5">
        <w:rPr>
          <w:sz w:val="24"/>
        </w:rPr>
        <w:t xml:space="preserve"> основная общеобразовательная школа» в размере 150 000 (сто пятьдесят тысяч) рублей;</w:t>
      </w:r>
    </w:p>
    <w:p w:rsidR="008E3BCC" w:rsidRPr="006058C5" w:rsidRDefault="008E3BCC" w:rsidP="008E3BCC">
      <w:pPr>
        <w:ind w:firstLine="737"/>
        <w:rPr>
          <w:sz w:val="24"/>
        </w:rPr>
      </w:pPr>
      <w:r w:rsidRPr="006058C5">
        <w:rPr>
          <w:sz w:val="24"/>
        </w:rPr>
        <w:t xml:space="preserve">- приобретение материалов для ремонта лыжной базы для муниципального бюджетного общеобразовательного учреждения «Верхнеднепровская средняя общеобразовательная школа №1» в размере 100 000 (сто тысяч) рублей;  </w:t>
      </w:r>
    </w:p>
    <w:p w:rsidR="008E3BCC" w:rsidRDefault="008E3BCC" w:rsidP="008E3BCC">
      <w:pPr>
        <w:ind w:firstLine="0"/>
        <w:rPr>
          <w:sz w:val="24"/>
        </w:rPr>
      </w:pPr>
      <w:r>
        <w:rPr>
          <w:sz w:val="24"/>
        </w:rPr>
        <w:t xml:space="preserve">         </w:t>
      </w:r>
      <w:r w:rsidRPr="006058C5">
        <w:rPr>
          <w:sz w:val="24"/>
        </w:rPr>
        <w:t xml:space="preserve">  - приобретение стульев в класс для муниципального бюджетного общеобразовательного учреждения «Дорогобужская средняя общеобразовательная школа №2 имени кавалера ордена Мужества </w:t>
      </w:r>
      <w:proofErr w:type="spellStart"/>
      <w:r w:rsidRPr="006058C5">
        <w:rPr>
          <w:sz w:val="24"/>
        </w:rPr>
        <w:t>В.А.Шашина</w:t>
      </w:r>
      <w:proofErr w:type="spellEnd"/>
      <w:r w:rsidRPr="006058C5">
        <w:rPr>
          <w:sz w:val="24"/>
        </w:rPr>
        <w:t>» в размере 60</w:t>
      </w:r>
      <w:r>
        <w:rPr>
          <w:sz w:val="24"/>
        </w:rPr>
        <w:t> 000 (шестьдесят тысяч) рублей.</w:t>
      </w:r>
    </w:p>
    <w:p w:rsidR="008E3BCC" w:rsidRDefault="008E3BCC" w:rsidP="008E3BCC">
      <w:pPr>
        <w:rPr>
          <w:sz w:val="24"/>
        </w:rPr>
      </w:pPr>
      <w:r>
        <w:rPr>
          <w:sz w:val="24"/>
        </w:rPr>
        <w:t xml:space="preserve">Из фонда </w:t>
      </w:r>
      <w:r w:rsidRPr="006058C5">
        <w:rPr>
          <w:sz w:val="24"/>
        </w:rPr>
        <w:t xml:space="preserve"> </w:t>
      </w:r>
      <w:r>
        <w:rPr>
          <w:sz w:val="24"/>
        </w:rPr>
        <w:t xml:space="preserve">депутата Смоленской областной Думы </w:t>
      </w:r>
      <w:proofErr w:type="spellStart"/>
      <w:r>
        <w:rPr>
          <w:sz w:val="24"/>
        </w:rPr>
        <w:t>Гераськовой</w:t>
      </w:r>
      <w:proofErr w:type="spellEnd"/>
      <w:r>
        <w:rPr>
          <w:sz w:val="24"/>
        </w:rPr>
        <w:t xml:space="preserve"> Е.Н. были выделены денежные средства в сумме</w:t>
      </w:r>
      <w:r w:rsidRPr="006058C5">
        <w:rPr>
          <w:sz w:val="24"/>
        </w:rPr>
        <w:t xml:space="preserve"> </w:t>
      </w:r>
      <w:r>
        <w:rPr>
          <w:sz w:val="24"/>
        </w:rPr>
        <w:t>80 </w:t>
      </w:r>
      <w:r w:rsidRPr="006058C5">
        <w:rPr>
          <w:sz w:val="24"/>
        </w:rPr>
        <w:t>000</w:t>
      </w:r>
      <w:r>
        <w:rPr>
          <w:sz w:val="24"/>
        </w:rPr>
        <w:t>,00</w:t>
      </w:r>
      <w:r w:rsidRPr="006058C5">
        <w:rPr>
          <w:b/>
          <w:sz w:val="24"/>
        </w:rPr>
        <w:t xml:space="preserve"> </w:t>
      </w:r>
      <w:r w:rsidRPr="006058C5">
        <w:rPr>
          <w:sz w:val="24"/>
        </w:rPr>
        <w:t xml:space="preserve"> рублей</w:t>
      </w:r>
      <w:r>
        <w:rPr>
          <w:sz w:val="24"/>
        </w:rPr>
        <w:t xml:space="preserve"> на</w:t>
      </w:r>
      <w:r w:rsidRPr="006058C5">
        <w:rPr>
          <w:sz w:val="24"/>
        </w:rPr>
        <w:t xml:space="preserve"> </w:t>
      </w:r>
      <w:r>
        <w:rPr>
          <w:sz w:val="24"/>
        </w:rPr>
        <w:t>п</w:t>
      </w:r>
      <w:r w:rsidRPr="00491679">
        <w:rPr>
          <w:sz w:val="24"/>
        </w:rPr>
        <w:t>риобретени</w:t>
      </w:r>
      <w:r>
        <w:rPr>
          <w:sz w:val="24"/>
        </w:rPr>
        <w:t xml:space="preserve">е системных блоков для МБОУ </w:t>
      </w:r>
      <w:proofErr w:type="spellStart"/>
      <w:r>
        <w:rPr>
          <w:sz w:val="24"/>
        </w:rPr>
        <w:t>Усвятская</w:t>
      </w:r>
      <w:proofErr w:type="spellEnd"/>
      <w:r>
        <w:rPr>
          <w:sz w:val="24"/>
        </w:rPr>
        <w:t xml:space="preserve"> СОШ. </w:t>
      </w:r>
    </w:p>
    <w:p w:rsidR="008E3BCC" w:rsidRDefault="008E3BCC" w:rsidP="008E3BCC">
      <w:pPr>
        <w:rPr>
          <w:sz w:val="24"/>
        </w:rPr>
      </w:pPr>
    </w:p>
    <w:p w:rsidR="008E3BCC" w:rsidRPr="00D4657C" w:rsidRDefault="008E3BCC" w:rsidP="008E3BCC">
      <w:pPr>
        <w:contextualSpacing/>
        <w:jc w:val="center"/>
        <w:rPr>
          <w:sz w:val="24"/>
        </w:rPr>
      </w:pPr>
      <w:r w:rsidRPr="00D4657C">
        <w:rPr>
          <w:b/>
          <w:spacing w:val="20"/>
          <w:szCs w:val="28"/>
        </w:rPr>
        <w:lastRenderedPageBreak/>
        <w:t>Раздел 2. СВЕДЕНИЯ</w:t>
      </w:r>
    </w:p>
    <w:p w:rsidR="008E3BCC" w:rsidRDefault="008E3BCC" w:rsidP="008E3BCC">
      <w:pPr>
        <w:jc w:val="center"/>
        <w:rPr>
          <w:b/>
          <w:szCs w:val="28"/>
        </w:rPr>
      </w:pPr>
      <w:r w:rsidRPr="00D4657C">
        <w:rPr>
          <w:b/>
          <w:szCs w:val="28"/>
        </w:rPr>
        <w:t xml:space="preserve">о региональных проектах </w:t>
      </w:r>
    </w:p>
    <w:p w:rsidR="008E3BCC" w:rsidRPr="00D4657C" w:rsidRDefault="008E3BCC" w:rsidP="008E3BCC">
      <w:pPr>
        <w:jc w:val="center"/>
        <w:outlineLvl w:val="0"/>
        <w:rPr>
          <w:b/>
          <w:spacing w:val="20"/>
          <w:szCs w:val="28"/>
        </w:rPr>
      </w:pPr>
      <w:r w:rsidRPr="00D4657C">
        <w:rPr>
          <w:b/>
          <w:spacing w:val="20"/>
          <w:szCs w:val="28"/>
        </w:rPr>
        <w:t>СВЕДЕНИЯ</w:t>
      </w:r>
    </w:p>
    <w:p w:rsidR="008E3BCC" w:rsidRPr="00D4657C" w:rsidRDefault="008E3BCC" w:rsidP="008E3BCC">
      <w:pPr>
        <w:jc w:val="center"/>
        <w:rPr>
          <w:b/>
          <w:szCs w:val="28"/>
        </w:rPr>
      </w:pPr>
      <w:r w:rsidRPr="00D4657C">
        <w:rPr>
          <w:b/>
          <w:szCs w:val="28"/>
        </w:rPr>
        <w:t>о региональном проекте</w:t>
      </w:r>
    </w:p>
    <w:p w:rsidR="008E3BCC" w:rsidRPr="00D4657C" w:rsidRDefault="008E3BCC" w:rsidP="008E3BCC">
      <w:pPr>
        <w:jc w:val="center"/>
        <w:rPr>
          <w:b/>
          <w:szCs w:val="28"/>
        </w:rPr>
      </w:pPr>
      <w:r>
        <w:rPr>
          <w:sz w:val="24"/>
        </w:rPr>
        <w:t>«Все лучшее детям</w:t>
      </w:r>
      <w:r w:rsidRPr="00D4657C">
        <w:rPr>
          <w:sz w:val="24"/>
        </w:rPr>
        <w:t>»</w:t>
      </w:r>
    </w:p>
    <w:p w:rsidR="008E3BCC" w:rsidRPr="00D4657C" w:rsidRDefault="008E3BCC" w:rsidP="008E3BCC">
      <w:pPr>
        <w:jc w:val="center"/>
        <w:outlineLvl w:val="0"/>
        <w:rPr>
          <w:b/>
          <w:szCs w:val="28"/>
        </w:rPr>
      </w:pPr>
      <w:r w:rsidRPr="00D4657C">
        <w:rPr>
          <w:b/>
          <w:szCs w:val="28"/>
        </w:rPr>
        <w:t>Общие положения</w:t>
      </w:r>
    </w:p>
    <w:p w:rsidR="008E3BCC" w:rsidRPr="00D4657C" w:rsidRDefault="008E3BCC" w:rsidP="008E3BCC"/>
    <w:tbl>
      <w:tblPr>
        <w:tblW w:w="10258" w:type="dxa"/>
        <w:jc w:val="center"/>
        <w:tblLook w:val="0000" w:firstRow="0" w:lastRow="0" w:firstColumn="0" w:lastColumn="0" w:noHBand="0" w:noVBand="0"/>
      </w:tblPr>
      <w:tblGrid>
        <w:gridCol w:w="5279"/>
        <w:gridCol w:w="4979"/>
      </w:tblGrid>
      <w:tr w:rsidR="008E3BCC" w:rsidRPr="00D4657C" w:rsidTr="00546C5D">
        <w:trPr>
          <w:trHeight w:val="516"/>
          <w:jc w:val="center"/>
        </w:trPr>
        <w:tc>
          <w:tcPr>
            <w:tcW w:w="5279"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rPr>
                <w:rFonts w:eastAsia="Calibri"/>
                <w:sz w:val="22"/>
                <w:szCs w:val="22"/>
              </w:rPr>
            </w:pPr>
            <w:r w:rsidRPr="00D4657C">
              <w:rPr>
                <w:sz w:val="22"/>
                <w:szCs w:val="22"/>
              </w:rPr>
              <w:t>Руководитель регионального проекта</w:t>
            </w:r>
          </w:p>
        </w:tc>
        <w:tc>
          <w:tcPr>
            <w:tcW w:w="4979"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rPr>
                <w:rFonts w:eastAsia="Calibri"/>
                <w:sz w:val="22"/>
                <w:szCs w:val="22"/>
              </w:rPr>
            </w:pPr>
            <w:r>
              <w:rPr>
                <w:color w:val="000000"/>
                <w:sz w:val="22"/>
                <w:szCs w:val="22"/>
                <w:lang w:eastAsia="zh-CN"/>
              </w:rPr>
              <w:t>Балакирева Н.С. – начальник Управления</w:t>
            </w:r>
            <w:r w:rsidRPr="00D4657C">
              <w:rPr>
                <w:color w:val="000000"/>
                <w:sz w:val="22"/>
                <w:szCs w:val="22"/>
                <w:lang w:eastAsia="zh-CN"/>
              </w:rPr>
              <w:t xml:space="preserve"> по обр</w:t>
            </w:r>
            <w:r>
              <w:rPr>
                <w:color w:val="000000"/>
                <w:sz w:val="22"/>
                <w:szCs w:val="22"/>
                <w:lang w:eastAsia="zh-CN"/>
              </w:rPr>
              <w:t>азованию МО «Дорогобужский муниципальный округ</w:t>
            </w:r>
            <w:r w:rsidRPr="00D4657C">
              <w:rPr>
                <w:color w:val="000000"/>
                <w:sz w:val="22"/>
                <w:szCs w:val="22"/>
                <w:lang w:eastAsia="zh-CN"/>
              </w:rPr>
              <w:t>»</w:t>
            </w:r>
          </w:p>
        </w:tc>
      </w:tr>
      <w:tr w:rsidR="008E3BCC" w:rsidRPr="00D4657C" w:rsidTr="00546C5D">
        <w:trPr>
          <w:trHeight w:val="700"/>
          <w:jc w:val="center"/>
        </w:trPr>
        <w:tc>
          <w:tcPr>
            <w:tcW w:w="5279"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rPr>
                <w:rFonts w:eastAsia="Calibri"/>
                <w:sz w:val="22"/>
                <w:szCs w:val="22"/>
              </w:rPr>
            </w:pPr>
            <w:r w:rsidRPr="00D4657C">
              <w:rPr>
                <w:rFonts w:eastAsia="Calibri"/>
                <w:sz w:val="22"/>
                <w:szCs w:val="22"/>
              </w:rPr>
              <w:t xml:space="preserve">Связь с муниципальной программой </w:t>
            </w:r>
          </w:p>
        </w:tc>
        <w:tc>
          <w:tcPr>
            <w:tcW w:w="4979"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left"/>
              <w:rPr>
                <w:sz w:val="22"/>
                <w:szCs w:val="22"/>
              </w:rPr>
            </w:pPr>
            <w:r w:rsidRPr="00D4657C">
              <w:rPr>
                <w:rFonts w:eastAsia="Calibri"/>
                <w:sz w:val="22"/>
                <w:szCs w:val="22"/>
              </w:rPr>
              <w:t xml:space="preserve">муниципальная программа </w:t>
            </w:r>
            <w:r w:rsidRPr="00D4657C">
              <w:rPr>
                <w:b/>
                <w:sz w:val="22"/>
                <w:szCs w:val="22"/>
              </w:rPr>
              <w:t>«</w:t>
            </w:r>
            <w:r w:rsidRPr="00D4657C">
              <w:rPr>
                <w:sz w:val="22"/>
                <w:szCs w:val="22"/>
              </w:rPr>
              <w:t>Развитие образования и молодежной политики  в муниципальном образовании</w:t>
            </w:r>
          </w:p>
          <w:p w:rsidR="008E3BCC" w:rsidRPr="00D4657C" w:rsidRDefault="008E3BCC" w:rsidP="00546C5D">
            <w:pPr>
              <w:ind w:firstLine="0"/>
              <w:jc w:val="left"/>
              <w:rPr>
                <w:b/>
                <w:sz w:val="22"/>
                <w:szCs w:val="22"/>
              </w:rPr>
            </w:pPr>
            <w:r>
              <w:rPr>
                <w:sz w:val="22"/>
                <w:szCs w:val="22"/>
              </w:rPr>
              <w:t>«Дорогобужский муниципальный округ</w:t>
            </w:r>
            <w:r w:rsidRPr="00D4657C">
              <w:rPr>
                <w:sz w:val="22"/>
                <w:szCs w:val="22"/>
              </w:rPr>
              <w:t>» Смоленской области</w:t>
            </w:r>
            <w:r w:rsidRPr="00D4657C">
              <w:rPr>
                <w:b/>
                <w:sz w:val="22"/>
                <w:szCs w:val="22"/>
              </w:rPr>
              <w:t xml:space="preserve">» </w:t>
            </w:r>
          </w:p>
          <w:p w:rsidR="008E3BCC" w:rsidRPr="00D4657C" w:rsidRDefault="008E3BCC" w:rsidP="00546C5D">
            <w:pPr>
              <w:ind w:firstLine="0"/>
              <w:rPr>
                <w:rFonts w:eastAsia="Calibri"/>
                <w:sz w:val="22"/>
                <w:szCs w:val="22"/>
              </w:rPr>
            </w:pPr>
          </w:p>
        </w:tc>
      </w:tr>
    </w:tbl>
    <w:p w:rsidR="008E3BCC" w:rsidRPr="00D4657C" w:rsidRDefault="008E3BCC" w:rsidP="008E3BCC">
      <w:pPr>
        <w:ind w:firstLine="0"/>
        <w:outlineLvl w:val="0"/>
        <w:rPr>
          <w:b/>
          <w:szCs w:val="28"/>
        </w:rPr>
      </w:pPr>
      <w:r>
        <w:rPr>
          <w:b/>
          <w:szCs w:val="28"/>
        </w:rPr>
        <w:t xml:space="preserve">                           </w:t>
      </w:r>
      <w:r w:rsidRPr="00D4657C">
        <w:rPr>
          <w:b/>
          <w:szCs w:val="28"/>
        </w:rPr>
        <w:t xml:space="preserve">Значения результатов регионального проекта </w:t>
      </w:r>
    </w:p>
    <w:p w:rsidR="008E3BCC" w:rsidRPr="00D4657C" w:rsidRDefault="008E3BCC" w:rsidP="008E3BCC">
      <w:pPr>
        <w:jc w:val="center"/>
        <w:rPr>
          <w:b/>
          <w:szCs w:val="28"/>
        </w:rPr>
      </w:pPr>
    </w:p>
    <w:tbl>
      <w:tblPr>
        <w:tblW w:w="10244" w:type="dxa"/>
        <w:jc w:val="center"/>
        <w:tblLook w:val="0000" w:firstRow="0" w:lastRow="0" w:firstColumn="0" w:lastColumn="0" w:noHBand="0" w:noVBand="0"/>
      </w:tblPr>
      <w:tblGrid>
        <w:gridCol w:w="924"/>
        <w:gridCol w:w="2637"/>
        <w:gridCol w:w="1390"/>
        <w:gridCol w:w="1681"/>
        <w:gridCol w:w="1206"/>
        <w:gridCol w:w="1311"/>
        <w:gridCol w:w="1095"/>
      </w:tblGrid>
      <w:tr w:rsidR="008E3BCC" w:rsidRPr="00D4657C" w:rsidTr="00546C5D">
        <w:trPr>
          <w:tblHeader/>
          <w:jc w:val="center"/>
        </w:trPr>
        <w:tc>
          <w:tcPr>
            <w:tcW w:w="731"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right="-109" w:firstLine="0"/>
              <w:rPr>
                <w:rFonts w:eastAsia="Calibri"/>
                <w:sz w:val="22"/>
                <w:szCs w:val="22"/>
              </w:rPr>
            </w:pPr>
            <w:r w:rsidRPr="00D4657C">
              <w:rPr>
                <w:rFonts w:eastAsia="Calibri"/>
                <w:sz w:val="22"/>
                <w:szCs w:val="22"/>
              </w:rPr>
              <w:t xml:space="preserve">№ </w:t>
            </w:r>
            <w:proofErr w:type="gramStart"/>
            <w:r w:rsidRPr="00D4657C">
              <w:rPr>
                <w:rFonts w:eastAsia="Calibri"/>
                <w:sz w:val="22"/>
                <w:szCs w:val="22"/>
              </w:rPr>
              <w:t>п</w:t>
            </w:r>
            <w:proofErr w:type="gramEnd"/>
            <w:r w:rsidRPr="00D4657C">
              <w:rPr>
                <w:rFonts w:eastAsia="Calibri"/>
                <w:sz w:val="22"/>
                <w:szCs w:val="22"/>
              </w:rPr>
              <w:t>/п</w:t>
            </w:r>
          </w:p>
        </w:tc>
        <w:tc>
          <w:tcPr>
            <w:tcW w:w="2664"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z w:val="22"/>
                <w:szCs w:val="22"/>
              </w:rPr>
            </w:pPr>
            <w:r w:rsidRPr="00D4657C">
              <w:rPr>
                <w:rFonts w:eastAsia="Calibri"/>
                <w:sz w:val="22"/>
                <w:szCs w:val="22"/>
              </w:rPr>
              <w:t>Наименование результата</w:t>
            </w:r>
          </w:p>
        </w:tc>
        <w:tc>
          <w:tcPr>
            <w:tcW w:w="1405"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23"/>
              <w:jc w:val="center"/>
              <w:rPr>
                <w:rFonts w:eastAsia="Calibri"/>
                <w:color w:val="22272F"/>
                <w:sz w:val="22"/>
                <w:szCs w:val="22"/>
                <w:shd w:val="clear" w:color="auto" w:fill="FFFFFF"/>
              </w:rPr>
            </w:pPr>
            <w:r w:rsidRPr="00D4657C">
              <w:rPr>
                <w:rFonts w:eastAsia="Calibri"/>
                <w:color w:val="000000"/>
                <w:sz w:val="22"/>
                <w:szCs w:val="22"/>
              </w:rPr>
              <w:t>Единица измерения</w:t>
            </w:r>
          </w:p>
        </w:tc>
        <w:tc>
          <w:tcPr>
            <w:tcW w:w="1697"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23"/>
              <w:jc w:val="center"/>
              <w:rPr>
                <w:rFonts w:eastAsia="Calibri"/>
                <w:color w:val="22272F"/>
                <w:sz w:val="22"/>
                <w:szCs w:val="22"/>
                <w:shd w:val="clear" w:color="auto" w:fill="FFFFFF"/>
              </w:rPr>
            </w:pPr>
            <w:r w:rsidRPr="00D4657C">
              <w:rPr>
                <w:rFonts w:eastAsia="Calibri"/>
                <w:color w:val="22272F"/>
                <w:sz w:val="22"/>
                <w:szCs w:val="22"/>
                <w:shd w:val="clear" w:color="auto" w:fill="FFFFFF"/>
              </w:rPr>
              <w:t>Базовое значение результата (к очередному финансовому году)</w:t>
            </w:r>
          </w:p>
        </w:tc>
        <w:tc>
          <w:tcPr>
            <w:tcW w:w="3747" w:type="dxa"/>
            <w:gridSpan w:val="3"/>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2"/>
                <w:szCs w:val="22"/>
              </w:rPr>
            </w:pPr>
            <w:r w:rsidRPr="00D4657C">
              <w:rPr>
                <w:rFonts w:eastAsia="Calibri"/>
                <w:color w:val="22272F"/>
                <w:sz w:val="22"/>
                <w:szCs w:val="22"/>
                <w:shd w:val="clear" w:color="auto" w:fill="FFFFFF"/>
              </w:rPr>
              <w:t>Планируемое значение результата на очередной финансовый год и плановый период</w:t>
            </w:r>
          </w:p>
        </w:tc>
      </w:tr>
      <w:tr w:rsidR="008E3BCC" w:rsidRPr="00D4657C" w:rsidTr="00546C5D">
        <w:trPr>
          <w:trHeight w:val="448"/>
          <w:tblHeader/>
          <w:jc w:val="center"/>
        </w:trPr>
        <w:tc>
          <w:tcPr>
            <w:tcW w:w="731"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pacing w:val="-2"/>
                <w:sz w:val="22"/>
                <w:szCs w:val="22"/>
              </w:rPr>
            </w:pPr>
          </w:p>
        </w:tc>
        <w:tc>
          <w:tcPr>
            <w:tcW w:w="2664" w:type="dxa"/>
            <w:vMerge/>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left"/>
              <w:rPr>
                <w:spacing w:val="-2"/>
                <w:sz w:val="22"/>
                <w:szCs w:val="22"/>
              </w:rPr>
            </w:pPr>
          </w:p>
        </w:tc>
        <w:tc>
          <w:tcPr>
            <w:tcW w:w="1405"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pacing w:val="-2"/>
                <w:sz w:val="22"/>
                <w:szCs w:val="22"/>
              </w:rPr>
            </w:pPr>
          </w:p>
        </w:tc>
        <w:tc>
          <w:tcPr>
            <w:tcW w:w="1697"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pacing w:val="-2"/>
                <w:sz w:val="22"/>
                <w:szCs w:val="22"/>
              </w:rPr>
            </w:pPr>
          </w:p>
        </w:tc>
        <w:tc>
          <w:tcPr>
            <w:tcW w:w="125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shd w:val="clear" w:color="auto" w:fill="FFFFFF"/>
              </w:rPr>
            </w:pPr>
            <w:r>
              <w:rPr>
                <w:rFonts w:eastAsia="Calibri"/>
                <w:sz w:val="22"/>
                <w:szCs w:val="22"/>
                <w:shd w:val="clear" w:color="auto" w:fill="FFFFFF"/>
              </w:rPr>
              <w:t>2025</w:t>
            </w:r>
            <w:r w:rsidRPr="00D4657C">
              <w:rPr>
                <w:rFonts w:eastAsia="Calibri"/>
                <w:sz w:val="22"/>
                <w:szCs w:val="22"/>
                <w:shd w:val="clear" w:color="auto" w:fill="FFFFFF"/>
              </w:rPr>
              <w:t xml:space="preserve"> </w:t>
            </w:r>
          </w:p>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год</w:t>
            </w:r>
          </w:p>
        </w:tc>
        <w:tc>
          <w:tcPr>
            <w:tcW w:w="1365"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shd w:val="clear" w:color="auto" w:fill="FFFFFF"/>
              </w:rPr>
            </w:pPr>
            <w:r>
              <w:rPr>
                <w:rFonts w:eastAsia="Calibri"/>
                <w:sz w:val="22"/>
                <w:szCs w:val="22"/>
                <w:shd w:val="clear" w:color="auto" w:fill="FFFFFF"/>
              </w:rPr>
              <w:t>2026</w:t>
            </w:r>
          </w:p>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 xml:space="preserve"> год</w:t>
            </w:r>
          </w:p>
        </w:tc>
        <w:tc>
          <w:tcPr>
            <w:tcW w:w="113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shd w:val="clear" w:color="auto" w:fill="FFFFFF"/>
              </w:rPr>
            </w:pPr>
            <w:r>
              <w:rPr>
                <w:rFonts w:eastAsia="Calibri"/>
                <w:sz w:val="22"/>
                <w:szCs w:val="22"/>
                <w:shd w:val="clear" w:color="auto" w:fill="FFFFFF"/>
              </w:rPr>
              <w:t>2027</w:t>
            </w:r>
          </w:p>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год</w:t>
            </w:r>
          </w:p>
        </w:tc>
      </w:tr>
      <w:tr w:rsidR="008E3BCC" w:rsidRPr="00D4657C" w:rsidTr="00546C5D">
        <w:trPr>
          <w:trHeight w:val="282"/>
          <w:tblHeader/>
          <w:jc w:val="center"/>
        </w:trPr>
        <w:tc>
          <w:tcPr>
            <w:tcW w:w="731"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right="-58" w:firstLine="0"/>
              <w:jc w:val="center"/>
              <w:rPr>
                <w:rFonts w:eastAsia="Calibri"/>
                <w:sz w:val="22"/>
                <w:szCs w:val="22"/>
              </w:rPr>
            </w:pPr>
            <w:r w:rsidRPr="00D4657C">
              <w:rPr>
                <w:rFonts w:eastAsia="Calibri"/>
                <w:sz w:val="22"/>
                <w:szCs w:val="22"/>
              </w:rPr>
              <w:t>1</w:t>
            </w:r>
          </w:p>
        </w:tc>
        <w:tc>
          <w:tcPr>
            <w:tcW w:w="266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rPr>
            </w:pPr>
            <w:r w:rsidRPr="00D4657C">
              <w:rPr>
                <w:rFonts w:eastAsia="Calibri"/>
                <w:sz w:val="22"/>
                <w:szCs w:val="22"/>
              </w:rPr>
              <w:t>2</w:t>
            </w:r>
          </w:p>
        </w:tc>
        <w:tc>
          <w:tcPr>
            <w:tcW w:w="1405"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pacing w:val="-2"/>
                <w:sz w:val="22"/>
                <w:szCs w:val="22"/>
              </w:rPr>
            </w:pPr>
            <w:r w:rsidRPr="00D4657C">
              <w:rPr>
                <w:rFonts w:eastAsia="Calibri"/>
                <w:spacing w:val="-2"/>
                <w:sz w:val="22"/>
                <w:szCs w:val="22"/>
              </w:rPr>
              <w:t>3</w:t>
            </w:r>
          </w:p>
        </w:tc>
        <w:tc>
          <w:tcPr>
            <w:tcW w:w="169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pacing w:val="-2"/>
                <w:sz w:val="22"/>
                <w:szCs w:val="22"/>
              </w:rPr>
            </w:pPr>
            <w:r w:rsidRPr="00D4657C">
              <w:rPr>
                <w:rFonts w:eastAsia="Calibri"/>
                <w:spacing w:val="-2"/>
                <w:sz w:val="22"/>
                <w:szCs w:val="22"/>
              </w:rPr>
              <w:t>4</w:t>
            </w:r>
          </w:p>
        </w:tc>
        <w:tc>
          <w:tcPr>
            <w:tcW w:w="125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2"/>
                <w:szCs w:val="22"/>
              </w:rPr>
            </w:pPr>
            <w:r w:rsidRPr="00D4657C">
              <w:rPr>
                <w:spacing w:val="-2"/>
                <w:sz w:val="22"/>
                <w:szCs w:val="22"/>
              </w:rPr>
              <w:t>5</w:t>
            </w:r>
          </w:p>
        </w:tc>
        <w:tc>
          <w:tcPr>
            <w:tcW w:w="1365"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2"/>
                <w:szCs w:val="22"/>
              </w:rPr>
            </w:pPr>
            <w:r w:rsidRPr="00D4657C">
              <w:rPr>
                <w:spacing w:val="-2"/>
                <w:sz w:val="22"/>
                <w:szCs w:val="22"/>
              </w:rPr>
              <w:t>6</w:t>
            </w:r>
          </w:p>
        </w:tc>
        <w:tc>
          <w:tcPr>
            <w:tcW w:w="113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rPr>
            </w:pPr>
            <w:r w:rsidRPr="00D4657C">
              <w:rPr>
                <w:rFonts w:eastAsia="Calibri"/>
                <w:sz w:val="22"/>
                <w:szCs w:val="22"/>
              </w:rPr>
              <w:t>7</w:t>
            </w:r>
          </w:p>
        </w:tc>
      </w:tr>
      <w:tr w:rsidR="008E3BCC" w:rsidRPr="00D4657C" w:rsidTr="00546C5D">
        <w:trPr>
          <w:trHeight w:val="433"/>
          <w:jc w:val="center"/>
        </w:trPr>
        <w:tc>
          <w:tcPr>
            <w:tcW w:w="731"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spacing w:line="230" w:lineRule="auto"/>
              <w:ind w:right="600" w:firstLine="0"/>
              <w:rPr>
                <w:rFonts w:eastAsia="Calibri"/>
                <w:spacing w:val="-2"/>
                <w:sz w:val="22"/>
                <w:szCs w:val="22"/>
              </w:rPr>
            </w:pPr>
            <w:r w:rsidRPr="00D4657C">
              <w:rPr>
                <w:rFonts w:eastAsia="Calibri"/>
                <w:spacing w:val="-2"/>
                <w:sz w:val="22"/>
                <w:szCs w:val="22"/>
              </w:rPr>
              <w:t>1</w:t>
            </w:r>
          </w:p>
        </w:tc>
        <w:tc>
          <w:tcPr>
            <w:tcW w:w="266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widowControl/>
              <w:suppressAutoHyphens/>
              <w:ind w:firstLine="0"/>
              <w:rPr>
                <w:sz w:val="22"/>
                <w:szCs w:val="22"/>
                <w:lang w:eastAsia="zh-CN"/>
              </w:rPr>
            </w:pPr>
            <w:r>
              <w:rPr>
                <w:color w:val="000000"/>
                <w:sz w:val="22"/>
                <w:szCs w:val="22"/>
              </w:rPr>
              <w:t>Количество предметных кабинетов</w:t>
            </w:r>
            <w:r w:rsidRPr="006F7C8F">
              <w:rPr>
                <w:color w:val="000000"/>
                <w:sz w:val="22"/>
                <w:szCs w:val="22"/>
              </w:rPr>
              <w:t xml:space="preserve"> общеобразовательных организаций</w:t>
            </w:r>
            <w:r>
              <w:rPr>
                <w:color w:val="000000"/>
                <w:sz w:val="22"/>
                <w:szCs w:val="22"/>
              </w:rPr>
              <w:t xml:space="preserve"> оснащены</w:t>
            </w:r>
            <w:r w:rsidRPr="006F7C8F">
              <w:rPr>
                <w:color w:val="000000"/>
                <w:sz w:val="22"/>
                <w:szCs w:val="22"/>
              </w:rPr>
              <w:t xml:space="preserve">  средствами обучения и воспитания</w:t>
            </w:r>
          </w:p>
        </w:tc>
        <w:tc>
          <w:tcPr>
            <w:tcW w:w="1405"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Pr>
                <w:color w:val="000000"/>
                <w:sz w:val="22"/>
                <w:szCs w:val="22"/>
              </w:rPr>
              <w:t>ед.</w:t>
            </w:r>
          </w:p>
        </w:tc>
        <w:tc>
          <w:tcPr>
            <w:tcW w:w="1697"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widowControl/>
              <w:suppressAutoHyphens/>
              <w:ind w:firstLine="0"/>
              <w:jc w:val="center"/>
              <w:rPr>
                <w:sz w:val="22"/>
                <w:szCs w:val="22"/>
                <w:lang w:eastAsia="zh-CN"/>
              </w:rPr>
            </w:pPr>
            <w:r>
              <w:rPr>
                <w:sz w:val="22"/>
                <w:szCs w:val="22"/>
                <w:lang w:eastAsia="zh-CN"/>
              </w:rPr>
              <w:t>0</w:t>
            </w:r>
          </w:p>
        </w:tc>
        <w:tc>
          <w:tcPr>
            <w:tcW w:w="125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widowControl/>
              <w:suppressAutoHyphens/>
              <w:ind w:firstLine="0"/>
              <w:jc w:val="center"/>
              <w:rPr>
                <w:sz w:val="22"/>
                <w:szCs w:val="22"/>
                <w:lang w:eastAsia="zh-CN"/>
              </w:rPr>
            </w:pPr>
            <w:r>
              <w:rPr>
                <w:sz w:val="22"/>
                <w:szCs w:val="22"/>
                <w:lang w:eastAsia="zh-CN"/>
              </w:rPr>
              <w:t>6</w:t>
            </w:r>
          </w:p>
        </w:tc>
        <w:tc>
          <w:tcPr>
            <w:tcW w:w="1365"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widowControl/>
              <w:suppressAutoHyphens/>
              <w:ind w:firstLine="0"/>
              <w:jc w:val="center"/>
              <w:rPr>
                <w:sz w:val="22"/>
                <w:szCs w:val="22"/>
                <w:lang w:eastAsia="zh-CN"/>
              </w:rPr>
            </w:pPr>
            <w:r>
              <w:rPr>
                <w:sz w:val="22"/>
                <w:szCs w:val="22"/>
                <w:lang w:eastAsia="zh-CN"/>
              </w:rPr>
              <w:t>0</w:t>
            </w:r>
          </w:p>
        </w:tc>
        <w:tc>
          <w:tcPr>
            <w:tcW w:w="113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widowControl/>
              <w:suppressAutoHyphens/>
              <w:ind w:firstLine="0"/>
              <w:jc w:val="center"/>
              <w:rPr>
                <w:sz w:val="22"/>
                <w:szCs w:val="22"/>
                <w:lang w:eastAsia="zh-CN"/>
              </w:rPr>
            </w:pPr>
            <w:r>
              <w:rPr>
                <w:sz w:val="22"/>
                <w:szCs w:val="22"/>
                <w:lang w:eastAsia="zh-CN"/>
              </w:rPr>
              <w:t>0</w:t>
            </w:r>
          </w:p>
        </w:tc>
      </w:tr>
    </w:tbl>
    <w:p w:rsidR="008E3BCC" w:rsidRPr="00D4657C" w:rsidRDefault="008E3BCC" w:rsidP="008E3BCC">
      <w:pPr>
        <w:ind w:firstLine="0"/>
        <w:rPr>
          <w:b/>
          <w:szCs w:val="28"/>
        </w:rPr>
      </w:pPr>
    </w:p>
    <w:p w:rsidR="008E3BCC" w:rsidRPr="00D4657C" w:rsidRDefault="008E3BCC" w:rsidP="008E3BCC">
      <w:pPr>
        <w:jc w:val="center"/>
        <w:outlineLvl w:val="0"/>
        <w:rPr>
          <w:b/>
          <w:spacing w:val="20"/>
          <w:szCs w:val="28"/>
        </w:rPr>
      </w:pPr>
      <w:r w:rsidRPr="00D4657C">
        <w:rPr>
          <w:b/>
          <w:spacing w:val="20"/>
          <w:szCs w:val="28"/>
        </w:rPr>
        <w:t>СВЕДЕНИЯ</w:t>
      </w:r>
    </w:p>
    <w:p w:rsidR="008E3BCC" w:rsidRPr="00D4657C" w:rsidRDefault="008E3BCC" w:rsidP="008E3BCC">
      <w:pPr>
        <w:jc w:val="center"/>
        <w:rPr>
          <w:b/>
          <w:szCs w:val="28"/>
        </w:rPr>
      </w:pPr>
      <w:r w:rsidRPr="00D4657C">
        <w:rPr>
          <w:b/>
          <w:szCs w:val="28"/>
        </w:rPr>
        <w:t>о региональном проекте</w:t>
      </w:r>
    </w:p>
    <w:p w:rsidR="008E3BCC" w:rsidRPr="00D4657C" w:rsidRDefault="008E3BCC" w:rsidP="008E3BCC">
      <w:pPr>
        <w:jc w:val="center"/>
        <w:rPr>
          <w:b/>
          <w:szCs w:val="28"/>
        </w:rPr>
      </w:pPr>
      <w:r>
        <w:rPr>
          <w:sz w:val="24"/>
        </w:rPr>
        <w:t>«Педагоги и наставники</w:t>
      </w:r>
      <w:r w:rsidRPr="00D4657C">
        <w:rPr>
          <w:sz w:val="24"/>
        </w:rPr>
        <w:t>»</w:t>
      </w:r>
    </w:p>
    <w:p w:rsidR="008E3BCC" w:rsidRPr="00D4657C" w:rsidRDefault="008E3BCC" w:rsidP="008E3BCC">
      <w:pPr>
        <w:jc w:val="center"/>
        <w:outlineLvl w:val="0"/>
        <w:rPr>
          <w:b/>
          <w:szCs w:val="28"/>
        </w:rPr>
      </w:pPr>
      <w:r w:rsidRPr="00D4657C">
        <w:rPr>
          <w:b/>
          <w:szCs w:val="28"/>
        </w:rPr>
        <w:t>Общие положения</w:t>
      </w:r>
    </w:p>
    <w:p w:rsidR="008E3BCC" w:rsidRPr="00D4657C" w:rsidRDefault="008E3BCC" w:rsidP="008E3BCC"/>
    <w:tbl>
      <w:tblPr>
        <w:tblW w:w="10258" w:type="dxa"/>
        <w:jc w:val="center"/>
        <w:tblLook w:val="0000" w:firstRow="0" w:lastRow="0" w:firstColumn="0" w:lastColumn="0" w:noHBand="0" w:noVBand="0"/>
      </w:tblPr>
      <w:tblGrid>
        <w:gridCol w:w="5279"/>
        <w:gridCol w:w="4979"/>
      </w:tblGrid>
      <w:tr w:rsidR="008E3BCC" w:rsidRPr="00D4657C" w:rsidTr="00546C5D">
        <w:trPr>
          <w:trHeight w:val="516"/>
          <w:jc w:val="center"/>
        </w:trPr>
        <w:tc>
          <w:tcPr>
            <w:tcW w:w="5279"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rPr>
                <w:rFonts w:eastAsia="Calibri"/>
                <w:sz w:val="22"/>
                <w:szCs w:val="22"/>
              </w:rPr>
            </w:pPr>
            <w:r w:rsidRPr="00D4657C">
              <w:rPr>
                <w:sz w:val="22"/>
                <w:szCs w:val="22"/>
              </w:rPr>
              <w:t>Руководитель регионального проекта</w:t>
            </w:r>
          </w:p>
        </w:tc>
        <w:tc>
          <w:tcPr>
            <w:tcW w:w="4979"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rPr>
                <w:rFonts w:eastAsia="Calibri"/>
                <w:sz w:val="22"/>
                <w:szCs w:val="22"/>
              </w:rPr>
            </w:pPr>
            <w:r>
              <w:rPr>
                <w:color w:val="000000"/>
                <w:sz w:val="22"/>
                <w:szCs w:val="22"/>
                <w:lang w:eastAsia="zh-CN"/>
              </w:rPr>
              <w:t>Балакирева Н.С. – начальник Управления</w:t>
            </w:r>
            <w:r w:rsidRPr="00D4657C">
              <w:rPr>
                <w:color w:val="000000"/>
                <w:sz w:val="22"/>
                <w:szCs w:val="22"/>
                <w:lang w:eastAsia="zh-CN"/>
              </w:rPr>
              <w:t xml:space="preserve"> по обр</w:t>
            </w:r>
            <w:r>
              <w:rPr>
                <w:color w:val="000000"/>
                <w:sz w:val="22"/>
                <w:szCs w:val="22"/>
                <w:lang w:eastAsia="zh-CN"/>
              </w:rPr>
              <w:t>азованию МО «Дорогобужский муниципальный округ</w:t>
            </w:r>
            <w:r w:rsidRPr="00D4657C">
              <w:rPr>
                <w:color w:val="000000"/>
                <w:sz w:val="22"/>
                <w:szCs w:val="22"/>
                <w:lang w:eastAsia="zh-CN"/>
              </w:rPr>
              <w:t>»</w:t>
            </w:r>
          </w:p>
        </w:tc>
      </w:tr>
      <w:tr w:rsidR="008E3BCC" w:rsidRPr="00D4657C" w:rsidTr="00546C5D">
        <w:trPr>
          <w:trHeight w:val="700"/>
          <w:jc w:val="center"/>
        </w:trPr>
        <w:tc>
          <w:tcPr>
            <w:tcW w:w="5279"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rPr>
                <w:rFonts w:eastAsia="Calibri"/>
                <w:sz w:val="22"/>
                <w:szCs w:val="22"/>
              </w:rPr>
            </w:pPr>
            <w:r w:rsidRPr="00D4657C">
              <w:rPr>
                <w:rFonts w:eastAsia="Calibri"/>
                <w:sz w:val="22"/>
                <w:szCs w:val="22"/>
              </w:rPr>
              <w:t xml:space="preserve">Связь с муниципальной программой </w:t>
            </w:r>
          </w:p>
        </w:tc>
        <w:tc>
          <w:tcPr>
            <w:tcW w:w="4979"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left"/>
              <w:rPr>
                <w:sz w:val="22"/>
                <w:szCs w:val="22"/>
              </w:rPr>
            </w:pPr>
            <w:r w:rsidRPr="00D4657C">
              <w:rPr>
                <w:rFonts w:eastAsia="Calibri"/>
                <w:sz w:val="22"/>
                <w:szCs w:val="22"/>
              </w:rPr>
              <w:t xml:space="preserve">муниципальная программа </w:t>
            </w:r>
            <w:r w:rsidRPr="00D4657C">
              <w:rPr>
                <w:b/>
                <w:sz w:val="22"/>
                <w:szCs w:val="22"/>
              </w:rPr>
              <w:t>«</w:t>
            </w:r>
            <w:r w:rsidRPr="00D4657C">
              <w:rPr>
                <w:sz w:val="22"/>
                <w:szCs w:val="22"/>
              </w:rPr>
              <w:t>Развитие образования и молодежной политики  в муниципальном образовании</w:t>
            </w:r>
          </w:p>
          <w:p w:rsidR="008E3BCC" w:rsidRPr="00D4657C" w:rsidRDefault="008E3BCC" w:rsidP="00546C5D">
            <w:pPr>
              <w:ind w:firstLine="0"/>
              <w:jc w:val="left"/>
              <w:rPr>
                <w:b/>
                <w:sz w:val="22"/>
                <w:szCs w:val="22"/>
              </w:rPr>
            </w:pPr>
            <w:r>
              <w:rPr>
                <w:sz w:val="22"/>
                <w:szCs w:val="22"/>
              </w:rPr>
              <w:t>«Дорогобужский муниципальный округ</w:t>
            </w:r>
            <w:r w:rsidRPr="00D4657C">
              <w:rPr>
                <w:sz w:val="22"/>
                <w:szCs w:val="22"/>
              </w:rPr>
              <w:t>» Смоленской области</w:t>
            </w:r>
            <w:r w:rsidRPr="00D4657C">
              <w:rPr>
                <w:b/>
                <w:sz w:val="22"/>
                <w:szCs w:val="22"/>
              </w:rPr>
              <w:t xml:space="preserve">» </w:t>
            </w:r>
          </w:p>
          <w:p w:rsidR="008E3BCC" w:rsidRPr="00D4657C" w:rsidRDefault="008E3BCC" w:rsidP="00546C5D">
            <w:pPr>
              <w:ind w:firstLine="0"/>
              <w:rPr>
                <w:rFonts w:eastAsia="Calibri"/>
                <w:sz w:val="22"/>
                <w:szCs w:val="22"/>
              </w:rPr>
            </w:pPr>
          </w:p>
        </w:tc>
      </w:tr>
    </w:tbl>
    <w:p w:rsidR="008E3BCC" w:rsidRDefault="008E3BCC" w:rsidP="008E3BCC">
      <w:pPr>
        <w:jc w:val="center"/>
        <w:rPr>
          <w:i/>
          <w:szCs w:val="28"/>
        </w:rPr>
      </w:pPr>
    </w:p>
    <w:p w:rsidR="008E3BCC" w:rsidRPr="00D4657C" w:rsidRDefault="008E3BCC" w:rsidP="008E3BCC">
      <w:pPr>
        <w:jc w:val="center"/>
        <w:outlineLvl w:val="0"/>
        <w:rPr>
          <w:b/>
          <w:szCs w:val="28"/>
        </w:rPr>
      </w:pPr>
      <w:r w:rsidRPr="00D4657C">
        <w:rPr>
          <w:b/>
          <w:szCs w:val="28"/>
        </w:rPr>
        <w:t xml:space="preserve">Значения результатов регионального проекта </w:t>
      </w:r>
    </w:p>
    <w:p w:rsidR="008E3BCC" w:rsidRPr="00D4657C" w:rsidRDefault="008E3BCC" w:rsidP="008E3BCC">
      <w:pPr>
        <w:jc w:val="center"/>
        <w:rPr>
          <w:b/>
          <w:szCs w:val="28"/>
        </w:rPr>
      </w:pPr>
    </w:p>
    <w:tbl>
      <w:tblPr>
        <w:tblW w:w="10244" w:type="dxa"/>
        <w:jc w:val="center"/>
        <w:tblLook w:val="0000" w:firstRow="0" w:lastRow="0" w:firstColumn="0" w:lastColumn="0" w:noHBand="0" w:noVBand="0"/>
      </w:tblPr>
      <w:tblGrid>
        <w:gridCol w:w="935"/>
        <w:gridCol w:w="2313"/>
        <w:gridCol w:w="1414"/>
        <w:gridCol w:w="1705"/>
        <w:gridCol w:w="1295"/>
        <w:gridCol w:w="1417"/>
        <w:gridCol w:w="1165"/>
      </w:tblGrid>
      <w:tr w:rsidR="008E3BCC" w:rsidRPr="00D4657C" w:rsidTr="00546C5D">
        <w:trPr>
          <w:tblHeader/>
          <w:jc w:val="center"/>
        </w:trPr>
        <w:tc>
          <w:tcPr>
            <w:tcW w:w="861"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right="-109" w:firstLine="0"/>
              <w:rPr>
                <w:rFonts w:eastAsia="Calibri"/>
                <w:sz w:val="24"/>
              </w:rPr>
            </w:pPr>
            <w:r w:rsidRPr="00D4657C">
              <w:rPr>
                <w:rFonts w:eastAsia="Calibri"/>
                <w:sz w:val="24"/>
              </w:rPr>
              <w:t xml:space="preserve">№ </w:t>
            </w:r>
            <w:proofErr w:type="gramStart"/>
            <w:r w:rsidRPr="00D4657C">
              <w:rPr>
                <w:rFonts w:eastAsia="Calibri"/>
                <w:sz w:val="24"/>
              </w:rPr>
              <w:t>п</w:t>
            </w:r>
            <w:proofErr w:type="gramEnd"/>
            <w:r w:rsidRPr="00D4657C">
              <w:rPr>
                <w:rFonts w:eastAsia="Calibri"/>
                <w:sz w:val="24"/>
              </w:rPr>
              <w:t>/п</w:t>
            </w:r>
          </w:p>
        </w:tc>
        <w:tc>
          <w:tcPr>
            <w:tcW w:w="1715"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z w:val="24"/>
              </w:rPr>
            </w:pPr>
            <w:r w:rsidRPr="00D4657C">
              <w:rPr>
                <w:rFonts w:eastAsia="Calibri"/>
                <w:sz w:val="24"/>
              </w:rPr>
              <w:t>Наименование результата</w:t>
            </w:r>
          </w:p>
        </w:tc>
        <w:tc>
          <w:tcPr>
            <w:tcW w:w="1455"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23"/>
              <w:jc w:val="center"/>
              <w:rPr>
                <w:rFonts w:eastAsia="Calibri"/>
                <w:color w:val="22272F"/>
                <w:sz w:val="24"/>
                <w:shd w:val="clear" w:color="auto" w:fill="FFFFFF"/>
              </w:rPr>
            </w:pPr>
            <w:r w:rsidRPr="00D4657C">
              <w:rPr>
                <w:rFonts w:eastAsia="Calibri"/>
                <w:color w:val="000000"/>
                <w:sz w:val="24"/>
              </w:rPr>
              <w:t>Единица измерения</w:t>
            </w:r>
          </w:p>
        </w:tc>
        <w:tc>
          <w:tcPr>
            <w:tcW w:w="1741"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23"/>
              <w:jc w:val="center"/>
              <w:rPr>
                <w:rFonts w:eastAsia="Calibri"/>
                <w:color w:val="22272F"/>
                <w:sz w:val="24"/>
                <w:shd w:val="clear" w:color="auto" w:fill="FFFFFF"/>
              </w:rPr>
            </w:pPr>
            <w:r w:rsidRPr="00D4657C">
              <w:rPr>
                <w:rFonts w:eastAsia="Calibri"/>
                <w:color w:val="22272F"/>
                <w:sz w:val="24"/>
                <w:shd w:val="clear" w:color="auto" w:fill="FFFFFF"/>
              </w:rPr>
              <w:t xml:space="preserve">Базовое значение результата (к </w:t>
            </w:r>
            <w:r w:rsidRPr="00D4657C">
              <w:rPr>
                <w:rFonts w:eastAsia="Calibri"/>
                <w:color w:val="22272F"/>
                <w:sz w:val="24"/>
                <w:shd w:val="clear" w:color="auto" w:fill="FFFFFF"/>
              </w:rPr>
              <w:lastRenderedPageBreak/>
              <w:t>очередному финансовому году)</w:t>
            </w:r>
          </w:p>
        </w:tc>
        <w:tc>
          <w:tcPr>
            <w:tcW w:w="4472" w:type="dxa"/>
            <w:gridSpan w:val="3"/>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4"/>
              </w:rPr>
            </w:pPr>
            <w:r w:rsidRPr="00D4657C">
              <w:rPr>
                <w:rFonts w:eastAsia="Calibri"/>
                <w:color w:val="22272F"/>
                <w:sz w:val="24"/>
                <w:shd w:val="clear" w:color="auto" w:fill="FFFFFF"/>
              </w:rPr>
              <w:lastRenderedPageBreak/>
              <w:t>Планируемое значение результата на очередной финансовый год и плановый период</w:t>
            </w:r>
          </w:p>
        </w:tc>
      </w:tr>
      <w:tr w:rsidR="008E3BCC" w:rsidRPr="00D4657C" w:rsidTr="00546C5D">
        <w:trPr>
          <w:trHeight w:val="448"/>
          <w:tblHeader/>
          <w:jc w:val="center"/>
        </w:trPr>
        <w:tc>
          <w:tcPr>
            <w:tcW w:w="861"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pacing w:val="-2"/>
                <w:sz w:val="24"/>
              </w:rPr>
            </w:pPr>
          </w:p>
        </w:tc>
        <w:tc>
          <w:tcPr>
            <w:tcW w:w="1715" w:type="dxa"/>
            <w:vMerge/>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left"/>
              <w:rPr>
                <w:spacing w:val="-2"/>
                <w:sz w:val="24"/>
              </w:rPr>
            </w:pPr>
          </w:p>
        </w:tc>
        <w:tc>
          <w:tcPr>
            <w:tcW w:w="1455"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pacing w:val="-2"/>
                <w:sz w:val="24"/>
              </w:rPr>
            </w:pPr>
          </w:p>
        </w:tc>
        <w:tc>
          <w:tcPr>
            <w:tcW w:w="1741"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pacing w:val="-2"/>
                <w:sz w:val="24"/>
              </w:rPr>
            </w:pPr>
          </w:p>
        </w:tc>
        <w:tc>
          <w:tcPr>
            <w:tcW w:w="149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4"/>
                <w:shd w:val="clear" w:color="auto" w:fill="FFFFFF"/>
              </w:rPr>
            </w:pPr>
            <w:r>
              <w:rPr>
                <w:rFonts w:eastAsia="Calibri"/>
                <w:sz w:val="24"/>
                <w:shd w:val="clear" w:color="auto" w:fill="FFFFFF"/>
              </w:rPr>
              <w:t>2025</w:t>
            </w:r>
          </w:p>
          <w:p w:rsidR="008E3BCC" w:rsidRPr="00D4657C" w:rsidRDefault="008E3BCC" w:rsidP="00546C5D">
            <w:pPr>
              <w:ind w:firstLine="0"/>
              <w:jc w:val="center"/>
              <w:rPr>
                <w:rFonts w:eastAsia="Calibri"/>
                <w:sz w:val="24"/>
                <w:shd w:val="clear" w:color="auto" w:fill="FFFFFF"/>
              </w:rPr>
            </w:pPr>
            <w:r w:rsidRPr="00D4657C">
              <w:rPr>
                <w:rFonts w:eastAsia="Calibri"/>
                <w:sz w:val="24"/>
                <w:shd w:val="clear" w:color="auto" w:fill="FFFFFF"/>
              </w:rPr>
              <w:t>год</w:t>
            </w:r>
          </w:p>
        </w:tc>
        <w:tc>
          <w:tcPr>
            <w:tcW w:w="1657"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4"/>
                <w:shd w:val="clear" w:color="auto" w:fill="FFFFFF"/>
              </w:rPr>
            </w:pPr>
            <w:r>
              <w:rPr>
                <w:rFonts w:eastAsia="Calibri"/>
                <w:sz w:val="24"/>
                <w:shd w:val="clear" w:color="auto" w:fill="FFFFFF"/>
              </w:rPr>
              <w:t>2026</w:t>
            </w:r>
          </w:p>
          <w:p w:rsidR="008E3BCC" w:rsidRPr="00D4657C" w:rsidRDefault="008E3BCC" w:rsidP="00546C5D">
            <w:pPr>
              <w:ind w:firstLine="0"/>
              <w:jc w:val="center"/>
              <w:rPr>
                <w:rFonts w:eastAsia="Calibri"/>
                <w:sz w:val="24"/>
                <w:shd w:val="clear" w:color="auto" w:fill="FFFFFF"/>
              </w:rPr>
            </w:pPr>
            <w:r w:rsidRPr="00D4657C">
              <w:rPr>
                <w:rFonts w:eastAsia="Calibri"/>
                <w:sz w:val="24"/>
                <w:shd w:val="clear" w:color="auto" w:fill="FFFFFF"/>
              </w:rPr>
              <w:t xml:space="preserve"> год</w:t>
            </w:r>
          </w:p>
        </w:tc>
        <w:tc>
          <w:tcPr>
            <w:tcW w:w="132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4"/>
                <w:shd w:val="clear" w:color="auto" w:fill="FFFFFF"/>
              </w:rPr>
            </w:pPr>
            <w:r w:rsidRPr="00D4657C">
              <w:rPr>
                <w:rFonts w:eastAsia="Calibri"/>
                <w:sz w:val="24"/>
                <w:shd w:val="clear" w:color="auto" w:fill="FFFFFF"/>
              </w:rPr>
              <w:t>2</w:t>
            </w:r>
            <w:r>
              <w:rPr>
                <w:rFonts w:eastAsia="Calibri"/>
                <w:sz w:val="24"/>
                <w:shd w:val="clear" w:color="auto" w:fill="FFFFFF"/>
              </w:rPr>
              <w:t>027</w:t>
            </w:r>
          </w:p>
          <w:p w:rsidR="008E3BCC" w:rsidRPr="00D4657C" w:rsidRDefault="008E3BCC" w:rsidP="00546C5D">
            <w:pPr>
              <w:ind w:firstLine="0"/>
              <w:jc w:val="center"/>
              <w:rPr>
                <w:rFonts w:eastAsia="Calibri"/>
                <w:sz w:val="24"/>
                <w:shd w:val="clear" w:color="auto" w:fill="FFFFFF"/>
              </w:rPr>
            </w:pPr>
            <w:r w:rsidRPr="00D4657C">
              <w:rPr>
                <w:rFonts w:eastAsia="Calibri"/>
                <w:sz w:val="24"/>
                <w:shd w:val="clear" w:color="auto" w:fill="FFFFFF"/>
              </w:rPr>
              <w:t>год</w:t>
            </w:r>
          </w:p>
        </w:tc>
      </w:tr>
      <w:tr w:rsidR="008E3BCC" w:rsidRPr="00D4657C" w:rsidTr="00546C5D">
        <w:trPr>
          <w:trHeight w:val="282"/>
          <w:tblHeader/>
          <w:jc w:val="center"/>
        </w:trPr>
        <w:tc>
          <w:tcPr>
            <w:tcW w:w="861"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right="-58" w:firstLine="0"/>
              <w:jc w:val="center"/>
              <w:rPr>
                <w:rFonts w:eastAsia="Calibri"/>
                <w:sz w:val="24"/>
              </w:rPr>
            </w:pPr>
            <w:r w:rsidRPr="00D4657C">
              <w:rPr>
                <w:rFonts w:eastAsia="Calibri"/>
                <w:sz w:val="24"/>
              </w:rPr>
              <w:lastRenderedPageBreak/>
              <w:t>1</w:t>
            </w:r>
          </w:p>
        </w:tc>
        <w:tc>
          <w:tcPr>
            <w:tcW w:w="1715"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4"/>
              </w:rPr>
            </w:pPr>
            <w:r w:rsidRPr="00D4657C">
              <w:rPr>
                <w:rFonts w:eastAsia="Calibri"/>
                <w:sz w:val="24"/>
              </w:rPr>
              <w:t>2</w:t>
            </w:r>
          </w:p>
        </w:tc>
        <w:tc>
          <w:tcPr>
            <w:tcW w:w="1455"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pacing w:val="-2"/>
                <w:sz w:val="24"/>
              </w:rPr>
            </w:pPr>
            <w:r w:rsidRPr="00D4657C">
              <w:rPr>
                <w:rFonts w:eastAsia="Calibri"/>
                <w:spacing w:val="-2"/>
                <w:sz w:val="24"/>
              </w:rPr>
              <w:t>3</w:t>
            </w:r>
          </w:p>
        </w:tc>
        <w:tc>
          <w:tcPr>
            <w:tcW w:w="1741"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pacing w:val="-2"/>
                <w:sz w:val="24"/>
              </w:rPr>
            </w:pPr>
            <w:r w:rsidRPr="00D4657C">
              <w:rPr>
                <w:rFonts w:eastAsia="Calibri"/>
                <w:spacing w:val="-2"/>
                <w:sz w:val="24"/>
              </w:rPr>
              <w:t>4</w:t>
            </w:r>
          </w:p>
        </w:tc>
        <w:tc>
          <w:tcPr>
            <w:tcW w:w="149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4"/>
              </w:rPr>
            </w:pPr>
            <w:r w:rsidRPr="00D4657C">
              <w:rPr>
                <w:spacing w:val="-2"/>
                <w:sz w:val="24"/>
              </w:rPr>
              <w:t>5</w:t>
            </w:r>
          </w:p>
        </w:tc>
        <w:tc>
          <w:tcPr>
            <w:tcW w:w="1657"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4"/>
              </w:rPr>
            </w:pPr>
            <w:r w:rsidRPr="00D4657C">
              <w:rPr>
                <w:spacing w:val="-2"/>
                <w:sz w:val="24"/>
              </w:rPr>
              <w:t>6</w:t>
            </w:r>
          </w:p>
        </w:tc>
        <w:tc>
          <w:tcPr>
            <w:tcW w:w="132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4"/>
              </w:rPr>
            </w:pPr>
            <w:r w:rsidRPr="00D4657C">
              <w:rPr>
                <w:rFonts w:eastAsia="Calibri"/>
                <w:sz w:val="24"/>
              </w:rPr>
              <w:t>7</w:t>
            </w:r>
          </w:p>
        </w:tc>
      </w:tr>
      <w:tr w:rsidR="008E3BCC" w:rsidRPr="00D4657C" w:rsidTr="00546C5D">
        <w:trPr>
          <w:trHeight w:val="433"/>
          <w:jc w:val="center"/>
        </w:trPr>
        <w:tc>
          <w:tcPr>
            <w:tcW w:w="861"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spacing w:line="230" w:lineRule="auto"/>
              <w:ind w:right="600" w:firstLine="0"/>
              <w:rPr>
                <w:rFonts w:eastAsia="Calibri"/>
                <w:spacing w:val="-2"/>
                <w:sz w:val="24"/>
              </w:rPr>
            </w:pPr>
            <w:r w:rsidRPr="00D4657C">
              <w:rPr>
                <w:rFonts w:eastAsia="Calibri"/>
                <w:spacing w:val="-2"/>
                <w:sz w:val="24"/>
              </w:rPr>
              <w:t>1</w:t>
            </w:r>
          </w:p>
        </w:tc>
        <w:tc>
          <w:tcPr>
            <w:tcW w:w="1715"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left"/>
              <w:rPr>
                <w:color w:val="000000"/>
                <w:sz w:val="24"/>
              </w:rPr>
            </w:pPr>
            <w:r w:rsidRPr="00D4657C">
              <w:rPr>
                <w:color w:val="000000"/>
                <w:sz w:val="22"/>
                <w:szCs w:val="22"/>
              </w:rPr>
              <w:t>Количество общеобразовательных учреждений, в которых обеспечена деятельность советников директора по воспитанию и взаимодействию с детскими общественными объединениями</w:t>
            </w:r>
          </w:p>
        </w:tc>
        <w:tc>
          <w:tcPr>
            <w:tcW w:w="1455"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4"/>
              </w:rPr>
            </w:pPr>
            <w:proofErr w:type="spellStart"/>
            <w:proofErr w:type="gramStart"/>
            <w:r w:rsidRPr="00D4657C">
              <w:rPr>
                <w:color w:val="000000"/>
                <w:sz w:val="24"/>
              </w:rPr>
              <w:t>ед</w:t>
            </w:r>
            <w:proofErr w:type="spellEnd"/>
            <w:proofErr w:type="gramEnd"/>
          </w:p>
        </w:tc>
        <w:tc>
          <w:tcPr>
            <w:tcW w:w="174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4"/>
              </w:rPr>
            </w:pPr>
            <w:r>
              <w:rPr>
                <w:color w:val="000000"/>
                <w:sz w:val="24"/>
              </w:rPr>
              <w:t>0</w:t>
            </w:r>
          </w:p>
        </w:tc>
        <w:tc>
          <w:tcPr>
            <w:tcW w:w="149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4"/>
              </w:rPr>
            </w:pPr>
            <w:r>
              <w:rPr>
                <w:color w:val="000000"/>
                <w:sz w:val="24"/>
              </w:rPr>
              <w:t>8</w:t>
            </w:r>
          </w:p>
        </w:tc>
        <w:tc>
          <w:tcPr>
            <w:tcW w:w="1657"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4"/>
              </w:rPr>
            </w:pPr>
            <w:r w:rsidRPr="00D4657C">
              <w:rPr>
                <w:color w:val="000000"/>
                <w:sz w:val="24"/>
              </w:rPr>
              <w:t>8</w:t>
            </w:r>
          </w:p>
        </w:tc>
        <w:tc>
          <w:tcPr>
            <w:tcW w:w="132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sz w:val="24"/>
              </w:rPr>
            </w:pPr>
            <w:r w:rsidRPr="00D4657C">
              <w:rPr>
                <w:sz w:val="24"/>
              </w:rPr>
              <w:t>8</w:t>
            </w:r>
          </w:p>
        </w:tc>
      </w:tr>
    </w:tbl>
    <w:p w:rsidR="008E3BCC" w:rsidRPr="00D4657C" w:rsidRDefault="008E3BCC" w:rsidP="008E3BCC">
      <w:pPr>
        <w:ind w:firstLine="0"/>
        <w:rPr>
          <w:i/>
          <w:szCs w:val="28"/>
        </w:rPr>
      </w:pPr>
    </w:p>
    <w:p w:rsidR="008E3BCC" w:rsidRPr="00D4657C" w:rsidRDefault="008E3BCC" w:rsidP="008E3BCC">
      <w:pPr>
        <w:jc w:val="center"/>
        <w:outlineLvl w:val="0"/>
        <w:rPr>
          <w:b/>
          <w:spacing w:val="20"/>
          <w:szCs w:val="28"/>
        </w:rPr>
      </w:pPr>
      <w:r w:rsidRPr="00D4657C">
        <w:rPr>
          <w:b/>
          <w:spacing w:val="20"/>
          <w:szCs w:val="28"/>
        </w:rPr>
        <w:t>СВЕДЕНИЯ</w:t>
      </w:r>
    </w:p>
    <w:p w:rsidR="008E3BCC" w:rsidRPr="00D4657C" w:rsidRDefault="008E3BCC" w:rsidP="008E3BCC">
      <w:pPr>
        <w:jc w:val="center"/>
        <w:rPr>
          <w:b/>
          <w:szCs w:val="28"/>
        </w:rPr>
      </w:pPr>
      <w:r w:rsidRPr="00D4657C">
        <w:rPr>
          <w:b/>
          <w:szCs w:val="28"/>
        </w:rPr>
        <w:t>о региональном проекте</w:t>
      </w:r>
    </w:p>
    <w:p w:rsidR="008E3BCC" w:rsidRPr="00D4657C" w:rsidRDefault="008E3BCC" w:rsidP="008E3BCC">
      <w:pPr>
        <w:jc w:val="center"/>
        <w:rPr>
          <w:b/>
          <w:szCs w:val="28"/>
        </w:rPr>
      </w:pPr>
      <w:r w:rsidRPr="00D4657C">
        <w:rPr>
          <w:sz w:val="24"/>
        </w:rPr>
        <w:t>«Современная школа»</w:t>
      </w:r>
    </w:p>
    <w:p w:rsidR="008E3BCC" w:rsidRPr="00D4657C" w:rsidRDefault="008E3BCC" w:rsidP="008E3BCC">
      <w:pPr>
        <w:jc w:val="center"/>
        <w:rPr>
          <w:b/>
          <w:szCs w:val="28"/>
        </w:rPr>
      </w:pPr>
      <w:r w:rsidRPr="00D4657C">
        <w:rPr>
          <w:b/>
          <w:szCs w:val="28"/>
        </w:rPr>
        <w:t xml:space="preserve">_______________________________________________ </w:t>
      </w:r>
    </w:p>
    <w:p w:rsidR="008E3BCC" w:rsidRPr="00D4657C" w:rsidRDefault="008E3BCC" w:rsidP="008E3BCC">
      <w:pPr>
        <w:jc w:val="center"/>
        <w:rPr>
          <w:szCs w:val="28"/>
        </w:rPr>
      </w:pPr>
      <w:r w:rsidRPr="00D4657C">
        <w:rPr>
          <w:szCs w:val="28"/>
        </w:rPr>
        <w:t xml:space="preserve">(наименование регионального проекта) </w:t>
      </w:r>
    </w:p>
    <w:p w:rsidR="008E3BCC" w:rsidRPr="00D4657C" w:rsidRDefault="008E3BCC" w:rsidP="008E3BCC">
      <w:pPr>
        <w:jc w:val="center"/>
        <w:rPr>
          <w:b/>
          <w:szCs w:val="28"/>
        </w:rPr>
      </w:pPr>
    </w:p>
    <w:p w:rsidR="008E3BCC" w:rsidRPr="00D4657C" w:rsidRDefault="008E3BCC" w:rsidP="008E3BCC">
      <w:pPr>
        <w:jc w:val="center"/>
        <w:outlineLvl w:val="0"/>
        <w:rPr>
          <w:b/>
          <w:szCs w:val="28"/>
        </w:rPr>
      </w:pPr>
      <w:r w:rsidRPr="00D4657C">
        <w:rPr>
          <w:b/>
          <w:szCs w:val="28"/>
        </w:rPr>
        <w:t>Общие положения</w:t>
      </w:r>
    </w:p>
    <w:p w:rsidR="008E3BCC" w:rsidRPr="00D4657C" w:rsidRDefault="008E3BCC" w:rsidP="008E3BCC"/>
    <w:tbl>
      <w:tblPr>
        <w:tblW w:w="10258" w:type="dxa"/>
        <w:jc w:val="center"/>
        <w:tblLook w:val="0000" w:firstRow="0" w:lastRow="0" w:firstColumn="0" w:lastColumn="0" w:noHBand="0" w:noVBand="0"/>
      </w:tblPr>
      <w:tblGrid>
        <w:gridCol w:w="5279"/>
        <w:gridCol w:w="4979"/>
      </w:tblGrid>
      <w:tr w:rsidR="008E3BCC" w:rsidRPr="00D4657C" w:rsidTr="00546C5D">
        <w:trPr>
          <w:trHeight w:val="516"/>
          <w:jc w:val="center"/>
        </w:trPr>
        <w:tc>
          <w:tcPr>
            <w:tcW w:w="5279"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rPr>
                <w:rFonts w:eastAsia="Calibri"/>
                <w:sz w:val="22"/>
                <w:szCs w:val="22"/>
              </w:rPr>
            </w:pPr>
            <w:r w:rsidRPr="00D4657C">
              <w:rPr>
                <w:sz w:val="22"/>
                <w:szCs w:val="22"/>
              </w:rPr>
              <w:t>Руководитель регионального проекта</w:t>
            </w:r>
          </w:p>
        </w:tc>
        <w:tc>
          <w:tcPr>
            <w:tcW w:w="4979"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rPr>
                <w:rFonts w:eastAsia="Calibri"/>
                <w:sz w:val="22"/>
                <w:szCs w:val="22"/>
              </w:rPr>
            </w:pPr>
            <w:r>
              <w:rPr>
                <w:color w:val="000000"/>
                <w:sz w:val="22"/>
                <w:szCs w:val="22"/>
                <w:lang w:eastAsia="zh-CN"/>
              </w:rPr>
              <w:t>Балакирева Н.С. – начальник Управления</w:t>
            </w:r>
            <w:r w:rsidRPr="00D4657C">
              <w:rPr>
                <w:color w:val="000000"/>
                <w:sz w:val="22"/>
                <w:szCs w:val="22"/>
                <w:lang w:eastAsia="zh-CN"/>
              </w:rPr>
              <w:t xml:space="preserve"> по обр</w:t>
            </w:r>
            <w:r>
              <w:rPr>
                <w:color w:val="000000"/>
                <w:sz w:val="22"/>
                <w:szCs w:val="22"/>
                <w:lang w:eastAsia="zh-CN"/>
              </w:rPr>
              <w:t>азованию МО «Дорогобужский муниципальный округ</w:t>
            </w:r>
            <w:r w:rsidRPr="00D4657C">
              <w:rPr>
                <w:color w:val="000000"/>
                <w:sz w:val="22"/>
                <w:szCs w:val="22"/>
                <w:lang w:eastAsia="zh-CN"/>
              </w:rPr>
              <w:t>»</w:t>
            </w:r>
          </w:p>
        </w:tc>
      </w:tr>
      <w:tr w:rsidR="008E3BCC" w:rsidRPr="00D4657C" w:rsidTr="00546C5D">
        <w:trPr>
          <w:trHeight w:val="700"/>
          <w:jc w:val="center"/>
        </w:trPr>
        <w:tc>
          <w:tcPr>
            <w:tcW w:w="5279"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rPr>
                <w:rFonts w:eastAsia="Calibri"/>
                <w:sz w:val="22"/>
                <w:szCs w:val="22"/>
              </w:rPr>
            </w:pPr>
            <w:r w:rsidRPr="00D4657C">
              <w:rPr>
                <w:rFonts w:eastAsia="Calibri"/>
                <w:sz w:val="22"/>
                <w:szCs w:val="22"/>
              </w:rPr>
              <w:t xml:space="preserve">Связь с муниципальной программой </w:t>
            </w:r>
          </w:p>
        </w:tc>
        <w:tc>
          <w:tcPr>
            <w:tcW w:w="4979"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left"/>
              <w:rPr>
                <w:sz w:val="22"/>
                <w:szCs w:val="22"/>
              </w:rPr>
            </w:pPr>
            <w:r w:rsidRPr="00D4657C">
              <w:rPr>
                <w:rFonts w:eastAsia="Calibri"/>
                <w:sz w:val="22"/>
                <w:szCs w:val="22"/>
              </w:rPr>
              <w:t xml:space="preserve">муниципальная программа </w:t>
            </w:r>
            <w:r w:rsidRPr="00D4657C">
              <w:rPr>
                <w:b/>
                <w:sz w:val="22"/>
                <w:szCs w:val="22"/>
              </w:rPr>
              <w:t>«</w:t>
            </w:r>
            <w:r w:rsidRPr="00D4657C">
              <w:rPr>
                <w:sz w:val="22"/>
                <w:szCs w:val="22"/>
              </w:rPr>
              <w:t>Развитие образования и молодежной политики  в муниципальном образовании</w:t>
            </w:r>
          </w:p>
          <w:p w:rsidR="008E3BCC" w:rsidRPr="00D4657C" w:rsidRDefault="008E3BCC" w:rsidP="00546C5D">
            <w:pPr>
              <w:ind w:firstLine="0"/>
              <w:jc w:val="left"/>
              <w:rPr>
                <w:b/>
                <w:sz w:val="22"/>
                <w:szCs w:val="22"/>
              </w:rPr>
            </w:pPr>
            <w:r>
              <w:rPr>
                <w:sz w:val="22"/>
                <w:szCs w:val="22"/>
              </w:rPr>
              <w:t>«Дорогобужский муниципальный округ</w:t>
            </w:r>
            <w:r w:rsidRPr="00D4657C">
              <w:rPr>
                <w:sz w:val="22"/>
                <w:szCs w:val="22"/>
              </w:rPr>
              <w:t>» Смоленской области</w:t>
            </w:r>
            <w:r w:rsidRPr="00D4657C">
              <w:rPr>
                <w:b/>
                <w:sz w:val="22"/>
                <w:szCs w:val="22"/>
              </w:rPr>
              <w:t xml:space="preserve">» </w:t>
            </w:r>
          </w:p>
          <w:p w:rsidR="008E3BCC" w:rsidRPr="00D4657C" w:rsidRDefault="008E3BCC" w:rsidP="00546C5D">
            <w:pPr>
              <w:ind w:firstLine="0"/>
              <w:rPr>
                <w:rFonts w:eastAsia="Calibri"/>
                <w:sz w:val="22"/>
                <w:szCs w:val="22"/>
              </w:rPr>
            </w:pPr>
          </w:p>
        </w:tc>
      </w:tr>
    </w:tbl>
    <w:p w:rsidR="008E3BCC" w:rsidRPr="00D4657C" w:rsidRDefault="008E3BCC" w:rsidP="008E3BCC">
      <w:pPr>
        <w:ind w:firstLine="0"/>
        <w:rPr>
          <w:szCs w:val="28"/>
        </w:rPr>
      </w:pPr>
    </w:p>
    <w:p w:rsidR="008E3BCC" w:rsidRPr="00D4657C" w:rsidRDefault="008E3BCC" w:rsidP="008E3BCC">
      <w:pPr>
        <w:jc w:val="center"/>
        <w:outlineLvl w:val="0"/>
        <w:rPr>
          <w:b/>
          <w:szCs w:val="28"/>
        </w:rPr>
      </w:pPr>
      <w:r w:rsidRPr="00D4657C">
        <w:rPr>
          <w:b/>
          <w:szCs w:val="28"/>
        </w:rPr>
        <w:t xml:space="preserve">Значения результатов регионального проекта </w:t>
      </w:r>
    </w:p>
    <w:p w:rsidR="008E3BCC" w:rsidRPr="00D4657C" w:rsidRDefault="008E3BCC" w:rsidP="008E3BCC">
      <w:pPr>
        <w:jc w:val="center"/>
        <w:rPr>
          <w:b/>
          <w:szCs w:val="28"/>
        </w:rPr>
      </w:pPr>
    </w:p>
    <w:tbl>
      <w:tblPr>
        <w:tblW w:w="10244" w:type="dxa"/>
        <w:jc w:val="center"/>
        <w:tblLook w:val="0000" w:firstRow="0" w:lastRow="0" w:firstColumn="0" w:lastColumn="0" w:noHBand="0" w:noVBand="0"/>
      </w:tblPr>
      <w:tblGrid>
        <w:gridCol w:w="924"/>
        <w:gridCol w:w="2647"/>
        <w:gridCol w:w="1389"/>
        <w:gridCol w:w="1680"/>
        <w:gridCol w:w="1203"/>
        <w:gridCol w:w="1308"/>
        <w:gridCol w:w="1093"/>
      </w:tblGrid>
      <w:tr w:rsidR="008E3BCC" w:rsidRPr="00D4657C" w:rsidTr="00546C5D">
        <w:trPr>
          <w:tblHeader/>
          <w:jc w:val="center"/>
        </w:trPr>
        <w:tc>
          <w:tcPr>
            <w:tcW w:w="731"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right="-109" w:firstLine="0"/>
              <w:rPr>
                <w:rFonts w:eastAsia="Calibri"/>
                <w:sz w:val="22"/>
                <w:szCs w:val="22"/>
              </w:rPr>
            </w:pPr>
            <w:r w:rsidRPr="00D4657C">
              <w:rPr>
                <w:rFonts w:eastAsia="Calibri"/>
                <w:sz w:val="22"/>
                <w:szCs w:val="22"/>
              </w:rPr>
              <w:t xml:space="preserve">№ </w:t>
            </w:r>
            <w:proofErr w:type="gramStart"/>
            <w:r w:rsidRPr="00D4657C">
              <w:rPr>
                <w:rFonts w:eastAsia="Calibri"/>
                <w:sz w:val="22"/>
                <w:szCs w:val="22"/>
              </w:rPr>
              <w:t>п</w:t>
            </w:r>
            <w:proofErr w:type="gramEnd"/>
            <w:r w:rsidRPr="00D4657C">
              <w:rPr>
                <w:rFonts w:eastAsia="Calibri"/>
                <w:sz w:val="22"/>
                <w:szCs w:val="22"/>
              </w:rPr>
              <w:t>/п</w:t>
            </w:r>
          </w:p>
        </w:tc>
        <w:tc>
          <w:tcPr>
            <w:tcW w:w="2664"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z w:val="22"/>
                <w:szCs w:val="22"/>
              </w:rPr>
            </w:pPr>
            <w:r w:rsidRPr="00D4657C">
              <w:rPr>
                <w:rFonts w:eastAsia="Calibri"/>
                <w:sz w:val="22"/>
                <w:szCs w:val="22"/>
              </w:rPr>
              <w:t>Наименование результата</w:t>
            </w:r>
          </w:p>
        </w:tc>
        <w:tc>
          <w:tcPr>
            <w:tcW w:w="1405"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23"/>
              <w:jc w:val="center"/>
              <w:rPr>
                <w:rFonts w:eastAsia="Calibri"/>
                <w:color w:val="22272F"/>
                <w:sz w:val="22"/>
                <w:szCs w:val="22"/>
                <w:shd w:val="clear" w:color="auto" w:fill="FFFFFF"/>
              </w:rPr>
            </w:pPr>
            <w:r w:rsidRPr="00D4657C">
              <w:rPr>
                <w:rFonts w:eastAsia="Calibri"/>
                <w:color w:val="000000"/>
                <w:sz w:val="22"/>
                <w:szCs w:val="22"/>
              </w:rPr>
              <w:t>Единица измерения</w:t>
            </w:r>
          </w:p>
        </w:tc>
        <w:tc>
          <w:tcPr>
            <w:tcW w:w="1697"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23"/>
              <w:jc w:val="center"/>
              <w:rPr>
                <w:rFonts w:eastAsia="Calibri"/>
                <w:color w:val="22272F"/>
                <w:sz w:val="22"/>
                <w:szCs w:val="22"/>
                <w:shd w:val="clear" w:color="auto" w:fill="FFFFFF"/>
              </w:rPr>
            </w:pPr>
            <w:r w:rsidRPr="00D4657C">
              <w:rPr>
                <w:rFonts w:eastAsia="Calibri"/>
                <w:color w:val="22272F"/>
                <w:sz w:val="22"/>
                <w:szCs w:val="22"/>
                <w:shd w:val="clear" w:color="auto" w:fill="FFFFFF"/>
              </w:rPr>
              <w:t>Базовое значение результата (к очередному финансовому году)</w:t>
            </w:r>
          </w:p>
        </w:tc>
        <w:tc>
          <w:tcPr>
            <w:tcW w:w="3747" w:type="dxa"/>
            <w:gridSpan w:val="3"/>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2"/>
                <w:szCs w:val="22"/>
              </w:rPr>
            </w:pPr>
            <w:r w:rsidRPr="00D4657C">
              <w:rPr>
                <w:rFonts w:eastAsia="Calibri"/>
                <w:color w:val="22272F"/>
                <w:sz w:val="22"/>
                <w:szCs w:val="22"/>
                <w:shd w:val="clear" w:color="auto" w:fill="FFFFFF"/>
              </w:rPr>
              <w:t>Планируемое значение результата на очередной финансовый год и плановый период</w:t>
            </w:r>
          </w:p>
        </w:tc>
      </w:tr>
      <w:tr w:rsidR="008E3BCC" w:rsidRPr="00D4657C" w:rsidTr="00546C5D">
        <w:trPr>
          <w:trHeight w:val="448"/>
          <w:tblHeader/>
          <w:jc w:val="center"/>
        </w:trPr>
        <w:tc>
          <w:tcPr>
            <w:tcW w:w="731"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pacing w:val="-2"/>
                <w:sz w:val="22"/>
                <w:szCs w:val="22"/>
              </w:rPr>
            </w:pPr>
          </w:p>
        </w:tc>
        <w:tc>
          <w:tcPr>
            <w:tcW w:w="2664" w:type="dxa"/>
            <w:vMerge/>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left"/>
              <w:rPr>
                <w:spacing w:val="-2"/>
                <w:sz w:val="22"/>
                <w:szCs w:val="22"/>
              </w:rPr>
            </w:pPr>
          </w:p>
        </w:tc>
        <w:tc>
          <w:tcPr>
            <w:tcW w:w="1405"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pacing w:val="-2"/>
                <w:sz w:val="22"/>
                <w:szCs w:val="22"/>
              </w:rPr>
            </w:pPr>
          </w:p>
        </w:tc>
        <w:tc>
          <w:tcPr>
            <w:tcW w:w="1697"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pacing w:val="-2"/>
                <w:sz w:val="22"/>
                <w:szCs w:val="22"/>
              </w:rPr>
            </w:pPr>
          </w:p>
        </w:tc>
        <w:tc>
          <w:tcPr>
            <w:tcW w:w="125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shd w:val="clear" w:color="auto" w:fill="FFFFFF"/>
              </w:rPr>
            </w:pPr>
            <w:r>
              <w:rPr>
                <w:rFonts w:eastAsia="Calibri"/>
                <w:sz w:val="22"/>
                <w:szCs w:val="22"/>
                <w:shd w:val="clear" w:color="auto" w:fill="FFFFFF"/>
              </w:rPr>
              <w:t>2025</w:t>
            </w:r>
            <w:r w:rsidRPr="00D4657C">
              <w:rPr>
                <w:rFonts w:eastAsia="Calibri"/>
                <w:sz w:val="22"/>
                <w:szCs w:val="22"/>
                <w:shd w:val="clear" w:color="auto" w:fill="FFFFFF"/>
              </w:rPr>
              <w:t xml:space="preserve"> </w:t>
            </w:r>
          </w:p>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год</w:t>
            </w:r>
          </w:p>
        </w:tc>
        <w:tc>
          <w:tcPr>
            <w:tcW w:w="1365"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shd w:val="clear" w:color="auto" w:fill="FFFFFF"/>
              </w:rPr>
            </w:pPr>
            <w:r>
              <w:rPr>
                <w:rFonts w:eastAsia="Calibri"/>
                <w:sz w:val="22"/>
                <w:szCs w:val="22"/>
                <w:shd w:val="clear" w:color="auto" w:fill="FFFFFF"/>
              </w:rPr>
              <w:t>2026</w:t>
            </w:r>
          </w:p>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 xml:space="preserve"> год</w:t>
            </w:r>
          </w:p>
        </w:tc>
        <w:tc>
          <w:tcPr>
            <w:tcW w:w="113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shd w:val="clear" w:color="auto" w:fill="FFFFFF"/>
              </w:rPr>
            </w:pPr>
            <w:r>
              <w:rPr>
                <w:rFonts w:eastAsia="Calibri"/>
                <w:sz w:val="22"/>
                <w:szCs w:val="22"/>
                <w:shd w:val="clear" w:color="auto" w:fill="FFFFFF"/>
              </w:rPr>
              <w:t>2027</w:t>
            </w:r>
          </w:p>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год</w:t>
            </w:r>
          </w:p>
        </w:tc>
      </w:tr>
      <w:tr w:rsidR="008E3BCC" w:rsidRPr="00D4657C" w:rsidTr="00546C5D">
        <w:trPr>
          <w:trHeight w:val="282"/>
          <w:tblHeader/>
          <w:jc w:val="center"/>
        </w:trPr>
        <w:tc>
          <w:tcPr>
            <w:tcW w:w="731"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right="-58" w:firstLine="0"/>
              <w:jc w:val="center"/>
              <w:rPr>
                <w:rFonts w:eastAsia="Calibri"/>
                <w:sz w:val="22"/>
                <w:szCs w:val="22"/>
              </w:rPr>
            </w:pPr>
            <w:r w:rsidRPr="00D4657C">
              <w:rPr>
                <w:rFonts w:eastAsia="Calibri"/>
                <w:sz w:val="22"/>
                <w:szCs w:val="22"/>
              </w:rPr>
              <w:t>1</w:t>
            </w:r>
          </w:p>
        </w:tc>
        <w:tc>
          <w:tcPr>
            <w:tcW w:w="266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rPr>
            </w:pPr>
            <w:r w:rsidRPr="00D4657C">
              <w:rPr>
                <w:rFonts w:eastAsia="Calibri"/>
                <w:sz w:val="22"/>
                <w:szCs w:val="22"/>
              </w:rPr>
              <w:t>2</w:t>
            </w:r>
          </w:p>
        </w:tc>
        <w:tc>
          <w:tcPr>
            <w:tcW w:w="1405"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pacing w:val="-2"/>
                <w:sz w:val="22"/>
                <w:szCs w:val="22"/>
              </w:rPr>
            </w:pPr>
            <w:r w:rsidRPr="00D4657C">
              <w:rPr>
                <w:rFonts w:eastAsia="Calibri"/>
                <w:spacing w:val="-2"/>
                <w:sz w:val="22"/>
                <w:szCs w:val="22"/>
              </w:rPr>
              <w:t>3</w:t>
            </w:r>
          </w:p>
        </w:tc>
        <w:tc>
          <w:tcPr>
            <w:tcW w:w="169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pacing w:val="-2"/>
                <w:sz w:val="22"/>
                <w:szCs w:val="22"/>
              </w:rPr>
            </w:pPr>
            <w:r w:rsidRPr="00D4657C">
              <w:rPr>
                <w:rFonts w:eastAsia="Calibri"/>
                <w:spacing w:val="-2"/>
                <w:sz w:val="22"/>
                <w:szCs w:val="22"/>
              </w:rPr>
              <w:t>4</w:t>
            </w:r>
          </w:p>
        </w:tc>
        <w:tc>
          <w:tcPr>
            <w:tcW w:w="125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2"/>
                <w:szCs w:val="22"/>
              </w:rPr>
            </w:pPr>
            <w:r w:rsidRPr="00D4657C">
              <w:rPr>
                <w:spacing w:val="-2"/>
                <w:sz w:val="22"/>
                <w:szCs w:val="22"/>
              </w:rPr>
              <w:t>5</w:t>
            </w:r>
          </w:p>
        </w:tc>
        <w:tc>
          <w:tcPr>
            <w:tcW w:w="1365"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2"/>
                <w:szCs w:val="22"/>
              </w:rPr>
            </w:pPr>
            <w:r w:rsidRPr="00D4657C">
              <w:rPr>
                <w:spacing w:val="-2"/>
                <w:sz w:val="22"/>
                <w:szCs w:val="22"/>
              </w:rPr>
              <w:t>6</w:t>
            </w:r>
          </w:p>
        </w:tc>
        <w:tc>
          <w:tcPr>
            <w:tcW w:w="113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rPr>
            </w:pPr>
            <w:r w:rsidRPr="00D4657C">
              <w:rPr>
                <w:rFonts w:eastAsia="Calibri"/>
                <w:sz w:val="22"/>
                <w:szCs w:val="22"/>
              </w:rPr>
              <w:t>7</w:t>
            </w:r>
          </w:p>
        </w:tc>
      </w:tr>
      <w:tr w:rsidR="008E3BCC" w:rsidRPr="00D4657C" w:rsidTr="00546C5D">
        <w:trPr>
          <w:trHeight w:val="433"/>
          <w:jc w:val="center"/>
        </w:trPr>
        <w:tc>
          <w:tcPr>
            <w:tcW w:w="731"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spacing w:line="230" w:lineRule="auto"/>
              <w:ind w:right="600" w:firstLine="0"/>
              <w:rPr>
                <w:rFonts w:eastAsia="Calibri"/>
                <w:spacing w:val="-2"/>
                <w:sz w:val="22"/>
                <w:szCs w:val="22"/>
              </w:rPr>
            </w:pPr>
            <w:r w:rsidRPr="00D4657C">
              <w:rPr>
                <w:rFonts w:eastAsia="Calibri"/>
                <w:spacing w:val="-2"/>
                <w:sz w:val="22"/>
                <w:szCs w:val="22"/>
              </w:rPr>
              <w:t>1</w:t>
            </w:r>
          </w:p>
        </w:tc>
        <w:tc>
          <w:tcPr>
            <w:tcW w:w="266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widowControl/>
              <w:suppressAutoHyphens/>
              <w:ind w:firstLine="0"/>
              <w:rPr>
                <w:sz w:val="22"/>
                <w:szCs w:val="22"/>
                <w:lang w:eastAsia="zh-CN"/>
              </w:rPr>
            </w:pPr>
            <w:r w:rsidRPr="00D4657C">
              <w:rPr>
                <w:sz w:val="22"/>
                <w:szCs w:val="22"/>
                <w:lang w:eastAsia="zh-CN"/>
              </w:rPr>
              <w:t xml:space="preserve">Охват учащихся основными и дополнительными общеобразовательными программами цифрового, естественнонаучного, технического и гуманитарного профилей в образовательных учреждениях </w:t>
            </w:r>
          </w:p>
        </w:tc>
        <w:tc>
          <w:tcPr>
            <w:tcW w:w="1405"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w:t>
            </w:r>
          </w:p>
        </w:tc>
        <w:tc>
          <w:tcPr>
            <w:tcW w:w="1697"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widowControl/>
              <w:suppressAutoHyphens/>
              <w:ind w:firstLine="0"/>
              <w:jc w:val="center"/>
              <w:rPr>
                <w:sz w:val="22"/>
                <w:szCs w:val="22"/>
                <w:lang w:eastAsia="zh-CN"/>
              </w:rPr>
            </w:pPr>
            <w:r>
              <w:rPr>
                <w:sz w:val="22"/>
                <w:szCs w:val="22"/>
                <w:lang w:eastAsia="zh-CN"/>
              </w:rPr>
              <w:t>0</w:t>
            </w:r>
          </w:p>
        </w:tc>
        <w:tc>
          <w:tcPr>
            <w:tcW w:w="125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widowControl/>
              <w:suppressAutoHyphens/>
              <w:ind w:firstLine="0"/>
              <w:jc w:val="center"/>
              <w:rPr>
                <w:sz w:val="22"/>
                <w:szCs w:val="22"/>
                <w:lang w:eastAsia="zh-CN"/>
              </w:rPr>
            </w:pPr>
            <w:r w:rsidRPr="00D4657C">
              <w:rPr>
                <w:sz w:val="22"/>
                <w:szCs w:val="22"/>
                <w:lang w:eastAsia="zh-CN"/>
              </w:rPr>
              <w:t>98,0</w:t>
            </w:r>
          </w:p>
        </w:tc>
        <w:tc>
          <w:tcPr>
            <w:tcW w:w="1365"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widowControl/>
              <w:suppressAutoHyphens/>
              <w:ind w:firstLine="0"/>
              <w:jc w:val="center"/>
              <w:rPr>
                <w:sz w:val="22"/>
                <w:szCs w:val="22"/>
                <w:lang w:eastAsia="zh-CN"/>
              </w:rPr>
            </w:pPr>
            <w:r w:rsidRPr="00D4657C">
              <w:rPr>
                <w:sz w:val="22"/>
                <w:szCs w:val="22"/>
                <w:lang w:eastAsia="zh-CN"/>
              </w:rPr>
              <w:t>98,0</w:t>
            </w:r>
          </w:p>
        </w:tc>
        <w:tc>
          <w:tcPr>
            <w:tcW w:w="113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widowControl/>
              <w:suppressAutoHyphens/>
              <w:ind w:firstLine="0"/>
              <w:jc w:val="center"/>
              <w:rPr>
                <w:sz w:val="22"/>
                <w:szCs w:val="22"/>
                <w:lang w:eastAsia="zh-CN"/>
              </w:rPr>
            </w:pPr>
            <w:r w:rsidRPr="00D4657C">
              <w:rPr>
                <w:sz w:val="22"/>
                <w:szCs w:val="22"/>
                <w:lang w:eastAsia="zh-CN"/>
              </w:rPr>
              <w:t>98,0</w:t>
            </w:r>
          </w:p>
        </w:tc>
      </w:tr>
    </w:tbl>
    <w:p w:rsidR="008E3BCC" w:rsidRPr="00D4657C" w:rsidRDefault="008E3BCC" w:rsidP="008E3BCC">
      <w:pPr>
        <w:ind w:firstLine="0"/>
        <w:outlineLvl w:val="0"/>
        <w:rPr>
          <w:b/>
          <w:spacing w:val="20"/>
          <w:szCs w:val="28"/>
        </w:rPr>
      </w:pPr>
    </w:p>
    <w:p w:rsidR="008E3BCC" w:rsidRPr="00D4657C" w:rsidRDefault="008E3BCC" w:rsidP="008E3BCC">
      <w:pPr>
        <w:jc w:val="center"/>
        <w:outlineLvl w:val="0"/>
        <w:rPr>
          <w:b/>
          <w:spacing w:val="20"/>
          <w:szCs w:val="28"/>
        </w:rPr>
      </w:pPr>
      <w:r w:rsidRPr="00D4657C">
        <w:rPr>
          <w:b/>
          <w:spacing w:val="20"/>
          <w:szCs w:val="28"/>
        </w:rPr>
        <w:t>СВЕДЕНИЯ</w:t>
      </w:r>
    </w:p>
    <w:p w:rsidR="008E3BCC" w:rsidRPr="00D4657C" w:rsidRDefault="008E3BCC" w:rsidP="008E3BCC">
      <w:pPr>
        <w:jc w:val="center"/>
        <w:rPr>
          <w:b/>
          <w:szCs w:val="28"/>
        </w:rPr>
      </w:pPr>
      <w:r w:rsidRPr="00D4657C">
        <w:rPr>
          <w:b/>
          <w:szCs w:val="28"/>
        </w:rPr>
        <w:lastRenderedPageBreak/>
        <w:t>о региональном проекте</w:t>
      </w:r>
    </w:p>
    <w:p w:rsidR="008E3BCC" w:rsidRPr="00D4657C" w:rsidRDefault="008E3BCC" w:rsidP="008E3BCC">
      <w:pPr>
        <w:jc w:val="center"/>
        <w:rPr>
          <w:b/>
          <w:szCs w:val="28"/>
        </w:rPr>
      </w:pPr>
      <w:r w:rsidRPr="00D4657C">
        <w:rPr>
          <w:sz w:val="24"/>
        </w:rPr>
        <w:t>«Патриотическое воспитание граждан Российской Федерации»</w:t>
      </w:r>
    </w:p>
    <w:p w:rsidR="008E3BCC" w:rsidRPr="00D4657C" w:rsidRDefault="008E3BCC" w:rsidP="008E3BCC">
      <w:pPr>
        <w:jc w:val="center"/>
        <w:rPr>
          <w:b/>
          <w:szCs w:val="28"/>
        </w:rPr>
      </w:pPr>
      <w:r w:rsidRPr="00D4657C">
        <w:rPr>
          <w:b/>
          <w:szCs w:val="28"/>
        </w:rPr>
        <w:t xml:space="preserve">_______________________________________________ </w:t>
      </w:r>
    </w:p>
    <w:p w:rsidR="008E3BCC" w:rsidRPr="00D4657C" w:rsidRDefault="008E3BCC" w:rsidP="008E3BCC">
      <w:pPr>
        <w:jc w:val="center"/>
        <w:rPr>
          <w:szCs w:val="28"/>
        </w:rPr>
      </w:pPr>
      <w:r w:rsidRPr="00D4657C">
        <w:rPr>
          <w:szCs w:val="28"/>
        </w:rPr>
        <w:t xml:space="preserve">(наименование регионального проекта) </w:t>
      </w:r>
    </w:p>
    <w:p w:rsidR="008E3BCC" w:rsidRPr="00D4657C" w:rsidRDefault="008E3BCC" w:rsidP="008E3BCC">
      <w:pPr>
        <w:jc w:val="center"/>
        <w:rPr>
          <w:b/>
          <w:szCs w:val="28"/>
        </w:rPr>
      </w:pPr>
    </w:p>
    <w:p w:rsidR="008E3BCC" w:rsidRPr="00D4657C" w:rsidRDefault="008E3BCC" w:rsidP="008E3BCC">
      <w:pPr>
        <w:jc w:val="center"/>
        <w:outlineLvl w:val="0"/>
        <w:rPr>
          <w:b/>
          <w:szCs w:val="28"/>
        </w:rPr>
      </w:pPr>
      <w:r w:rsidRPr="00D4657C">
        <w:rPr>
          <w:b/>
          <w:szCs w:val="28"/>
        </w:rPr>
        <w:t>Общие положения</w:t>
      </w:r>
    </w:p>
    <w:p w:rsidR="008E3BCC" w:rsidRPr="00D4657C" w:rsidRDefault="008E3BCC" w:rsidP="008E3BCC"/>
    <w:tbl>
      <w:tblPr>
        <w:tblW w:w="10258" w:type="dxa"/>
        <w:jc w:val="center"/>
        <w:tblLook w:val="0000" w:firstRow="0" w:lastRow="0" w:firstColumn="0" w:lastColumn="0" w:noHBand="0" w:noVBand="0"/>
      </w:tblPr>
      <w:tblGrid>
        <w:gridCol w:w="5279"/>
        <w:gridCol w:w="4979"/>
      </w:tblGrid>
      <w:tr w:rsidR="008E3BCC" w:rsidRPr="00D4657C" w:rsidTr="00546C5D">
        <w:trPr>
          <w:trHeight w:val="516"/>
          <w:jc w:val="center"/>
        </w:trPr>
        <w:tc>
          <w:tcPr>
            <w:tcW w:w="5279"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rPr>
                <w:rFonts w:eastAsia="Calibri"/>
                <w:sz w:val="24"/>
              </w:rPr>
            </w:pPr>
            <w:r w:rsidRPr="00D4657C">
              <w:rPr>
                <w:sz w:val="24"/>
              </w:rPr>
              <w:t>Руководитель регионального проекта</w:t>
            </w:r>
          </w:p>
        </w:tc>
        <w:tc>
          <w:tcPr>
            <w:tcW w:w="4979" w:type="dxa"/>
            <w:tcBorders>
              <w:top w:val="single" w:sz="4" w:space="0" w:color="000000"/>
              <w:left w:val="single" w:sz="4" w:space="0" w:color="000000"/>
              <w:bottom w:val="single" w:sz="4" w:space="0" w:color="000000"/>
              <w:right w:val="single" w:sz="4" w:space="0" w:color="000000"/>
            </w:tcBorders>
            <w:vAlign w:val="center"/>
          </w:tcPr>
          <w:p w:rsidR="008E3BCC" w:rsidRPr="00410989" w:rsidRDefault="008E3BCC" w:rsidP="00546C5D">
            <w:pPr>
              <w:ind w:firstLine="0"/>
              <w:rPr>
                <w:rFonts w:eastAsia="Calibri"/>
                <w:sz w:val="24"/>
              </w:rPr>
            </w:pPr>
            <w:r>
              <w:rPr>
                <w:color w:val="000000"/>
                <w:sz w:val="22"/>
                <w:szCs w:val="22"/>
                <w:lang w:eastAsia="zh-CN"/>
              </w:rPr>
              <w:t>Балакирева Н.С. – начальник Управления</w:t>
            </w:r>
            <w:r w:rsidRPr="00D4657C">
              <w:rPr>
                <w:color w:val="000000"/>
                <w:sz w:val="22"/>
                <w:szCs w:val="22"/>
                <w:lang w:eastAsia="zh-CN"/>
              </w:rPr>
              <w:t xml:space="preserve"> по обр</w:t>
            </w:r>
            <w:r>
              <w:rPr>
                <w:color w:val="000000"/>
                <w:sz w:val="22"/>
                <w:szCs w:val="22"/>
                <w:lang w:eastAsia="zh-CN"/>
              </w:rPr>
              <w:t>азованию МО «Дорогобужский муниципальный округ</w:t>
            </w:r>
            <w:r w:rsidRPr="00D4657C">
              <w:rPr>
                <w:color w:val="000000"/>
                <w:sz w:val="22"/>
                <w:szCs w:val="22"/>
                <w:lang w:eastAsia="zh-CN"/>
              </w:rPr>
              <w:t>»</w:t>
            </w:r>
          </w:p>
        </w:tc>
      </w:tr>
      <w:tr w:rsidR="008E3BCC" w:rsidRPr="00D4657C" w:rsidTr="00546C5D">
        <w:trPr>
          <w:trHeight w:val="700"/>
          <w:jc w:val="center"/>
        </w:trPr>
        <w:tc>
          <w:tcPr>
            <w:tcW w:w="5279"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rPr>
                <w:rFonts w:eastAsia="Calibri"/>
                <w:sz w:val="24"/>
              </w:rPr>
            </w:pPr>
            <w:r w:rsidRPr="00D4657C">
              <w:rPr>
                <w:rFonts w:eastAsia="Calibri"/>
                <w:sz w:val="24"/>
              </w:rPr>
              <w:t xml:space="preserve">Связь с муниципальной программой </w:t>
            </w:r>
          </w:p>
        </w:tc>
        <w:tc>
          <w:tcPr>
            <w:tcW w:w="4979"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left"/>
              <w:rPr>
                <w:sz w:val="24"/>
              </w:rPr>
            </w:pPr>
            <w:r w:rsidRPr="00D4657C">
              <w:rPr>
                <w:rFonts w:eastAsia="Calibri"/>
                <w:sz w:val="24"/>
              </w:rPr>
              <w:t xml:space="preserve">муниципальная программа </w:t>
            </w:r>
            <w:r w:rsidRPr="00D4657C">
              <w:rPr>
                <w:b/>
                <w:sz w:val="24"/>
              </w:rPr>
              <w:t>«</w:t>
            </w:r>
            <w:r w:rsidRPr="00D4657C">
              <w:rPr>
                <w:sz w:val="24"/>
              </w:rPr>
              <w:t>Развитие образования и молодежной политики  в муниципальном образовании</w:t>
            </w:r>
          </w:p>
          <w:p w:rsidR="008E3BCC" w:rsidRPr="00D4657C" w:rsidRDefault="008E3BCC" w:rsidP="00546C5D">
            <w:pPr>
              <w:ind w:firstLine="0"/>
              <w:jc w:val="left"/>
              <w:rPr>
                <w:b/>
                <w:sz w:val="24"/>
              </w:rPr>
            </w:pPr>
            <w:r>
              <w:rPr>
                <w:sz w:val="24"/>
              </w:rPr>
              <w:t>«Дорогобужский муниципальный округ</w:t>
            </w:r>
            <w:r w:rsidRPr="00D4657C">
              <w:rPr>
                <w:sz w:val="24"/>
              </w:rPr>
              <w:t>» Смоленской области</w:t>
            </w:r>
            <w:r w:rsidRPr="00D4657C">
              <w:rPr>
                <w:b/>
                <w:sz w:val="24"/>
              </w:rPr>
              <w:t xml:space="preserve">» </w:t>
            </w:r>
          </w:p>
        </w:tc>
      </w:tr>
    </w:tbl>
    <w:p w:rsidR="008E3BCC" w:rsidRPr="00D4657C" w:rsidRDefault="008E3BCC" w:rsidP="008E3BCC">
      <w:pPr>
        <w:ind w:firstLine="0"/>
        <w:rPr>
          <w:szCs w:val="28"/>
        </w:rPr>
      </w:pPr>
    </w:p>
    <w:p w:rsidR="008E3BCC" w:rsidRPr="00D4657C" w:rsidRDefault="008E3BCC" w:rsidP="008E3BCC">
      <w:pPr>
        <w:jc w:val="center"/>
        <w:outlineLvl w:val="0"/>
        <w:rPr>
          <w:b/>
          <w:szCs w:val="28"/>
        </w:rPr>
      </w:pPr>
      <w:r w:rsidRPr="00D4657C">
        <w:rPr>
          <w:b/>
          <w:szCs w:val="28"/>
        </w:rPr>
        <w:t xml:space="preserve">Значения результатов регионального проекта </w:t>
      </w:r>
    </w:p>
    <w:p w:rsidR="008E3BCC" w:rsidRPr="00D4657C" w:rsidRDefault="008E3BCC" w:rsidP="008E3BCC">
      <w:pPr>
        <w:jc w:val="center"/>
        <w:rPr>
          <w:b/>
          <w:szCs w:val="28"/>
        </w:rPr>
      </w:pPr>
    </w:p>
    <w:tbl>
      <w:tblPr>
        <w:tblW w:w="10244" w:type="dxa"/>
        <w:jc w:val="center"/>
        <w:tblLook w:val="0000" w:firstRow="0" w:lastRow="0" w:firstColumn="0" w:lastColumn="0" w:noHBand="0" w:noVBand="0"/>
      </w:tblPr>
      <w:tblGrid>
        <w:gridCol w:w="935"/>
        <w:gridCol w:w="2313"/>
        <w:gridCol w:w="1414"/>
        <w:gridCol w:w="1705"/>
        <w:gridCol w:w="1295"/>
        <w:gridCol w:w="1417"/>
        <w:gridCol w:w="1165"/>
      </w:tblGrid>
      <w:tr w:rsidR="008E3BCC" w:rsidRPr="00D4657C" w:rsidTr="00546C5D">
        <w:trPr>
          <w:tblHeader/>
          <w:jc w:val="center"/>
        </w:trPr>
        <w:tc>
          <w:tcPr>
            <w:tcW w:w="861"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right="-109" w:firstLine="0"/>
              <w:rPr>
                <w:rFonts w:eastAsia="Calibri"/>
                <w:sz w:val="24"/>
              </w:rPr>
            </w:pPr>
            <w:r w:rsidRPr="00D4657C">
              <w:rPr>
                <w:rFonts w:eastAsia="Calibri"/>
                <w:sz w:val="24"/>
              </w:rPr>
              <w:t xml:space="preserve">№ </w:t>
            </w:r>
            <w:proofErr w:type="gramStart"/>
            <w:r w:rsidRPr="00D4657C">
              <w:rPr>
                <w:rFonts w:eastAsia="Calibri"/>
                <w:sz w:val="24"/>
              </w:rPr>
              <w:t>п</w:t>
            </w:r>
            <w:proofErr w:type="gramEnd"/>
            <w:r w:rsidRPr="00D4657C">
              <w:rPr>
                <w:rFonts w:eastAsia="Calibri"/>
                <w:sz w:val="24"/>
              </w:rPr>
              <w:t>/п</w:t>
            </w:r>
          </w:p>
        </w:tc>
        <w:tc>
          <w:tcPr>
            <w:tcW w:w="1715"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z w:val="24"/>
              </w:rPr>
            </w:pPr>
            <w:r w:rsidRPr="00D4657C">
              <w:rPr>
                <w:rFonts w:eastAsia="Calibri"/>
                <w:sz w:val="24"/>
              </w:rPr>
              <w:t>Наименование результата</w:t>
            </w:r>
          </w:p>
        </w:tc>
        <w:tc>
          <w:tcPr>
            <w:tcW w:w="1455"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23"/>
              <w:jc w:val="center"/>
              <w:rPr>
                <w:rFonts w:eastAsia="Calibri"/>
                <w:color w:val="22272F"/>
                <w:sz w:val="24"/>
                <w:shd w:val="clear" w:color="auto" w:fill="FFFFFF"/>
              </w:rPr>
            </w:pPr>
            <w:r w:rsidRPr="00D4657C">
              <w:rPr>
                <w:rFonts w:eastAsia="Calibri"/>
                <w:color w:val="000000"/>
                <w:sz w:val="24"/>
              </w:rPr>
              <w:t>Единица измерения</w:t>
            </w:r>
          </w:p>
        </w:tc>
        <w:tc>
          <w:tcPr>
            <w:tcW w:w="1741"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23"/>
              <w:jc w:val="center"/>
              <w:rPr>
                <w:rFonts w:eastAsia="Calibri"/>
                <w:color w:val="22272F"/>
                <w:sz w:val="24"/>
                <w:shd w:val="clear" w:color="auto" w:fill="FFFFFF"/>
              </w:rPr>
            </w:pPr>
            <w:r w:rsidRPr="00D4657C">
              <w:rPr>
                <w:rFonts w:eastAsia="Calibri"/>
                <w:color w:val="22272F"/>
                <w:sz w:val="24"/>
                <w:shd w:val="clear" w:color="auto" w:fill="FFFFFF"/>
              </w:rPr>
              <w:t>Базовое значение результата (к очередному финансовому году)</w:t>
            </w:r>
          </w:p>
        </w:tc>
        <w:tc>
          <w:tcPr>
            <w:tcW w:w="4472" w:type="dxa"/>
            <w:gridSpan w:val="3"/>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4"/>
              </w:rPr>
            </w:pPr>
            <w:r w:rsidRPr="00D4657C">
              <w:rPr>
                <w:rFonts w:eastAsia="Calibri"/>
                <w:color w:val="22272F"/>
                <w:sz w:val="24"/>
                <w:shd w:val="clear" w:color="auto" w:fill="FFFFFF"/>
              </w:rPr>
              <w:t>Планируемое значение результата на очередной финансовый год и плановый период</w:t>
            </w:r>
          </w:p>
        </w:tc>
      </w:tr>
      <w:tr w:rsidR="008E3BCC" w:rsidRPr="00D4657C" w:rsidTr="00546C5D">
        <w:trPr>
          <w:trHeight w:val="448"/>
          <w:tblHeader/>
          <w:jc w:val="center"/>
        </w:trPr>
        <w:tc>
          <w:tcPr>
            <w:tcW w:w="861"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pacing w:val="-2"/>
                <w:sz w:val="24"/>
              </w:rPr>
            </w:pPr>
          </w:p>
        </w:tc>
        <w:tc>
          <w:tcPr>
            <w:tcW w:w="1715" w:type="dxa"/>
            <w:vMerge/>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left"/>
              <w:rPr>
                <w:spacing w:val="-2"/>
                <w:sz w:val="24"/>
              </w:rPr>
            </w:pPr>
          </w:p>
        </w:tc>
        <w:tc>
          <w:tcPr>
            <w:tcW w:w="1455"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pacing w:val="-2"/>
                <w:sz w:val="24"/>
              </w:rPr>
            </w:pPr>
          </w:p>
        </w:tc>
        <w:tc>
          <w:tcPr>
            <w:tcW w:w="1741"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pacing w:val="-2"/>
                <w:sz w:val="24"/>
              </w:rPr>
            </w:pPr>
          </w:p>
        </w:tc>
        <w:tc>
          <w:tcPr>
            <w:tcW w:w="149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4"/>
                <w:shd w:val="clear" w:color="auto" w:fill="FFFFFF"/>
              </w:rPr>
            </w:pPr>
            <w:r>
              <w:rPr>
                <w:rFonts w:eastAsia="Calibri"/>
                <w:sz w:val="24"/>
                <w:shd w:val="clear" w:color="auto" w:fill="FFFFFF"/>
              </w:rPr>
              <w:t>2025</w:t>
            </w:r>
          </w:p>
          <w:p w:rsidR="008E3BCC" w:rsidRPr="00D4657C" w:rsidRDefault="008E3BCC" w:rsidP="00546C5D">
            <w:pPr>
              <w:ind w:firstLine="0"/>
              <w:jc w:val="center"/>
              <w:rPr>
                <w:rFonts w:eastAsia="Calibri"/>
                <w:sz w:val="24"/>
                <w:shd w:val="clear" w:color="auto" w:fill="FFFFFF"/>
              </w:rPr>
            </w:pPr>
            <w:r w:rsidRPr="00D4657C">
              <w:rPr>
                <w:rFonts w:eastAsia="Calibri"/>
                <w:sz w:val="24"/>
                <w:shd w:val="clear" w:color="auto" w:fill="FFFFFF"/>
              </w:rPr>
              <w:t>год</w:t>
            </w:r>
          </w:p>
        </w:tc>
        <w:tc>
          <w:tcPr>
            <w:tcW w:w="1657"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4"/>
                <w:shd w:val="clear" w:color="auto" w:fill="FFFFFF"/>
              </w:rPr>
            </w:pPr>
            <w:r>
              <w:rPr>
                <w:rFonts w:eastAsia="Calibri"/>
                <w:sz w:val="24"/>
                <w:shd w:val="clear" w:color="auto" w:fill="FFFFFF"/>
              </w:rPr>
              <w:t>2026</w:t>
            </w:r>
          </w:p>
          <w:p w:rsidR="008E3BCC" w:rsidRPr="00D4657C" w:rsidRDefault="008E3BCC" w:rsidP="00546C5D">
            <w:pPr>
              <w:ind w:firstLine="0"/>
              <w:jc w:val="center"/>
              <w:rPr>
                <w:rFonts w:eastAsia="Calibri"/>
                <w:sz w:val="24"/>
                <w:shd w:val="clear" w:color="auto" w:fill="FFFFFF"/>
              </w:rPr>
            </w:pPr>
            <w:r w:rsidRPr="00D4657C">
              <w:rPr>
                <w:rFonts w:eastAsia="Calibri"/>
                <w:sz w:val="24"/>
                <w:shd w:val="clear" w:color="auto" w:fill="FFFFFF"/>
              </w:rPr>
              <w:t xml:space="preserve"> год</w:t>
            </w:r>
          </w:p>
        </w:tc>
        <w:tc>
          <w:tcPr>
            <w:tcW w:w="132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4"/>
                <w:shd w:val="clear" w:color="auto" w:fill="FFFFFF"/>
              </w:rPr>
            </w:pPr>
            <w:r w:rsidRPr="00D4657C">
              <w:rPr>
                <w:rFonts w:eastAsia="Calibri"/>
                <w:sz w:val="24"/>
                <w:shd w:val="clear" w:color="auto" w:fill="FFFFFF"/>
              </w:rPr>
              <w:t>2</w:t>
            </w:r>
            <w:r>
              <w:rPr>
                <w:rFonts w:eastAsia="Calibri"/>
                <w:sz w:val="24"/>
                <w:shd w:val="clear" w:color="auto" w:fill="FFFFFF"/>
              </w:rPr>
              <w:t>027</w:t>
            </w:r>
          </w:p>
          <w:p w:rsidR="008E3BCC" w:rsidRPr="00D4657C" w:rsidRDefault="008E3BCC" w:rsidP="00546C5D">
            <w:pPr>
              <w:ind w:firstLine="0"/>
              <w:jc w:val="center"/>
              <w:rPr>
                <w:rFonts w:eastAsia="Calibri"/>
                <w:sz w:val="24"/>
                <w:shd w:val="clear" w:color="auto" w:fill="FFFFFF"/>
              </w:rPr>
            </w:pPr>
            <w:r w:rsidRPr="00D4657C">
              <w:rPr>
                <w:rFonts w:eastAsia="Calibri"/>
                <w:sz w:val="24"/>
                <w:shd w:val="clear" w:color="auto" w:fill="FFFFFF"/>
              </w:rPr>
              <w:t>год</w:t>
            </w:r>
          </w:p>
        </w:tc>
      </w:tr>
      <w:tr w:rsidR="008E3BCC" w:rsidRPr="00D4657C" w:rsidTr="00546C5D">
        <w:trPr>
          <w:trHeight w:val="282"/>
          <w:tblHeader/>
          <w:jc w:val="center"/>
        </w:trPr>
        <w:tc>
          <w:tcPr>
            <w:tcW w:w="861"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right="-58" w:firstLine="0"/>
              <w:jc w:val="center"/>
              <w:rPr>
                <w:rFonts w:eastAsia="Calibri"/>
                <w:sz w:val="24"/>
              </w:rPr>
            </w:pPr>
            <w:r w:rsidRPr="00D4657C">
              <w:rPr>
                <w:rFonts w:eastAsia="Calibri"/>
                <w:sz w:val="24"/>
              </w:rPr>
              <w:t>1</w:t>
            </w:r>
          </w:p>
        </w:tc>
        <w:tc>
          <w:tcPr>
            <w:tcW w:w="1715"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4"/>
              </w:rPr>
            </w:pPr>
            <w:r w:rsidRPr="00D4657C">
              <w:rPr>
                <w:rFonts w:eastAsia="Calibri"/>
                <w:sz w:val="24"/>
              </w:rPr>
              <w:t>2</w:t>
            </w:r>
          </w:p>
        </w:tc>
        <w:tc>
          <w:tcPr>
            <w:tcW w:w="1455"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pacing w:val="-2"/>
                <w:sz w:val="24"/>
              </w:rPr>
            </w:pPr>
            <w:r w:rsidRPr="00D4657C">
              <w:rPr>
                <w:rFonts w:eastAsia="Calibri"/>
                <w:spacing w:val="-2"/>
                <w:sz w:val="24"/>
              </w:rPr>
              <w:t>3</w:t>
            </w:r>
          </w:p>
        </w:tc>
        <w:tc>
          <w:tcPr>
            <w:tcW w:w="1741"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pacing w:val="-2"/>
                <w:sz w:val="24"/>
              </w:rPr>
            </w:pPr>
            <w:r w:rsidRPr="00D4657C">
              <w:rPr>
                <w:rFonts w:eastAsia="Calibri"/>
                <w:spacing w:val="-2"/>
                <w:sz w:val="24"/>
              </w:rPr>
              <w:t>4</w:t>
            </w:r>
          </w:p>
        </w:tc>
        <w:tc>
          <w:tcPr>
            <w:tcW w:w="149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4"/>
              </w:rPr>
            </w:pPr>
            <w:r w:rsidRPr="00D4657C">
              <w:rPr>
                <w:spacing w:val="-2"/>
                <w:sz w:val="24"/>
              </w:rPr>
              <w:t>5</w:t>
            </w:r>
          </w:p>
        </w:tc>
        <w:tc>
          <w:tcPr>
            <w:tcW w:w="1657"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4"/>
              </w:rPr>
            </w:pPr>
            <w:r w:rsidRPr="00D4657C">
              <w:rPr>
                <w:spacing w:val="-2"/>
                <w:sz w:val="24"/>
              </w:rPr>
              <w:t>6</w:t>
            </w:r>
          </w:p>
        </w:tc>
        <w:tc>
          <w:tcPr>
            <w:tcW w:w="132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4"/>
              </w:rPr>
            </w:pPr>
            <w:r w:rsidRPr="00D4657C">
              <w:rPr>
                <w:rFonts w:eastAsia="Calibri"/>
                <w:sz w:val="24"/>
              </w:rPr>
              <w:t>7</w:t>
            </w:r>
          </w:p>
        </w:tc>
      </w:tr>
      <w:tr w:rsidR="008E3BCC" w:rsidRPr="00D4657C" w:rsidTr="00546C5D">
        <w:trPr>
          <w:trHeight w:val="433"/>
          <w:jc w:val="center"/>
        </w:trPr>
        <w:tc>
          <w:tcPr>
            <w:tcW w:w="861"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spacing w:line="230" w:lineRule="auto"/>
              <w:ind w:right="600" w:firstLine="0"/>
              <w:rPr>
                <w:rFonts w:eastAsia="Calibri"/>
                <w:spacing w:val="-2"/>
                <w:sz w:val="24"/>
              </w:rPr>
            </w:pPr>
            <w:r w:rsidRPr="00D4657C">
              <w:rPr>
                <w:rFonts w:eastAsia="Calibri"/>
                <w:spacing w:val="-2"/>
                <w:sz w:val="24"/>
              </w:rPr>
              <w:t>1</w:t>
            </w:r>
          </w:p>
        </w:tc>
        <w:tc>
          <w:tcPr>
            <w:tcW w:w="1715"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left"/>
              <w:rPr>
                <w:color w:val="000000"/>
                <w:sz w:val="24"/>
              </w:rPr>
            </w:pPr>
            <w:r w:rsidRPr="00D4657C">
              <w:rPr>
                <w:color w:val="000000"/>
                <w:sz w:val="22"/>
                <w:szCs w:val="22"/>
              </w:rPr>
              <w:t>Количество общеобразовательных учреждений, в которых обеспечена деятельность советников директора по воспитанию и взаимодействию с детскими общественными объединениями</w:t>
            </w:r>
          </w:p>
        </w:tc>
        <w:tc>
          <w:tcPr>
            <w:tcW w:w="1455"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4"/>
              </w:rPr>
            </w:pPr>
            <w:proofErr w:type="spellStart"/>
            <w:proofErr w:type="gramStart"/>
            <w:r w:rsidRPr="00D4657C">
              <w:rPr>
                <w:color w:val="000000"/>
                <w:sz w:val="24"/>
              </w:rPr>
              <w:t>ед</w:t>
            </w:r>
            <w:proofErr w:type="spellEnd"/>
            <w:proofErr w:type="gramEnd"/>
          </w:p>
        </w:tc>
        <w:tc>
          <w:tcPr>
            <w:tcW w:w="174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4"/>
              </w:rPr>
            </w:pPr>
            <w:r>
              <w:rPr>
                <w:color w:val="000000"/>
                <w:sz w:val="24"/>
              </w:rPr>
              <w:t>0</w:t>
            </w:r>
          </w:p>
        </w:tc>
        <w:tc>
          <w:tcPr>
            <w:tcW w:w="149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4"/>
              </w:rPr>
            </w:pPr>
            <w:r>
              <w:rPr>
                <w:color w:val="000000"/>
                <w:sz w:val="24"/>
              </w:rPr>
              <w:t>8</w:t>
            </w:r>
          </w:p>
        </w:tc>
        <w:tc>
          <w:tcPr>
            <w:tcW w:w="1657"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4"/>
              </w:rPr>
            </w:pPr>
            <w:r w:rsidRPr="00D4657C">
              <w:rPr>
                <w:color w:val="000000"/>
                <w:sz w:val="24"/>
              </w:rPr>
              <w:t>8</w:t>
            </w:r>
          </w:p>
        </w:tc>
        <w:tc>
          <w:tcPr>
            <w:tcW w:w="132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sz w:val="24"/>
              </w:rPr>
            </w:pPr>
            <w:r w:rsidRPr="00D4657C">
              <w:rPr>
                <w:sz w:val="24"/>
              </w:rPr>
              <w:t>8</w:t>
            </w:r>
          </w:p>
        </w:tc>
      </w:tr>
    </w:tbl>
    <w:p w:rsidR="008E3BCC" w:rsidRPr="00D4657C" w:rsidRDefault="008E3BCC" w:rsidP="008E3BCC">
      <w:pPr>
        <w:ind w:firstLine="0"/>
        <w:outlineLvl w:val="0"/>
        <w:rPr>
          <w:b/>
          <w:spacing w:val="20"/>
          <w:szCs w:val="28"/>
        </w:rPr>
      </w:pPr>
    </w:p>
    <w:p w:rsidR="008E3BCC" w:rsidRPr="00D4657C" w:rsidRDefault="008E3BCC" w:rsidP="008E3BCC">
      <w:pPr>
        <w:jc w:val="center"/>
        <w:outlineLvl w:val="0"/>
        <w:rPr>
          <w:b/>
          <w:spacing w:val="20"/>
          <w:szCs w:val="28"/>
        </w:rPr>
      </w:pPr>
      <w:r w:rsidRPr="00D4657C">
        <w:rPr>
          <w:b/>
          <w:spacing w:val="20"/>
          <w:szCs w:val="28"/>
        </w:rPr>
        <w:t>Раздел 3. СВЕДЕНИЯ</w:t>
      </w:r>
    </w:p>
    <w:p w:rsidR="008E3BCC" w:rsidRPr="00D4657C" w:rsidRDefault="008E3BCC" w:rsidP="008E3BCC">
      <w:pPr>
        <w:jc w:val="center"/>
        <w:rPr>
          <w:b/>
          <w:szCs w:val="28"/>
        </w:rPr>
      </w:pPr>
      <w:r w:rsidRPr="00D4657C">
        <w:rPr>
          <w:b/>
          <w:spacing w:val="20"/>
          <w:szCs w:val="28"/>
        </w:rPr>
        <w:t xml:space="preserve">о </w:t>
      </w:r>
      <w:r w:rsidRPr="00D4657C">
        <w:rPr>
          <w:b/>
          <w:szCs w:val="28"/>
        </w:rPr>
        <w:t>ведомственных проектах</w:t>
      </w:r>
    </w:p>
    <w:p w:rsidR="008E3BCC" w:rsidRPr="00D4657C" w:rsidRDefault="008E3BCC" w:rsidP="008E3BCC">
      <w:pPr>
        <w:jc w:val="center"/>
        <w:rPr>
          <w:b/>
          <w:szCs w:val="28"/>
        </w:rPr>
      </w:pPr>
    </w:p>
    <w:p w:rsidR="008E3BCC" w:rsidRPr="00D4657C" w:rsidRDefault="008E3BCC" w:rsidP="008E3BCC">
      <w:pPr>
        <w:jc w:val="center"/>
        <w:outlineLvl w:val="0"/>
        <w:rPr>
          <w:b/>
          <w:spacing w:val="20"/>
          <w:szCs w:val="28"/>
        </w:rPr>
      </w:pPr>
      <w:r w:rsidRPr="00D4657C">
        <w:rPr>
          <w:b/>
          <w:spacing w:val="20"/>
          <w:szCs w:val="28"/>
        </w:rPr>
        <w:t>СВЕДЕНИЯ</w:t>
      </w:r>
    </w:p>
    <w:p w:rsidR="008E3BCC" w:rsidRPr="00D4657C" w:rsidRDefault="008E3BCC" w:rsidP="008E3BCC">
      <w:pPr>
        <w:jc w:val="center"/>
        <w:rPr>
          <w:b/>
          <w:szCs w:val="28"/>
        </w:rPr>
      </w:pPr>
      <w:r w:rsidRPr="00D4657C">
        <w:rPr>
          <w:b/>
          <w:spacing w:val="20"/>
          <w:szCs w:val="28"/>
        </w:rPr>
        <w:t xml:space="preserve">о </w:t>
      </w:r>
      <w:r w:rsidRPr="00D4657C">
        <w:rPr>
          <w:b/>
          <w:szCs w:val="28"/>
        </w:rPr>
        <w:t>ведомственном проекте</w:t>
      </w:r>
    </w:p>
    <w:p w:rsidR="008E3BCC" w:rsidRPr="00D4657C" w:rsidRDefault="008E3BCC" w:rsidP="008E3BCC">
      <w:pPr>
        <w:tabs>
          <w:tab w:val="left" w:pos="1701"/>
          <w:tab w:val="left" w:pos="8505"/>
        </w:tabs>
        <w:jc w:val="center"/>
        <w:rPr>
          <w:b/>
          <w:szCs w:val="28"/>
        </w:rPr>
      </w:pPr>
      <w:r w:rsidRPr="00D4657C">
        <w:rPr>
          <w:b/>
          <w:szCs w:val="28"/>
        </w:rPr>
        <w:t xml:space="preserve">_______________________________________________ </w:t>
      </w:r>
    </w:p>
    <w:p w:rsidR="008E3BCC" w:rsidRPr="00D4657C" w:rsidRDefault="008E3BCC" w:rsidP="008E3BCC">
      <w:pPr>
        <w:jc w:val="center"/>
        <w:rPr>
          <w:szCs w:val="28"/>
        </w:rPr>
      </w:pPr>
      <w:r w:rsidRPr="00D4657C">
        <w:rPr>
          <w:szCs w:val="28"/>
        </w:rPr>
        <w:t>(наименование ведомственного проекта)</w:t>
      </w:r>
    </w:p>
    <w:p w:rsidR="008E3BCC" w:rsidRPr="00D4657C" w:rsidRDefault="008E3BCC" w:rsidP="008E3BCC">
      <w:pPr>
        <w:jc w:val="center"/>
        <w:rPr>
          <w:b/>
          <w:szCs w:val="28"/>
        </w:rPr>
      </w:pPr>
    </w:p>
    <w:p w:rsidR="008E3BCC" w:rsidRPr="00D4657C" w:rsidRDefault="008E3BCC" w:rsidP="008E3BCC">
      <w:pPr>
        <w:jc w:val="center"/>
        <w:outlineLvl w:val="0"/>
        <w:rPr>
          <w:b/>
          <w:szCs w:val="28"/>
        </w:rPr>
      </w:pPr>
      <w:r w:rsidRPr="00D4657C">
        <w:rPr>
          <w:b/>
          <w:szCs w:val="28"/>
        </w:rPr>
        <w:t>Общие положения</w:t>
      </w:r>
    </w:p>
    <w:p w:rsidR="008E3BCC" w:rsidRPr="00D4657C" w:rsidRDefault="008E3BCC" w:rsidP="008E3BCC"/>
    <w:tbl>
      <w:tblPr>
        <w:tblW w:w="49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7"/>
        <w:gridCol w:w="4624"/>
      </w:tblGrid>
      <w:tr w:rsidR="008E3BCC" w:rsidRPr="00D4657C" w:rsidTr="00546C5D">
        <w:trPr>
          <w:trHeight w:val="516"/>
          <w:jc w:val="center"/>
        </w:trPr>
        <w:tc>
          <w:tcPr>
            <w:tcW w:w="2559" w:type="pct"/>
            <w:shd w:val="clear" w:color="auto" w:fill="auto"/>
            <w:vAlign w:val="center"/>
          </w:tcPr>
          <w:p w:rsidR="008E3BCC" w:rsidRPr="00D4657C" w:rsidRDefault="008E3BCC" w:rsidP="00546C5D">
            <w:pPr>
              <w:ind w:firstLine="0"/>
              <w:rPr>
                <w:rFonts w:eastAsia="Calibri"/>
                <w:sz w:val="22"/>
                <w:szCs w:val="22"/>
              </w:rPr>
            </w:pPr>
            <w:r w:rsidRPr="00D4657C">
              <w:rPr>
                <w:sz w:val="22"/>
                <w:szCs w:val="22"/>
              </w:rPr>
              <w:t>Руководитель ведомственного проекта</w:t>
            </w:r>
          </w:p>
        </w:tc>
        <w:tc>
          <w:tcPr>
            <w:tcW w:w="2441" w:type="pct"/>
            <w:shd w:val="clear" w:color="auto" w:fill="auto"/>
            <w:vAlign w:val="center"/>
          </w:tcPr>
          <w:p w:rsidR="008E3BCC" w:rsidRPr="00D4657C" w:rsidRDefault="008E3BCC" w:rsidP="00546C5D">
            <w:pPr>
              <w:ind w:firstLine="0"/>
              <w:rPr>
                <w:rFonts w:eastAsia="Calibri"/>
                <w:sz w:val="22"/>
                <w:szCs w:val="22"/>
              </w:rPr>
            </w:pPr>
            <w:r w:rsidRPr="00D4657C">
              <w:rPr>
                <w:rFonts w:eastAsia="Calibri"/>
                <w:sz w:val="22"/>
                <w:szCs w:val="22"/>
              </w:rPr>
              <w:t>-</w:t>
            </w:r>
          </w:p>
        </w:tc>
      </w:tr>
      <w:tr w:rsidR="008E3BCC" w:rsidRPr="00D4657C" w:rsidTr="00546C5D">
        <w:trPr>
          <w:trHeight w:val="700"/>
          <w:jc w:val="center"/>
        </w:trPr>
        <w:tc>
          <w:tcPr>
            <w:tcW w:w="2559" w:type="pct"/>
            <w:shd w:val="clear" w:color="auto" w:fill="auto"/>
            <w:vAlign w:val="center"/>
          </w:tcPr>
          <w:p w:rsidR="008E3BCC" w:rsidRPr="00D4657C" w:rsidRDefault="008E3BCC" w:rsidP="00546C5D">
            <w:pPr>
              <w:ind w:firstLine="0"/>
              <w:rPr>
                <w:rFonts w:eastAsia="Calibri"/>
                <w:sz w:val="22"/>
                <w:szCs w:val="22"/>
              </w:rPr>
            </w:pPr>
            <w:r w:rsidRPr="00D4657C">
              <w:rPr>
                <w:rFonts w:eastAsia="Calibri"/>
                <w:sz w:val="22"/>
                <w:szCs w:val="22"/>
              </w:rPr>
              <w:t xml:space="preserve">Связь с муниципальной программой </w:t>
            </w:r>
          </w:p>
        </w:tc>
        <w:tc>
          <w:tcPr>
            <w:tcW w:w="2441" w:type="pct"/>
            <w:shd w:val="clear" w:color="auto" w:fill="auto"/>
            <w:vAlign w:val="center"/>
          </w:tcPr>
          <w:p w:rsidR="008E3BCC" w:rsidRPr="00D4657C" w:rsidRDefault="008E3BCC" w:rsidP="00546C5D">
            <w:pPr>
              <w:ind w:firstLine="0"/>
              <w:rPr>
                <w:rFonts w:eastAsia="Calibri"/>
                <w:sz w:val="22"/>
                <w:szCs w:val="22"/>
              </w:rPr>
            </w:pPr>
            <w:r w:rsidRPr="00D4657C">
              <w:rPr>
                <w:rFonts w:eastAsia="Calibri"/>
                <w:sz w:val="22"/>
                <w:szCs w:val="22"/>
              </w:rPr>
              <w:t>-</w:t>
            </w:r>
          </w:p>
        </w:tc>
      </w:tr>
    </w:tbl>
    <w:p w:rsidR="008E3BCC" w:rsidRPr="00D4657C" w:rsidRDefault="008E3BCC" w:rsidP="008E3BCC">
      <w:pPr>
        <w:jc w:val="right"/>
        <w:rPr>
          <w:szCs w:val="28"/>
        </w:rPr>
      </w:pPr>
    </w:p>
    <w:p w:rsidR="008E3BCC" w:rsidRPr="00D4657C" w:rsidRDefault="008E3BCC" w:rsidP="008E3BCC">
      <w:pPr>
        <w:jc w:val="center"/>
        <w:outlineLvl w:val="0"/>
        <w:rPr>
          <w:b/>
          <w:szCs w:val="28"/>
        </w:rPr>
      </w:pPr>
      <w:r w:rsidRPr="00D4657C">
        <w:rPr>
          <w:b/>
          <w:szCs w:val="28"/>
        </w:rPr>
        <w:t xml:space="preserve">Значения результатов ведомственного проекта </w:t>
      </w:r>
    </w:p>
    <w:p w:rsidR="008E3BCC" w:rsidRPr="00D4657C" w:rsidRDefault="008E3BCC" w:rsidP="008E3BCC">
      <w:pPr>
        <w:ind w:firstLine="0"/>
        <w:rPr>
          <w:b/>
          <w:szCs w:val="28"/>
        </w:rPr>
      </w:pPr>
    </w:p>
    <w:tbl>
      <w:tblPr>
        <w:tblW w:w="4974" w:type="pct"/>
        <w:jc w:val="center"/>
        <w:tblInd w:w="-3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1588"/>
        <w:gridCol w:w="1285"/>
        <w:gridCol w:w="1481"/>
        <w:gridCol w:w="1455"/>
        <w:gridCol w:w="1651"/>
        <w:gridCol w:w="1342"/>
      </w:tblGrid>
      <w:tr w:rsidR="008E3BCC" w:rsidRPr="00D4657C" w:rsidTr="00546C5D">
        <w:trPr>
          <w:tblHeader/>
          <w:jc w:val="center"/>
        </w:trPr>
        <w:tc>
          <w:tcPr>
            <w:tcW w:w="379" w:type="pct"/>
            <w:vMerge w:val="restart"/>
            <w:shd w:val="clear" w:color="auto" w:fill="auto"/>
          </w:tcPr>
          <w:p w:rsidR="008E3BCC" w:rsidRPr="00D4657C" w:rsidRDefault="008E3BCC" w:rsidP="00546C5D">
            <w:pPr>
              <w:ind w:hanging="35"/>
              <w:jc w:val="center"/>
              <w:rPr>
                <w:rFonts w:eastAsia="Calibri"/>
                <w:sz w:val="22"/>
                <w:szCs w:val="22"/>
              </w:rPr>
            </w:pPr>
            <w:r w:rsidRPr="00D4657C">
              <w:rPr>
                <w:rFonts w:eastAsia="Calibri"/>
                <w:sz w:val="22"/>
                <w:szCs w:val="22"/>
              </w:rPr>
              <w:t xml:space="preserve">№ </w:t>
            </w:r>
            <w:proofErr w:type="gramStart"/>
            <w:r w:rsidRPr="00D4657C">
              <w:rPr>
                <w:rFonts w:eastAsia="Calibri"/>
                <w:sz w:val="22"/>
                <w:szCs w:val="22"/>
              </w:rPr>
              <w:t>п</w:t>
            </w:r>
            <w:proofErr w:type="gramEnd"/>
            <w:r w:rsidRPr="00D4657C">
              <w:rPr>
                <w:rFonts w:eastAsia="Calibri"/>
                <w:sz w:val="22"/>
                <w:szCs w:val="22"/>
              </w:rPr>
              <w:t>/п</w:t>
            </w:r>
          </w:p>
        </w:tc>
        <w:tc>
          <w:tcPr>
            <w:tcW w:w="835" w:type="pct"/>
            <w:vMerge w:val="restart"/>
            <w:shd w:val="clear" w:color="auto" w:fill="auto"/>
          </w:tcPr>
          <w:p w:rsidR="008E3BCC" w:rsidRPr="00D4657C" w:rsidRDefault="008E3BCC" w:rsidP="00546C5D">
            <w:pPr>
              <w:ind w:firstLine="0"/>
              <w:jc w:val="center"/>
              <w:rPr>
                <w:rFonts w:eastAsia="Calibri"/>
                <w:sz w:val="22"/>
                <w:szCs w:val="22"/>
              </w:rPr>
            </w:pPr>
            <w:r w:rsidRPr="00D4657C">
              <w:rPr>
                <w:rFonts w:eastAsia="Calibri"/>
                <w:sz w:val="22"/>
                <w:szCs w:val="22"/>
              </w:rPr>
              <w:t>Название результата</w:t>
            </w:r>
          </w:p>
        </w:tc>
        <w:tc>
          <w:tcPr>
            <w:tcW w:w="676" w:type="pct"/>
            <w:vMerge w:val="restart"/>
            <w:shd w:val="clear" w:color="auto" w:fill="auto"/>
          </w:tcPr>
          <w:p w:rsidR="008E3BCC" w:rsidRPr="00D4657C" w:rsidRDefault="008E3BCC" w:rsidP="00546C5D">
            <w:pPr>
              <w:ind w:firstLine="23"/>
              <w:jc w:val="center"/>
              <w:rPr>
                <w:rFonts w:eastAsia="Calibri"/>
                <w:sz w:val="22"/>
                <w:szCs w:val="22"/>
                <w:shd w:val="clear" w:color="auto" w:fill="FFFFFF"/>
              </w:rPr>
            </w:pPr>
            <w:r w:rsidRPr="00D4657C">
              <w:rPr>
                <w:rFonts w:eastAsia="Calibri"/>
                <w:sz w:val="22"/>
                <w:szCs w:val="22"/>
              </w:rPr>
              <w:t>Единица измерения</w:t>
            </w:r>
          </w:p>
        </w:tc>
        <w:tc>
          <w:tcPr>
            <w:tcW w:w="771" w:type="pct"/>
            <w:vMerge w:val="restart"/>
            <w:shd w:val="clear" w:color="auto" w:fill="auto"/>
          </w:tcPr>
          <w:p w:rsidR="008E3BCC" w:rsidRPr="00D4657C" w:rsidRDefault="008E3BCC" w:rsidP="00546C5D">
            <w:pPr>
              <w:ind w:firstLine="23"/>
              <w:jc w:val="center"/>
              <w:rPr>
                <w:rFonts w:eastAsia="Calibri"/>
                <w:sz w:val="22"/>
                <w:szCs w:val="22"/>
                <w:shd w:val="clear" w:color="auto" w:fill="FFFFFF"/>
              </w:rPr>
            </w:pPr>
            <w:r w:rsidRPr="00D4657C">
              <w:rPr>
                <w:rFonts w:eastAsia="Calibri"/>
                <w:sz w:val="22"/>
                <w:szCs w:val="22"/>
                <w:shd w:val="clear" w:color="auto" w:fill="FFFFFF"/>
              </w:rPr>
              <w:t>Базовое значение результата (к очередному финансовому году)</w:t>
            </w:r>
          </w:p>
        </w:tc>
        <w:tc>
          <w:tcPr>
            <w:tcW w:w="2340" w:type="pct"/>
            <w:gridSpan w:val="3"/>
            <w:shd w:val="clear" w:color="auto" w:fill="auto"/>
            <w:vAlign w:val="center"/>
          </w:tcPr>
          <w:p w:rsidR="008E3BCC" w:rsidRPr="00D4657C" w:rsidRDefault="008E3BCC" w:rsidP="00546C5D">
            <w:pPr>
              <w:ind w:firstLine="0"/>
              <w:jc w:val="center"/>
              <w:rPr>
                <w:spacing w:val="-2"/>
                <w:sz w:val="22"/>
                <w:szCs w:val="22"/>
              </w:rPr>
            </w:pPr>
            <w:r w:rsidRPr="00D4657C">
              <w:rPr>
                <w:rFonts w:eastAsia="Calibri"/>
                <w:sz w:val="22"/>
                <w:szCs w:val="22"/>
                <w:shd w:val="clear" w:color="auto" w:fill="FFFFFF"/>
              </w:rPr>
              <w:t>Планируемое значение результата на очередной финансовый год и плановый период</w:t>
            </w:r>
          </w:p>
        </w:tc>
      </w:tr>
      <w:tr w:rsidR="008E3BCC" w:rsidRPr="00D4657C" w:rsidTr="00546C5D">
        <w:trPr>
          <w:trHeight w:val="448"/>
          <w:tblHeader/>
          <w:jc w:val="center"/>
        </w:trPr>
        <w:tc>
          <w:tcPr>
            <w:tcW w:w="379" w:type="pct"/>
            <w:vMerge/>
            <w:shd w:val="clear" w:color="auto" w:fill="auto"/>
          </w:tcPr>
          <w:p w:rsidR="008E3BCC" w:rsidRPr="00D4657C" w:rsidRDefault="008E3BCC" w:rsidP="00546C5D">
            <w:pPr>
              <w:jc w:val="center"/>
              <w:rPr>
                <w:rFonts w:eastAsia="Calibri"/>
                <w:sz w:val="22"/>
                <w:szCs w:val="22"/>
              </w:rPr>
            </w:pPr>
          </w:p>
        </w:tc>
        <w:tc>
          <w:tcPr>
            <w:tcW w:w="835" w:type="pct"/>
            <w:vMerge/>
            <w:shd w:val="clear" w:color="auto" w:fill="auto"/>
            <w:vAlign w:val="center"/>
          </w:tcPr>
          <w:p w:rsidR="008E3BCC" w:rsidRPr="00D4657C" w:rsidRDefault="008E3BCC" w:rsidP="00546C5D">
            <w:pPr>
              <w:ind w:firstLine="0"/>
              <w:jc w:val="center"/>
              <w:rPr>
                <w:rFonts w:eastAsia="Calibri"/>
                <w:sz w:val="22"/>
                <w:szCs w:val="22"/>
              </w:rPr>
            </w:pPr>
          </w:p>
        </w:tc>
        <w:tc>
          <w:tcPr>
            <w:tcW w:w="676" w:type="pct"/>
            <w:vMerge/>
            <w:shd w:val="clear" w:color="auto" w:fill="auto"/>
          </w:tcPr>
          <w:p w:rsidR="008E3BCC" w:rsidRPr="00D4657C" w:rsidRDefault="008E3BCC" w:rsidP="00546C5D">
            <w:pPr>
              <w:jc w:val="center"/>
              <w:rPr>
                <w:rFonts w:eastAsia="Calibri"/>
                <w:sz w:val="22"/>
                <w:szCs w:val="22"/>
                <w:shd w:val="clear" w:color="auto" w:fill="FFFFFF"/>
              </w:rPr>
            </w:pPr>
          </w:p>
        </w:tc>
        <w:tc>
          <w:tcPr>
            <w:tcW w:w="771" w:type="pct"/>
            <w:vMerge/>
            <w:shd w:val="clear" w:color="auto" w:fill="auto"/>
          </w:tcPr>
          <w:p w:rsidR="008E3BCC" w:rsidRPr="00D4657C" w:rsidRDefault="008E3BCC" w:rsidP="00546C5D">
            <w:pPr>
              <w:jc w:val="center"/>
              <w:rPr>
                <w:rFonts w:eastAsia="Calibri"/>
                <w:sz w:val="22"/>
                <w:szCs w:val="22"/>
                <w:shd w:val="clear" w:color="auto" w:fill="FFFFFF"/>
              </w:rPr>
            </w:pPr>
          </w:p>
        </w:tc>
        <w:tc>
          <w:tcPr>
            <w:tcW w:w="765" w:type="pct"/>
            <w:shd w:val="clear" w:color="auto" w:fill="auto"/>
            <w:vAlign w:val="center"/>
          </w:tcPr>
          <w:p w:rsidR="008E3BCC" w:rsidRPr="00D4657C" w:rsidRDefault="008E3BCC" w:rsidP="00546C5D">
            <w:pPr>
              <w:ind w:firstLine="0"/>
              <w:jc w:val="center"/>
              <w:rPr>
                <w:spacing w:val="-2"/>
                <w:sz w:val="22"/>
                <w:szCs w:val="22"/>
                <w:lang w:val="en-US"/>
              </w:rPr>
            </w:pPr>
            <w:r w:rsidRPr="00D4657C">
              <w:rPr>
                <w:rFonts w:eastAsia="Calibri"/>
                <w:sz w:val="22"/>
                <w:szCs w:val="22"/>
                <w:shd w:val="clear" w:color="auto" w:fill="FFFFFF"/>
              </w:rPr>
              <w:t>очередной финансовый год</w:t>
            </w:r>
          </w:p>
        </w:tc>
        <w:tc>
          <w:tcPr>
            <w:tcW w:w="868" w:type="pct"/>
            <w:shd w:val="clear" w:color="auto" w:fill="auto"/>
            <w:vAlign w:val="center"/>
          </w:tcPr>
          <w:p w:rsidR="008E3BCC" w:rsidRPr="00D4657C" w:rsidRDefault="008E3BCC" w:rsidP="00546C5D">
            <w:pPr>
              <w:ind w:firstLine="0"/>
              <w:jc w:val="center"/>
              <w:rPr>
                <w:spacing w:val="-2"/>
                <w:sz w:val="22"/>
                <w:szCs w:val="22"/>
              </w:rPr>
            </w:pPr>
            <w:r w:rsidRPr="00D4657C">
              <w:rPr>
                <w:rFonts w:eastAsia="Calibri"/>
                <w:sz w:val="22"/>
                <w:szCs w:val="22"/>
                <w:shd w:val="clear" w:color="auto" w:fill="FFFFFF"/>
              </w:rPr>
              <w:t>1-й год планового периода</w:t>
            </w:r>
          </w:p>
        </w:tc>
        <w:tc>
          <w:tcPr>
            <w:tcW w:w="707" w:type="pct"/>
            <w:shd w:val="clear" w:color="auto" w:fill="auto"/>
            <w:vAlign w:val="center"/>
          </w:tcPr>
          <w:p w:rsidR="008E3BCC" w:rsidRPr="00D4657C" w:rsidRDefault="008E3BCC" w:rsidP="00546C5D">
            <w:pPr>
              <w:ind w:firstLine="0"/>
              <w:jc w:val="center"/>
              <w:rPr>
                <w:rFonts w:eastAsia="Calibri"/>
                <w:sz w:val="22"/>
                <w:szCs w:val="22"/>
              </w:rPr>
            </w:pPr>
            <w:r w:rsidRPr="00D4657C">
              <w:rPr>
                <w:rFonts w:eastAsia="Calibri"/>
                <w:sz w:val="22"/>
                <w:szCs w:val="22"/>
                <w:shd w:val="clear" w:color="auto" w:fill="FFFFFF"/>
              </w:rPr>
              <w:t>2-й год планового периода</w:t>
            </w:r>
          </w:p>
        </w:tc>
      </w:tr>
      <w:tr w:rsidR="008E3BCC" w:rsidRPr="00D4657C" w:rsidTr="00546C5D">
        <w:trPr>
          <w:trHeight w:val="282"/>
          <w:tblHeader/>
          <w:jc w:val="center"/>
        </w:trPr>
        <w:tc>
          <w:tcPr>
            <w:tcW w:w="379" w:type="pct"/>
            <w:shd w:val="clear" w:color="auto" w:fill="auto"/>
          </w:tcPr>
          <w:p w:rsidR="008E3BCC" w:rsidRPr="00D4657C" w:rsidRDefault="008E3BCC" w:rsidP="00546C5D">
            <w:pPr>
              <w:ind w:right="-11" w:firstLine="0"/>
              <w:jc w:val="center"/>
              <w:rPr>
                <w:rFonts w:eastAsia="Calibri"/>
                <w:sz w:val="22"/>
                <w:szCs w:val="22"/>
              </w:rPr>
            </w:pPr>
            <w:r w:rsidRPr="00D4657C">
              <w:rPr>
                <w:rFonts w:eastAsia="Calibri"/>
                <w:sz w:val="22"/>
                <w:szCs w:val="22"/>
              </w:rPr>
              <w:t>1</w:t>
            </w:r>
          </w:p>
        </w:tc>
        <w:tc>
          <w:tcPr>
            <w:tcW w:w="835" w:type="pct"/>
            <w:shd w:val="clear" w:color="auto" w:fill="auto"/>
            <w:vAlign w:val="center"/>
          </w:tcPr>
          <w:p w:rsidR="008E3BCC" w:rsidRPr="00D4657C" w:rsidRDefault="008E3BCC" w:rsidP="00546C5D">
            <w:pPr>
              <w:ind w:firstLine="0"/>
              <w:jc w:val="center"/>
              <w:rPr>
                <w:rFonts w:eastAsia="Calibri"/>
                <w:sz w:val="22"/>
                <w:szCs w:val="22"/>
              </w:rPr>
            </w:pPr>
            <w:r w:rsidRPr="00D4657C">
              <w:rPr>
                <w:rFonts w:eastAsia="Calibri"/>
                <w:sz w:val="22"/>
                <w:szCs w:val="22"/>
              </w:rPr>
              <w:t>2</w:t>
            </w:r>
          </w:p>
        </w:tc>
        <w:tc>
          <w:tcPr>
            <w:tcW w:w="676" w:type="pct"/>
            <w:shd w:val="clear" w:color="auto" w:fill="auto"/>
          </w:tcPr>
          <w:p w:rsidR="008E3BCC" w:rsidRPr="00D4657C" w:rsidRDefault="008E3BCC" w:rsidP="00546C5D">
            <w:pPr>
              <w:ind w:firstLine="0"/>
              <w:jc w:val="center"/>
              <w:rPr>
                <w:rFonts w:eastAsia="Calibri"/>
                <w:spacing w:val="-2"/>
                <w:sz w:val="22"/>
                <w:szCs w:val="22"/>
              </w:rPr>
            </w:pPr>
            <w:r w:rsidRPr="00D4657C">
              <w:rPr>
                <w:rFonts w:eastAsia="Calibri"/>
                <w:spacing w:val="-2"/>
                <w:sz w:val="22"/>
                <w:szCs w:val="22"/>
              </w:rPr>
              <w:t>3</w:t>
            </w:r>
          </w:p>
        </w:tc>
        <w:tc>
          <w:tcPr>
            <w:tcW w:w="771" w:type="pct"/>
            <w:shd w:val="clear" w:color="auto" w:fill="auto"/>
          </w:tcPr>
          <w:p w:rsidR="008E3BCC" w:rsidRPr="00D4657C" w:rsidRDefault="008E3BCC" w:rsidP="00546C5D">
            <w:pPr>
              <w:ind w:firstLine="0"/>
              <w:jc w:val="center"/>
              <w:rPr>
                <w:rFonts w:eastAsia="Calibri"/>
                <w:spacing w:val="-2"/>
                <w:sz w:val="22"/>
                <w:szCs w:val="22"/>
              </w:rPr>
            </w:pPr>
            <w:r w:rsidRPr="00D4657C">
              <w:rPr>
                <w:rFonts w:eastAsia="Calibri"/>
                <w:spacing w:val="-2"/>
                <w:sz w:val="22"/>
                <w:szCs w:val="22"/>
              </w:rPr>
              <w:t>4</w:t>
            </w:r>
          </w:p>
        </w:tc>
        <w:tc>
          <w:tcPr>
            <w:tcW w:w="765" w:type="pct"/>
            <w:shd w:val="clear" w:color="auto" w:fill="auto"/>
            <w:vAlign w:val="center"/>
          </w:tcPr>
          <w:p w:rsidR="008E3BCC" w:rsidRPr="00D4657C" w:rsidRDefault="008E3BCC" w:rsidP="00546C5D">
            <w:pPr>
              <w:ind w:firstLine="0"/>
              <w:jc w:val="center"/>
              <w:rPr>
                <w:spacing w:val="-2"/>
                <w:sz w:val="22"/>
                <w:szCs w:val="22"/>
              </w:rPr>
            </w:pPr>
            <w:r w:rsidRPr="00D4657C">
              <w:rPr>
                <w:spacing w:val="-2"/>
                <w:sz w:val="22"/>
                <w:szCs w:val="22"/>
              </w:rPr>
              <w:t>5</w:t>
            </w:r>
          </w:p>
        </w:tc>
        <w:tc>
          <w:tcPr>
            <w:tcW w:w="868" w:type="pct"/>
            <w:shd w:val="clear" w:color="auto" w:fill="auto"/>
            <w:vAlign w:val="center"/>
          </w:tcPr>
          <w:p w:rsidR="008E3BCC" w:rsidRPr="00D4657C" w:rsidRDefault="008E3BCC" w:rsidP="00546C5D">
            <w:pPr>
              <w:ind w:firstLine="0"/>
              <w:jc w:val="center"/>
              <w:rPr>
                <w:spacing w:val="-2"/>
                <w:sz w:val="22"/>
                <w:szCs w:val="22"/>
              </w:rPr>
            </w:pPr>
            <w:r w:rsidRPr="00D4657C">
              <w:rPr>
                <w:spacing w:val="-2"/>
                <w:sz w:val="22"/>
                <w:szCs w:val="22"/>
              </w:rPr>
              <w:t>6</w:t>
            </w:r>
          </w:p>
        </w:tc>
        <w:tc>
          <w:tcPr>
            <w:tcW w:w="707" w:type="pct"/>
            <w:shd w:val="clear" w:color="auto" w:fill="auto"/>
            <w:vAlign w:val="center"/>
          </w:tcPr>
          <w:p w:rsidR="008E3BCC" w:rsidRPr="00D4657C" w:rsidRDefault="008E3BCC" w:rsidP="00546C5D">
            <w:pPr>
              <w:ind w:firstLine="0"/>
              <w:jc w:val="center"/>
              <w:rPr>
                <w:rFonts w:eastAsia="Calibri"/>
                <w:sz w:val="22"/>
                <w:szCs w:val="22"/>
              </w:rPr>
            </w:pPr>
            <w:r w:rsidRPr="00D4657C">
              <w:rPr>
                <w:rFonts w:eastAsia="Calibri"/>
                <w:sz w:val="22"/>
                <w:szCs w:val="22"/>
              </w:rPr>
              <w:t>7</w:t>
            </w:r>
          </w:p>
        </w:tc>
      </w:tr>
      <w:tr w:rsidR="008E3BCC" w:rsidRPr="00D4657C" w:rsidTr="00546C5D">
        <w:trPr>
          <w:jc w:val="center"/>
        </w:trPr>
        <w:tc>
          <w:tcPr>
            <w:tcW w:w="379" w:type="pct"/>
            <w:shd w:val="clear" w:color="auto" w:fill="auto"/>
          </w:tcPr>
          <w:p w:rsidR="008E3BCC" w:rsidRPr="00D4657C" w:rsidRDefault="008E3BCC" w:rsidP="00546C5D">
            <w:pPr>
              <w:spacing w:line="230" w:lineRule="auto"/>
              <w:rPr>
                <w:rFonts w:eastAsia="Calibri"/>
                <w:spacing w:val="-2"/>
                <w:sz w:val="22"/>
                <w:szCs w:val="22"/>
              </w:rPr>
            </w:pPr>
          </w:p>
        </w:tc>
        <w:tc>
          <w:tcPr>
            <w:tcW w:w="835" w:type="pct"/>
            <w:shd w:val="clear" w:color="auto" w:fill="auto"/>
          </w:tcPr>
          <w:p w:rsidR="008E3BCC" w:rsidRPr="00D4657C" w:rsidRDefault="008E3BCC" w:rsidP="00546C5D">
            <w:pPr>
              <w:spacing w:line="230" w:lineRule="auto"/>
              <w:ind w:firstLine="0"/>
              <w:rPr>
                <w:spacing w:val="-2"/>
                <w:sz w:val="22"/>
                <w:szCs w:val="22"/>
              </w:rPr>
            </w:pPr>
            <w:r w:rsidRPr="00D4657C">
              <w:rPr>
                <w:spacing w:val="-2"/>
                <w:sz w:val="22"/>
                <w:szCs w:val="22"/>
              </w:rPr>
              <w:t>-</w:t>
            </w:r>
          </w:p>
        </w:tc>
        <w:tc>
          <w:tcPr>
            <w:tcW w:w="676" w:type="pct"/>
            <w:shd w:val="clear" w:color="auto" w:fill="auto"/>
          </w:tcPr>
          <w:p w:rsidR="008E3BCC" w:rsidRPr="00D4657C" w:rsidRDefault="008E3BCC" w:rsidP="00546C5D">
            <w:pPr>
              <w:jc w:val="center"/>
              <w:rPr>
                <w:rFonts w:eastAsia="Calibri"/>
                <w:sz w:val="22"/>
                <w:szCs w:val="22"/>
              </w:rPr>
            </w:pPr>
            <w:r w:rsidRPr="00D4657C">
              <w:rPr>
                <w:rFonts w:eastAsia="Calibri"/>
                <w:sz w:val="22"/>
                <w:szCs w:val="22"/>
              </w:rPr>
              <w:t>-</w:t>
            </w:r>
          </w:p>
        </w:tc>
        <w:tc>
          <w:tcPr>
            <w:tcW w:w="771" w:type="pct"/>
            <w:shd w:val="clear" w:color="auto" w:fill="auto"/>
          </w:tcPr>
          <w:p w:rsidR="008E3BCC" w:rsidRPr="00D4657C" w:rsidRDefault="008E3BCC" w:rsidP="00546C5D">
            <w:pPr>
              <w:jc w:val="center"/>
              <w:rPr>
                <w:rFonts w:eastAsia="Calibri"/>
                <w:sz w:val="22"/>
                <w:szCs w:val="22"/>
              </w:rPr>
            </w:pPr>
            <w:r w:rsidRPr="00D4657C">
              <w:rPr>
                <w:rFonts w:eastAsia="Calibri"/>
                <w:sz w:val="22"/>
                <w:szCs w:val="22"/>
              </w:rPr>
              <w:t>-</w:t>
            </w:r>
          </w:p>
        </w:tc>
        <w:tc>
          <w:tcPr>
            <w:tcW w:w="765" w:type="pct"/>
            <w:shd w:val="clear" w:color="auto" w:fill="auto"/>
          </w:tcPr>
          <w:p w:rsidR="008E3BCC" w:rsidRPr="00D4657C" w:rsidRDefault="008E3BCC" w:rsidP="00546C5D">
            <w:pPr>
              <w:ind w:firstLine="0"/>
              <w:jc w:val="center"/>
              <w:rPr>
                <w:rFonts w:eastAsia="Calibri"/>
                <w:sz w:val="22"/>
                <w:szCs w:val="22"/>
              </w:rPr>
            </w:pPr>
            <w:r w:rsidRPr="00D4657C">
              <w:rPr>
                <w:rFonts w:eastAsia="Calibri"/>
                <w:sz w:val="22"/>
                <w:szCs w:val="22"/>
              </w:rPr>
              <w:t>-</w:t>
            </w:r>
          </w:p>
        </w:tc>
        <w:tc>
          <w:tcPr>
            <w:tcW w:w="868" w:type="pct"/>
            <w:shd w:val="clear" w:color="auto" w:fill="auto"/>
          </w:tcPr>
          <w:p w:rsidR="008E3BCC" w:rsidRPr="00D4657C" w:rsidRDefault="008E3BCC" w:rsidP="00546C5D">
            <w:pPr>
              <w:ind w:firstLine="0"/>
              <w:jc w:val="center"/>
              <w:rPr>
                <w:rFonts w:eastAsia="Calibri"/>
                <w:sz w:val="22"/>
                <w:szCs w:val="22"/>
              </w:rPr>
            </w:pPr>
            <w:r w:rsidRPr="00D4657C">
              <w:rPr>
                <w:rFonts w:eastAsia="Calibri"/>
                <w:sz w:val="22"/>
                <w:szCs w:val="22"/>
              </w:rPr>
              <w:t>-</w:t>
            </w:r>
          </w:p>
        </w:tc>
        <w:tc>
          <w:tcPr>
            <w:tcW w:w="707" w:type="pct"/>
            <w:shd w:val="clear" w:color="auto" w:fill="auto"/>
          </w:tcPr>
          <w:p w:rsidR="008E3BCC" w:rsidRPr="00D4657C" w:rsidRDefault="008E3BCC" w:rsidP="00546C5D">
            <w:pPr>
              <w:ind w:firstLine="0"/>
              <w:jc w:val="center"/>
              <w:rPr>
                <w:rFonts w:eastAsia="Calibri"/>
                <w:sz w:val="22"/>
                <w:szCs w:val="22"/>
              </w:rPr>
            </w:pPr>
            <w:r w:rsidRPr="00D4657C">
              <w:rPr>
                <w:rFonts w:eastAsia="Calibri"/>
                <w:sz w:val="22"/>
                <w:szCs w:val="22"/>
              </w:rPr>
              <w:t>-</w:t>
            </w:r>
          </w:p>
        </w:tc>
      </w:tr>
    </w:tbl>
    <w:p w:rsidR="008E3BCC" w:rsidRPr="00D4657C" w:rsidRDefault="008E3BCC" w:rsidP="008E3BCC">
      <w:pPr>
        <w:ind w:firstLine="0"/>
        <w:jc w:val="center"/>
        <w:outlineLvl w:val="0"/>
        <w:rPr>
          <w:b/>
          <w:spacing w:val="20"/>
          <w:szCs w:val="28"/>
        </w:rPr>
      </w:pPr>
    </w:p>
    <w:p w:rsidR="008E3BCC" w:rsidRPr="00D4657C" w:rsidRDefault="008E3BCC" w:rsidP="008E3BCC">
      <w:pPr>
        <w:ind w:firstLine="0"/>
        <w:jc w:val="center"/>
        <w:outlineLvl w:val="0"/>
        <w:rPr>
          <w:b/>
          <w:spacing w:val="20"/>
          <w:szCs w:val="28"/>
        </w:rPr>
      </w:pPr>
    </w:p>
    <w:p w:rsidR="008E3BCC" w:rsidRPr="00D4657C" w:rsidRDefault="008E3BCC" w:rsidP="008E3BCC">
      <w:pPr>
        <w:ind w:firstLine="0"/>
        <w:jc w:val="center"/>
        <w:outlineLvl w:val="0"/>
        <w:rPr>
          <w:b/>
          <w:spacing w:val="20"/>
          <w:szCs w:val="28"/>
        </w:rPr>
      </w:pPr>
      <w:r w:rsidRPr="00D4657C">
        <w:rPr>
          <w:b/>
          <w:spacing w:val="20"/>
          <w:szCs w:val="28"/>
        </w:rPr>
        <w:t>Раздел 4. ПАСПОРТА</w:t>
      </w:r>
    </w:p>
    <w:p w:rsidR="008E3BCC" w:rsidRPr="00D4657C" w:rsidRDefault="008E3BCC" w:rsidP="008E3BCC">
      <w:pPr>
        <w:jc w:val="center"/>
        <w:rPr>
          <w:b/>
          <w:szCs w:val="28"/>
        </w:rPr>
      </w:pPr>
      <w:r w:rsidRPr="00D4657C">
        <w:rPr>
          <w:b/>
          <w:szCs w:val="28"/>
        </w:rPr>
        <w:t>комплексов процессных мероприятий</w:t>
      </w:r>
    </w:p>
    <w:p w:rsidR="008E3BCC" w:rsidRPr="00D4657C" w:rsidRDefault="008E3BCC" w:rsidP="008E3BCC">
      <w:pPr>
        <w:ind w:firstLine="0"/>
        <w:rPr>
          <w:b/>
          <w:szCs w:val="28"/>
        </w:rPr>
      </w:pPr>
    </w:p>
    <w:p w:rsidR="008E3BCC" w:rsidRPr="00D4657C" w:rsidRDefault="008E3BCC" w:rsidP="008E3BCC">
      <w:pPr>
        <w:jc w:val="center"/>
        <w:outlineLvl w:val="0"/>
        <w:rPr>
          <w:b/>
          <w:spacing w:val="20"/>
          <w:szCs w:val="28"/>
        </w:rPr>
      </w:pPr>
      <w:r w:rsidRPr="00D4657C">
        <w:rPr>
          <w:b/>
          <w:spacing w:val="20"/>
          <w:szCs w:val="28"/>
        </w:rPr>
        <w:t>ПАСПОРТ</w:t>
      </w:r>
    </w:p>
    <w:p w:rsidR="008E3BCC" w:rsidRPr="00D4657C" w:rsidRDefault="008E3BCC" w:rsidP="008E3BCC">
      <w:pPr>
        <w:jc w:val="center"/>
        <w:rPr>
          <w:b/>
          <w:szCs w:val="28"/>
        </w:rPr>
      </w:pPr>
      <w:r w:rsidRPr="00D4657C">
        <w:rPr>
          <w:b/>
          <w:szCs w:val="28"/>
        </w:rPr>
        <w:t>комплекса процессных мероприятий</w:t>
      </w:r>
    </w:p>
    <w:p w:rsidR="008E3BCC" w:rsidRPr="00D4657C" w:rsidRDefault="008E3BCC" w:rsidP="008E3BCC">
      <w:pPr>
        <w:jc w:val="center"/>
        <w:rPr>
          <w:color w:val="000000"/>
          <w:spacing w:val="-2"/>
          <w:szCs w:val="28"/>
        </w:rPr>
      </w:pPr>
      <w:r w:rsidRPr="00D4657C">
        <w:rPr>
          <w:color w:val="000000"/>
          <w:spacing w:val="-2"/>
          <w:szCs w:val="28"/>
        </w:rPr>
        <w:t xml:space="preserve">«Организация работы по созданию условий </w:t>
      </w:r>
    </w:p>
    <w:p w:rsidR="008E3BCC" w:rsidRPr="00D4657C" w:rsidRDefault="008E3BCC" w:rsidP="008E3BCC">
      <w:pPr>
        <w:jc w:val="center"/>
        <w:rPr>
          <w:color w:val="000000"/>
          <w:szCs w:val="28"/>
        </w:rPr>
      </w:pPr>
      <w:r w:rsidRPr="00D4657C">
        <w:rPr>
          <w:color w:val="000000"/>
          <w:spacing w:val="-2"/>
          <w:szCs w:val="28"/>
        </w:rPr>
        <w:t>для функционирования общеобразовательных учреждений</w:t>
      </w:r>
      <w:r w:rsidRPr="00D4657C">
        <w:rPr>
          <w:color w:val="000000"/>
          <w:szCs w:val="28"/>
        </w:rPr>
        <w:t>»</w:t>
      </w:r>
    </w:p>
    <w:p w:rsidR="008E3BCC" w:rsidRPr="00D4657C" w:rsidRDefault="008E3BCC" w:rsidP="008E3BCC">
      <w:pPr>
        <w:jc w:val="center"/>
        <w:rPr>
          <w:i/>
          <w:sz w:val="24"/>
        </w:rPr>
      </w:pPr>
      <w:r w:rsidRPr="00D4657C">
        <w:rPr>
          <w:i/>
          <w:sz w:val="24"/>
        </w:rPr>
        <w:t xml:space="preserve">(наименование комплекса процессных мероприятий) </w:t>
      </w:r>
    </w:p>
    <w:p w:rsidR="008E3BCC" w:rsidRPr="00D4657C" w:rsidRDefault="008E3BCC" w:rsidP="008E3BCC">
      <w:pPr>
        <w:jc w:val="center"/>
        <w:rPr>
          <w:b/>
          <w:szCs w:val="28"/>
        </w:rPr>
      </w:pPr>
    </w:p>
    <w:p w:rsidR="008E3BCC" w:rsidRPr="00D4657C" w:rsidRDefault="008E3BCC" w:rsidP="008E3BCC">
      <w:pPr>
        <w:jc w:val="center"/>
        <w:outlineLvl w:val="0"/>
        <w:rPr>
          <w:b/>
          <w:szCs w:val="28"/>
        </w:rPr>
      </w:pPr>
      <w:r w:rsidRPr="00D4657C">
        <w:rPr>
          <w:b/>
          <w:szCs w:val="28"/>
        </w:rPr>
        <w:t>Общие положения</w:t>
      </w:r>
    </w:p>
    <w:p w:rsidR="008E3BCC" w:rsidRPr="00D4657C" w:rsidRDefault="008E3BCC" w:rsidP="008E3BCC"/>
    <w:tbl>
      <w:tblPr>
        <w:tblW w:w="10421" w:type="dxa"/>
        <w:jc w:val="center"/>
        <w:tblLook w:val="0000" w:firstRow="0" w:lastRow="0" w:firstColumn="0" w:lastColumn="0" w:noHBand="0" w:noVBand="0"/>
      </w:tblPr>
      <w:tblGrid>
        <w:gridCol w:w="5277"/>
        <w:gridCol w:w="5144"/>
      </w:tblGrid>
      <w:tr w:rsidR="008E3BCC" w:rsidRPr="00D4657C" w:rsidTr="00546C5D">
        <w:trPr>
          <w:trHeight w:val="516"/>
          <w:jc w:val="center"/>
        </w:trPr>
        <w:tc>
          <w:tcPr>
            <w:tcW w:w="5277"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rPr>
                <w:rFonts w:eastAsia="Calibri"/>
                <w:sz w:val="22"/>
                <w:szCs w:val="22"/>
              </w:rPr>
            </w:pPr>
            <w:proofErr w:type="gramStart"/>
            <w:r w:rsidRPr="00D4657C">
              <w:rPr>
                <w:sz w:val="22"/>
                <w:szCs w:val="22"/>
              </w:rPr>
              <w:t>Ответственный</w:t>
            </w:r>
            <w:proofErr w:type="gramEnd"/>
            <w:r w:rsidRPr="00D4657C">
              <w:rPr>
                <w:sz w:val="22"/>
                <w:szCs w:val="22"/>
              </w:rPr>
              <w:t xml:space="preserve"> за разработку и реализацию комплекса процессных мероприятий</w:t>
            </w:r>
          </w:p>
        </w:tc>
        <w:tc>
          <w:tcPr>
            <w:tcW w:w="5144" w:type="dxa"/>
            <w:tcBorders>
              <w:top w:val="single" w:sz="4" w:space="0" w:color="000000"/>
              <w:left w:val="single" w:sz="4" w:space="0" w:color="000000"/>
              <w:bottom w:val="single" w:sz="4" w:space="0" w:color="000000"/>
              <w:right w:val="single" w:sz="4" w:space="0" w:color="000000"/>
            </w:tcBorders>
            <w:vAlign w:val="center"/>
          </w:tcPr>
          <w:p w:rsidR="008E3BCC" w:rsidRPr="00410989" w:rsidRDefault="008E3BCC" w:rsidP="00546C5D">
            <w:pPr>
              <w:ind w:firstLine="0"/>
              <w:rPr>
                <w:rFonts w:eastAsia="Calibri"/>
                <w:sz w:val="22"/>
                <w:szCs w:val="22"/>
              </w:rPr>
            </w:pPr>
            <w:r>
              <w:rPr>
                <w:color w:val="000000"/>
                <w:sz w:val="22"/>
                <w:szCs w:val="22"/>
                <w:lang w:eastAsia="zh-CN"/>
              </w:rPr>
              <w:t>Начальник Управления</w:t>
            </w:r>
            <w:r w:rsidRPr="00D4657C">
              <w:rPr>
                <w:color w:val="000000"/>
                <w:sz w:val="22"/>
                <w:szCs w:val="22"/>
                <w:lang w:eastAsia="zh-CN"/>
              </w:rPr>
              <w:t xml:space="preserve"> по обр</w:t>
            </w:r>
            <w:r>
              <w:rPr>
                <w:color w:val="000000"/>
                <w:sz w:val="22"/>
                <w:szCs w:val="22"/>
                <w:lang w:eastAsia="zh-CN"/>
              </w:rPr>
              <w:t>азованию МО «Дорогобужский муниципальный округ</w:t>
            </w:r>
            <w:r w:rsidRPr="00D4657C">
              <w:rPr>
                <w:color w:val="000000"/>
                <w:sz w:val="22"/>
                <w:szCs w:val="22"/>
                <w:lang w:eastAsia="zh-CN"/>
              </w:rPr>
              <w:t>» Б</w:t>
            </w:r>
            <w:r>
              <w:rPr>
                <w:color w:val="000000"/>
                <w:sz w:val="22"/>
                <w:szCs w:val="22"/>
                <w:lang w:eastAsia="zh-CN"/>
              </w:rPr>
              <w:t>алакирева Н.С.</w:t>
            </w:r>
          </w:p>
        </w:tc>
      </w:tr>
      <w:tr w:rsidR="008E3BCC" w:rsidRPr="00D4657C" w:rsidTr="00546C5D">
        <w:trPr>
          <w:trHeight w:val="700"/>
          <w:jc w:val="center"/>
        </w:trPr>
        <w:tc>
          <w:tcPr>
            <w:tcW w:w="5277"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rPr>
                <w:rFonts w:eastAsia="Calibri"/>
                <w:sz w:val="22"/>
                <w:szCs w:val="22"/>
              </w:rPr>
            </w:pPr>
            <w:r w:rsidRPr="00D4657C">
              <w:rPr>
                <w:rFonts w:eastAsia="Calibri"/>
                <w:sz w:val="22"/>
                <w:szCs w:val="22"/>
              </w:rPr>
              <w:t xml:space="preserve">Связь с муниципальной программой </w:t>
            </w:r>
          </w:p>
        </w:tc>
        <w:tc>
          <w:tcPr>
            <w:tcW w:w="514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left"/>
              <w:rPr>
                <w:sz w:val="22"/>
                <w:szCs w:val="22"/>
              </w:rPr>
            </w:pPr>
            <w:r w:rsidRPr="00D4657C">
              <w:rPr>
                <w:rFonts w:eastAsia="Calibri"/>
                <w:sz w:val="22"/>
                <w:szCs w:val="22"/>
              </w:rPr>
              <w:t xml:space="preserve">муниципальная программа </w:t>
            </w:r>
            <w:r w:rsidRPr="00D4657C">
              <w:rPr>
                <w:b/>
                <w:sz w:val="22"/>
                <w:szCs w:val="22"/>
              </w:rPr>
              <w:t>«</w:t>
            </w:r>
            <w:r w:rsidRPr="00D4657C">
              <w:rPr>
                <w:sz w:val="22"/>
                <w:szCs w:val="22"/>
              </w:rPr>
              <w:t>Развитие образования и молодежной политики  в муниципальном образовании</w:t>
            </w:r>
          </w:p>
          <w:p w:rsidR="008E3BCC" w:rsidRPr="00D4657C" w:rsidRDefault="008E3BCC" w:rsidP="00546C5D">
            <w:pPr>
              <w:ind w:firstLine="0"/>
              <w:rPr>
                <w:rFonts w:eastAsia="Calibri"/>
                <w:sz w:val="22"/>
                <w:szCs w:val="22"/>
              </w:rPr>
            </w:pPr>
            <w:r>
              <w:rPr>
                <w:sz w:val="22"/>
                <w:szCs w:val="22"/>
              </w:rPr>
              <w:t>«Дорогобужский муниципальный округ</w:t>
            </w:r>
            <w:r w:rsidRPr="00D4657C">
              <w:rPr>
                <w:sz w:val="22"/>
                <w:szCs w:val="22"/>
              </w:rPr>
              <w:t>» Смоленской области</w:t>
            </w:r>
            <w:r w:rsidRPr="00D4657C">
              <w:rPr>
                <w:b/>
                <w:sz w:val="22"/>
                <w:szCs w:val="22"/>
              </w:rPr>
              <w:t>»</w:t>
            </w:r>
          </w:p>
        </w:tc>
      </w:tr>
    </w:tbl>
    <w:p w:rsidR="008E3BCC" w:rsidRPr="00D4657C" w:rsidRDefault="008E3BCC" w:rsidP="008E3BCC">
      <w:pPr>
        <w:ind w:firstLine="0"/>
        <w:rPr>
          <w:szCs w:val="28"/>
        </w:rPr>
      </w:pPr>
    </w:p>
    <w:p w:rsidR="008E3BCC" w:rsidRPr="00D4657C" w:rsidRDefault="008E3BCC" w:rsidP="008E3BCC">
      <w:pPr>
        <w:ind w:left="1418" w:right="1984"/>
        <w:jc w:val="center"/>
        <w:rPr>
          <w:b/>
          <w:szCs w:val="28"/>
        </w:rPr>
      </w:pPr>
      <w:r w:rsidRPr="00D4657C">
        <w:rPr>
          <w:b/>
          <w:szCs w:val="28"/>
        </w:rPr>
        <w:t xml:space="preserve">Показатели реализации комплекса процессных мероприятий </w:t>
      </w:r>
    </w:p>
    <w:p w:rsidR="008E3BCC" w:rsidRPr="00D4657C" w:rsidRDefault="008E3BCC" w:rsidP="008E3BCC">
      <w:pPr>
        <w:jc w:val="center"/>
        <w:rPr>
          <w:b/>
          <w:szCs w:val="28"/>
        </w:rPr>
      </w:pPr>
      <w:r w:rsidRPr="00D4657C">
        <w:rPr>
          <w:b/>
          <w:szCs w:val="28"/>
        </w:rPr>
        <w:t xml:space="preserve">  </w:t>
      </w:r>
    </w:p>
    <w:tbl>
      <w:tblPr>
        <w:tblW w:w="10594" w:type="dxa"/>
        <w:jc w:val="center"/>
        <w:tblLook w:val="0000" w:firstRow="0" w:lastRow="0" w:firstColumn="0" w:lastColumn="0" w:noHBand="0" w:noVBand="0"/>
      </w:tblPr>
      <w:tblGrid>
        <w:gridCol w:w="637"/>
        <w:gridCol w:w="2504"/>
        <w:gridCol w:w="1333"/>
        <w:gridCol w:w="1636"/>
        <w:gridCol w:w="1414"/>
        <w:gridCol w:w="1591"/>
        <w:gridCol w:w="1479"/>
      </w:tblGrid>
      <w:tr w:rsidR="008E3BCC" w:rsidRPr="00D4657C" w:rsidTr="00546C5D">
        <w:trPr>
          <w:tblHeader/>
          <w:jc w:val="center"/>
        </w:trPr>
        <w:tc>
          <w:tcPr>
            <w:tcW w:w="637"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right="-121" w:firstLine="0"/>
              <w:jc w:val="center"/>
              <w:rPr>
                <w:rFonts w:eastAsia="Calibri"/>
                <w:sz w:val="22"/>
                <w:szCs w:val="22"/>
              </w:rPr>
            </w:pPr>
            <w:r w:rsidRPr="00D4657C">
              <w:rPr>
                <w:rFonts w:eastAsia="Calibri"/>
                <w:sz w:val="22"/>
                <w:szCs w:val="22"/>
              </w:rPr>
              <w:t xml:space="preserve">№ </w:t>
            </w:r>
            <w:proofErr w:type="gramStart"/>
            <w:r w:rsidRPr="00D4657C">
              <w:rPr>
                <w:rFonts w:eastAsia="Calibri"/>
                <w:sz w:val="22"/>
                <w:szCs w:val="22"/>
              </w:rPr>
              <w:t>п</w:t>
            </w:r>
            <w:proofErr w:type="gramEnd"/>
            <w:r w:rsidRPr="00D4657C">
              <w:rPr>
                <w:rFonts w:eastAsia="Calibri"/>
                <w:sz w:val="22"/>
                <w:szCs w:val="22"/>
              </w:rPr>
              <w:t>/п</w:t>
            </w:r>
          </w:p>
        </w:tc>
        <w:tc>
          <w:tcPr>
            <w:tcW w:w="2504"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z w:val="22"/>
                <w:szCs w:val="22"/>
              </w:rPr>
            </w:pPr>
            <w:r w:rsidRPr="00D4657C">
              <w:rPr>
                <w:rFonts w:eastAsia="Calibri"/>
                <w:sz w:val="22"/>
                <w:szCs w:val="22"/>
              </w:rPr>
              <w:t xml:space="preserve">Наименование показателя реализации </w:t>
            </w:r>
          </w:p>
        </w:tc>
        <w:tc>
          <w:tcPr>
            <w:tcW w:w="1333"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23"/>
              <w:jc w:val="center"/>
              <w:rPr>
                <w:rFonts w:eastAsia="Calibri"/>
                <w:color w:val="22272F"/>
                <w:sz w:val="22"/>
                <w:szCs w:val="22"/>
                <w:shd w:val="clear" w:color="auto" w:fill="FFFFFF"/>
              </w:rPr>
            </w:pPr>
            <w:r w:rsidRPr="00D4657C">
              <w:rPr>
                <w:rFonts w:eastAsia="Calibri"/>
                <w:color w:val="000000"/>
                <w:sz w:val="22"/>
                <w:szCs w:val="22"/>
              </w:rPr>
              <w:t>Единица измерения</w:t>
            </w:r>
          </w:p>
        </w:tc>
        <w:tc>
          <w:tcPr>
            <w:tcW w:w="1636"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23"/>
              <w:jc w:val="center"/>
              <w:rPr>
                <w:rFonts w:eastAsia="Calibri"/>
                <w:color w:val="22272F"/>
                <w:sz w:val="22"/>
                <w:szCs w:val="22"/>
                <w:shd w:val="clear" w:color="auto" w:fill="FFFFFF"/>
              </w:rPr>
            </w:pPr>
            <w:r w:rsidRPr="00D4657C">
              <w:rPr>
                <w:rFonts w:eastAsia="Calibri"/>
                <w:color w:val="22272F"/>
                <w:sz w:val="22"/>
                <w:szCs w:val="22"/>
                <w:shd w:val="clear" w:color="auto" w:fill="FFFFFF"/>
              </w:rPr>
              <w:t>Базовое значение показателя реализации (к очередному финансовому году)</w:t>
            </w:r>
          </w:p>
        </w:tc>
        <w:tc>
          <w:tcPr>
            <w:tcW w:w="4484" w:type="dxa"/>
            <w:gridSpan w:val="3"/>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2"/>
                <w:szCs w:val="22"/>
              </w:rPr>
            </w:pPr>
            <w:r w:rsidRPr="00D4657C">
              <w:rPr>
                <w:rFonts w:eastAsia="Calibri"/>
                <w:color w:val="22272F"/>
                <w:sz w:val="22"/>
                <w:szCs w:val="22"/>
                <w:shd w:val="clear" w:color="auto" w:fill="FFFFFF"/>
              </w:rPr>
              <w:t>Планируемое значение показателя реализации на очередной финансовый год и плановый период</w:t>
            </w:r>
          </w:p>
        </w:tc>
      </w:tr>
      <w:tr w:rsidR="008E3BCC" w:rsidRPr="00D4657C" w:rsidTr="00546C5D">
        <w:trPr>
          <w:trHeight w:val="448"/>
          <w:tblHeader/>
          <w:jc w:val="center"/>
        </w:trPr>
        <w:tc>
          <w:tcPr>
            <w:tcW w:w="637"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pacing w:val="-2"/>
                <w:sz w:val="22"/>
                <w:szCs w:val="22"/>
              </w:rPr>
            </w:pPr>
          </w:p>
        </w:tc>
        <w:tc>
          <w:tcPr>
            <w:tcW w:w="2504" w:type="dxa"/>
            <w:vMerge/>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left"/>
              <w:rPr>
                <w:spacing w:val="-2"/>
                <w:sz w:val="22"/>
                <w:szCs w:val="22"/>
              </w:rPr>
            </w:pPr>
          </w:p>
        </w:tc>
        <w:tc>
          <w:tcPr>
            <w:tcW w:w="1333"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pacing w:val="-2"/>
                <w:sz w:val="22"/>
                <w:szCs w:val="22"/>
              </w:rPr>
            </w:pPr>
          </w:p>
        </w:tc>
        <w:tc>
          <w:tcPr>
            <w:tcW w:w="1636"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pacing w:val="-2"/>
                <w:sz w:val="22"/>
                <w:szCs w:val="22"/>
              </w:rPr>
            </w:pPr>
          </w:p>
        </w:tc>
        <w:tc>
          <w:tcPr>
            <w:tcW w:w="141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shd w:val="clear" w:color="auto" w:fill="FFFFFF"/>
              </w:rPr>
            </w:pPr>
            <w:r>
              <w:rPr>
                <w:rFonts w:eastAsia="Calibri"/>
                <w:sz w:val="22"/>
                <w:szCs w:val="22"/>
                <w:shd w:val="clear" w:color="auto" w:fill="FFFFFF"/>
              </w:rPr>
              <w:t>2025</w:t>
            </w:r>
          </w:p>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год</w:t>
            </w:r>
          </w:p>
        </w:tc>
        <w:tc>
          <w:tcPr>
            <w:tcW w:w="159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shd w:val="clear" w:color="auto" w:fill="FFFFFF"/>
              </w:rPr>
            </w:pPr>
            <w:r>
              <w:rPr>
                <w:rFonts w:eastAsia="Calibri"/>
                <w:sz w:val="22"/>
                <w:szCs w:val="22"/>
                <w:shd w:val="clear" w:color="auto" w:fill="FFFFFF"/>
              </w:rPr>
              <w:t>2026</w:t>
            </w:r>
          </w:p>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 xml:space="preserve"> год</w:t>
            </w:r>
          </w:p>
        </w:tc>
        <w:tc>
          <w:tcPr>
            <w:tcW w:w="1479"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202</w:t>
            </w:r>
            <w:r>
              <w:rPr>
                <w:rFonts w:eastAsia="Calibri"/>
                <w:sz w:val="22"/>
                <w:szCs w:val="22"/>
                <w:shd w:val="clear" w:color="auto" w:fill="FFFFFF"/>
              </w:rPr>
              <w:t>7</w:t>
            </w:r>
          </w:p>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год</w:t>
            </w:r>
          </w:p>
        </w:tc>
      </w:tr>
      <w:tr w:rsidR="008E3BCC" w:rsidRPr="00D4657C" w:rsidTr="00546C5D">
        <w:trPr>
          <w:trHeight w:val="282"/>
          <w:tblHeader/>
          <w:jc w:val="center"/>
        </w:trPr>
        <w:tc>
          <w:tcPr>
            <w:tcW w:w="63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z w:val="22"/>
                <w:szCs w:val="22"/>
              </w:rPr>
            </w:pPr>
            <w:r w:rsidRPr="00D4657C">
              <w:rPr>
                <w:rFonts w:eastAsia="Calibri"/>
                <w:sz w:val="22"/>
                <w:szCs w:val="22"/>
              </w:rPr>
              <w:t>1</w:t>
            </w:r>
          </w:p>
        </w:tc>
        <w:tc>
          <w:tcPr>
            <w:tcW w:w="250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rPr>
            </w:pPr>
            <w:r w:rsidRPr="00D4657C">
              <w:rPr>
                <w:rFonts w:eastAsia="Calibri"/>
                <w:sz w:val="22"/>
                <w:szCs w:val="22"/>
              </w:rPr>
              <w:t>2</w:t>
            </w:r>
          </w:p>
        </w:tc>
        <w:tc>
          <w:tcPr>
            <w:tcW w:w="1333"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pacing w:val="-2"/>
                <w:sz w:val="22"/>
                <w:szCs w:val="22"/>
              </w:rPr>
            </w:pPr>
            <w:r w:rsidRPr="00D4657C">
              <w:rPr>
                <w:rFonts w:eastAsia="Calibri"/>
                <w:spacing w:val="-2"/>
                <w:sz w:val="22"/>
                <w:szCs w:val="22"/>
              </w:rPr>
              <w:t>3</w:t>
            </w:r>
          </w:p>
        </w:tc>
        <w:tc>
          <w:tcPr>
            <w:tcW w:w="1636"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pacing w:val="-2"/>
                <w:sz w:val="22"/>
                <w:szCs w:val="22"/>
              </w:rPr>
            </w:pPr>
            <w:r w:rsidRPr="00D4657C">
              <w:rPr>
                <w:rFonts w:eastAsia="Calibri"/>
                <w:spacing w:val="-2"/>
                <w:sz w:val="22"/>
                <w:szCs w:val="22"/>
              </w:rPr>
              <w:t>4</w:t>
            </w:r>
          </w:p>
        </w:tc>
        <w:tc>
          <w:tcPr>
            <w:tcW w:w="141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2"/>
                <w:szCs w:val="22"/>
              </w:rPr>
            </w:pPr>
            <w:r w:rsidRPr="00D4657C">
              <w:rPr>
                <w:spacing w:val="-2"/>
                <w:sz w:val="22"/>
                <w:szCs w:val="22"/>
              </w:rPr>
              <w:t>5</w:t>
            </w:r>
          </w:p>
        </w:tc>
        <w:tc>
          <w:tcPr>
            <w:tcW w:w="159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2"/>
                <w:szCs w:val="22"/>
              </w:rPr>
            </w:pPr>
            <w:r w:rsidRPr="00D4657C">
              <w:rPr>
                <w:spacing w:val="-2"/>
                <w:sz w:val="22"/>
                <w:szCs w:val="22"/>
              </w:rPr>
              <w:t>6</w:t>
            </w:r>
          </w:p>
        </w:tc>
        <w:tc>
          <w:tcPr>
            <w:tcW w:w="1479"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rPr>
            </w:pPr>
            <w:r w:rsidRPr="00D4657C">
              <w:rPr>
                <w:rFonts w:eastAsia="Calibri"/>
                <w:sz w:val="22"/>
                <w:szCs w:val="22"/>
              </w:rPr>
              <w:t>7</w:t>
            </w:r>
          </w:p>
        </w:tc>
      </w:tr>
      <w:tr w:rsidR="008E3BCC" w:rsidRPr="00D4657C" w:rsidTr="00546C5D">
        <w:trPr>
          <w:trHeight w:val="433"/>
          <w:jc w:val="center"/>
        </w:trPr>
        <w:tc>
          <w:tcPr>
            <w:tcW w:w="63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spacing w:line="230" w:lineRule="auto"/>
              <w:ind w:firstLine="0"/>
              <w:rPr>
                <w:rFonts w:eastAsia="Calibri"/>
                <w:spacing w:val="-2"/>
                <w:sz w:val="22"/>
                <w:szCs w:val="22"/>
              </w:rPr>
            </w:pPr>
            <w:r>
              <w:rPr>
                <w:rFonts w:eastAsia="Calibri"/>
                <w:spacing w:val="-2"/>
                <w:sz w:val="22"/>
                <w:szCs w:val="22"/>
              </w:rPr>
              <w:t>1</w:t>
            </w:r>
          </w:p>
        </w:tc>
        <w:tc>
          <w:tcPr>
            <w:tcW w:w="2504"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suppressAutoHyphens/>
              <w:ind w:firstLine="0"/>
              <w:jc w:val="left"/>
              <w:rPr>
                <w:sz w:val="22"/>
                <w:szCs w:val="22"/>
              </w:rPr>
            </w:pPr>
            <w:r w:rsidRPr="00D4657C">
              <w:rPr>
                <w:sz w:val="22"/>
                <w:szCs w:val="22"/>
              </w:rPr>
              <w:t xml:space="preserve">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w:t>
            </w:r>
            <w:r w:rsidRPr="00D4657C">
              <w:rPr>
                <w:sz w:val="22"/>
                <w:szCs w:val="22"/>
              </w:rPr>
              <w:lastRenderedPageBreak/>
              <w:t>учреждений</w:t>
            </w:r>
          </w:p>
        </w:tc>
        <w:tc>
          <w:tcPr>
            <w:tcW w:w="1333"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lastRenderedPageBreak/>
              <w:t>%</w:t>
            </w:r>
          </w:p>
        </w:tc>
        <w:tc>
          <w:tcPr>
            <w:tcW w:w="163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0</w:t>
            </w:r>
          </w:p>
        </w:tc>
        <w:tc>
          <w:tcPr>
            <w:tcW w:w="141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70</w:t>
            </w:r>
          </w:p>
        </w:tc>
        <w:tc>
          <w:tcPr>
            <w:tcW w:w="159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70</w:t>
            </w:r>
          </w:p>
        </w:tc>
        <w:tc>
          <w:tcPr>
            <w:tcW w:w="1479"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sz w:val="22"/>
                <w:szCs w:val="22"/>
                <w:lang w:eastAsia="zh-CN"/>
              </w:rPr>
            </w:pPr>
            <w:r w:rsidRPr="00D4657C">
              <w:rPr>
                <w:sz w:val="22"/>
                <w:szCs w:val="22"/>
                <w:lang w:eastAsia="zh-CN"/>
              </w:rPr>
              <w:t>70</w:t>
            </w:r>
          </w:p>
        </w:tc>
      </w:tr>
      <w:tr w:rsidR="008E3BCC" w:rsidRPr="00D4657C" w:rsidTr="00546C5D">
        <w:trPr>
          <w:jc w:val="center"/>
        </w:trPr>
        <w:tc>
          <w:tcPr>
            <w:tcW w:w="63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spacing w:line="230" w:lineRule="auto"/>
              <w:ind w:firstLine="0"/>
              <w:rPr>
                <w:rFonts w:eastAsia="Calibri"/>
                <w:spacing w:val="-2"/>
                <w:sz w:val="22"/>
                <w:szCs w:val="22"/>
              </w:rPr>
            </w:pPr>
            <w:r>
              <w:rPr>
                <w:rFonts w:eastAsia="Calibri"/>
                <w:spacing w:val="-2"/>
                <w:sz w:val="22"/>
                <w:szCs w:val="22"/>
              </w:rPr>
              <w:lastRenderedPageBreak/>
              <w:t>2</w:t>
            </w:r>
          </w:p>
        </w:tc>
        <w:tc>
          <w:tcPr>
            <w:tcW w:w="250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widowControl/>
              <w:suppressAutoHyphens/>
              <w:ind w:firstLine="0"/>
              <w:rPr>
                <w:sz w:val="22"/>
                <w:szCs w:val="22"/>
                <w:lang w:eastAsia="zh-CN"/>
              </w:rPr>
            </w:pPr>
            <w:r w:rsidRPr="00D4657C">
              <w:rPr>
                <w:sz w:val="22"/>
                <w:szCs w:val="22"/>
              </w:rPr>
              <w:t xml:space="preserve">Доля детей первой и второй групп здоровья в общей </w:t>
            </w:r>
            <w:proofErr w:type="gramStart"/>
            <w:r w:rsidRPr="00D4657C">
              <w:rPr>
                <w:sz w:val="22"/>
                <w:szCs w:val="22"/>
              </w:rPr>
              <w:t>численности</w:t>
            </w:r>
            <w:proofErr w:type="gramEnd"/>
            <w:r w:rsidRPr="00D4657C">
              <w:rPr>
                <w:sz w:val="22"/>
                <w:szCs w:val="22"/>
              </w:rPr>
              <w:t xml:space="preserve"> обучающихся в муниципальных общеобразовательных учреждениях</w:t>
            </w:r>
          </w:p>
        </w:tc>
        <w:tc>
          <w:tcPr>
            <w:tcW w:w="1333"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w:t>
            </w:r>
          </w:p>
        </w:tc>
        <w:tc>
          <w:tcPr>
            <w:tcW w:w="163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widowControl/>
              <w:suppressAutoHyphens/>
              <w:ind w:firstLine="0"/>
              <w:jc w:val="center"/>
              <w:rPr>
                <w:sz w:val="22"/>
                <w:szCs w:val="22"/>
                <w:lang w:eastAsia="zh-CN"/>
              </w:rPr>
            </w:pPr>
            <w:r>
              <w:rPr>
                <w:sz w:val="22"/>
                <w:szCs w:val="22"/>
                <w:lang w:eastAsia="zh-CN"/>
              </w:rPr>
              <w:t>0</w:t>
            </w:r>
          </w:p>
        </w:tc>
        <w:tc>
          <w:tcPr>
            <w:tcW w:w="141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widowControl/>
              <w:suppressAutoHyphens/>
              <w:ind w:firstLine="0"/>
              <w:jc w:val="center"/>
              <w:rPr>
                <w:sz w:val="22"/>
                <w:szCs w:val="22"/>
                <w:lang w:eastAsia="zh-CN"/>
              </w:rPr>
            </w:pPr>
            <w:r w:rsidRPr="00D4657C">
              <w:rPr>
                <w:sz w:val="22"/>
                <w:szCs w:val="22"/>
                <w:lang w:eastAsia="zh-CN"/>
              </w:rPr>
              <w:t>88,9</w:t>
            </w:r>
          </w:p>
        </w:tc>
        <w:tc>
          <w:tcPr>
            <w:tcW w:w="159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widowControl/>
              <w:suppressAutoHyphens/>
              <w:ind w:firstLine="0"/>
              <w:jc w:val="center"/>
              <w:rPr>
                <w:sz w:val="22"/>
                <w:szCs w:val="22"/>
                <w:lang w:eastAsia="zh-CN"/>
              </w:rPr>
            </w:pPr>
            <w:r w:rsidRPr="00D4657C">
              <w:rPr>
                <w:sz w:val="22"/>
                <w:szCs w:val="22"/>
                <w:lang w:eastAsia="zh-CN"/>
              </w:rPr>
              <w:t>88,9</w:t>
            </w:r>
          </w:p>
        </w:tc>
        <w:tc>
          <w:tcPr>
            <w:tcW w:w="1479"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widowControl/>
              <w:suppressAutoHyphens/>
              <w:ind w:firstLine="0"/>
              <w:jc w:val="center"/>
              <w:rPr>
                <w:sz w:val="22"/>
                <w:szCs w:val="22"/>
                <w:lang w:eastAsia="zh-CN"/>
              </w:rPr>
            </w:pPr>
            <w:r w:rsidRPr="00D4657C">
              <w:rPr>
                <w:sz w:val="22"/>
                <w:szCs w:val="22"/>
                <w:lang w:eastAsia="zh-CN"/>
              </w:rPr>
              <w:t>88,9</w:t>
            </w:r>
          </w:p>
        </w:tc>
      </w:tr>
      <w:tr w:rsidR="008E3BCC" w:rsidRPr="00D4657C" w:rsidTr="00546C5D">
        <w:trPr>
          <w:jc w:val="center"/>
        </w:trPr>
        <w:tc>
          <w:tcPr>
            <w:tcW w:w="637" w:type="dxa"/>
            <w:tcBorders>
              <w:top w:val="single" w:sz="4" w:space="0" w:color="000000"/>
              <w:left w:val="single" w:sz="4" w:space="0" w:color="000000"/>
              <w:bottom w:val="single" w:sz="4" w:space="0" w:color="000000"/>
              <w:right w:val="single" w:sz="4" w:space="0" w:color="000000"/>
            </w:tcBorders>
          </w:tcPr>
          <w:p w:rsidR="008E3BCC" w:rsidRPr="00B93339" w:rsidRDefault="008E3BCC" w:rsidP="00546C5D">
            <w:pPr>
              <w:spacing w:line="230" w:lineRule="auto"/>
              <w:ind w:firstLine="0"/>
              <w:rPr>
                <w:rFonts w:eastAsia="Calibri"/>
                <w:spacing w:val="-2"/>
                <w:sz w:val="22"/>
                <w:szCs w:val="22"/>
              </w:rPr>
            </w:pPr>
            <w:r w:rsidRPr="00B93339">
              <w:rPr>
                <w:rFonts w:eastAsia="Calibri"/>
                <w:spacing w:val="-2"/>
                <w:sz w:val="22"/>
                <w:szCs w:val="22"/>
              </w:rPr>
              <w:t>3</w:t>
            </w:r>
          </w:p>
        </w:tc>
        <w:tc>
          <w:tcPr>
            <w:tcW w:w="2504" w:type="dxa"/>
            <w:tcBorders>
              <w:top w:val="single" w:sz="4" w:space="0" w:color="000000"/>
              <w:left w:val="single" w:sz="4" w:space="0" w:color="000000"/>
              <w:bottom w:val="single" w:sz="4" w:space="0" w:color="000000"/>
              <w:right w:val="single" w:sz="4" w:space="0" w:color="000000"/>
            </w:tcBorders>
            <w:vAlign w:val="center"/>
          </w:tcPr>
          <w:p w:rsidR="008E3BCC" w:rsidRPr="00B93339" w:rsidRDefault="008E3BCC" w:rsidP="00546C5D">
            <w:pPr>
              <w:widowControl/>
              <w:suppressAutoHyphens/>
              <w:ind w:firstLine="0"/>
              <w:rPr>
                <w:sz w:val="22"/>
                <w:szCs w:val="22"/>
              </w:rPr>
            </w:pPr>
            <w:r w:rsidRPr="00B93339">
              <w:rPr>
                <w:sz w:val="22"/>
                <w:szCs w:val="22"/>
              </w:rPr>
              <w:t>Расходы бюджета муниципального образования на общее образование в расчете на 1 обучающегося в муниципальных общеобразовательных учреждениях</w:t>
            </w:r>
          </w:p>
        </w:tc>
        <w:tc>
          <w:tcPr>
            <w:tcW w:w="1333" w:type="dxa"/>
            <w:tcBorders>
              <w:top w:val="single" w:sz="4" w:space="0" w:color="000000"/>
              <w:left w:val="single" w:sz="4" w:space="0" w:color="000000"/>
              <w:bottom w:val="single" w:sz="4" w:space="0" w:color="000000"/>
              <w:right w:val="single" w:sz="4" w:space="0" w:color="000000"/>
            </w:tcBorders>
            <w:vAlign w:val="center"/>
          </w:tcPr>
          <w:p w:rsidR="008E3BCC" w:rsidRPr="00B93339" w:rsidRDefault="008E3BCC" w:rsidP="00546C5D">
            <w:pPr>
              <w:suppressAutoHyphens/>
              <w:ind w:firstLine="0"/>
              <w:jc w:val="center"/>
              <w:rPr>
                <w:color w:val="000000"/>
                <w:sz w:val="22"/>
                <w:szCs w:val="22"/>
              </w:rPr>
            </w:pPr>
            <w:r w:rsidRPr="00B93339">
              <w:rPr>
                <w:color w:val="000000"/>
                <w:sz w:val="22"/>
                <w:szCs w:val="22"/>
              </w:rPr>
              <w:t>рублей</w:t>
            </w:r>
          </w:p>
        </w:tc>
        <w:tc>
          <w:tcPr>
            <w:tcW w:w="1636" w:type="dxa"/>
            <w:tcBorders>
              <w:top w:val="single" w:sz="4" w:space="0" w:color="000000"/>
              <w:left w:val="single" w:sz="4" w:space="0" w:color="000000"/>
              <w:bottom w:val="single" w:sz="4" w:space="0" w:color="000000"/>
              <w:right w:val="single" w:sz="4" w:space="0" w:color="000000"/>
            </w:tcBorders>
            <w:vAlign w:val="center"/>
          </w:tcPr>
          <w:p w:rsidR="008E3BCC" w:rsidRPr="000A1C3C" w:rsidRDefault="008E3BCC" w:rsidP="00546C5D">
            <w:pPr>
              <w:widowControl/>
              <w:suppressAutoHyphens/>
              <w:ind w:firstLine="0"/>
              <w:jc w:val="center"/>
              <w:rPr>
                <w:sz w:val="22"/>
                <w:szCs w:val="22"/>
                <w:lang w:eastAsia="zh-CN"/>
              </w:rPr>
            </w:pPr>
            <w:r>
              <w:rPr>
                <w:sz w:val="22"/>
                <w:szCs w:val="22"/>
                <w:lang w:eastAsia="zh-CN"/>
              </w:rPr>
              <w:t>0</w:t>
            </w:r>
          </w:p>
        </w:tc>
        <w:tc>
          <w:tcPr>
            <w:tcW w:w="1414" w:type="dxa"/>
            <w:tcBorders>
              <w:top w:val="single" w:sz="4" w:space="0" w:color="000000"/>
              <w:left w:val="single" w:sz="4" w:space="0" w:color="000000"/>
              <w:bottom w:val="single" w:sz="4" w:space="0" w:color="000000"/>
              <w:right w:val="single" w:sz="4" w:space="0" w:color="000000"/>
            </w:tcBorders>
            <w:vAlign w:val="center"/>
          </w:tcPr>
          <w:p w:rsidR="008E3BCC" w:rsidRPr="000A1C3C" w:rsidRDefault="008E3BCC" w:rsidP="00546C5D">
            <w:pPr>
              <w:widowControl/>
              <w:suppressAutoHyphens/>
              <w:ind w:firstLine="0"/>
              <w:jc w:val="center"/>
              <w:rPr>
                <w:sz w:val="22"/>
                <w:szCs w:val="22"/>
                <w:lang w:eastAsia="zh-CN"/>
              </w:rPr>
            </w:pPr>
            <w:r w:rsidRPr="000A1C3C">
              <w:rPr>
                <w:sz w:val="22"/>
                <w:szCs w:val="22"/>
                <w:lang w:eastAsia="zh-CN"/>
              </w:rPr>
              <w:t>74933,1</w:t>
            </w:r>
          </w:p>
        </w:tc>
        <w:tc>
          <w:tcPr>
            <w:tcW w:w="1591" w:type="dxa"/>
            <w:tcBorders>
              <w:top w:val="single" w:sz="4" w:space="0" w:color="000000"/>
              <w:left w:val="single" w:sz="4" w:space="0" w:color="000000"/>
              <w:bottom w:val="single" w:sz="4" w:space="0" w:color="000000"/>
              <w:right w:val="single" w:sz="4" w:space="0" w:color="000000"/>
            </w:tcBorders>
            <w:vAlign w:val="center"/>
          </w:tcPr>
          <w:p w:rsidR="008E3BCC" w:rsidRPr="000A1C3C" w:rsidRDefault="008E3BCC" w:rsidP="00546C5D">
            <w:pPr>
              <w:widowControl/>
              <w:suppressAutoHyphens/>
              <w:ind w:firstLine="0"/>
              <w:jc w:val="center"/>
              <w:rPr>
                <w:sz w:val="22"/>
                <w:szCs w:val="22"/>
                <w:lang w:eastAsia="zh-CN"/>
              </w:rPr>
            </w:pPr>
            <w:r w:rsidRPr="000A1C3C">
              <w:rPr>
                <w:sz w:val="22"/>
                <w:szCs w:val="22"/>
                <w:lang w:eastAsia="zh-CN"/>
              </w:rPr>
              <w:t>74933,1</w:t>
            </w:r>
          </w:p>
        </w:tc>
        <w:tc>
          <w:tcPr>
            <w:tcW w:w="1479" w:type="dxa"/>
            <w:tcBorders>
              <w:top w:val="single" w:sz="4" w:space="0" w:color="000000"/>
              <w:left w:val="single" w:sz="4" w:space="0" w:color="000000"/>
              <w:bottom w:val="single" w:sz="4" w:space="0" w:color="000000"/>
              <w:right w:val="single" w:sz="4" w:space="0" w:color="000000"/>
            </w:tcBorders>
            <w:vAlign w:val="center"/>
          </w:tcPr>
          <w:p w:rsidR="008E3BCC" w:rsidRPr="000A1C3C" w:rsidRDefault="008E3BCC" w:rsidP="00546C5D">
            <w:pPr>
              <w:widowControl/>
              <w:suppressAutoHyphens/>
              <w:ind w:firstLine="0"/>
              <w:jc w:val="center"/>
              <w:rPr>
                <w:sz w:val="22"/>
                <w:szCs w:val="22"/>
                <w:lang w:eastAsia="zh-CN"/>
              </w:rPr>
            </w:pPr>
            <w:r w:rsidRPr="000A1C3C">
              <w:rPr>
                <w:sz w:val="22"/>
                <w:szCs w:val="22"/>
                <w:lang w:eastAsia="zh-CN"/>
              </w:rPr>
              <w:t>74933,1</w:t>
            </w:r>
          </w:p>
        </w:tc>
      </w:tr>
      <w:tr w:rsidR="008E3BCC" w:rsidRPr="00D4657C" w:rsidTr="00546C5D">
        <w:trPr>
          <w:jc w:val="center"/>
        </w:trPr>
        <w:tc>
          <w:tcPr>
            <w:tcW w:w="63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rPr>
                <w:rFonts w:eastAsia="Calibri"/>
                <w:spacing w:val="-2"/>
                <w:sz w:val="22"/>
                <w:szCs w:val="22"/>
              </w:rPr>
            </w:pPr>
            <w:r>
              <w:rPr>
                <w:rFonts w:eastAsia="Calibri"/>
                <w:spacing w:val="-2"/>
                <w:sz w:val="22"/>
                <w:szCs w:val="22"/>
              </w:rPr>
              <w:t>4</w:t>
            </w:r>
          </w:p>
        </w:tc>
        <w:tc>
          <w:tcPr>
            <w:tcW w:w="250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rPr>
                <w:sz w:val="22"/>
                <w:szCs w:val="22"/>
              </w:rPr>
            </w:pPr>
            <w:r w:rsidRPr="00D4657C">
              <w:rPr>
                <w:sz w:val="22"/>
                <w:szCs w:val="22"/>
              </w:rPr>
              <w:t>Среднемесячная номинальная начисленная заработная плата работников:</w:t>
            </w:r>
          </w:p>
          <w:p w:rsidR="008E3BCC" w:rsidRPr="00D4657C" w:rsidRDefault="008E3BCC" w:rsidP="00546C5D">
            <w:pPr>
              <w:widowControl/>
              <w:suppressAutoHyphens/>
              <w:ind w:firstLine="0"/>
              <w:rPr>
                <w:sz w:val="22"/>
                <w:szCs w:val="22"/>
              </w:rPr>
            </w:pPr>
            <w:r w:rsidRPr="00D4657C">
              <w:rPr>
                <w:sz w:val="22"/>
                <w:szCs w:val="22"/>
              </w:rPr>
              <w:t>- муниципальных общеобразовательных учреждений,</w:t>
            </w:r>
          </w:p>
          <w:p w:rsidR="008E3BCC" w:rsidRPr="00D4657C" w:rsidRDefault="008E3BCC" w:rsidP="00546C5D">
            <w:pPr>
              <w:widowControl/>
              <w:suppressAutoHyphens/>
              <w:ind w:firstLine="0"/>
              <w:rPr>
                <w:color w:val="FF0000"/>
                <w:sz w:val="22"/>
                <w:szCs w:val="22"/>
              </w:rPr>
            </w:pPr>
            <w:r w:rsidRPr="00D4657C">
              <w:rPr>
                <w:sz w:val="22"/>
                <w:szCs w:val="22"/>
              </w:rPr>
              <w:t>- учителей муниципальных общеобразовательных учреждений</w:t>
            </w:r>
          </w:p>
        </w:tc>
        <w:tc>
          <w:tcPr>
            <w:tcW w:w="1333"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рублей</w:t>
            </w:r>
          </w:p>
        </w:tc>
        <w:tc>
          <w:tcPr>
            <w:tcW w:w="1636"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widowControl/>
              <w:suppressAutoHyphens/>
              <w:ind w:firstLine="0"/>
              <w:jc w:val="center"/>
              <w:rPr>
                <w:sz w:val="22"/>
                <w:szCs w:val="22"/>
                <w:lang w:eastAsia="zh-CN"/>
              </w:rPr>
            </w:pPr>
          </w:p>
          <w:p w:rsidR="008E3BCC" w:rsidRPr="00D4657C" w:rsidRDefault="008E3BCC" w:rsidP="00546C5D">
            <w:pPr>
              <w:widowControl/>
              <w:suppressAutoHyphens/>
              <w:ind w:firstLine="0"/>
              <w:jc w:val="center"/>
              <w:rPr>
                <w:sz w:val="22"/>
                <w:szCs w:val="22"/>
                <w:lang w:eastAsia="zh-CN"/>
              </w:rPr>
            </w:pPr>
          </w:p>
          <w:p w:rsidR="008E3BCC" w:rsidRPr="00D4657C" w:rsidRDefault="008E3BCC" w:rsidP="00546C5D">
            <w:pPr>
              <w:widowControl/>
              <w:suppressAutoHyphens/>
              <w:ind w:firstLine="0"/>
              <w:jc w:val="center"/>
              <w:rPr>
                <w:sz w:val="22"/>
                <w:szCs w:val="22"/>
                <w:lang w:eastAsia="zh-CN"/>
              </w:rPr>
            </w:pPr>
          </w:p>
          <w:p w:rsidR="008E3BCC" w:rsidRPr="00D4657C" w:rsidRDefault="008E3BCC" w:rsidP="00546C5D">
            <w:pPr>
              <w:widowControl/>
              <w:suppressAutoHyphens/>
              <w:ind w:firstLine="0"/>
              <w:jc w:val="center"/>
              <w:rPr>
                <w:sz w:val="22"/>
                <w:szCs w:val="22"/>
                <w:lang w:eastAsia="zh-CN"/>
              </w:rPr>
            </w:pPr>
          </w:p>
          <w:p w:rsidR="008E3BCC" w:rsidRPr="00D4657C" w:rsidRDefault="008E3BCC" w:rsidP="00546C5D">
            <w:pPr>
              <w:widowControl/>
              <w:suppressAutoHyphens/>
              <w:ind w:firstLine="0"/>
              <w:jc w:val="center"/>
              <w:rPr>
                <w:sz w:val="22"/>
                <w:szCs w:val="22"/>
                <w:lang w:eastAsia="zh-CN"/>
              </w:rPr>
            </w:pPr>
          </w:p>
          <w:p w:rsidR="008E3BCC" w:rsidRDefault="008E3BCC" w:rsidP="00546C5D">
            <w:pPr>
              <w:widowControl/>
              <w:suppressAutoHyphens/>
              <w:ind w:firstLine="0"/>
              <w:rPr>
                <w:sz w:val="22"/>
                <w:szCs w:val="22"/>
                <w:lang w:eastAsia="zh-CN"/>
              </w:rPr>
            </w:pPr>
            <w:r>
              <w:rPr>
                <w:sz w:val="22"/>
                <w:szCs w:val="22"/>
                <w:lang w:eastAsia="zh-CN"/>
              </w:rPr>
              <w:t xml:space="preserve">           </w:t>
            </w:r>
            <w:r w:rsidRPr="00D4657C">
              <w:rPr>
                <w:sz w:val="22"/>
                <w:szCs w:val="22"/>
                <w:lang w:eastAsia="zh-CN"/>
              </w:rPr>
              <w:t>0</w:t>
            </w:r>
          </w:p>
          <w:p w:rsidR="008E3BCC" w:rsidRDefault="008E3BCC" w:rsidP="00546C5D">
            <w:pPr>
              <w:widowControl/>
              <w:suppressAutoHyphens/>
              <w:ind w:firstLine="0"/>
              <w:rPr>
                <w:sz w:val="22"/>
                <w:szCs w:val="22"/>
                <w:lang w:eastAsia="zh-CN"/>
              </w:rPr>
            </w:pPr>
          </w:p>
          <w:p w:rsidR="008E3BCC" w:rsidRDefault="008E3BCC" w:rsidP="00546C5D">
            <w:pPr>
              <w:widowControl/>
              <w:suppressAutoHyphens/>
              <w:ind w:firstLine="0"/>
              <w:rPr>
                <w:sz w:val="22"/>
                <w:szCs w:val="22"/>
                <w:lang w:eastAsia="zh-CN"/>
              </w:rPr>
            </w:pPr>
          </w:p>
          <w:p w:rsidR="008E3BCC" w:rsidRPr="00D4657C" w:rsidRDefault="008E3BCC" w:rsidP="00546C5D">
            <w:pPr>
              <w:widowControl/>
              <w:suppressAutoHyphens/>
              <w:ind w:firstLine="0"/>
              <w:rPr>
                <w:sz w:val="22"/>
                <w:szCs w:val="22"/>
                <w:lang w:eastAsia="zh-CN"/>
              </w:rPr>
            </w:pPr>
            <w:r>
              <w:rPr>
                <w:sz w:val="22"/>
                <w:szCs w:val="22"/>
                <w:lang w:eastAsia="zh-CN"/>
              </w:rPr>
              <w:t xml:space="preserve">           </w:t>
            </w:r>
            <w:r w:rsidRPr="00D4657C">
              <w:rPr>
                <w:sz w:val="22"/>
                <w:szCs w:val="22"/>
                <w:lang w:eastAsia="zh-CN"/>
              </w:rPr>
              <w:t>0</w:t>
            </w:r>
          </w:p>
        </w:tc>
        <w:tc>
          <w:tcPr>
            <w:tcW w:w="1414"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widowControl/>
              <w:suppressAutoHyphens/>
              <w:ind w:firstLine="0"/>
              <w:jc w:val="center"/>
              <w:rPr>
                <w:sz w:val="22"/>
                <w:szCs w:val="22"/>
                <w:lang w:eastAsia="zh-CN"/>
              </w:rPr>
            </w:pPr>
          </w:p>
          <w:p w:rsidR="008E3BCC" w:rsidRPr="00D4657C" w:rsidRDefault="008E3BCC" w:rsidP="00546C5D">
            <w:pPr>
              <w:widowControl/>
              <w:suppressAutoHyphens/>
              <w:ind w:firstLine="0"/>
              <w:jc w:val="center"/>
              <w:rPr>
                <w:sz w:val="22"/>
                <w:szCs w:val="22"/>
                <w:lang w:eastAsia="zh-CN"/>
              </w:rPr>
            </w:pPr>
          </w:p>
          <w:p w:rsidR="008E3BCC" w:rsidRDefault="008E3BCC" w:rsidP="00546C5D">
            <w:pPr>
              <w:widowControl/>
              <w:suppressAutoHyphens/>
              <w:ind w:firstLine="0"/>
              <w:jc w:val="center"/>
              <w:rPr>
                <w:sz w:val="22"/>
                <w:szCs w:val="22"/>
                <w:lang w:eastAsia="zh-CN"/>
              </w:rPr>
            </w:pPr>
          </w:p>
          <w:p w:rsidR="008E3BCC" w:rsidRDefault="008E3BCC" w:rsidP="00546C5D">
            <w:pPr>
              <w:widowControl/>
              <w:suppressAutoHyphens/>
              <w:ind w:firstLine="0"/>
              <w:jc w:val="center"/>
              <w:rPr>
                <w:sz w:val="22"/>
                <w:szCs w:val="22"/>
                <w:lang w:eastAsia="zh-CN"/>
              </w:rPr>
            </w:pPr>
          </w:p>
          <w:p w:rsidR="008E3BCC" w:rsidRDefault="008E3BCC" w:rsidP="00546C5D">
            <w:pPr>
              <w:widowControl/>
              <w:suppressAutoHyphens/>
              <w:ind w:firstLine="0"/>
              <w:jc w:val="center"/>
              <w:rPr>
                <w:sz w:val="22"/>
                <w:szCs w:val="22"/>
                <w:lang w:eastAsia="zh-CN"/>
              </w:rPr>
            </w:pPr>
          </w:p>
          <w:p w:rsidR="008E3BCC" w:rsidRDefault="008E3BCC" w:rsidP="00546C5D">
            <w:pPr>
              <w:widowControl/>
              <w:suppressAutoHyphens/>
              <w:ind w:firstLine="0"/>
              <w:jc w:val="center"/>
              <w:rPr>
                <w:sz w:val="22"/>
                <w:szCs w:val="22"/>
                <w:lang w:eastAsia="zh-CN"/>
              </w:rPr>
            </w:pPr>
            <w:r>
              <w:rPr>
                <w:sz w:val="22"/>
                <w:szCs w:val="22"/>
                <w:lang w:eastAsia="zh-CN"/>
              </w:rPr>
              <w:t>39 708,0</w:t>
            </w:r>
          </w:p>
          <w:p w:rsidR="008E3BCC" w:rsidRDefault="008E3BCC" w:rsidP="00546C5D">
            <w:pPr>
              <w:widowControl/>
              <w:suppressAutoHyphens/>
              <w:ind w:firstLine="0"/>
              <w:jc w:val="center"/>
              <w:rPr>
                <w:sz w:val="22"/>
                <w:szCs w:val="22"/>
                <w:lang w:eastAsia="zh-CN"/>
              </w:rPr>
            </w:pPr>
          </w:p>
          <w:p w:rsidR="008E3BCC" w:rsidRDefault="008E3BCC" w:rsidP="00546C5D">
            <w:pPr>
              <w:widowControl/>
              <w:suppressAutoHyphens/>
              <w:ind w:firstLine="0"/>
              <w:jc w:val="center"/>
              <w:rPr>
                <w:sz w:val="22"/>
                <w:szCs w:val="22"/>
                <w:lang w:eastAsia="zh-CN"/>
              </w:rPr>
            </w:pPr>
          </w:p>
          <w:p w:rsidR="008E3BCC" w:rsidRPr="00D4657C" w:rsidRDefault="008E3BCC" w:rsidP="00546C5D">
            <w:pPr>
              <w:widowControl/>
              <w:suppressAutoHyphens/>
              <w:ind w:firstLine="0"/>
              <w:jc w:val="center"/>
              <w:rPr>
                <w:sz w:val="22"/>
                <w:szCs w:val="22"/>
                <w:lang w:eastAsia="zh-CN"/>
              </w:rPr>
            </w:pPr>
            <w:r>
              <w:rPr>
                <w:sz w:val="22"/>
                <w:szCs w:val="22"/>
                <w:lang w:eastAsia="zh-CN"/>
              </w:rPr>
              <w:t>40 008,0</w:t>
            </w:r>
          </w:p>
          <w:p w:rsidR="008E3BCC" w:rsidRPr="00D4657C" w:rsidRDefault="008E3BCC" w:rsidP="00546C5D">
            <w:pPr>
              <w:widowControl/>
              <w:suppressAutoHyphens/>
              <w:ind w:firstLine="0"/>
              <w:jc w:val="center"/>
              <w:rPr>
                <w:sz w:val="22"/>
                <w:szCs w:val="22"/>
                <w:lang w:eastAsia="zh-CN"/>
              </w:rPr>
            </w:pPr>
          </w:p>
          <w:p w:rsidR="008E3BCC" w:rsidRPr="00D4657C" w:rsidRDefault="008E3BCC" w:rsidP="00546C5D">
            <w:pPr>
              <w:widowControl/>
              <w:suppressAutoHyphens/>
              <w:ind w:firstLine="0"/>
              <w:rPr>
                <w:sz w:val="22"/>
                <w:szCs w:val="22"/>
                <w:lang w:eastAsia="zh-CN"/>
              </w:rPr>
            </w:pPr>
          </w:p>
          <w:p w:rsidR="008E3BCC" w:rsidRPr="00D4657C" w:rsidRDefault="008E3BCC" w:rsidP="00546C5D">
            <w:pPr>
              <w:ind w:firstLine="0"/>
              <w:rPr>
                <w:sz w:val="22"/>
                <w:szCs w:val="22"/>
                <w:lang w:eastAsia="zh-CN"/>
              </w:rPr>
            </w:pPr>
          </w:p>
          <w:p w:rsidR="008E3BCC" w:rsidRPr="00D4657C" w:rsidRDefault="008E3BCC" w:rsidP="00546C5D">
            <w:pPr>
              <w:ind w:firstLine="0"/>
              <w:rPr>
                <w:sz w:val="22"/>
                <w:szCs w:val="22"/>
                <w:lang w:eastAsia="zh-CN"/>
              </w:rPr>
            </w:pPr>
          </w:p>
        </w:tc>
        <w:tc>
          <w:tcPr>
            <w:tcW w:w="1591"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widowControl/>
              <w:suppressAutoHyphens/>
              <w:ind w:firstLine="0"/>
              <w:jc w:val="center"/>
              <w:rPr>
                <w:sz w:val="22"/>
                <w:szCs w:val="22"/>
                <w:lang w:eastAsia="zh-CN"/>
              </w:rPr>
            </w:pPr>
          </w:p>
          <w:p w:rsidR="008E3BCC" w:rsidRPr="00D4657C" w:rsidRDefault="008E3BCC" w:rsidP="00546C5D">
            <w:pPr>
              <w:widowControl/>
              <w:suppressAutoHyphens/>
              <w:ind w:firstLine="0"/>
              <w:jc w:val="center"/>
              <w:rPr>
                <w:sz w:val="22"/>
                <w:szCs w:val="22"/>
                <w:lang w:eastAsia="zh-CN"/>
              </w:rPr>
            </w:pPr>
          </w:p>
          <w:p w:rsidR="008E3BCC" w:rsidRDefault="008E3BCC" w:rsidP="00546C5D">
            <w:pPr>
              <w:widowControl/>
              <w:suppressAutoHyphens/>
              <w:ind w:firstLine="0"/>
              <w:jc w:val="center"/>
              <w:rPr>
                <w:sz w:val="22"/>
                <w:szCs w:val="22"/>
                <w:lang w:eastAsia="zh-CN"/>
              </w:rPr>
            </w:pPr>
          </w:p>
          <w:p w:rsidR="008E3BCC" w:rsidRDefault="008E3BCC" w:rsidP="00546C5D">
            <w:pPr>
              <w:widowControl/>
              <w:suppressAutoHyphens/>
              <w:ind w:firstLine="0"/>
              <w:jc w:val="center"/>
              <w:rPr>
                <w:sz w:val="22"/>
                <w:szCs w:val="22"/>
                <w:lang w:eastAsia="zh-CN"/>
              </w:rPr>
            </w:pPr>
          </w:p>
          <w:p w:rsidR="008E3BCC" w:rsidRDefault="008E3BCC" w:rsidP="00546C5D">
            <w:pPr>
              <w:widowControl/>
              <w:suppressAutoHyphens/>
              <w:ind w:firstLine="0"/>
              <w:jc w:val="center"/>
              <w:rPr>
                <w:sz w:val="22"/>
                <w:szCs w:val="22"/>
                <w:lang w:eastAsia="zh-CN"/>
              </w:rPr>
            </w:pPr>
          </w:p>
          <w:p w:rsidR="008E3BCC" w:rsidRDefault="008E3BCC" w:rsidP="00546C5D">
            <w:pPr>
              <w:widowControl/>
              <w:suppressAutoHyphens/>
              <w:ind w:firstLine="0"/>
              <w:jc w:val="center"/>
              <w:rPr>
                <w:sz w:val="22"/>
                <w:szCs w:val="22"/>
                <w:lang w:eastAsia="zh-CN"/>
              </w:rPr>
            </w:pPr>
            <w:r>
              <w:rPr>
                <w:sz w:val="22"/>
                <w:szCs w:val="22"/>
                <w:lang w:eastAsia="zh-CN"/>
              </w:rPr>
              <w:t>39 708,0</w:t>
            </w:r>
          </w:p>
          <w:p w:rsidR="008E3BCC" w:rsidRDefault="008E3BCC" w:rsidP="00546C5D">
            <w:pPr>
              <w:widowControl/>
              <w:suppressAutoHyphens/>
              <w:ind w:firstLine="0"/>
              <w:jc w:val="center"/>
              <w:rPr>
                <w:sz w:val="22"/>
                <w:szCs w:val="22"/>
                <w:lang w:eastAsia="zh-CN"/>
              </w:rPr>
            </w:pPr>
          </w:p>
          <w:p w:rsidR="008E3BCC" w:rsidRDefault="008E3BCC" w:rsidP="00546C5D">
            <w:pPr>
              <w:widowControl/>
              <w:suppressAutoHyphens/>
              <w:ind w:firstLine="0"/>
              <w:jc w:val="center"/>
              <w:rPr>
                <w:sz w:val="22"/>
                <w:szCs w:val="22"/>
                <w:lang w:eastAsia="zh-CN"/>
              </w:rPr>
            </w:pPr>
          </w:p>
          <w:p w:rsidR="008E3BCC" w:rsidRPr="00D4657C" w:rsidRDefault="008E3BCC" w:rsidP="00546C5D">
            <w:pPr>
              <w:widowControl/>
              <w:suppressAutoHyphens/>
              <w:ind w:firstLine="0"/>
              <w:jc w:val="center"/>
              <w:rPr>
                <w:sz w:val="22"/>
                <w:szCs w:val="22"/>
                <w:lang w:eastAsia="zh-CN"/>
              </w:rPr>
            </w:pPr>
            <w:r>
              <w:rPr>
                <w:sz w:val="22"/>
                <w:szCs w:val="22"/>
                <w:lang w:eastAsia="zh-CN"/>
              </w:rPr>
              <w:t>40 008,0</w:t>
            </w:r>
          </w:p>
          <w:p w:rsidR="008E3BCC" w:rsidRPr="00D4657C" w:rsidRDefault="008E3BCC" w:rsidP="00546C5D">
            <w:pPr>
              <w:widowControl/>
              <w:suppressAutoHyphens/>
              <w:ind w:firstLine="0"/>
              <w:jc w:val="center"/>
              <w:rPr>
                <w:sz w:val="22"/>
                <w:szCs w:val="22"/>
                <w:lang w:eastAsia="zh-CN"/>
              </w:rPr>
            </w:pPr>
          </w:p>
          <w:p w:rsidR="008E3BCC" w:rsidRPr="00D4657C" w:rsidRDefault="008E3BCC" w:rsidP="00546C5D">
            <w:pPr>
              <w:widowControl/>
              <w:suppressAutoHyphens/>
              <w:ind w:firstLine="0"/>
              <w:rPr>
                <w:sz w:val="22"/>
                <w:szCs w:val="22"/>
                <w:lang w:eastAsia="zh-CN"/>
              </w:rPr>
            </w:pPr>
          </w:p>
          <w:p w:rsidR="008E3BCC" w:rsidRPr="00D4657C" w:rsidRDefault="008E3BCC" w:rsidP="00546C5D">
            <w:pPr>
              <w:rPr>
                <w:sz w:val="22"/>
                <w:szCs w:val="22"/>
                <w:lang w:eastAsia="zh-CN"/>
              </w:rPr>
            </w:pPr>
          </w:p>
          <w:p w:rsidR="008E3BCC" w:rsidRPr="00D4657C" w:rsidRDefault="008E3BCC" w:rsidP="00546C5D">
            <w:pPr>
              <w:rPr>
                <w:sz w:val="22"/>
                <w:szCs w:val="22"/>
                <w:lang w:eastAsia="zh-CN"/>
              </w:rPr>
            </w:pPr>
          </w:p>
          <w:p w:rsidR="008E3BCC" w:rsidRPr="00D4657C" w:rsidRDefault="008E3BCC" w:rsidP="00546C5D">
            <w:pPr>
              <w:ind w:firstLine="0"/>
              <w:rPr>
                <w:sz w:val="22"/>
                <w:szCs w:val="22"/>
                <w:lang w:eastAsia="zh-CN"/>
              </w:rPr>
            </w:pPr>
          </w:p>
        </w:tc>
        <w:tc>
          <w:tcPr>
            <w:tcW w:w="1479"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widowControl/>
              <w:suppressAutoHyphens/>
              <w:ind w:firstLine="0"/>
              <w:jc w:val="center"/>
              <w:rPr>
                <w:sz w:val="22"/>
                <w:szCs w:val="22"/>
                <w:lang w:eastAsia="zh-CN"/>
              </w:rPr>
            </w:pPr>
          </w:p>
          <w:p w:rsidR="008E3BCC" w:rsidRPr="00D4657C" w:rsidRDefault="008E3BCC" w:rsidP="00546C5D">
            <w:pPr>
              <w:widowControl/>
              <w:suppressAutoHyphens/>
              <w:ind w:firstLine="0"/>
              <w:jc w:val="center"/>
              <w:rPr>
                <w:sz w:val="22"/>
                <w:szCs w:val="22"/>
                <w:lang w:eastAsia="zh-CN"/>
              </w:rPr>
            </w:pPr>
          </w:p>
          <w:p w:rsidR="008E3BCC" w:rsidRDefault="008E3BCC" w:rsidP="00546C5D">
            <w:pPr>
              <w:widowControl/>
              <w:suppressAutoHyphens/>
              <w:ind w:firstLine="0"/>
              <w:jc w:val="center"/>
              <w:rPr>
                <w:sz w:val="22"/>
                <w:szCs w:val="22"/>
                <w:lang w:eastAsia="zh-CN"/>
              </w:rPr>
            </w:pPr>
          </w:p>
          <w:p w:rsidR="008E3BCC" w:rsidRDefault="008E3BCC" w:rsidP="00546C5D">
            <w:pPr>
              <w:widowControl/>
              <w:suppressAutoHyphens/>
              <w:ind w:firstLine="0"/>
              <w:jc w:val="center"/>
              <w:rPr>
                <w:sz w:val="22"/>
                <w:szCs w:val="22"/>
                <w:lang w:eastAsia="zh-CN"/>
              </w:rPr>
            </w:pPr>
          </w:p>
          <w:p w:rsidR="008E3BCC" w:rsidRDefault="008E3BCC" w:rsidP="00546C5D">
            <w:pPr>
              <w:widowControl/>
              <w:suppressAutoHyphens/>
              <w:ind w:firstLine="0"/>
              <w:jc w:val="center"/>
              <w:rPr>
                <w:sz w:val="22"/>
                <w:szCs w:val="22"/>
                <w:lang w:eastAsia="zh-CN"/>
              </w:rPr>
            </w:pPr>
          </w:p>
          <w:p w:rsidR="008E3BCC" w:rsidRDefault="008E3BCC" w:rsidP="00546C5D">
            <w:pPr>
              <w:widowControl/>
              <w:suppressAutoHyphens/>
              <w:ind w:firstLine="0"/>
              <w:jc w:val="center"/>
              <w:rPr>
                <w:sz w:val="22"/>
                <w:szCs w:val="22"/>
                <w:lang w:eastAsia="zh-CN"/>
              </w:rPr>
            </w:pPr>
            <w:r>
              <w:rPr>
                <w:sz w:val="22"/>
                <w:szCs w:val="22"/>
                <w:lang w:eastAsia="zh-CN"/>
              </w:rPr>
              <w:t>39 708,0</w:t>
            </w:r>
          </w:p>
          <w:p w:rsidR="008E3BCC" w:rsidRDefault="008E3BCC" w:rsidP="00546C5D">
            <w:pPr>
              <w:widowControl/>
              <w:suppressAutoHyphens/>
              <w:ind w:firstLine="0"/>
              <w:jc w:val="center"/>
              <w:rPr>
                <w:sz w:val="22"/>
                <w:szCs w:val="22"/>
                <w:lang w:eastAsia="zh-CN"/>
              </w:rPr>
            </w:pPr>
          </w:p>
          <w:p w:rsidR="008E3BCC" w:rsidRDefault="008E3BCC" w:rsidP="00546C5D">
            <w:pPr>
              <w:widowControl/>
              <w:suppressAutoHyphens/>
              <w:ind w:firstLine="0"/>
              <w:jc w:val="center"/>
              <w:rPr>
                <w:sz w:val="22"/>
                <w:szCs w:val="22"/>
                <w:lang w:eastAsia="zh-CN"/>
              </w:rPr>
            </w:pPr>
          </w:p>
          <w:p w:rsidR="008E3BCC" w:rsidRPr="00D4657C" w:rsidRDefault="008E3BCC" w:rsidP="00546C5D">
            <w:pPr>
              <w:widowControl/>
              <w:suppressAutoHyphens/>
              <w:ind w:firstLine="0"/>
              <w:jc w:val="center"/>
              <w:rPr>
                <w:sz w:val="22"/>
                <w:szCs w:val="22"/>
                <w:lang w:eastAsia="zh-CN"/>
              </w:rPr>
            </w:pPr>
            <w:r>
              <w:rPr>
                <w:sz w:val="22"/>
                <w:szCs w:val="22"/>
                <w:lang w:eastAsia="zh-CN"/>
              </w:rPr>
              <w:t>40 008,0</w:t>
            </w:r>
          </w:p>
          <w:p w:rsidR="008E3BCC" w:rsidRPr="00D4657C" w:rsidRDefault="008E3BCC" w:rsidP="00546C5D">
            <w:pPr>
              <w:ind w:firstLine="0"/>
              <w:rPr>
                <w:sz w:val="22"/>
                <w:szCs w:val="22"/>
                <w:lang w:eastAsia="zh-CN"/>
              </w:rPr>
            </w:pPr>
          </w:p>
          <w:p w:rsidR="008E3BCC" w:rsidRDefault="008E3BCC" w:rsidP="00546C5D">
            <w:pPr>
              <w:ind w:firstLine="0"/>
              <w:rPr>
                <w:sz w:val="22"/>
                <w:szCs w:val="22"/>
                <w:lang w:eastAsia="zh-CN"/>
              </w:rPr>
            </w:pPr>
          </w:p>
          <w:p w:rsidR="008E3BCC" w:rsidRPr="00D4657C" w:rsidRDefault="008E3BCC" w:rsidP="00546C5D">
            <w:pPr>
              <w:ind w:firstLine="0"/>
              <w:rPr>
                <w:sz w:val="22"/>
                <w:szCs w:val="22"/>
                <w:lang w:eastAsia="zh-CN"/>
              </w:rPr>
            </w:pPr>
          </w:p>
        </w:tc>
      </w:tr>
      <w:tr w:rsidR="008E3BCC" w:rsidRPr="00D4657C" w:rsidTr="00546C5D">
        <w:trPr>
          <w:jc w:val="center"/>
        </w:trPr>
        <w:tc>
          <w:tcPr>
            <w:tcW w:w="637" w:type="dxa"/>
            <w:tcBorders>
              <w:top w:val="single" w:sz="4" w:space="0" w:color="000000"/>
              <w:left w:val="single" w:sz="4" w:space="0" w:color="000000"/>
              <w:bottom w:val="single" w:sz="4" w:space="0" w:color="000000"/>
              <w:right w:val="single" w:sz="4" w:space="0" w:color="000000"/>
            </w:tcBorders>
          </w:tcPr>
          <w:p w:rsidR="008E3BCC" w:rsidRDefault="008E3BCC" w:rsidP="00546C5D">
            <w:pPr>
              <w:ind w:firstLine="0"/>
              <w:rPr>
                <w:rFonts w:eastAsia="Calibri"/>
                <w:spacing w:val="-2"/>
                <w:sz w:val="22"/>
                <w:szCs w:val="22"/>
              </w:rPr>
            </w:pPr>
            <w:r>
              <w:rPr>
                <w:rFonts w:eastAsia="Calibri"/>
                <w:spacing w:val="-2"/>
                <w:sz w:val="22"/>
                <w:szCs w:val="22"/>
              </w:rPr>
              <w:t>5</w:t>
            </w:r>
          </w:p>
        </w:tc>
        <w:tc>
          <w:tcPr>
            <w:tcW w:w="2504" w:type="dxa"/>
            <w:tcBorders>
              <w:top w:val="single" w:sz="4" w:space="0" w:color="000000"/>
              <w:left w:val="single" w:sz="4" w:space="0" w:color="000000"/>
              <w:bottom w:val="single" w:sz="4" w:space="0" w:color="000000"/>
              <w:right w:val="single" w:sz="4" w:space="0" w:color="000000"/>
            </w:tcBorders>
            <w:vAlign w:val="center"/>
          </w:tcPr>
          <w:p w:rsidR="008E3BCC" w:rsidRPr="00B24A3B" w:rsidRDefault="008E3BCC" w:rsidP="00546C5D">
            <w:pPr>
              <w:widowControl/>
              <w:autoSpaceDE w:val="0"/>
              <w:autoSpaceDN w:val="0"/>
              <w:adjustRightInd w:val="0"/>
              <w:ind w:firstLine="0"/>
              <w:jc w:val="left"/>
              <w:rPr>
                <w:sz w:val="22"/>
                <w:szCs w:val="22"/>
              </w:rPr>
            </w:pPr>
            <w:r w:rsidRPr="00B24A3B">
              <w:rPr>
                <w:sz w:val="22"/>
                <w:szCs w:val="22"/>
              </w:rPr>
              <w:t xml:space="preserve">Количество муниципальных образовательных организаций, в которых выполнены мероприятия </w:t>
            </w:r>
            <w:proofErr w:type="gramStart"/>
            <w:r w:rsidRPr="00B24A3B">
              <w:rPr>
                <w:sz w:val="22"/>
                <w:szCs w:val="22"/>
              </w:rPr>
              <w:t>по</w:t>
            </w:r>
            <w:proofErr w:type="gramEnd"/>
          </w:p>
          <w:p w:rsidR="008E3BCC" w:rsidRPr="00B24A3B" w:rsidRDefault="008E3BCC" w:rsidP="00546C5D">
            <w:pPr>
              <w:widowControl/>
              <w:autoSpaceDE w:val="0"/>
              <w:autoSpaceDN w:val="0"/>
              <w:adjustRightInd w:val="0"/>
              <w:ind w:firstLine="0"/>
              <w:jc w:val="left"/>
              <w:rPr>
                <w:sz w:val="22"/>
                <w:szCs w:val="22"/>
              </w:rPr>
            </w:pPr>
            <w:r w:rsidRPr="00B24A3B">
              <w:rPr>
                <w:sz w:val="22"/>
                <w:szCs w:val="22"/>
              </w:rPr>
              <w:t>капитальному ремонту</w:t>
            </w:r>
          </w:p>
          <w:p w:rsidR="008E3BCC" w:rsidRPr="00B24A3B" w:rsidRDefault="008E3BCC" w:rsidP="00546C5D">
            <w:pPr>
              <w:widowControl/>
              <w:autoSpaceDE w:val="0"/>
              <w:autoSpaceDN w:val="0"/>
              <w:adjustRightInd w:val="0"/>
              <w:ind w:firstLine="0"/>
              <w:jc w:val="left"/>
              <w:rPr>
                <w:sz w:val="22"/>
                <w:szCs w:val="22"/>
              </w:rPr>
            </w:pPr>
            <w:r w:rsidRPr="00B24A3B">
              <w:rPr>
                <w:sz w:val="22"/>
                <w:szCs w:val="22"/>
              </w:rPr>
              <w:t>общеобразовательных</w:t>
            </w:r>
          </w:p>
          <w:p w:rsidR="008E3BCC" w:rsidRPr="00B24A3B" w:rsidRDefault="008E3BCC" w:rsidP="00546C5D">
            <w:pPr>
              <w:widowControl/>
              <w:autoSpaceDE w:val="0"/>
              <w:autoSpaceDN w:val="0"/>
              <w:adjustRightInd w:val="0"/>
              <w:ind w:firstLine="0"/>
              <w:jc w:val="left"/>
              <w:rPr>
                <w:sz w:val="22"/>
                <w:szCs w:val="22"/>
              </w:rPr>
            </w:pPr>
            <w:r w:rsidRPr="00B24A3B">
              <w:rPr>
                <w:sz w:val="22"/>
                <w:szCs w:val="22"/>
              </w:rPr>
              <w:t>организаций и их оснащению</w:t>
            </w:r>
          </w:p>
          <w:p w:rsidR="008E3BCC" w:rsidRPr="00B24A3B" w:rsidRDefault="008E3BCC" w:rsidP="00546C5D">
            <w:pPr>
              <w:widowControl/>
              <w:autoSpaceDE w:val="0"/>
              <w:autoSpaceDN w:val="0"/>
              <w:adjustRightInd w:val="0"/>
              <w:ind w:firstLine="0"/>
              <w:jc w:val="left"/>
              <w:rPr>
                <w:sz w:val="22"/>
                <w:szCs w:val="22"/>
              </w:rPr>
            </w:pPr>
            <w:r w:rsidRPr="00B24A3B">
              <w:rPr>
                <w:sz w:val="22"/>
                <w:szCs w:val="22"/>
              </w:rPr>
              <w:t>средствами обучения и</w:t>
            </w:r>
          </w:p>
          <w:p w:rsidR="008E3BCC" w:rsidRPr="00D4657C" w:rsidRDefault="008E3BCC" w:rsidP="00546C5D">
            <w:pPr>
              <w:ind w:firstLine="0"/>
              <w:rPr>
                <w:sz w:val="22"/>
                <w:szCs w:val="22"/>
              </w:rPr>
            </w:pPr>
            <w:r w:rsidRPr="00B24A3B">
              <w:rPr>
                <w:sz w:val="22"/>
                <w:szCs w:val="22"/>
              </w:rPr>
              <w:t>воспитания в полном объеме</w:t>
            </w:r>
          </w:p>
        </w:tc>
        <w:tc>
          <w:tcPr>
            <w:tcW w:w="1333" w:type="dxa"/>
            <w:tcBorders>
              <w:top w:val="single" w:sz="4" w:space="0" w:color="000000"/>
              <w:left w:val="single" w:sz="4" w:space="0" w:color="000000"/>
              <w:bottom w:val="single" w:sz="4" w:space="0" w:color="000000"/>
              <w:right w:val="single" w:sz="4" w:space="0" w:color="000000"/>
            </w:tcBorders>
            <w:vAlign w:val="center"/>
          </w:tcPr>
          <w:p w:rsidR="008E3BCC" w:rsidRDefault="008E3BCC" w:rsidP="00546C5D">
            <w:pPr>
              <w:suppressAutoHyphens/>
              <w:ind w:firstLine="0"/>
              <w:jc w:val="center"/>
              <w:rPr>
                <w:color w:val="000000"/>
                <w:sz w:val="22"/>
                <w:szCs w:val="22"/>
              </w:rPr>
            </w:pPr>
          </w:p>
          <w:p w:rsidR="008E3BCC" w:rsidRDefault="008E3BCC" w:rsidP="00546C5D">
            <w:pPr>
              <w:suppressAutoHyphens/>
              <w:ind w:firstLine="0"/>
              <w:rPr>
                <w:color w:val="000000"/>
                <w:sz w:val="22"/>
                <w:szCs w:val="22"/>
              </w:rPr>
            </w:pPr>
          </w:p>
          <w:p w:rsidR="008E3BCC" w:rsidRPr="00D4657C" w:rsidRDefault="008E3BCC" w:rsidP="00546C5D">
            <w:pPr>
              <w:suppressAutoHyphens/>
              <w:ind w:firstLine="0"/>
              <w:jc w:val="center"/>
              <w:rPr>
                <w:color w:val="000000"/>
                <w:sz w:val="22"/>
                <w:szCs w:val="22"/>
              </w:rPr>
            </w:pPr>
            <w:r>
              <w:rPr>
                <w:color w:val="000000"/>
                <w:sz w:val="22"/>
                <w:szCs w:val="22"/>
              </w:rPr>
              <w:t>ед.</w:t>
            </w:r>
          </w:p>
        </w:tc>
        <w:tc>
          <w:tcPr>
            <w:tcW w:w="1636" w:type="dxa"/>
            <w:tcBorders>
              <w:top w:val="single" w:sz="4" w:space="0" w:color="000000"/>
              <w:left w:val="single" w:sz="4" w:space="0" w:color="000000"/>
              <w:bottom w:val="single" w:sz="4" w:space="0" w:color="000000"/>
              <w:right w:val="single" w:sz="4" w:space="0" w:color="000000"/>
            </w:tcBorders>
            <w:vAlign w:val="center"/>
          </w:tcPr>
          <w:p w:rsidR="008E3BCC" w:rsidRDefault="008E3BCC" w:rsidP="00546C5D">
            <w:pPr>
              <w:widowControl/>
              <w:suppressAutoHyphens/>
              <w:ind w:firstLine="0"/>
              <w:rPr>
                <w:sz w:val="22"/>
                <w:szCs w:val="22"/>
                <w:lang w:eastAsia="zh-CN"/>
              </w:rPr>
            </w:pPr>
          </w:p>
          <w:p w:rsidR="008E3BCC" w:rsidRDefault="008E3BCC" w:rsidP="00546C5D">
            <w:pPr>
              <w:widowControl/>
              <w:suppressAutoHyphens/>
              <w:ind w:firstLine="0"/>
              <w:rPr>
                <w:sz w:val="22"/>
                <w:szCs w:val="22"/>
                <w:lang w:eastAsia="zh-CN"/>
              </w:rPr>
            </w:pPr>
          </w:p>
          <w:p w:rsidR="008E3BCC" w:rsidRPr="00D4657C" w:rsidRDefault="008E3BCC" w:rsidP="00546C5D">
            <w:pPr>
              <w:widowControl/>
              <w:suppressAutoHyphens/>
              <w:ind w:firstLine="0"/>
              <w:jc w:val="center"/>
              <w:rPr>
                <w:sz w:val="22"/>
                <w:szCs w:val="22"/>
                <w:lang w:eastAsia="zh-CN"/>
              </w:rPr>
            </w:pPr>
            <w:r>
              <w:rPr>
                <w:sz w:val="22"/>
                <w:szCs w:val="22"/>
                <w:lang w:eastAsia="zh-CN"/>
              </w:rPr>
              <w:t>0</w:t>
            </w:r>
          </w:p>
        </w:tc>
        <w:tc>
          <w:tcPr>
            <w:tcW w:w="1414" w:type="dxa"/>
            <w:tcBorders>
              <w:top w:val="single" w:sz="4" w:space="0" w:color="000000"/>
              <w:left w:val="single" w:sz="4" w:space="0" w:color="000000"/>
              <w:bottom w:val="single" w:sz="4" w:space="0" w:color="000000"/>
              <w:right w:val="single" w:sz="4" w:space="0" w:color="000000"/>
            </w:tcBorders>
            <w:vAlign w:val="center"/>
          </w:tcPr>
          <w:p w:rsidR="008E3BCC" w:rsidRDefault="008E3BCC" w:rsidP="00546C5D">
            <w:pPr>
              <w:widowControl/>
              <w:suppressAutoHyphens/>
              <w:ind w:firstLine="0"/>
              <w:rPr>
                <w:sz w:val="22"/>
                <w:szCs w:val="22"/>
                <w:lang w:eastAsia="zh-CN"/>
              </w:rPr>
            </w:pPr>
          </w:p>
          <w:p w:rsidR="008E3BCC" w:rsidRDefault="008E3BCC" w:rsidP="00546C5D">
            <w:pPr>
              <w:widowControl/>
              <w:suppressAutoHyphens/>
              <w:ind w:firstLine="0"/>
              <w:jc w:val="center"/>
              <w:rPr>
                <w:sz w:val="22"/>
                <w:szCs w:val="22"/>
                <w:lang w:eastAsia="zh-CN"/>
              </w:rPr>
            </w:pPr>
          </w:p>
          <w:p w:rsidR="008E3BCC" w:rsidRPr="00D4657C" w:rsidRDefault="008E3BCC" w:rsidP="00546C5D">
            <w:pPr>
              <w:widowControl/>
              <w:suppressAutoHyphens/>
              <w:ind w:firstLine="0"/>
              <w:jc w:val="center"/>
              <w:rPr>
                <w:sz w:val="22"/>
                <w:szCs w:val="22"/>
                <w:lang w:eastAsia="zh-CN"/>
              </w:rPr>
            </w:pPr>
            <w:r>
              <w:rPr>
                <w:sz w:val="22"/>
                <w:szCs w:val="22"/>
                <w:lang w:eastAsia="zh-CN"/>
              </w:rPr>
              <w:t>2</w:t>
            </w:r>
          </w:p>
        </w:tc>
        <w:tc>
          <w:tcPr>
            <w:tcW w:w="1591" w:type="dxa"/>
            <w:tcBorders>
              <w:top w:val="single" w:sz="4" w:space="0" w:color="000000"/>
              <w:left w:val="single" w:sz="4" w:space="0" w:color="000000"/>
              <w:bottom w:val="single" w:sz="4" w:space="0" w:color="000000"/>
              <w:right w:val="single" w:sz="4" w:space="0" w:color="000000"/>
            </w:tcBorders>
            <w:vAlign w:val="center"/>
          </w:tcPr>
          <w:p w:rsidR="008E3BCC" w:rsidRDefault="008E3BCC" w:rsidP="00546C5D">
            <w:pPr>
              <w:widowControl/>
              <w:suppressAutoHyphens/>
              <w:ind w:firstLine="0"/>
              <w:rPr>
                <w:sz w:val="22"/>
                <w:szCs w:val="22"/>
                <w:lang w:eastAsia="zh-CN"/>
              </w:rPr>
            </w:pPr>
          </w:p>
          <w:p w:rsidR="008E3BCC" w:rsidRDefault="008E3BCC" w:rsidP="00546C5D">
            <w:pPr>
              <w:widowControl/>
              <w:suppressAutoHyphens/>
              <w:ind w:firstLine="0"/>
              <w:jc w:val="center"/>
              <w:rPr>
                <w:sz w:val="22"/>
                <w:szCs w:val="22"/>
                <w:lang w:eastAsia="zh-CN"/>
              </w:rPr>
            </w:pPr>
          </w:p>
          <w:p w:rsidR="008E3BCC" w:rsidRPr="00D4657C" w:rsidRDefault="008E3BCC" w:rsidP="00546C5D">
            <w:pPr>
              <w:widowControl/>
              <w:suppressAutoHyphens/>
              <w:ind w:firstLine="0"/>
              <w:jc w:val="center"/>
              <w:rPr>
                <w:sz w:val="22"/>
                <w:szCs w:val="22"/>
                <w:lang w:eastAsia="zh-CN"/>
              </w:rPr>
            </w:pPr>
            <w:r>
              <w:rPr>
                <w:sz w:val="22"/>
                <w:szCs w:val="22"/>
                <w:lang w:eastAsia="zh-CN"/>
              </w:rPr>
              <w:t>3</w:t>
            </w:r>
          </w:p>
        </w:tc>
        <w:tc>
          <w:tcPr>
            <w:tcW w:w="1479" w:type="dxa"/>
            <w:tcBorders>
              <w:top w:val="single" w:sz="4" w:space="0" w:color="000000"/>
              <w:left w:val="single" w:sz="4" w:space="0" w:color="000000"/>
              <w:bottom w:val="single" w:sz="4" w:space="0" w:color="000000"/>
              <w:right w:val="single" w:sz="4" w:space="0" w:color="000000"/>
            </w:tcBorders>
            <w:vAlign w:val="center"/>
          </w:tcPr>
          <w:p w:rsidR="008E3BCC" w:rsidRDefault="008E3BCC" w:rsidP="00546C5D">
            <w:pPr>
              <w:widowControl/>
              <w:suppressAutoHyphens/>
              <w:ind w:firstLine="0"/>
              <w:rPr>
                <w:sz w:val="22"/>
                <w:szCs w:val="22"/>
                <w:lang w:eastAsia="zh-CN"/>
              </w:rPr>
            </w:pPr>
          </w:p>
          <w:p w:rsidR="008E3BCC" w:rsidRDefault="008E3BCC" w:rsidP="00546C5D">
            <w:pPr>
              <w:widowControl/>
              <w:suppressAutoHyphens/>
              <w:ind w:firstLine="0"/>
              <w:jc w:val="center"/>
              <w:rPr>
                <w:sz w:val="22"/>
                <w:szCs w:val="22"/>
                <w:lang w:eastAsia="zh-CN"/>
              </w:rPr>
            </w:pPr>
          </w:p>
          <w:p w:rsidR="008E3BCC" w:rsidRPr="00D4657C" w:rsidRDefault="008E3BCC" w:rsidP="00546C5D">
            <w:pPr>
              <w:widowControl/>
              <w:suppressAutoHyphens/>
              <w:ind w:firstLine="0"/>
              <w:jc w:val="center"/>
              <w:rPr>
                <w:sz w:val="22"/>
                <w:szCs w:val="22"/>
                <w:lang w:eastAsia="zh-CN"/>
              </w:rPr>
            </w:pPr>
            <w:r>
              <w:rPr>
                <w:sz w:val="22"/>
                <w:szCs w:val="22"/>
                <w:lang w:eastAsia="zh-CN"/>
              </w:rPr>
              <w:t>3</w:t>
            </w:r>
          </w:p>
        </w:tc>
      </w:tr>
    </w:tbl>
    <w:p w:rsidR="008E3BCC" w:rsidRPr="00D4657C" w:rsidRDefault="008E3BCC" w:rsidP="008E3BCC">
      <w:pPr>
        <w:ind w:firstLine="0"/>
        <w:jc w:val="center"/>
        <w:outlineLvl w:val="0"/>
        <w:rPr>
          <w:b/>
          <w:spacing w:val="20"/>
          <w:szCs w:val="28"/>
        </w:rPr>
      </w:pPr>
    </w:p>
    <w:p w:rsidR="008E3BCC" w:rsidRPr="00D4657C" w:rsidRDefault="008E3BCC" w:rsidP="008E3BCC">
      <w:pPr>
        <w:ind w:firstLine="0"/>
        <w:jc w:val="center"/>
        <w:outlineLvl w:val="0"/>
        <w:rPr>
          <w:b/>
          <w:spacing w:val="20"/>
          <w:szCs w:val="28"/>
        </w:rPr>
      </w:pPr>
      <w:r w:rsidRPr="00D4657C">
        <w:rPr>
          <w:b/>
          <w:spacing w:val="20"/>
          <w:szCs w:val="28"/>
        </w:rPr>
        <w:t>ПАСПОРТ</w:t>
      </w:r>
    </w:p>
    <w:p w:rsidR="008E3BCC" w:rsidRPr="00D4657C" w:rsidRDefault="008E3BCC" w:rsidP="008E3BCC">
      <w:pPr>
        <w:ind w:firstLine="0"/>
        <w:jc w:val="center"/>
        <w:rPr>
          <w:b/>
          <w:szCs w:val="28"/>
        </w:rPr>
      </w:pPr>
      <w:r w:rsidRPr="00D4657C">
        <w:rPr>
          <w:b/>
          <w:szCs w:val="28"/>
        </w:rPr>
        <w:t>комплекса процессных мероприятий</w:t>
      </w:r>
    </w:p>
    <w:p w:rsidR="008E3BCC" w:rsidRPr="00D4657C" w:rsidRDefault="008E3BCC" w:rsidP="008E3BCC">
      <w:pPr>
        <w:suppressAutoHyphens/>
        <w:ind w:right="96" w:firstLine="0"/>
        <w:jc w:val="center"/>
        <w:rPr>
          <w:szCs w:val="28"/>
        </w:rPr>
      </w:pPr>
      <w:r w:rsidRPr="00D4657C">
        <w:rPr>
          <w:szCs w:val="28"/>
        </w:rPr>
        <w:t>«Организация работы по созданию условий</w:t>
      </w:r>
    </w:p>
    <w:p w:rsidR="008E3BCC" w:rsidRPr="00D4657C" w:rsidRDefault="008E3BCC" w:rsidP="008E3BCC">
      <w:pPr>
        <w:suppressAutoHyphens/>
        <w:ind w:right="96" w:firstLine="0"/>
        <w:jc w:val="center"/>
        <w:rPr>
          <w:szCs w:val="28"/>
        </w:rPr>
      </w:pPr>
      <w:r w:rsidRPr="00D4657C">
        <w:rPr>
          <w:szCs w:val="28"/>
        </w:rPr>
        <w:t>для функционирования образовательных учреждений,</w:t>
      </w:r>
    </w:p>
    <w:p w:rsidR="008E3BCC" w:rsidRPr="00D4657C" w:rsidRDefault="008E3BCC" w:rsidP="008E3BCC">
      <w:pPr>
        <w:suppressAutoHyphens/>
        <w:ind w:right="96" w:firstLine="0"/>
        <w:jc w:val="center"/>
        <w:rPr>
          <w:b/>
          <w:szCs w:val="28"/>
        </w:rPr>
      </w:pPr>
      <w:proofErr w:type="gramStart"/>
      <w:r w:rsidRPr="00D4657C">
        <w:rPr>
          <w:szCs w:val="28"/>
        </w:rPr>
        <w:t>реализующих</w:t>
      </w:r>
      <w:proofErr w:type="gramEnd"/>
      <w:r w:rsidRPr="00D4657C">
        <w:rPr>
          <w:szCs w:val="28"/>
        </w:rPr>
        <w:t xml:space="preserve"> программы дошкольного образования»</w:t>
      </w:r>
    </w:p>
    <w:p w:rsidR="008E3BCC" w:rsidRPr="00D4657C" w:rsidRDefault="008E3BCC" w:rsidP="008E3BCC">
      <w:pPr>
        <w:jc w:val="center"/>
        <w:rPr>
          <w:i/>
          <w:sz w:val="24"/>
        </w:rPr>
      </w:pPr>
      <w:r w:rsidRPr="00D4657C">
        <w:rPr>
          <w:i/>
          <w:sz w:val="24"/>
        </w:rPr>
        <w:lastRenderedPageBreak/>
        <w:t xml:space="preserve"> (наименование комплекса процессных мероприятий) </w:t>
      </w:r>
    </w:p>
    <w:p w:rsidR="008E3BCC" w:rsidRPr="00D4657C" w:rsidRDefault="008E3BCC" w:rsidP="008E3BCC">
      <w:pPr>
        <w:jc w:val="center"/>
        <w:rPr>
          <w:b/>
          <w:szCs w:val="28"/>
        </w:rPr>
      </w:pPr>
    </w:p>
    <w:p w:rsidR="008E3BCC" w:rsidRPr="00D4657C" w:rsidRDefault="008E3BCC" w:rsidP="008E3BCC">
      <w:pPr>
        <w:jc w:val="center"/>
        <w:outlineLvl w:val="0"/>
        <w:rPr>
          <w:b/>
          <w:szCs w:val="28"/>
        </w:rPr>
      </w:pPr>
      <w:r w:rsidRPr="00D4657C">
        <w:rPr>
          <w:b/>
          <w:szCs w:val="28"/>
        </w:rPr>
        <w:t>Общие положения</w:t>
      </w:r>
    </w:p>
    <w:p w:rsidR="008E3BCC" w:rsidRPr="00D4657C" w:rsidRDefault="008E3BCC" w:rsidP="008E3BCC"/>
    <w:tbl>
      <w:tblPr>
        <w:tblW w:w="10421" w:type="dxa"/>
        <w:jc w:val="center"/>
        <w:tblLook w:val="0000" w:firstRow="0" w:lastRow="0" w:firstColumn="0" w:lastColumn="0" w:noHBand="0" w:noVBand="0"/>
      </w:tblPr>
      <w:tblGrid>
        <w:gridCol w:w="5277"/>
        <w:gridCol w:w="5144"/>
      </w:tblGrid>
      <w:tr w:rsidR="008E3BCC" w:rsidRPr="00D4657C" w:rsidTr="00546C5D">
        <w:trPr>
          <w:trHeight w:val="516"/>
          <w:jc w:val="center"/>
        </w:trPr>
        <w:tc>
          <w:tcPr>
            <w:tcW w:w="5277"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rPr>
                <w:rFonts w:eastAsia="Calibri"/>
                <w:sz w:val="22"/>
                <w:szCs w:val="22"/>
              </w:rPr>
            </w:pPr>
            <w:proofErr w:type="gramStart"/>
            <w:r w:rsidRPr="00D4657C">
              <w:rPr>
                <w:sz w:val="22"/>
                <w:szCs w:val="22"/>
              </w:rPr>
              <w:t>Ответственный</w:t>
            </w:r>
            <w:proofErr w:type="gramEnd"/>
            <w:r w:rsidRPr="00D4657C">
              <w:rPr>
                <w:sz w:val="22"/>
                <w:szCs w:val="22"/>
              </w:rPr>
              <w:t xml:space="preserve"> за разработку и реализацию комплекса процессных мероприятий</w:t>
            </w:r>
          </w:p>
        </w:tc>
        <w:tc>
          <w:tcPr>
            <w:tcW w:w="514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rPr>
                <w:rFonts w:eastAsia="Calibri"/>
                <w:sz w:val="22"/>
                <w:szCs w:val="22"/>
              </w:rPr>
            </w:pPr>
            <w:r>
              <w:rPr>
                <w:color w:val="000000"/>
                <w:sz w:val="22"/>
                <w:szCs w:val="22"/>
                <w:lang w:eastAsia="zh-CN"/>
              </w:rPr>
              <w:t xml:space="preserve"> Начальник Управления</w:t>
            </w:r>
            <w:r w:rsidRPr="00D4657C">
              <w:rPr>
                <w:color w:val="000000"/>
                <w:sz w:val="22"/>
                <w:szCs w:val="22"/>
                <w:lang w:eastAsia="zh-CN"/>
              </w:rPr>
              <w:t xml:space="preserve"> по обр</w:t>
            </w:r>
            <w:r>
              <w:rPr>
                <w:color w:val="000000"/>
                <w:sz w:val="22"/>
                <w:szCs w:val="22"/>
                <w:lang w:eastAsia="zh-CN"/>
              </w:rPr>
              <w:t>азованию МО «Дорогобужский муниципальный округ</w:t>
            </w:r>
            <w:r w:rsidRPr="00D4657C">
              <w:rPr>
                <w:color w:val="000000"/>
                <w:sz w:val="22"/>
                <w:szCs w:val="22"/>
                <w:lang w:eastAsia="zh-CN"/>
              </w:rPr>
              <w:t>» Б</w:t>
            </w:r>
            <w:r>
              <w:rPr>
                <w:color w:val="000000"/>
                <w:sz w:val="22"/>
                <w:szCs w:val="22"/>
                <w:lang w:eastAsia="zh-CN"/>
              </w:rPr>
              <w:t>алакирева Н.С.</w:t>
            </w:r>
          </w:p>
        </w:tc>
      </w:tr>
      <w:tr w:rsidR="008E3BCC" w:rsidRPr="00D4657C" w:rsidTr="00546C5D">
        <w:trPr>
          <w:trHeight w:val="700"/>
          <w:jc w:val="center"/>
        </w:trPr>
        <w:tc>
          <w:tcPr>
            <w:tcW w:w="5277"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rPr>
                <w:rFonts w:eastAsia="Calibri"/>
                <w:sz w:val="22"/>
                <w:szCs w:val="22"/>
              </w:rPr>
            </w:pPr>
            <w:r w:rsidRPr="00D4657C">
              <w:rPr>
                <w:rFonts w:eastAsia="Calibri"/>
                <w:sz w:val="22"/>
                <w:szCs w:val="22"/>
              </w:rPr>
              <w:t xml:space="preserve">Связь с муниципальной программой </w:t>
            </w:r>
          </w:p>
        </w:tc>
        <w:tc>
          <w:tcPr>
            <w:tcW w:w="514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left"/>
              <w:rPr>
                <w:sz w:val="22"/>
                <w:szCs w:val="22"/>
              </w:rPr>
            </w:pPr>
            <w:r w:rsidRPr="00D4657C">
              <w:rPr>
                <w:rFonts w:eastAsia="Calibri"/>
                <w:sz w:val="22"/>
                <w:szCs w:val="22"/>
              </w:rPr>
              <w:t xml:space="preserve">муниципальная программа </w:t>
            </w:r>
            <w:r w:rsidRPr="00D4657C">
              <w:rPr>
                <w:b/>
                <w:sz w:val="22"/>
                <w:szCs w:val="22"/>
              </w:rPr>
              <w:t>«</w:t>
            </w:r>
            <w:r w:rsidRPr="00D4657C">
              <w:rPr>
                <w:sz w:val="22"/>
                <w:szCs w:val="22"/>
              </w:rPr>
              <w:t>Развитие образования и молодежной политики  в муниципальном образовании</w:t>
            </w:r>
          </w:p>
          <w:p w:rsidR="008E3BCC" w:rsidRPr="00D4657C" w:rsidRDefault="008E3BCC" w:rsidP="00546C5D">
            <w:pPr>
              <w:ind w:firstLine="0"/>
              <w:rPr>
                <w:rFonts w:eastAsia="Calibri"/>
                <w:sz w:val="22"/>
                <w:szCs w:val="22"/>
              </w:rPr>
            </w:pPr>
            <w:r>
              <w:rPr>
                <w:sz w:val="22"/>
                <w:szCs w:val="22"/>
              </w:rPr>
              <w:t>«Дорогобужский муниципальный округ</w:t>
            </w:r>
            <w:r w:rsidRPr="00D4657C">
              <w:rPr>
                <w:sz w:val="22"/>
                <w:szCs w:val="22"/>
              </w:rPr>
              <w:t>» Смоленской области</w:t>
            </w:r>
            <w:r w:rsidRPr="00D4657C">
              <w:rPr>
                <w:b/>
                <w:sz w:val="22"/>
                <w:szCs w:val="22"/>
              </w:rPr>
              <w:t>»</w:t>
            </w:r>
          </w:p>
        </w:tc>
      </w:tr>
    </w:tbl>
    <w:p w:rsidR="008E3BCC" w:rsidRPr="00D4657C" w:rsidRDefault="008E3BCC" w:rsidP="008E3BCC">
      <w:pPr>
        <w:ind w:right="1984" w:firstLine="0"/>
        <w:rPr>
          <w:b/>
          <w:szCs w:val="28"/>
        </w:rPr>
      </w:pPr>
    </w:p>
    <w:p w:rsidR="008E3BCC" w:rsidRPr="00D4657C" w:rsidRDefault="008E3BCC" w:rsidP="008E3BCC">
      <w:pPr>
        <w:ind w:left="1418" w:right="1984"/>
        <w:jc w:val="center"/>
        <w:rPr>
          <w:b/>
          <w:szCs w:val="28"/>
        </w:rPr>
      </w:pPr>
      <w:r w:rsidRPr="00D4657C">
        <w:rPr>
          <w:b/>
          <w:szCs w:val="28"/>
        </w:rPr>
        <w:t xml:space="preserve">Показатели реализации комплекса процессных мероприятий </w:t>
      </w:r>
    </w:p>
    <w:p w:rsidR="008E3BCC" w:rsidRPr="00D4657C" w:rsidRDefault="008E3BCC" w:rsidP="008E3BCC">
      <w:pPr>
        <w:jc w:val="center"/>
        <w:rPr>
          <w:b/>
          <w:szCs w:val="28"/>
        </w:rPr>
      </w:pPr>
      <w:r w:rsidRPr="00D4657C">
        <w:rPr>
          <w:b/>
          <w:szCs w:val="28"/>
        </w:rPr>
        <w:t xml:space="preserve">  </w:t>
      </w:r>
    </w:p>
    <w:tbl>
      <w:tblPr>
        <w:tblW w:w="10666" w:type="dxa"/>
        <w:jc w:val="center"/>
        <w:tblLook w:val="0000" w:firstRow="0" w:lastRow="0" w:firstColumn="0" w:lastColumn="0" w:noHBand="0" w:noVBand="0"/>
      </w:tblPr>
      <w:tblGrid>
        <w:gridCol w:w="735"/>
        <w:gridCol w:w="2198"/>
        <w:gridCol w:w="1338"/>
        <w:gridCol w:w="1641"/>
        <w:gridCol w:w="1495"/>
        <w:gridCol w:w="1692"/>
        <w:gridCol w:w="1567"/>
      </w:tblGrid>
      <w:tr w:rsidR="008E3BCC" w:rsidRPr="00D4657C" w:rsidTr="00546C5D">
        <w:trPr>
          <w:tblHeader/>
          <w:jc w:val="center"/>
        </w:trPr>
        <w:tc>
          <w:tcPr>
            <w:tcW w:w="735"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right="-121" w:firstLine="0"/>
              <w:jc w:val="center"/>
              <w:rPr>
                <w:rFonts w:eastAsia="Calibri"/>
                <w:sz w:val="22"/>
                <w:szCs w:val="22"/>
              </w:rPr>
            </w:pPr>
            <w:r w:rsidRPr="00D4657C">
              <w:rPr>
                <w:rFonts w:eastAsia="Calibri"/>
                <w:sz w:val="22"/>
                <w:szCs w:val="22"/>
              </w:rPr>
              <w:t xml:space="preserve">№ </w:t>
            </w:r>
            <w:proofErr w:type="gramStart"/>
            <w:r w:rsidRPr="00D4657C">
              <w:rPr>
                <w:rFonts w:eastAsia="Calibri"/>
                <w:sz w:val="22"/>
                <w:szCs w:val="22"/>
              </w:rPr>
              <w:t>п</w:t>
            </w:r>
            <w:proofErr w:type="gramEnd"/>
            <w:r w:rsidRPr="00D4657C">
              <w:rPr>
                <w:rFonts w:eastAsia="Calibri"/>
                <w:sz w:val="22"/>
                <w:szCs w:val="22"/>
              </w:rPr>
              <w:t>/п</w:t>
            </w:r>
          </w:p>
        </w:tc>
        <w:tc>
          <w:tcPr>
            <w:tcW w:w="2198"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z w:val="22"/>
                <w:szCs w:val="22"/>
              </w:rPr>
            </w:pPr>
            <w:r w:rsidRPr="00D4657C">
              <w:rPr>
                <w:rFonts w:eastAsia="Calibri"/>
                <w:sz w:val="22"/>
                <w:szCs w:val="22"/>
              </w:rPr>
              <w:t xml:space="preserve">Наименование показателя реализации </w:t>
            </w:r>
          </w:p>
        </w:tc>
        <w:tc>
          <w:tcPr>
            <w:tcW w:w="1338"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23"/>
              <w:jc w:val="center"/>
              <w:rPr>
                <w:rFonts w:eastAsia="Calibri"/>
                <w:color w:val="22272F"/>
                <w:sz w:val="22"/>
                <w:szCs w:val="22"/>
                <w:shd w:val="clear" w:color="auto" w:fill="FFFFFF"/>
              </w:rPr>
            </w:pPr>
            <w:r w:rsidRPr="00D4657C">
              <w:rPr>
                <w:rFonts w:eastAsia="Calibri"/>
                <w:color w:val="000000"/>
                <w:sz w:val="22"/>
                <w:szCs w:val="22"/>
              </w:rPr>
              <w:t>Единица измерения</w:t>
            </w:r>
          </w:p>
        </w:tc>
        <w:tc>
          <w:tcPr>
            <w:tcW w:w="1641"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23"/>
              <w:jc w:val="center"/>
              <w:rPr>
                <w:rFonts w:eastAsia="Calibri"/>
                <w:color w:val="22272F"/>
                <w:sz w:val="22"/>
                <w:szCs w:val="22"/>
                <w:shd w:val="clear" w:color="auto" w:fill="FFFFFF"/>
              </w:rPr>
            </w:pPr>
            <w:r w:rsidRPr="00D4657C">
              <w:rPr>
                <w:rFonts w:eastAsia="Calibri"/>
                <w:color w:val="22272F"/>
                <w:sz w:val="22"/>
                <w:szCs w:val="22"/>
                <w:shd w:val="clear" w:color="auto" w:fill="FFFFFF"/>
              </w:rPr>
              <w:t>Базовое значение показателя реализации (к очередному финансовому году)</w:t>
            </w:r>
          </w:p>
        </w:tc>
        <w:tc>
          <w:tcPr>
            <w:tcW w:w="4754" w:type="dxa"/>
            <w:gridSpan w:val="3"/>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2"/>
                <w:szCs w:val="22"/>
              </w:rPr>
            </w:pPr>
            <w:r w:rsidRPr="00D4657C">
              <w:rPr>
                <w:rFonts w:eastAsia="Calibri"/>
                <w:color w:val="22272F"/>
                <w:sz w:val="22"/>
                <w:szCs w:val="22"/>
                <w:shd w:val="clear" w:color="auto" w:fill="FFFFFF"/>
              </w:rPr>
              <w:t>Планируемое значение показателя реализации на очередной финансовый год и плановый период</w:t>
            </w:r>
          </w:p>
        </w:tc>
      </w:tr>
      <w:tr w:rsidR="008E3BCC" w:rsidRPr="00D4657C" w:rsidTr="00546C5D">
        <w:trPr>
          <w:trHeight w:val="448"/>
          <w:tblHeader/>
          <w:jc w:val="center"/>
        </w:trPr>
        <w:tc>
          <w:tcPr>
            <w:tcW w:w="735"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pacing w:val="-2"/>
                <w:sz w:val="22"/>
                <w:szCs w:val="22"/>
              </w:rPr>
            </w:pPr>
          </w:p>
        </w:tc>
        <w:tc>
          <w:tcPr>
            <w:tcW w:w="2198" w:type="dxa"/>
            <w:vMerge/>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left"/>
              <w:rPr>
                <w:spacing w:val="-2"/>
                <w:sz w:val="22"/>
                <w:szCs w:val="22"/>
              </w:rPr>
            </w:pPr>
          </w:p>
        </w:tc>
        <w:tc>
          <w:tcPr>
            <w:tcW w:w="1338"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pacing w:val="-2"/>
                <w:sz w:val="22"/>
                <w:szCs w:val="22"/>
              </w:rPr>
            </w:pPr>
          </w:p>
        </w:tc>
        <w:tc>
          <w:tcPr>
            <w:tcW w:w="1641"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pacing w:val="-2"/>
                <w:sz w:val="22"/>
                <w:szCs w:val="22"/>
              </w:rPr>
            </w:pPr>
          </w:p>
        </w:tc>
        <w:tc>
          <w:tcPr>
            <w:tcW w:w="1495"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shd w:val="clear" w:color="auto" w:fill="FFFFFF"/>
              </w:rPr>
            </w:pPr>
            <w:r>
              <w:rPr>
                <w:rFonts w:eastAsia="Calibri"/>
                <w:sz w:val="22"/>
                <w:szCs w:val="22"/>
                <w:shd w:val="clear" w:color="auto" w:fill="FFFFFF"/>
              </w:rPr>
              <w:t>2025</w:t>
            </w:r>
          </w:p>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год</w:t>
            </w:r>
          </w:p>
        </w:tc>
        <w:tc>
          <w:tcPr>
            <w:tcW w:w="1692"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shd w:val="clear" w:color="auto" w:fill="FFFFFF"/>
              </w:rPr>
            </w:pPr>
            <w:r>
              <w:rPr>
                <w:rFonts w:eastAsia="Calibri"/>
                <w:sz w:val="22"/>
                <w:szCs w:val="22"/>
                <w:shd w:val="clear" w:color="auto" w:fill="FFFFFF"/>
              </w:rPr>
              <w:t>2026</w:t>
            </w:r>
          </w:p>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 xml:space="preserve"> год</w:t>
            </w:r>
          </w:p>
        </w:tc>
        <w:tc>
          <w:tcPr>
            <w:tcW w:w="1567"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shd w:val="clear" w:color="auto" w:fill="FFFFFF"/>
              </w:rPr>
            </w:pPr>
            <w:r>
              <w:rPr>
                <w:rFonts w:eastAsia="Calibri"/>
                <w:sz w:val="22"/>
                <w:szCs w:val="22"/>
                <w:shd w:val="clear" w:color="auto" w:fill="FFFFFF"/>
              </w:rPr>
              <w:t>2027</w:t>
            </w:r>
          </w:p>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год</w:t>
            </w:r>
          </w:p>
        </w:tc>
      </w:tr>
      <w:tr w:rsidR="008E3BCC" w:rsidRPr="00D4657C" w:rsidTr="00546C5D">
        <w:trPr>
          <w:trHeight w:val="282"/>
          <w:tblHeader/>
          <w:jc w:val="center"/>
        </w:trPr>
        <w:tc>
          <w:tcPr>
            <w:tcW w:w="735"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z w:val="22"/>
                <w:szCs w:val="22"/>
              </w:rPr>
            </w:pPr>
            <w:r w:rsidRPr="00D4657C">
              <w:rPr>
                <w:rFonts w:eastAsia="Calibri"/>
                <w:sz w:val="22"/>
                <w:szCs w:val="22"/>
              </w:rPr>
              <w:t>1</w:t>
            </w:r>
          </w:p>
        </w:tc>
        <w:tc>
          <w:tcPr>
            <w:tcW w:w="2198"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rPr>
            </w:pPr>
            <w:r w:rsidRPr="00D4657C">
              <w:rPr>
                <w:rFonts w:eastAsia="Calibri"/>
                <w:sz w:val="22"/>
                <w:szCs w:val="22"/>
              </w:rPr>
              <w:t>2</w:t>
            </w:r>
          </w:p>
        </w:tc>
        <w:tc>
          <w:tcPr>
            <w:tcW w:w="1338"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pacing w:val="-2"/>
                <w:sz w:val="22"/>
                <w:szCs w:val="22"/>
              </w:rPr>
            </w:pPr>
            <w:r w:rsidRPr="00D4657C">
              <w:rPr>
                <w:rFonts w:eastAsia="Calibri"/>
                <w:spacing w:val="-2"/>
                <w:sz w:val="22"/>
                <w:szCs w:val="22"/>
              </w:rPr>
              <w:t>3</w:t>
            </w:r>
          </w:p>
        </w:tc>
        <w:tc>
          <w:tcPr>
            <w:tcW w:w="1641"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pacing w:val="-2"/>
                <w:sz w:val="22"/>
                <w:szCs w:val="22"/>
              </w:rPr>
            </w:pPr>
            <w:r w:rsidRPr="00D4657C">
              <w:rPr>
                <w:rFonts w:eastAsia="Calibri"/>
                <w:spacing w:val="-2"/>
                <w:sz w:val="22"/>
                <w:szCs w:val="22"/>
              </w:rPr>
              <w:t>4</w:t>
            </w:r>
          </w:p>
        </w:tc>
        <w:tc>
          <w:tcPr>
            <w:tcW w:w="1495"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2"/>
                <w:szCs w:val="22"/>
              </w:rPr>
            </w:pPr>
            <w:r w:rsidRPr="00D4657C">
              <w:rPr>
                <w:spacing w:val="-2"/>
                <w:sz w:val="22"/>
                <w:szCs w:val="22"/>
              </w:rPr>
              <w:t>5</w:t>
            </w:r>
          </w:p>
        </w:tc>
        <w:tc>
          <w:tcPr>
            <w:tcW w:w="1692"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2"/>
                <w:szCs w:val="22"/>
              </w:rPr>
            </w:pPr>
            <w:r w:rsidRPr="00D4657C">
              <w:rPr>
                <w:spacing w:val="-2"/>
                <w:sz w:val="22"/>
                <w:szCs w:val="22"/>
              </w:rPr>
              <w:t>6</w:t>
            </w:r>
          </w:p>
        </w:tc>
        <w:tc>
          <w:tcPr>
            <w:tcW w:w="1567"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rPr>
            </w:pPr>
            <w:r w:rsidRPr="00D4657C">
              <w:rPr>
                <w:rFonts w:eastAsia="Calibri"/>
                <w:sz w:val="22"/>
                <w:szCs w:val="22"/>
              </w:rPr>
              <w:t>7</w:t>
            </w:r>
          </w:p>
        </w:tc>
      </w:tr>
      <w:tr w:rsidR="008E3BCC" w:rsidRPr="00D4657C" w:rsidTr="00546C5D">
        <w:trPr>
          <w:trHeight w:val="433"/>
          <w:jc w:val="center"/>
        </w:trPr>
        <w:tc>
          <w:tcPr>
            <w:tcW w:w="735"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spacing w:line="230" w:lineRule="auto"/>
              <w:rPr>
                <w:rFonts w:eastAsia="Calibri"/>
                <w:spacing w:val="-2"/>
                <w:sz w:val="22"/>
                <w:szCs w:val="22"/>
              </w:rPr>
            </w:pPr>
            <w:r w:rsidRPr="00D4657C">
              <w:rPr>
                <w:rFonts w:eastAsia="Calibri"/>
                <w:spacing w:val="-2"/>
                <w:sz w:val="22"/>
                <w:szCs w:val="22"/>
              </w:rPr>
              <w:t>11</w:t>
            </w:r>
          </w:p>
        </w:tc>
        <w:tc>
          <w:tcPr>
            <w:tcW w:w="2198"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left"/>
              <w:rPr>
                <w:sz w:val="22"/>
                <w:szCs w:val="22"/>
              </w:rPr>
            </w:pPr>
            <w:r w:rsidRPr="00D4657C">
              <w:rPr>
                <w:sz w:val="22"/>
                <w:szCs w:val="22"/>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1338"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w:t>
            </w:r>
          </w:p>
        </w:tc>
        <w:tc>
          <w:tcPr>
            <w:tcW w:w="164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Pr>
                <w:color w:val="000000"/>
                <w:sz w:val="22"/>
                <w:szCs w:val="22"/>
              </w:rPr>
              <w:t>0</w:t>
            </w:r>
          </w:p>
        </w:tc>
        <w:tc>
          <w:tcPr>
            <w:tcW w:w="1495"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71,6</w:t>
            </w:r>
          </w:p>
        </w:tc>
        <w:tc>
          <w:tcPr>
            <w:tcW w:w="1692"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71,6</w:t>
            </w:r>
          </w:p>
        </w:tc>
        <w:tc>
          <w:tcPr>
            <w:tcW w:w="1567"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sz w:val="22"/>
                <w:szCs w:val="22"/>
                <w:lang w:eastAsia="zh-CN"/>
              </w:rPr>
            </w:pPr>
            <w:r w:rsidRPr="00D4657C">
              <w:rPr>
                <w:sz w:val="22"/>
                <w:szCs w:val="22"/>
                <w:lang w:eastAsia="zh-CN"/>
              </w:rPr>
              <w:t>71,6</w:t>
            </w:r>
          </w:p>
        </w:tc>
      </w:tr>
      <w:tr w:rsidR="008E3BCC" w:rsidRPr="00D4657C" w:rsidTr="00546C5D">
        <w:trPr>
          <w:jc w:val="center"/>
        </w:trPr>
        <w:tc>
          <w:tcPr>
            <w:tcW w:w="735"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spacing w:line="230" w:lineRule="auto"/>
              <w:rPr>
                <w:rFonts w:eastAsia="Calibri"/>
                <w:spacing w:val="-2"/>
                <w:sz w:val="22"/>
                <w:szCs w:val="22"/>
              </w:rPr>
            </w:pPr>
            <w:r w:rsidRPr="00D4657C">
              <w:rPr>
                <w:rFonts w:eastAsia="Calibri"/>
                <w:spacing w:val="-2"/>
                <w:sz w:val="22"/>
                <w:szCs w:val="22"/>
              </w:rPr>
              <w:t>22</w:t>
            </w:r>
          </w:p>
        </w:tc>
        <w:tc>
          <w:tcPr>
            <w:tcW w:w="2198"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widowControl/>
              <w:suppressAutoHyphens/>
              <w:ind w:firstLine="0"/>
              <w:jc w:val="left"/>
              <w:rPr>
                <w:sz w:val="22"/>
                <w:szCs w:val="22"/>
              </w:rPr>
            </w:pPr>
            <w:r w:rsidRPr="00D4657C">
              <w:rPr>
                <w:sz w:val="22"/>
                <w:szCs w:val="22"/>
              </w:rPr>
              <w:t>Доля детей в возрасте 1 - 6 лет, стоящих на учете для определения в муниципальные дошкольные образовательные учреждения, в общей численности детей в возрасте 1 - 6 лет и обеспеченных местами в ДОУ</w:t>
            </w:r>
          </w:p>
        </w:tc>
        <w:tc>
          <w:tcPr>
            <w:tcW w:w="1338"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w:t>
            </w:r>
          </w:p>
        </w:tc>
        <w:tc>
          <w:tcPr>
            <w:tcW w:w="164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0</w:t>
            </w:r>
          </w:p>
        </w:tc>
        <w:tc>
          <w:tcPr>
            <w:tcW w:w="1495"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100</w:t>
            </w:r>
          </w:p>
        </w:tc>
        <w:tc>
          <w:tcPr>
            <w:tcW w:w="1692"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100</w:t>
            </w:r>
          </w:p>
        </w:tc>
        <w:tc>
          <w:tcPr>
            <w:tcW w:w="1567"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sz w:val="22"/>
                <w:szCs w:val="22"/>
                <w:lang w:eastAsia="zh-CN"/>
              </w:rPr>
            </w:pPr>
            <w:r w:rsidRPr="00D4657C">
              <w:rPr>
                <w:sz w:val="22"/>
                <w:szCs w:val="22"/>
                <w:lang w:eastAsia="zh-CN"/>
              </w:rPr>
              <w:t>100</w:t>
            </w:r>
          </w:p>
        </w:tc>
      </w:tr>
      <w:tr w:rsidR="008E3BCC" w:rsidRPr="00D4657C" w:rsidTr="00546C5D">
        <w:trPr>
          <w:jc w:val="center"/>
        </w:trPr>
        <w:tc>
          <w:tcPr>
            <w:tcW w:w="735"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spacing w:line="230" w:lineRule="auto"/>
              <w:rPr>
                <w:rFonts w:eastAsia="Calibri"/>
                <w:spacing w:val="-2"/>
                <w:sz w:val="22"/>
                <w:szCs w:val="22"/>
              </w:rPr>
            </w:pPr>
            <w:r w:rsidRPr="00D4657C">
              <w:rPr>
                <w:rFonts w:eastAsia="Calibri"/>
                <w:spacing w:val="-2"/>
                <w:sz w:val="22"/>
                <w:szCs w:val="22"/>
              </w:rPr>
              <w:t>43</w:t>
            </w:r>
          </w:p>
        </w:tc>
        <w:tc>
          <w:tcPr>
            <w:tcW w:w="2198"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left"/>
              <w:rPr>
                <w:color w:val="000000"/>
                <w:sz w:val="22"/>
                <w:szCs w:val="22"/>
              </w:rPr>
            </w:pPr>
            <w:r w:rsidRPr="00D4657C">
              <w:rPr>
                <w:color w:val="000000"/>
                <w:sz w:val="22"/>
                <w:szCs w:val="22"/>
                <w:lang w:eastAsia="zh-CN"/>
              </w:rPr>
              <w:t xml:space="preserve">Доля дошкольных образовательных организаций, в которых создана </w:t>
            </w:r>
            <w:proofErr w:type="spellStart"/>
            <w:r w:rsidRPr="00D4657C">
              <w:rPr>
                <w:color w:val="000000"/>
                <w:sz w:val="22"/>
                <w:szCs w:val="22"/>
                <w:lang w:eastAsia="zh-CN"/>
              </w:rPr>
              <w:t>безбарьерная</w:t>
            </w:r>
            <w:proofErr w:type="spellEnd"/>
            <w:r w:rsidRPr="00D4657C">
              <w:rPr>
                <w:color w:val="000000"/>
                <w:sz w:val="22"/>
                <w:szCs w:val="22"/>
                <w:lang w:eastAsia="zh-CN"/>
              </w:rPr>
              <w:t xml:space="preserve"> среда для инклюзивного </w:t>
            </w:r>
            <w:r w:rsidRPr="00D4657C">
              <w:rPr>
                <w:color w:val="000000"/>
                <w:sz w:val="22"/>
                <w:szCs w:val="22"/>
                <w:lang w:eastAsia="zh-CN"/>
              </w:rPr>
              <w:lastRenderedPageBreak/>
              <w:t>образования детей-инвалидов, в общем количестве дошкольных организаций</w:t>
            </w:r>
          </w:p>
        </w:tc>
        <w:tc>
          <w:tcPr>
            <w:tcW w:w="1338"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lastRenderedPageBreak/>
              <w:t>%</w:t>
            </w:r>
          </w:p>
        </w:tc>
        <w:tc>
          <w:tcPr>
            <w:tcW w:w="164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0</w:t>
            </w:r>
          </w:p>
        </w:tc>
        <w:tc>
          <w:tcPr>
            <w:tcW w:w="1495"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Pr>
                <w:color w:val="000000"/>
                <w:sz w:val="22"/>
                <w:szCs w:val="22"/>
              </w:rPr>
              <w:t>50</w:t>
            </w:r>
            <w:r w:rsidRPr="00D4657C">
              <w:rPr>
                <w:color w:val="000000"/>
                <w:sz w:val="22"/>
                <w:szCs w:val="22"/>
              </w:rPr>
              <w:t>,0</w:t>
            </w:r>
          </w:p>
        </w:tc>
        <w:tc>
          <w:tcPr>
            <w:tcW w:w="1692"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Pr>
                <w:color w:val="000000"/>
                <w:sz w:val="22"/>
                <w:szCs w:val="22"/>
              </w:rPr>
              <w:t>50</w:t>
            </w:r>
            <w:r w:rsidRPr="00D4657C">
              <w:rPr>
                <w:color w:val="000000"/>
                <w:sz w:val="22"/>
                <w:szCs w:val="22"/>
              </w:rPr>
              <w:t>,0</w:t>
            </w:r>
          </w:p>
        </w:tc>
        <w:tc>
          <w:tcPr>
            <w:tcW w:w="1567"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sz w:val="22"/>
                <w:szCs w:val="22"/>
                <w:lang w:eastAsia="zh-CN"/>
              </w:rPr>
            </w:pPr>
            <w:r w:rsidRPr="00D4657C">
              <w:rPr>
                <w:sz w:val="22"/>
                <w:szCs w:val="22"/>
                <w:lang w:eastAsia="zh-CN"/>
              </w:rPr>
              <w:t>50,0</w:t>
            </w:r>
          </w:p>
        </w:tc>
      </w:tr>
      <w:tr w:rsidR="008E3BCC" w:rsidRPr="00D4657C" w:rsidTr="00546C5D">
        <w:trPr>
          <w:jc w:val="center"/>
        </w:trPr>
        <w:tc>
          <w:tcPr>
            <w:tcW w:w="735"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spacing w:line="230" w:lineRule="auto"/>
              <w:rPr>
                <w:rFonts w:eastAsia="Calibri"/>
                <w:spacing w:val="-2"/>
                <w:sz w:val="22"/>
                <w:szCs w:val="22"/>
              </w:rPr>
            </w:pPr>
            <w:r w:rsidRPr="00D4657C">
              <w:rPr>
                <w:rFonts w:eastAsia="Calibri"/>
                <w:spacing w:val="-2"/>
                <w:sz w:val="22"/>
                <w:szCs w:val="22"/>
              </w:rPr>
              <w:lastRenderedPageBreak/>
              <w:t>44</w:t>
            </w:r>
          </w:p>
        </w:tc>
        <w:tc>
          <w:tcPr>
            <w:tcW w:w="2198"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left"/>
              <w:rPr>
                <w:color w:val="000000"/>
                <w:sz w:val="22"/>
                <w:szCs w:val="22"/>
              </w:rPr>
            </w:pPr>
            <w:r w:rsidRPr="00D4657C">
              <w:rPr>
                <w:color w:val="000000"/>
                <w:sz w:val="22"/>
                <w:szCs w:val="22"/>
                <w:lang w:eastAsia="zh-CN"/>
              </w:rPr>
              <w:t>Доля детей – инвалидов в возрасте от 1,5 до 7 лет, охваченных дошкольным образованием, от общей численности детей - инвалидов данного возраста</w:t>
            </w:r>
          </w:p>
        </w:tc>
        <w:tc>
          <w:tcPr>
            <w:tcW w:w="1338"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rFonts w:ascii="Calibri" w:hAnsi="Calibri" w:cs="Calibri"/>
                <w:color w:val="000000"/>
                <w:sz w:val="22"/>
                <w:szCs w:val="22"/>
              </w:rPr>
            </w:pPr>
            <w:r w:rsidRPr="00D4657C">
              <w:rPr>
                <w:rFonts w:ascii="Calibri" w:hAnsi="Calibri" w:cs="Calibri"/>
                <w:color w:val="000000"/>
                <w:sz w:val="22"/>
                <w:szCs w:val="22"/>
              </w:rPr>
              <w:t>%</w:t>
            </w:r>
          </w:p>
        </w:tc>
        <w:tc>
          <w:tcPr>
            <w:tcW w:w="164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0</w:t>
            </w:r>
          </w:p>
        </w:tc>
        <w:tc>
          <w:tcPr>
            <w:tcW w:w="1495"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100</w:t>
            </w:r>
          </w:p>
        </w:tc>
        <w:tc>
          <w:tcPr>
            <w:tcW w:w="1692"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100</w:t>
            </w:r>
          </w:p>
        </w:tc>
        <w:tc>
          <w:tcPr>
            <w:tcW w:w="1567"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sz w:val="22"/>
                <w:szCs w:val="22"/>
                <w:lang w:eastAsia="zh-CN"/>
              </w:rPr>
            </w:pPr>
            <w:r w:rsidRPr="00D4657C">
              <w:rPr>
                <w:sz w:val="22"/>
                <w:szCs w:val="22"/>
                <w:lang w:eastAsia="zh-CN"/>
              </w:rPr>
              <w:t>100</w:t>
            </w:r>
          </w:p>
        </w:tc>
      </w:tr>
      <w:tr w:rsidR="008E3BCC" w:rsidRPr="00D4657C" w:rsidTr="00546C5D">
        <w:trPr>
          <w:jc w:val="center"/>
        </w:trPr>
        <w:tc>
          <w:tcPr>
            <w:tcW w:w="735"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spacing w:line="230" w:lineRule="auto"/>
              <w:rPr>
                <w:rFonts w:eastAsia="Calibri"/>
                <w:spacing w:val="-2"/>
                <w:sz w:val="22"/>
                <w:szCs w:val="22"/>
              </w:rPr>
            </w:pPr>
            <w:r w:rsidRPr="00D4657C">
              <w:rPr>
                <w:rFonts w:eastAsia="Calibri"/>
                <w:spacing w:val="-2"/>
                <w:sz w:val="22"/>
                <w:szCs w:val="22"/>
              </w:rPr>
              <w:t>55</w:t>
            </w:r>
          </w:p>
        </w:tc>
        <w:tc>
          <w:tcPr>
            <w:tcW w:w="2198"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rPr>
                <w:sz w:val="22"/>
                <w:szCs w:val="22"/>
              </w:rPr>
            </w:pPr>
            <w:r w:rsidRPr="00D4657C">
              <w:rPr>
                <w:sz w:val="22"/>
                <w:szCs w:val="22"/>
              </w:rPr>
              <w:t>Среднемесячная номинальная начисленная заработная плата работников:</w:t>
            </w:r>
          </w:p>
          <w:p w:rsidR="008E3BCC" w:rsidRPr="00D4657C" w:rsidRDefault="008E3BCC" w:rsidP="00546C5D">
            <w:pPr>
              <w:ind w:firstLine="0"/>
              <w:rPr>
                <w:color w:val="FF0000"/>
                <w:sz w:val="22"/>
                <w:szCs w:val="22"/>
              </w:rPr>
            </w:pPr>
            <w:r w:rsidRPr="00D4657C">
              <w:rPr>
                <w:sz w:val="22"/>
                <w:szCs w:val="22"/>
              </w:rPr>
              <w:t>- муниципальных дошкольных образовательных учреждений</w:t>
            </w:r>
          </w:p>
        </w:tc>
        <w:tc>
          <w:tcPr>
            <w:tcW w:w="1338"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рублей</w:t>
            </w:r>
          </w:p>
        </w:tc>
        <w:tc>
          <w:tcPr>
            <w:tcW w:w="164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0</w:t>
            </w:r>
          </w:p>
        </w:tc>
        <w:tc>
          <w:tcPr>
            <w:tcW w:w="1495"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Pr>
                <w:color w:val="000000"/>
                <w:sz w:val="22"/>
                <w:szCs w:val="22"/>
              </w:rPr>
              <w:t>35 694,0</w:t>
            </w:r>
          </w:p>
        </w:tc>
        <w:tc>
          <w:tcPr>
            <w:tcW w:w="1692"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Pr>
                <w:color w:val="000000"/>
                <w:sz w:val="22"/>
                <w:szCs w:val="22"/>
              </w:rPr>
              <w:t>35 694,0</w:t>
            </w:r>
          </w:p>
        </w:tc>
        <w:tc>
          <w:tcPr>
            <w:tcW w:w="1567"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Pr>
                <w:color w:val="000000"/>
                <w:sz w:val="22"/>
                <w:szCs w:val="22"/>
              </w:rPr>
              <w:t>35 694,0</w:t>
            </w:r>
          </w:p>
        </w:tc>
      </w:tr>
    </w:tbl>
    <w:p w:rsidR="008E3BCC" w:rsidRPr="00D4657C" w:rsidRDefault="008E3BCC" w:rsidP="008E3BCC">
      <w:pPr>
        <w:ind w:firstLine="0"/>
        <w:rPr>
          <w:b/>
          <w:spacing w:val="20"/>
          <w:szCs w:val="28"/>
        </w:rPr>
      </w:pPr>
    </w:p>
    <w:p w:rsidR="008E3BCC" w:rsidRPr="00D4657C" w:rsidRDefault="008E3BCC" w:rsidP="008E3BCC">
      <w:pPr>
        <w:jc w:val="center"/>
        <w:outlineLvl w:val="0"/>
        <w:rPr>
          <w:b/>
          <w:spacing w:val="20"/>
          <w:szCs w:val="28"/>
        </w:rPr>
      </w:pPr>
      <w:r w:rsidRPr="00D4657C">
        <w:rPr>
          <w:b/>
          <w:spacing w:val="20"/>
          <w:szCs w:val="28"/>
        </w:rPr>
        <w:t>ПАСПОРТ</w:t>
      </w:r>
    </w:p>
    <w:p w:rsidR="008E3BCC" w:rsidRPr="00D4657C" w:rsidRDefault="008E3BCC" w:rsidP="008E3BCC">
      <w:pPr>
        <w:jc w:val="center"/>
        <w:rPr>
          <w:b/>
          <w:szCs w:val="28"/>
        </w:rPr>
      </w:pPr>
      <w:r w:rsidRPr="00D4657C">
        <w:rPr>
          <w:b/>
          <w:szCs w:val="28"/>
        </w:rPr>
        <w:t>комплекса процессных мероприятий</w:t>
      </w:r>
    </w:p>
    <w:p w:rsidR="008E3BCC" w:rsidRPr="00D4657C" w:rsidRDefault="008E3BCC" w:rsidP="008E3BCC">
      <w:pPr>
        <w:jc w:val="center"/>
        <w:rPr>
          <w:color w:val="000000"/>
          <w:szCs w:val="28"/>
        </w:rPr>
      </w:pPr>
      <w:r w:rsidRPr="00D4657C">
        <w:rPr>
          <w:color w:val="000000"/>
          <w:szCs w:val="28"/>
        </w:rPr>
        <w:t xml:space="preserve">«Реализация образовательных программ начального общего, </w:t>
      </w:r>
    </w:p>
    <w:p w:rsidR="008E3BCC" w:rsidRPr="00D4657C" w:rsidRDefault="008E3BCC" w:rsidP="008E3BCC">
      <w:pPr>
        <w:jc w:val="center"/>
        <w:rPr>
          <w:b/>
          <w:szCs w:val="28"/>
        </w:rPr>
      </w:pPr>
      <w:r w:rsidRPr="00D4657C">
        <w:rPr>
          <w:color w:val="000000"/>
          <w:szCs w:val="28"/>
        </w:rPr>
        <w:t>основного общего, среднего общего образования»</w:t>
      </w:r>
    </w:p>
    <w:p w:rsidR="008E3BCC" w:rsidRPr="00D4657C" w:rsidRDefault="008E3BCC" w:rsidP="008E3BCC">
      <w:pPr>
        <w:jc w:val="center"/>
        <w:rPr>
          <w:i/>
          <w:sz w:val="24"/>
        </w:rPr>
      </w:pPr>
      <w:r w:rsidRPr="00D4657C">
        <w:rPr>
          <w:sz w:val="24"/>
        </w:rPr>
        <w:t xml:space="preserve"> (наименование комплекса процессных мероприятий)</w:t>
      </w:r>
      <w:r w:rsidRPr="00D4657C">
        <w:rPr>
          <w:i/>
          <w:sz w:val="24"/>
        </w:rPr>
        <w:t xml:space="preserve"> </w:t>
      </w:r>
    </w:p>
    <w:p w:rsidR="008E3BCC" w:rsidRPr="00D4657C" w:rsidRDefault="008E3BCC" w:rsidP="008E3BCC">
      <w:pPr>
        <w:jc w:val="center"/>
        <w:rPr>
          <w:b/>
          <w:szCs w:val="28"/>
        </w:rPr>
      </w:pPr>
    </w:p>
    <w:p w:rsidR="008E3BCC" w:rsidRPr="00D4657C" w:rsidRDefault="008E3BCC" w:rsidP="008E3BCC">
      <w:pPr>
        <w:jc w:val="center"/>
        <w:outlineLvl w:val="0"/>
        <w:rPr>
          <w:b/>
          <w:szCs w:val="28"/>
        </w:rPr>
      </w:pPr>
      <w:r w:rsidRPr="00D4657C">
        <w:rPr>
          <w:b/>
          <w:szCs w:val="28"/>
        </w:rPr>
        <w:t>Общие положения</w:t>
      </w:r>
    </w:p>
    <w:p w:rsidR="008E3BCC" w:rsidRPr="00D4657C" w:rsidRDefault="008E3BCC" w:rsidP="008E3BCC"/>
    <w:tbl>
      <w:tblPr>
        <w:tblW w:w="10421" w:type="dxa"/>
        <w:jc w:val="center"/>
        <w:tblLook w:val="0000" w:firstRow="0" w:lastRow="0" w:firstColumn="0" w:lastColumn="0" w:noHBand="0" w:noVBand="0"/>
      </w:tblPr>
      <w:tblGrid>
        <w:gridCol w:w="5277"/>
        <w:gridCol w:w="5144"/>
      </w:tblGrid>
      <w:tr w:rsidR="008E3BCC" w:rsidRPr="00D4657C" w:rsidTr="00546C5D">
        <w:trPr>
          <w:trHeight w:val="516"/>
          <w:jc w:val="center"/>
        </w:trPr>
        <w:tc>
          <w:tcPr>
            <w:tcW w:w="5277"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rPr>
                <w:rFonts w:eastAsia="Calibri"/>
                <w:sz w:val="22"/>
                <w:szCs w:val="22"/>
              </w:rPr>
            </w:pPr>
            <w:proofErr w:type="gramStart"/>
            <w:r w:rsidRPr="00D4657C">
              <w:rPr>
                <w:sz w:val="22"/>
                <w:szCs w:val="22"/>
              </w:rPr>
              <w:t>Ответственный</w:t>
            </w:r>
            <w:proofErr w:type="gramEnd"/>
            <w:r w:rsidRPr="00D4657C">
              <w:rPr>
                <w:sz w:val="22"/>
                <w:szCs w:val="22"/>
              </w:rPr>
              <w:t xml:space="preserve"> за разработку и реализацию комплекса процессных мероприятий</w:t>
            </w:r>
          </w:p>
        </w:tc>
        <w:tc>
          <w:tcPr>
            <w:tcW w:w="514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rPr>
                <w:rFonts w:eastAsia="Calibri"/>
                <w:sz w:val="22"/>
                <w:szCs w:val="22"/>
              </w:rPr>
            </w:pPr>
            <w:r>
              <w:rPr>
                <w:color w:val="000000"/>
                <w:sz w:val="22"/>
                <w:szCs w:val="22"/>
                <w:lang w:eastAsia="zh-CN"/>
              </w:rPr>
              <w:t xml:space="preserve"> Начальник Управления</w:t>
            </w:r>
            <w:r w:rsidRPr="00D4657C">
              <w:rPr>
                <w:color w:val="000000"/>
                <w:sz w:val="22"/>
                <w:szCs w:val="22"/>
                <w:lang w:eastAsia="zh-CN"/>
              </w:rPr>
              <w:t xml:space="preserve"> по обр</w:t>
            </w:r>
            <w:r>
              <w:rPr>
                <w:color w:val="000000"/>
                <w:sz w:val="22"/>
                <w:szCs w:val="22"/>
                <w:lang w:eastAsia="zh-CN"/>
              </w:rPr>
              <w:t>азованию МО «Дорогобужский муниципальный округ</w:t>
            </w:r>
            <w:r w:rsidRPr="00D4657C">
              <w:rPr>
                <w:color w:val="000000"/>
                <w:sz w:val="22"/>
                <w:szCs w:val="22"/>
                <w:lang w:eastAsia="zh-CN"/>
              </w:rPr>
              <w:t>» Б</w:t>
            </w:r>
            <w:r>
              <w:rPr>
                <w:color w:val="000000"/>
                <w:sz w:val="22"/>
                <w:szCs w:val="22"/>
                <w:lang w:eastAsia="zh-CN"/>
              </w:rPr>
              <w:t>алакирева Н.С.</w:t>
            </w:r>
          </w:p>
        </w:tc>
      </w:tr>
      <w:tr w:rsidR="008E3BCC" w:rsidRPr="00D4657C" w:rsidTr="00546C5D">
        <w:trPr>
          <w:trHeight w:val="700"/>
          <w:jc w:val="center"/>
        </w:trPr>
        <w:tc>
          <w:tcPr>
            <w:tcW w:w="5277"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rPr>
                <w:rFonts w:eastAsia="Calibri"/>
                <w:sz w:val="22"/>
                <w:szCs w:val="22"/>
              </w:rPr>
            </w:pPr>
            <w:r w:rsidRPr="00D4657C">
              <w:rPr>
                <w:rFonts w:eastAsia="Calibri"/>
                <w:sz w:val="22"/>
                <w:szCs w:val="22"/>
              </w:rPr>
              <w:t xml:space="preserve">Связь с муниципальной программой </w:t>
            </w:r>
          </w:p>
        </w:tc>
        <w:tc>
          <w:tcPr>
            <w:tcW w:w="514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left"/>
              <w:rPr>
                <w:sz w:val="22"/>
                <w:szCs w:val="22"/>
              </w:rPr>
            </w:pPr>
            <w:r w:rsidRPr="00D4657C">
              <w:rPr>
                <w:rFonts w:eastAsia="Calibri"/>
                <w:sz w:val="22"/>
                <w:szCs w:val="22"/>
              </w:rPr>
              <w:t xml:space="preserve">муниципальная программа </w:t>
            </w:r>
            <w:r w:rsidRPr="00D4657C">
              <w:rPr>
                <w:b/>
                <w:sz w:val="22"/>
                <w:szCs w:val="22"/>
              </w:rPr>
              <w:t>«</w:t>
            </w:r>
            <w:r w:rsidRPr="00D4657C">
              <w:rPr>
                <w:sz w:val="22"/>
                <w:szCs w:val="22"/>
              </w:rPr>
              <w:t>Развитие образования и молодежной политики  в муниципальном образовании</w:t>
            </w:r>
          </w:p>
          <w:p w:rsidR="008E3BCC" w:rsidRPr="00D4657C" w:rsidRDefault="008E3BCC" w:rsidP="00546C5D">
            <w:pPr>
              <w:ind w:firstLine="0"/>
              <w:rPr>
                <w:rFonts w:eastAsia="Calibri"/>
                <w:sz w:val="22"/>
                <w:szCs w:val="22"/>
              </w:rPr>
            </w:pPr>
            <w:r>
              <w:rPr>
                <w:sz w:val="22"/>
                <w:szCs w:val="22"/>
              </w:rPr>
              <w:t>«Дорогобужский муниципальный округ</w:t>
            </w:r>
            <w:r w:rsidRPr="00D4657C">
              <w:rPr>
                <w:sz w:val="22"/>
                <w:szCs w:val="22"/>
              </w:rPr>
              <w:t>» Смоленской области</w:t>
            </w:r>
            <w:r w:rsidRPr="00D4657C">
              <w:rPr>
                <w:b/>
                <w:sz w:val="22"/>
                <w:szCs w:val="22"/>
              </w:rPr>
              <w:t>»</w:t>
            </w:r>
          </w:p>
        </w:tc>
      </w:tr>
    </w:tbl>
    <w:p w:rsidR="008E3BCC" w:rsidRPr="00D4657C" w:rsidRDefault="008E3BCC" w:rsidP="008E3BCC">
      <w:pPr>
        <w:ind w:left="1418" w:right="1984"/>
        <w:jc w:val="center"/>
        <w:rPr>
          <w:b/>
          <w:szCs w:val="28"/>
        </w:rPr>
      </w:pPr>
    </w:p>
    <w:p w:rsidR="008E3BCC" w:rsidRPr="00D4657C" w:rsidRDefault="008E3BCC" w:rsidP="008E3BCC">
      <w:pPr>
        <w:ind w:left="1418" w:right="1984"/>
        <w:jc w:val="center"/>
        <w:rPr>
          <w:b/>
          <w:szCs w:val="28"/>
        </w:rPr>
      </w:pPr>
      <w:r w:rsidRPr="00D4657C">
        <w:rPr>
          <w:b/>
          <w:szCs w:val="28"/>
        </w:rPr>
        <w:t xml:space="preserve">Показатели реализации комплекса процессных мероприятий </w:t>
      </w:r>
    </w:p>
    <w:p w:rsidR="008E3BCC" w:rsidRPr="00D4657C" w:rsidRDefault="008E3BCC" w:rsidP="008E3BCC">
      <w:pPr>
        <w:jc w:val="center"/>
        <w:rPr>
          <w:b/>
          <w:szCs w:val="28"/>
        </w:rPr>
      </w:pPr>
      <w:r w:rsidRPr="00D4657C">
        <w:rPr>
          <w:b/>
          <w:szCs w:val="28"/>
        </w:rPr>
        <w:t xml:space="preserve">  </w:t>
      </w:r>
    </w:p>
    <w:tbl>
      <w:tblPr>
        <w:tblW w:w="10584" w:type="dxa"/>
        <w:jc w:val="center"/>
        <w:tblLook w:val="0000" w:firstRow="0" w:lastRow="0" w:firstColumn="0" w:lastColumn="0" w:noHBand="0" w:noVBand="0"/>
      </w:tblPr>
      <w:tblGrid>
        <w:gridCol w:w="618"/>
        <w:gridCol w:w="2677"/>
        <w:gridCol w:w="1373"/>
        <w:gridCol w:w="1633"/>
        <w:gridCol w:w="1354"/>
        <w:gridCol w:w="1516"/>
        <w:gridCol w:w="1413"/>
      </w:tblGrid>
      <w:tr w:rsidR="008E3BCC" w:rsidRPr="00D4657C" w:rsidTr="00546C5D">
        <w:trPr>
          <w:tblHeader/>
          <w:jc w:val="center"/>
        </w:trPr>
        <w:tc>
          <w:tcPr>
            <w:tcW w:w="618"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right="-121" w:firstLine="0"/>
              <w:jc w:val="center"/>
              <w:rPr>
                <w:rFonts w:eastAsia="Calibri"/>
                <w:sz w:val="22"/>
                <w:szCs w:val="22"/>
              </w:rPr>
            </w:pPr>
            <w:r w:rsidRPr="00D4657C">
              <w:rPr>
                <w:rFonts w:eastAsia="Calibri"/>
                <w:sz w:val="22"/>
                <w:szCs w:val="22"/>
              </w:rPr>
              <w:t xml:space="preserve">№ </w:t>
            </w:r>
            <w:proofErr w:type="gramStart"/>
            <w:r w:rsidRPr="00D4657C">
              <w:rPr>
                <w:rFonts w:eastAsia="Calibri"/>
                <w:sz w:val="22"/>
                <w:szCs w:val="22"/>
              </w:rPr>
              <w:t>п</w:t>
            </w:r>
            <w:proofErr w:type="gramEnd"/>
            <w:r w:rsidRPr="00D4657C">
              <w:rPr>
                <w:rFonts w:eastAsia="Calibri"/>
                <w:sz w:val="22"/>
                <w:szCs w:val="22"/>
              </w:rPr>
              <w:t>/п</w:t>
            </w:r>
          </w:p>
        </w:tc>
        <w:tc>
          <w:tcPr>
            <w:tcW w:w="2677"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z w:val="22"/>
                <w:szCs w:val="22"/>
              </w:rPr>
            </w:pPr>
            <w:r w:rsidRPr="00D4657C">
              <w:rPr>
                <w:rFonts w:eastAsia="Calibri"/>
                <w:sz w:val="22"/>
                <w:szCs w:val="22"/>
              </w:rPr>
              <w:t xml:space="preserve">Наименование показателя реализации </w:t>
            </w:r>
          </w:p>
        </w:tc>
        <w:tc>
          <w:tcPr>
            <w:tcW w:w="1373"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23"/>
              <w:jc w:val="center"/>
              <w:rPr>
                <w:rFonts w:eastAsia="Calibri"/>
                <w:color w:val="22272F"/>
                <w:sz w:val="22"/>
                <w:szCs w:val="22"/>
                <w:shd w:val="clear" w:color="auto" w:fill="FFFFFF"/>
              </w:rPr>
            </w:pPr>
            <w:r w:rsidRPr="00D4657C">
              <w:rPr>
                <w:rFonts w:eastAsia="Calibri"/>
                <w:color w:val="000000"/>
                <w:sz w:val="22"/>
                <w:szCs w:val="22"/>
              </w:rPr>
              <w:t>Единица измерения</w:t>
            </w:r>
          </w:p>
        </w:tc>
        <w:tc>
          <w:tcPr>
            <w:tcW w:w="1633"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23"/>
              <w:jc w:val="center"/>
              <w:rPr>
                <w:rFonts w:eastAsia="Calibri"/>
                <w:color w:val="22272F"/>
                <w:sz w:val="22"/>
                <w:szCs w:val="22"/>
                <w:shd w:val="clear" w:color="auto" w:fill="FFFFFF"/>
              </w:rPr>
            </w:pPr>
            <w:r w:rsidRPr="00D4657C">
              <w:rPr>
                <w:rFonts w:eastAsia="Calibri"/>
                <w:color w:val="22272F"/>
                <w:sz w:val="22"/>
                <w:szCs w:val="22"/>
                <w:shd w:val="clear" w:color="auto" w:fill="FFFFFF"/>
              </w:rPr>
              <w:t xml:space="preserve">Базовое значение показателя </w:t>
            </w:r>
            <w:r w:rsidRPr="00D4657C">
              <w:rPr>
                <w:rFonts w:eastAsia="Calibri"/>
                <w:color w:val="22272F"/>
                <w:sz w:val="22"/>
                <w:szCs w:val="22"/>
                <w:shd w:val="clear" w:color="auto" w:fill="FFFFFF"/>
              </w:rPr>
              <w:lastRenderedPageBreak/>
              <w:t>реализации (к очередному финансовому году)</w:t>
            </w:r>
          </w:p>
        </w:tc>
        <w:tc>
          <w:tcPr>
            <w:tcW w:w="4283" w:type="dxa"/>
            <w:gridSpan w:val="3"/>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2"/>
                <w:szCs w:val="22"/>
              </w:rPr>
            </w:pPr>
            <w:r w:rsidRPr="00D4657C">
              <w:rPr>
                <w:rFonts w:eastAsia="Calibri"/>
                <w:color w:val="22272F"/>
                <w:sz w:val="22"/>
                <w:szCs w:val="22"/>
                <w:shd w:val="clear" w:color="auto" w:fill="FFFFFF"/>
              </w:rPr>
              <w:lastRenderedPageBreak/>
              <w:t>Планируемое значение показателя реализации на очередной финансовый год и плановый период</w:t>
            </w:r>
          </w:p>
        </w:tc>
      </w:tr>
      <w:tr w:rsidR="008E3BCC" w:rsidRPr="00D4657C" w:rsidTr="00546C5D">
        <w:trPr>
          <w:trHeight w:val="448"/>
          <w:tblHeader/>
          <w:jc w:val="center"/>
        </w:trPr>
        <w:tc>
          <w:tcPr>
            <w:tcW w:w="618"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pacing w:val="-2"/>
                <w:sz w:val="22"/>
                <w:szCs w:val="22"/>
              </w:rPr>
            </w:pPr>
          </w:p>
        </w:tc>
        <w:tc>
          <w:tcPr>
            <w:tcW w:w="2677" w:type="dxa"/>
            <w:vMerge/>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left"/>
              <w:rPr>
                <w:spacing w:val="-2"/>
                <w:sz w:val="22"/>
                <w:szCs w:val="22"/>
              </w:rPr>
            </w:pPr>
          </w:p>
        </w:tc>
        <w:tc>
          <w:tcPr>
            <w:tcW w:w="1373"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pacing w:val="-2"/>
                <w:sz w:val="22"/>
                <w:szCs w:val="22"/>
              </w:rPr>
            </w:pPr>
          </w:p>
        </w:tc>
        <w:tc>
          <w:tcPr>
            <w:tcW w:w="1633"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pacing w:val="-2"/>
                <w:sz w:val="22"/>
                <w:szCs w:val="22"/>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shd w:val="clear" w:color="auto" w:fill="FFFFFF"/>
              </w:rPr>
            </w:pPr>
            <w:r>
              <w:rPr>
                <w:rFonts w:eastAsia="Calibri"/>
                <w:sz w:val="22"/>
                <w:szCs w:val="22"/>
                <w:shd w:val="clear" w:color="auto" w:fill="FFFFFF"/>
              </w:rPr>
              <w:t>2025</w:t>
            </w:r>
          </w:p>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год</w:t>
            </w:r>
          </w:p>
        </w:tc>
        <w:tc>
          <w:tcPr>
            <w:tcW w:w="151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202</w:t>
            </w:r>
            <w:r>
              <w:rPr>
                <w:rFonts w:eastAsia="Calibri"/>
                <w:sz w:val="22"/>
                <w:szCs w:val="22"/>
                <w:shd w:val="clear" w:color="auto" w:fill="FFFFFF"/>
              </w:rPr>
              <w:t>6</w:t>
            </w:r>
          </w:p>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 xml:space="preserve"> год</w:t>
            </w:r>
          </w:p>
        </w:tc>
        <w:tc>
          <w:tcPr>
            <w:tcW w:w="1413"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202</w:t>
            </w:r>
            <w:r>
              <w:rPr>
                <w:rFonts w:eastAsia="Calibri"/>
                <w:sz w:val="22"/>
                <w:szCs w:val="22"/>
                <w:shd w:val="clear" w:color="auto" w:fill="FFFFFF"/>
              </w:rPr>
              <w:t>7</w:t>
            </w:r>
          </w:p>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год</w:t>
            </w:r>
          </w:p>
        </w:tc>
      </w:tr>
      <w:tr w:rsidR="008E3BCC" w:rsidRPr="00D4657C" w:rsidTr="00546C5D">
        <w:trPr>
          <w:trHeight w:val="282"/>
          <w:tblHeader/>
          <w:jc w:val="center"/>
        </w:trPr>
        <w:tc>
          <w:tcPr>
            <w:tcW w:w="618"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z w:val="22"/>
                <w:szCs w:val="22"/>
              </w:rPr>
            </w:pPr>
            <w:r w:rsidRPr="00D4657C">
              <w:rPr>
                <w:rFonts w:eastAsia="Calibri"/>
                <w:sz w:val="22"/>
                <w:szCs w:val="22"/>
              </w:rPr>
              <w:lastRenderedPageBreak/>
              <w:t>1</w:t>
            </w:r>
          </w:p>
        </w:tc>
        <w:tc>
          <w:tcPr>
            <w:tcW w:w="2677"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rPr>
            </w:pPr>
            <w:r w:rsidRPr="00D4657C">
              <w:rPr>
                <w:rFonts w:eastAsia="Calibri"/>
                <w:sz w:val="22"/>
                <w:szCs w:val="22"/>
              </w:rPr>
              <w:t>2</w:t>
            </w:r>
          </w:p>
        </w:tc>
        <w:tc>
          <w:tcPr>
            <w:tcW w:w="1373"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pacing w:val="-2"/>
                <w:sz w:val="22"/>
                <w:szCs w:val="22"/>
              </w:rPr>
            </w:pPr>
            <w:r w:rsidRPr="00D4657C">
              <w:rPr>
                <w:rFonts w:eastAsia="Calibri"/>
                <w:spacing w:val="-2"/>
                <w:sz w:val="22"/>
                <w:szCs w:val="22"/>
              </w:rPr>
              <w:t>3</w:t>
            </w:r>
          </w:p>
        </w:tc>
        <w:tc>
          <w:tcPr>
            <w:tcW w:w="1633"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pacing w:val="-2"/>
                <w:sz w:val="22"/>
                <w:szCs w:val="22"/>
              </w:rPr>
            </w:pPr>
            <w:r w:rsidRPr="00D4657C">
              <w:rPr>
                <w:rFonts w:eastAsia="Calibri"/>
                <w:spacing w:val="-2"/>
                <w:sz w:val="22"/>
                <w:szCs w:val="22"/>
              </w:rPr>
              <w:t>4</w:t>
            </w:r>
          </w:p>
        </w:tc>
        <w:tc>
          <w:tcPr>
            <w:tcW w:w="135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2"/>
                <w:szCs w:val="22"/>
              </w:rPr>
            </w:pPr>
            <w:r w:rsidRPr="00D4657C">
              <w:rPr>
                <w:spacing w:val="-2"/>
                <w:sz w:val="22"/>
                <w:szCs w:val="22"/>
              </w:rPr>
              <w:t>5</w:t>
            </w:r>
          </w:p>
        </w:tc>
        <w:tc>
          <w:tcPr>
            <w:tcW w:w="151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2"/>
                <w:szCs w:val="22"/>
              </w:rPr>
            </w:pPr>
            <w:r w:rsidRPr="00D4657C">
              <w:rPr>
                <w:spacing w:val="-2"/>
                <w:sz w:val="22"/>
                <w:szCs w:val="22"/>
              </w:rPr>
              <w:t>6</w:t>
            </w:r>
          </w:p>
        </w:tc>
        <w:tc>
          <w:tcPr>
            <w:tcW w:w="1413"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rPr>
            </w:pPr>
            <w:r w:rsidRPr="00D4657C">
              <w:rPr>
                <w:rFonts w:eastAsia="Calibri"/>
                <w:sz w:val="22"/>
                <w:szCs w:val="22"/>
              </w:rPr>
              <w:t>7</w:t>
            </w:r>
          </w:p>
        </w:tc>
      </w:tr>
      <w:tr w:rsidR="008E3BCC" w:rsidRPr="00D4657C" w:rsidTr="00546C5D">
        <w:trPr>
          <w:trHeight w:val="433"/>
          <w:jc w:val="center"/>
        </w:trPr>
        <w:tc>
          <w:tcPr>
            <w:tcW w:w="618"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spacing w:line="230" w:lineRule="auto"/>
              <w:rPr>
                <w:rFonts w:eastAsia="Calibri"/>
                <w:spacing w:val="-2"/>
                <w:sz w:val="22"/>
                <w:szCs w:val="22"/>
              </w:rPr>
            </w:pPr>
            <w:r w:rsidRPr="00D4657C">
              <w:rPr>
                <w:rFonts w:eastAsia="Calibri"/>
                <w:spacing w:val="-2"/>
                <w:sz w:val="22"/>
                <w:szCs w:val="22"/>
              </w:rPr>
              <w:t>11</w:t>
            </w:r>
          </w:p>
        </w:tc>
        <w:tc>
          <w:tcPr>
            <w:tcW w:w="2677"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left"/>
              <w:rPr>
                <w:sz w:val="22"/>
                <w:szCs w:val="22"/>
              </w:rPr>
            </w:pPr>
            <w:proofErr w:type="gramStart"/>
            <w:r w:rsidRPr="00D4657C">
              <w:rPr>
                <w:sz w:val="22"/>
                <w:szCs w:val="22"/>
              </w:rPr>
              <w:t>Результаты независимой оценки качества условий оказания услуг муниципальными организациями в сферах культуры, охраны здоровья, образования, социального обслуживания и иными организациями,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(по данным официального сайта для размещения информации о государственных и муниципальных учреждениях в информационно-телекоммуникационной сети "Интернет") (при наличии)</w:t>
            </w:r>
            <w:proofErr w:type="gramEnd"/>
          </w:p>
        </w:tc>
        <w:tc>
          <w:tcPr>
            <w:tcW w:w="1373"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sz w:val="22"/>
                <w:szCs w:val="22"/>
              </w:rPr>
            </w:pPr>
            <w:r w:rsidRPr="00D4657C">
              <w:rPr>
                <w:sz w:val="22"/>
                <w:szCs w:val="22"/>
              </w:rPr>
              <w:t>количество ОУ</w:t>
            </w:r>
          </w:p>
        </w:tc>
        <w:tc>
          <w:tcPr>
            <w:tcW w:w="1633"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sz w:val="22"/>
                <w:szCs w:val="22"/>
              </w:rPr>
            </w:pPr>
            <w:r>
              <w:rPr>
                <w:sz w:val="22"/>
                <w:szCs w:val="22"/>
              </w:rPr>
              <w:t>0</w:t>
            </w:r>
          </w:p>
        </w:tc>
        <w:tc>
          <w:tcPr>
            <w:tcW w:w="135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sz w:val="22"/>
                <w:szCs w:val="22"/>
              </w:rPr>
            </w:pPr>
            <w:r>
              <w:rPr>
                <w:sz w:val="22"/>
                <w:szCs w:val="22"/>
              </w:rPr>
              <w:t>0</w:t>
            </w:r>
          </w:p>
        </w:tc>
        <w:tc>
          <w:tcPr>
            <w:tcW w:w="151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sz w:val="22"/>
                <w:szCs w:val="22"/>
              </w:rPr>
            </w:pPr>
            <w:r>
              <w:rPr>
                <w:sz w:val="22"/>
                <w:szCs w:val="22"/>
              </w:rPr>
              <w:t>12</w:t>
            </w:r>
          </w:p>
        </w:tc>
        <w:tc>
          <w:tcPr>
            <w:tcW w:w="1413"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sz w:val="22"/>
                <w:szCs w:val="22"/>
                <w:lang w:eastAsia="zh-CN"/>
              </w:rPr>
            </w:pPr>
            <w:r>
              <w:rPr>
                <w:sz w:val="22"/>
                <w:szCs w:val="22"/>
                <w:lang w:eastAsia="zh-CN"/>
              </w:rPr>
              <w:t>12</w:t>
            </w:r>
          </w:p>
        </w:tc>
      </w:tr>
      <w:tr w:rsidR="008E3BCC" w:rsidRPr="00D4657C" w:rsidTr="00546C5D">
        <w:trPr>
          <w:trHeight w:val="433"/>
          <w:jc w:val="center"/>
        </w:trPr>
        <w:tc>
          <w:tcPr>
            <w:tcW w:w="618"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spacing w:line="230" w:lineRule="auto"/>
              <w:rPr>
                <w:rFonts w:eastAsia="Calibri"/>
                <w:spacing w:val="-2"/>
                <w:sz w:val="22"/>
                <w:szCs w:val="22"/>
              </w:rPr>
            </w:pPr>
            <w:r w:rsidRPr="00D4657C">
              <w:rPr>
                <w:rFonts w:eastAsia="Calibri"/>
                <w:spacing w:val="-2"/>
                <w:sz w:val="22"/>
                <w:szCs w:val="22"/>
              </w:rPr>
              <w:t>12</w:t>
            </w:r>
          </w:p>
        </w:tc>
        <w:tc>
          <w:tcPr>
            <w:tcW w:w="2677"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left"/>
              <w:rPr>
                <w:sz w:val="22"/>
                <w:szCs w:val="22"/>
              </w:rPr>
            </w:pPr>
            <w:r w:rsidRPr="00D4657C">
              <w:rPr>
                <w:sz w:val="22"/>
                <w:szCs w:val="22"/>
              </w:rPr>
              <w:t>Доля выпускников муниципальных общеобразовательных учреждений,  получивших аттестат о среднем (полном) образовании, в общей численности выпускников муниципальных общеобразовательных учреждений</w:t>
            </w:r>
          </w:p>
        </w:tc>
        <w:tc>
          <w:tcPr>
            <w:tcW w:w="1373"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sz w:val="22"/>
                <w:szCs w:val="22"/>
              </w:rPr>
            </w:pPr>
            <w:r w:rsidRPr="00D4657C">
              <w:rPr>
                <w:sz w:val="22"/>
                <w:szCs w:val="22"/>
              </w:rPr>
              <w:t>%</w:t>
            </w:r>
          </w:p>
        </w:tc>
        <w:tc>
          <w:tcPr>
            <w:tcW w:w="1633"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sz w:val="22"/>
                <w:szCs w:val="22"/>
              </w:rPr>
            </w:pPr>
            <w:r w:rsidRPr="00D4657C">
              <w:rPr>
                <w:sz w:val="22"/>
                <w:szCs w:val="22"/>
              </w:rPr>
              <w:t>0</w:t>
            </w:r>
          </w:p>
        </w:tc>
        <w:tc>
          <w:tcPr>
            <w:tcW w:w="135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sz w:val="22"/>
                <w:szCs w:val="22"/>
              </w:rPr>
            </w:pPr>
            <w:r w:rsidRPr="00D4657C">
              <w:rPr>
                <w:sz w:val="22"/>
                <w:szCs w:val="22"/>
              </w:rPr>
              <w:t>100</w:t>
            </w:r>
          </w:p>
        </w:tc>
        <w:tc>
          <w:tcPr>
            <w:tcW w:w="151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sz w:val="22"/>
                <w:szCs w:val="22"/>
              </w:rPr>
            </w:pPr>
            <w:r w:rsidRPr="00D4657C">
              <w:rPr>
                <w:sz w:val="22"/>
                <w:szCs w:val="22"/>
              </w:rPr>
              <w:t>100</w:t>
            </w:r>
          </w:p>
        </w:tc>
        <w:tc>
          <w:tcPr>
            <w:tcW w:w="1413"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sz w:val="22"/>
                <w:szCs w:val="22"/>
                <w:lang w:eastAsia="zh-CN"/>
              </w:rPr>
            </w:pPr>
            <w:r w:rsidRPr="00D4657C">
              <w:rPr>
                <w:sz w:val="22"/>
                <w:szCs w:val="22"/>
                <w:lang w:eastAsia="zh-CN"/>
              </w:rPr>
              <w:t>100</w:t>
            </w:r>
          </w:p>
        </w:tc>
      </w:tr>
    </w:tbl>
    <w:p w:rsidR="008E3BCC" w:rsidRPr="00D4657C" w:rsidRDefault="008E3BCC" w:rsidP="008E3BCC">
      <w:pPr>
        <w:jc w:val="center"/>
        <w:outlineLvl w:val="0"/>
        <w:rPr>
          <w:b/>
          <w:spacing w:val="20"/>
          <w:szCs w:val="28"/>
        </w:rPr>
      </w:pPr>
    </w:p>
    <w:p w:rsidR="008E3BCC" w:rsidRPr="00D4657C" w:rsidRDefault="008E3BCC" w:rsidP="008E3BCC">
      <w:pPr>
        <w:jc w:val="center"/>
        <w:outlineLvl w:val="0"/>
        <w:rPr>
          <w:b/>
          <w:spacing w:val="20"/>
          <w:szCs w:val="28"/>
        </w:rPr>
      </w:pPr>
      <w:r w:rsidRPr="00D4657C">
        <w:rPr>
          <w:b/>
          <w:spacing w:val="20"/>
          <w:szCs w:val="28"/>
        </w:rPr>
        <w:t>ПАСПОРТ</w:t>
      </w:r>
    </w:p>
    <w:p w:rsidR="008E3BCC" w:rsidRPr="00D4657C" w:rsidRDefault="008E3BCC" w:rsidP="008E3BCC">
      <w:pPr>
        <w:jc w:val="center"/>
        <w:rPr>
          <w:b/>
          <w:szCs w:val="28"/>
        </w:rPr>
      </w:pPr>
      <w:r w:rsidRPr="00D4657C">
        <w:rPr>
          <w:b/>
          <w:szCs w:val="28"/>
        </w:rPr>
        <w:t>комплекса процессных мероприятий</w:t>
      </w:r>
    </w:p>
    <w:p w:rsidR="008E3BCC" w:rsidRPr="00D4657C" w:rsidRDefault="008E3BCC" w:rsidP="008E3BCC">
      <w:pPr>
        <w:jc w:val="center"/>
        <w:rPr>
          <w:color w:val="000000"/>
          <w:szCs w:val="28"/>
        </w:rPr>
      </w:pPr>
      <w:r w:rsidRPr="00D4657C">
        <w:rPr>
          <w:color w:val="000000"/>
          <w:spacing w:val="-2"/>
          <w:szCs w:val="28"/>
        </w:rPr>
        <w:t>«</w:t>
      </w:r>
      <w:r w:rsidRPr="00D4657C">
        <w:rPr>
          <w:color w:val="000000"/>
          <w:szCs w:val="28"/>
        </w:rPr>
        <w:t xml:space="preserve">Организация работы по созданию условий </w:t>
      </w:r>
    </w:p>
    <w:p w:rsidR="008E3BCC" w:rsidRPr="00D4657C" w:rsidRDefault="008E3BCC" w:rsidP="008E3BCC">
      <w:pPr>
        <w:jc w:val="center"/>
        <w:rPr>
          <w:b/>
          <w:szCs w:val="28"/>
        </w:rPr>
      </w:pPr>
      <w:r w:rsidRPr="00D4657C">
        <w:rPr>
          <w:color w:val="000000"/>
          <w:szCs w:val="28"/>
        </w:rPr>
        <w:t>для функционирования учреждений  дополнительного образования детей»</w:t>
      </w:r>
    </w:p>
    <w:p w:rsidR="008E3BCC" w:rsidRPr="00D4657C" w:rsidRDefault="008E3BCC" w:rsidP="008E3BCC">
      <w:pPr>
        <w:jc w:val="center"/>
        <w:rPr>
          <w:i/>
          <w:sz w:val="24"/>
        </w:rPr>
      </w:pPr>
      <w:r w:rsidRPr="00D4657C">
        <w:rPr>
          <w:i/>
          <w:sz w:val="24"/>
        </w:rPr>
        <w:t xml:space="preserve"> (наименование комплекса процессных мероприятий) </w:t>
      </w:r>
    </w:p>
    <w:p w:rsidR="008E3BCC" w:rsidRPr="00D4657C" w:rsidRDefault="008E3BCC" w:rsidP="008E3BCC">
      <w:pPr>
        <w:jc w:val="center"/>
        <w:outlineLvl w:val="0"/>
        <w:rPr>
          <w:b/>
          <w:szCs w:val="28"/>
        </w:rPr>
      </w:pPr>
    </w:p>
    <w:p w:rsidR="008E3BCC" w:rsidRPr="00D4657C" w:rsidRDefault="008E3BCC" w:rsidP="008E3BCC">
      <w:pPr>
        <w:jc w:val="center"/>
        <w:outlineLvl w:val="0"/>
        <w:rPr>
          <w:b/>
          <w:szCs w:val="28"/>
        </w:rPr>
      </w:pPr>
      <w:r w:rsidRPr="00D4657C">
        <w:rPr>
          <w:b/>
          <w:szCs w:val="28"/>
        </w:rPr>
        <w:t>Общие положения</w:t>
      </w:r>
    </w:p>
    <w:p w:rsidR="008E3BCC" w:rsidRPr="00D4657C" w:rsidRDefault="008E3BCC" w:rsidP="008E3BCC"/>
    <w:tbl>
      <w:tblPr>
        <w:tblW w:w="10421" w:type="dxa"/>
        <w:jc w:val="center"/>
        <w:tblLook w:val="0000" w:firstRow="0" w:lastRow="0" w:firstColumn="0" w:lastColumn="0" w:noHBand="0" w:noVBand="0"/>
      </w:tblPr>
      <w:tblGrid>
        <w:gridCol w:w="5277"/>
        <w:gridCol w:w="5144"/>
      </w:tblGrid>
      <w:tr w:rsidR="008E3BCC" w:rsidRPr="00D4657C" w:rsidTr="00546C5D">
        <w:trPr>
          <w:trHeight w:val="516"/>
          <w:jc w:val="center"/>
        </w:trPr>
        <w:tc>
          <w:tcPr>
            <w:tcW w:w="5277"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rPr>
                <w:rFonts w:eastAsia="Calibri"/>
                <w:sz w:val="22"/>
                <w:szCs w:val="22"/>
              </w:rPr>
            </w:pPr>
            <w:proofErr w:type="gramStart"/>
            <w:r w:rsidRPr="00D4657C">
              <w:rPr>
                <w:sz w:val="22"/>
                <w:szCs w:val="22"/>
              </w:rPr>
              <w:t>Ответственный</w:t>
            </w:r>
            <w:proofErr w:type="gramEnd"/>
            <w:r w:rsidRPr="00D4657C">
              <w:rPr>
                <w:sz w:val="22"/>
                <w:szCs w:val="22"/>
              </w:rPr>
              <w:t xml:space="preserve"> за разработку и реализацию комплекса процессных мероприятий</w:t>
            </w:r>
          </w:p>
        </w:tc>
        <w:tc>
          <w:tcPr>
            <w:tcW w:w="514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rPr>
                <w:rFonts w:eastAsia="Calibri"/>
                <w:sz w:val="22"/>
                <w:szCs w:val="22"/>
              </w:rPr>
            </w:pPr>
            <w:r>
              <w:rPr>
                <w:color w:val="000000"/>
                <w:sz w:val="22"/>
                <w:szCs w:val="22"/>
                <w:lang w:eastAsia="zh-CN"/>
              </w:rPr>
              <w:t xml:space="preserve"> Начальник Управления</w:t>
            </w:r>
            <w:r w:rsidRPr="00D4657C">
              <w:rPr>
                <w:color w:val="000000"/>
                <w:sz w:val="22"/>
                <w:szCs w:val="22"/>
                <w:lang w:eastAsia="zh-CN"/>
              </w:rPr>
              <w:t xml:space="preserve"> по обр</w:t>
            </w:r>
            <w:r>
              <w:rPr>
                <w:color w:val="000000"/>
                <w:sz w:val="22"/>
                <w:szCs w:val="22"/>
                <w:lang w:eastAsia="zh-CN"/>
              </w:rPr>
              <w:t>азованию МО «Дорогобужский муниципальный округ</w:t>
            </w:r>
            <w:r w:rsidRPr="00D4657C">
              <w:rPr>
                <w:color w:val="000000"/>
                <w:sz w:val="22"/>
                <w:szCs w:val="22"/>
                <w:lang w:eastAsia="zh-CN"/>
              </w:rPr>
              <w:t>» Б</w:t>
            </w:r>
            <w:r>
              <w:rPr>
                <w:color w:val="000000"/>
                <w:sz w:val="22"/>
                <w:szCs w:val="22"/>
                <w:lang w:eastAsia="zh-CN"/>
              </w:rPr>
              <w:t>алакирева Н.С.</w:t>
            </w:r>
          </w:p>
        </w:tc>
      </w:tr>
      <w:tr w:rsidR="008E3BCC" w:rsidRPr="00D4657C" w:rsidTr="00546C5D">
        <w:trPr>
          <w:trHeight w:val="700"/>
          <w:jc w:val="center"/>
        </w:trPr>
        <w:tc>
          <w:tcPr>
            <w:tcW w:w="5277"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rPr>
                <w:rFonts w:eastAsia="Calibri"/>
                <w:sz w:val="22"/>
                <w:szCs w:val="22"/>
              </w:rPr>
            </w:pPr>
            <w:r w:rsidRPr="00D4657C">
              <w:rPr>
                <w:rFonts w:eastAsia="Calibri"/>
                <w:sz w:val="22"/>
                <w:szCs w:val="22"/>
              </w:rPr>
              <w:t xml:space="preserve">Связь с муниципальной программой </w:t>
            </w:r>
          </w:p>
        </w:tc>
        <w:tc>
          <w:tcPr>
            <w:tcW w:w="514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left"/>
              <w:rPr>
                <w:sz w:val="22"/>
                <w:szCs w:val="22"/>
              </w:rPr>
            </w:pPr>
            <w:r w:rsidRPr="00D4657C">
              <w:rPr>
                <w:rFonts w:eastAsia="Calibri"/>
                <w:sz w:val="22"/>
                <w:szCs w:val="22"/>
              </w:rPr>
              <w:t xml:space="preserve">муниципальная программа </w:t>
            </w:r>
            <w:r w:rsidRPr="00D4657C">
              <w:rPr>
                <w:b/>
                <w:sz w:val="22"/>
                <w:szCs w:val="22"/>
              </w:rPr>
              <w:t>«</w:t>
            </w:r>
            <w:r w:rsidRPr="00D4657C">
              <w:rPr>
                <w:sz w:val="22"/>
                <w:szCs w:val="22"/>
              </w:rPr>
              <w:t>Развитие образования и молодежной политики  в муниципальном образовании</w:t>
            </w:r>
          </w:p>
          <w:p w:rsidR="008E3BCC" w:rsidRPr="00D4657C" w:rsidRDefault="008E3BCC" w:rsidP="00546C5D">
            <w:pPr>
              <w:ind w:firstLine="0"/>
              <w:rPr>
                <w:rFonts w:eastAsia="Calibri"/>
                <w:sz w:val="22"/>
                <w:szCs w:val="22"/>
              </w:rPr>
            </w:pPr>
            <w:r>
              <w:rPr>
                <w:sz w:val="22"/>
                <w:szCs w:val="22"/>
              </w:rPr>
              <w:t>«Дорогобужский муниципальный округ</w:t>
            </w:r>
            <w:r w:rsidRPr="00D4657C">
              <w:rPr>
                <w:sz w:val="22"/>
                <w:szCs w:val="22"/>
              </w:rPr>
              <w:t>» Смоленской области</w:t>
            </w:r>
            <w:r w:rsidRPr="00D4657C">
              <w:rPr>
                <w:b/>
                <w:sz w:val="22"/>
                <w:szCs w:val="22"/>
              </w:rPr>
              <w:t>»</w:t>
            </w:r>
          </w:p>
        </w:tc>
      </w:tr>
    </w:tbl>
    <w:p w:rsidR="008E3BCC" w:rsidRPr="00D4657C" w:rsidRDefault="008E3BCC" w:rsidP="008E3BCC">
      <w:pPr>
        <w:ind w:firstLine="0"/>
      </w:pPr>
    </w:p>
    <w:p w:rsidR="008E3BCC" w:rsidRPr="00D4657C" w:rsidRDefault="008E3BCC" w:rsidP="008E3BCC">
      <w:pPr>
        <w:ind w:left="1418" w:right="1984"/>
        <w:jc w:val="center"/>
        <w:rPr>
          <w:b/>
          <w:szCs w:val="28"/>
        </w:rPr>
      </w:pPr>
      <w:r w:rsidRPr="00D4657C">
        <w:rPr>
          <w:b/>
          <w:szCs w:val="28"/>
        </w:rPr>
        <w:t xml:space="preserve">Показатели реализации комплекса процессных мероприятий </w:t>
      </w:r>
    </w:p>
    <w:p w:rsidR="008E3BCC" w:rsidRPr="00D4657C" w:rsidRDefault="008E3BCC" w:rsidP="008E3BCC">
      <w:pPr>
        <w:jc w:val="center"/>
        <w:rPr>
          <w:b/>
          <w:szCs w:val="28"/>
        </w:rPr>
      </w:pPr>
      <w:r w:rsidRPr="00D4657C">
        <w:rPr>
          <w:b/>
          <w:szCs w:val="28"/>
        </w:rPr>
        <w:t xml:space="preserve">  </w:t>
      </w:r>
    </w:p>
    <w:tbl>
      <w:tblPr>
        <w:tblW w:w="10584" w:type="dxa"/>
        <w:jc w:val="center"/>
        <w:tblLook w:val="0000" w:firstRow="0" w:lastRow="0" w:firstColumn="0" w:lastColumn="0" w:noHBand="0" w:noVBand="0"/>
      </w:tblPr>
      <w:tblGrid>
        <w:gridCol w:w="615"/>
        <w:gridCol w:w="2651"/>
        <w:gridCol w:w="1331"/>
        <w:gridCol w:w="1634"/>
        <w:gridCol w:w="1375"/>
        <w:gridCol w:w="1542"/>
        <w:gridCol w:w="1436"/>
      </w:tblGrid>
      <w:tr w:rsidR="008E3BCC" w:rsidRPr="00D4657C" w:rsidTr="00546C5D">
        <w:trPr>
          <w:tblHeader/>
          <w:jc w:val="center"/>
        </w:trPr>
        <w:tc>
          <w:tcPr>
            <w:tcW w:w="615"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right="-121" w:firstLine="0"/>
              <w:jc w:val="center"/>
              <w:rPr>
                <w:rFonts w:eastAsia="Calibri"/>
                <w:sz w:val="22"/>
                <w:szCs w:val="22"/>
              </w:rPr>
            </w:pPr>
            <w:r w:rsidRPr="00D4657C">
              <w:rPr>
                <w:rFonts w:eastAsia="Calibri"/>
                <w:sz w:val="22"/>
                <w:szCs w:val="22"/>
              </w:rPr>
              <w:t xml:space="preserve">№ </w:t>
            </w:r>
            <w:proofErr w:type="gramStart"/>
            <w:r w:rsidRPr="00D4657C">
              <w:rPr>
                <w:rFonts w:eastAsia="Calibri"/>
                <w:sz w:val="22"/>
                <w:szCs w:val="22"/>
              </w:rPr>
              <w:t>п</w:t>
            </w:r>
            <w:proofErr w:type="gramEnd"/>
            <w:r w:rsidRPr="00D4657C">
              <w:rPr>
                <w:rFonts w:eastAsia="Calibri"/>
                <w:sz w:val="22"/>
                <w:szCs w:val="22"/>
              </w:rPr>
              <w:t>/п</w:t>
            </w:r>
          </w:p>
        </w:tc>
        <w:tc>
          <w:tcPr>
            <w:tcW w:w="2651"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z w:val="22"/>
                <w:szCs w:val="22"/>
              </w:rPr>
            </w:pPr>
            <w:r w:rsidRPr="00D4657C">
              <w:rPr>
                <w:rFonts w:eastAsia="Calibri"/>
                <w:sz w:val="22"/>
                <w:szCs w:val="22"/>
              </w:rPr>
              <w:t xml:space="preserve">Наименование показателя реализации </w:t>
            </w:r>
          </w:p>
        </w:tc>
        <w:tc>
          <w:tcPr>
            <w:tcW w:w="1331"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23"/>
              <w:jc w:val="center"/>
              <w:rPr>
                <w:rFonts w:eastAsia="Calibri"/>
                <w:color w:val="22272F"/>
                <w:sz w:val="22"/>
                <w:szCs w:val="22"/>
                <w:shd w:val="clear" w:color="auto" w:fill="FFFFFF"/>
              </w:rPr>
            </w:pPr>
            <w:r w:rsidRPr="00D4657C">
              <w:rPr>
                <w:rFonts w:eastAsia="Calibri"/>
                <w:color w:val="000000"/>
                <w:sz w:val="22"/>
                <w:szCs w:val="22"/>
              </w:rPr>
              <w:t>Единица измерения</w:t>
            </w:r>
          </w:p>
        </w:tc>
        <w:tc>
          <w:tcPr>
            <w:tcW w:w="1634"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23"/>
              <w:jc w:val="center"/>
              <w:rPr>
                <w:rFonts w:eastAsia="Calibri"/>
                <w:color w:val="22272F"/>
                <w:sz w:val="22"/>
                <w:szCs w:val="22"/>
                <w:shd w:val="clear" w:color="auto" w:fill="FFFFFF"/>
              </w:rPr>
            </w:pPr>
            <w:r w:rsidRPr="00D4657C">
              <w:rPr>
                <w:rFonts w:eastAsia="Calibri"/>
                <w:color w:val="22272F"/>
                <w:sz w:val="22"/>
                <w:szCs w:val="22"/>
                <w:shd w:val="clear" w:color="auto" w:fill="FFFFFF"/>
              </w:rPr>
              <w:t>Базовое значение показателя реализации (к очередному финансовому году)</w:t>
            </w:r>
          </w:p>
        </w:tc>
        <w:tc>
          <w:tcPr>
            <w:tcW w:w="4353" w:type="dxa"/>
            <w:gridSpan w:val="3"/>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2"/>
                <w:szCs w:val="22"/>
              </w:rPr>
            </w:pPr>
            <w:r w:rsidRPr="00D4657C">
              <w:rPr>
                <w:rFonts w:eastAsia="Calibri"/>
                <w:color w:val="22272F"/>
                <w:sz w:val="22"/>
                <w:szCs w:val="22"/>
                <w:shd w:val="clear" w:color="auto" w:fill="FFFFFF"/>
              </w:rPr>
              <w:t>Планируемое значение показателя реализации на очередной финансовый год и плановый период</w:t>
            </w:r>
          </w:p>
        </w:tc>
      </w:tr>
      <w:tr w:rsidR="008E3BCC" w:rsidRPr="00D4657C" w:rsidTr="00546C5D">
        <w:trPr>
          <w:trHeight w:val="448"/>
          <w:tblHeader/>
          <w:jc w:val="center"/>
        </w:trPr>
        <w:tc>
          <w:tcPr>
            <w:tcW w:w="615"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pacing w:val="-2"/>
                <w:sz w:val="22"/>
                <w:szCs w:val="22"/>
              </w:rPr>
            </w:pPr>
          </w:p>
        </w:tc>
        <w:tc>
          <w:tcPr>
            <w:tcW w:w="2651" w:type="dxa"/>
            <w:vMerge/>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left"/>
              <w:rPr>
                <w:spacing w:val="-2"/>
                <w:sz w:val="22"/>
                <w:szCs w:val="22"/>
              </w:rPr>
            </w:pPr>
          </w:p>
        </w:tc>
        <w:tc>
          <w:tcPr>
            <w:tcW w:w="1331"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pacing w:val="-2"/>
                <w:sz w:val="22"/>
                <w:szCs w:val="22"/>
              </w:rPr>
            </w:pPr>
          </w:p>
        </w:tc>
        <w:tc>
          <w:tcPr>
            <w:tcW w:w="1634"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pacing w:val="-2"/>
                <w:sz w:val="22"/>
                <w:szCs w:val="22"/>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20</w:t>
            </w:r>
            <w:r>
              <w:rPr>
                <w:rFonts w:eastAsia="Calibri"/>
                <w:sz w:val="22"/>
                <w:szCs w:val="22"/>
                <w:shd w:val="clear" w:color="auto" w:fill="FFFFFF"/>
              </w:rPr>
              <w:t>25</w:t>
            </w:r>
          </w:p>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год</w:t>
            </w:r>
          </w:p>
        </w:tc>
        <w:tc>
          <w:tcPr>
            <w:tcW w:w="1542"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202</w:t>
            </w:r>
            <w:r>
              <w:rPr>
                <w:rFonts w:eastAsia="Calibri"/>
                <w:sz w:val="22"/>
                <w:szCs w:val="22"/>
                <w:shd w:val="clear" w:color="auto" w:fill="FFFFFF"/>
              </w:rPr>
              <w:t>6</w:t>
            </w:r>
          </w:p>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 xml:space="preserve"> год</w:t>
            </w:r>
          </w:p>
        </w:tc>
        <w:tc>
          <w:tcPr>
            <w:tcW w:w="143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202</w:t>
            </w:r>
            <w:r>
              <w:rPr>
                <w:rFonts w:eastAsia="Calibri"/>
                <w:sz w:val="22"/>
                <w:szCs w:val="22"/>
                <w:shd w:val="clear" w:color="auto" w:fill="FFFFFF"/>
              </w:rPr>
              <w:t>7</w:t>
            </w:r>
          </w:p>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год</w:t>
            </w:r>
          </w:p>
        </w:tc>
      </w:tr>
      <w:tr w:rsidR="008E3BCC" w:rsidRPr="00D4657C" w:rsidTr="00546C5D">
        <w:trPr>
          <w:trHeight w:val="282"/>
          <w:tblHeader/>
          <w:jc w:val="center"/>
        </w:trPr>
        <w:tc>
          <w:tcPr>
            <w:tcW w:w="615"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z w:val="22"/>
                <w:szCs w:val="22"/>
              </w:rPr>
            </w:pPr>
            <w:r w:rsidRPr="00D4657C">
              <w:rPr>
                <w:rFonts w:eastAsia="Calibri"/>
                <w:sz w:val="22"/>
                <w:szCs w:val="22"/>
              </w:rPr>
              <w:t>1</w:t>
            </w:r>
          </w:p>
        </w:tc>
        <w:tc>
          <w:tcPr>
            <w:tcW w:w="265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rPr>
            </w:pPr>
            <w:r w:rsidRPr="00D4657C">
              <w:rPr>
                <w:rFonts w:eastAsia="Calibri"/>
                <w:sz w:val="22"/>
                <w:szCs w:val="22"/>
              </w:rPr>
              <w:t>2</w:t>
            </w:r>
          </w:p>
        </w:tc>
        <w:tc>
          <w:tcPr>
            <w:tcW w:w="1331"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pacing w:val="-2"/>
                <w:sz w:val="22"/>
                <w:szCs w:val="22"/>
              </w:rPr>
            </w:pPr>
            <w:r w:rsidRPr="00D4657C">
              <w:rPr>
                <w:rFonts w:eastAsia="Calibri"/>
                <w:spacing w:val="-2"/>
                <w:sz w:val="22"/>
                <w:szCs w:val="22"/>
              </w:rPr>
              <w:t>3</w:t>
            </w:r>
          </w:p>
        </w:tc>
        <w:tc>
          <w:tcPr>
            <w:tcW w:w="1634"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pacing w:val="-2"/>
                <w:sz w:val="22"/>
                <w:szCs w:val="22"/>
              </w:rPr>
            </w:pPr>
            <w:r w:rsidRPr="00D4657C">
              <w:rPr>
                <w:rFonts w:eastAsia="Calibri"/>
                <w:spacing w:val="-2"/>
                <w:sz w:val="22"/>
                <w:szCs w:val="22"/>
              </w:rPr>
              <w:t>4</w:t>
            </w:r>
          </w:p>
        </w:tc>
        <w:tc>
          <w:tcPr>
            <w:tcW w:w="1375"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2"/>
                <w:szCs w:val="22"/>
              </w:rPr>
            </w:pPr>
            <w:r w:rsidRPr="00D4657C">
              <w:rPr>
                <w:spacing w:val="-2"/>
                <w:sz w:val="22"/>
                <w:szCs w:val="22"/>
              </w:rPr>
              <w:t>5</w:t>
            </w:r>
          </w:p>
        </w:tc>
        <w:tc>
          <w:tcPr>
            <w:tcW w:w="1542"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2"/>
                <w:szCs w:val="22"/>
              </w:rPr>
            </w:pPr>
            <w:r w:rsidRPr="00D4657C">
              <w:rPr>
                <w:spacing w:val="-2"/>
                <w:sz w:val="22"/>
                <w:szCs w:val="22"/>
              </w:rPr>
              <w:t>6</w:t>
            </w:r>
          </w:p>
        </w:tc>
        <w:tc>
          <w:tcPr>
            <w:tcW w:w="143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rPr>
            </w:pPr>
            <w:r w:rsidRPr="00D4657C">
              <w:rPr>
                <w:rFonts w:eastAsia="Calibri"/>
                <w:sz w:val="22"/>
                <w:szCs w:val="22"/>
              </w:rPr>
              <w:t>7</w:t>
            </w:r>
          </w:p>
        </w:tc>
      </w:tr>
      <w:tr w:rsidR="008E3BCC" w:rsidRPr="00D4657C" w:rsidTr="00546C5D">
        <w:trPr>
          <w:trHeight w:val="433"/>
          <w:jc w:val="center"/>
        </w:trPr>
        <w:tc>
          <w:tcPr>
            <w:tcW w:w="615"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spacing w:line="230" w:lineRule="auto"/>
              <w:rPr>
                <w:rFonts w:eastAsia="Calibri"/>
                <w:spacing w:val="-2"/>
                <w:sz w:val="22"/>
                <w:szCs w:val="22"/>
              </w:rPr>
            </w:pPr>
            <w:r w:rsidRPr="00D4657C">
              <w:rPr>
                <w:rFonts w:eastAsia="Calibri"/>
                <w:spacing w:val="-2"/>
                <w:sz w:val="22"/>
                <w:szCs w:val="22"/>
              </w:rPr>
              <w:t>11</w:t>
            </w:r>
          </w:p>
        </w:tc>
        <w:tc>
          <w:tcPr>
            <w:tcW w:w="265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left"/>
              <w:rPr>
                <w:sz w:val="22"/>
                <w:szCs w:val="22"/>
              </w:rPr>
            </w:pPr>
            <w:r w:rsidRPr="00D4657C">
              <w:rPr>
                <w:sz w:val="22"/>
                <w:szCs w:val="22"/>
              </w:rPr>
              <w: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c>
          <w:tcPr>
            <w:tcW w:w="133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w:t>
            </w:r>
          </w:p>
        </w:tc>
        <w:tc>
          <w:tcPr>
            <w:tcW w:w="163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Pr>
                <w:color w:val="000000"/>
                <w:sz w:val="22"/>
                <w:szCs w:val="22"/>
              </w:rPr>
              <w:t>0</w:t>
            </w:r>
          </w:p>
        </w:tc>
        <w:tc>
          <w:tcPr>
            <w:tcW w:w="1375"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88,5</w:t>
            </w:r>
          </w:p>
        </w:tc>
        <w:tc>
          <w:tcPr>
            <w:tcW w:w="1542"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88,5</w:t>
            </w:r>
          </w:p>
        </w:tc>
        <w:tc>
          <w:tcPr>
            <w:tcW w:w="143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rFonts w:ascii="Calibri" w:hAnsi="Calibri" w:cs="Calibri"/>
                <w:sz w:val="22"/>
                <w:szCs w:val="22"/>
                <w:lang w:eastAsia="zh-CN"/>
              </w:rPr>
            </w:pPr>
            <w:r w:rsidRPr="00D4657C">
              <w:rPr>
                <w:color w:val="000000"/>
                <w:sz w:val="22"/>
                <w:szCs w:val="22"/>
              </w:rPr>
              <w:t>88,5</w:t>
            </w:r>
          </w:p>
        </w:tc>
      </w:tr>
      <w:tr w:rsidR="008E3BCC" w:rsidRPr="00D4657C" w:rsidTr="00546C5D">
        <w:trPr>
          <w:jc w:val="center"/>
        </w:trPr>
        <w:tc>
          <w:tcPr>
            <w:tcW w:w="615"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spacing w:line="230" w:lineRule="auto"/>
              <w:rPr>
                <w:rFonts w:eastAsia="Calibri"/>
                <w:spacing w:val="-2"/>
                <w:sz w:val="22"/>
                <w:szCs w:val="22"/>
              </w:rPr>
            </w:pPr>
            <w:r w:rsidRPr="00D4657C">
              <w:rPr>
                <w:rFonts w:eastAsia="Calibri"/>
                <w:spacing w:val="-2"/>
                <w:sz w:val="22"/>
                <w:szCs w:val="22"/>
              </w:rPr>
              <w:t>42</w:t>
            </w:r>
          </w:p>
        </w:tc>
        <w:tc>
          <w:tcPr>
            <w:tcW w:w="2651"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widowControl/>
              <w:suppressAutoHyphens/>
              <w:ind w:firstLine="0"/>
              <w:jc w:val="left"/>
              <w:rPr>
                <w:color w:val="000000"/>
                <w:sz w:val="22"/>
                <w:szCs w:val="22"/>
              </w:rPr>
            </w:pPr>
            <w:r w:rsidRPr="00D4657C">
              <w:rPr>
                <w:color w:val="000000"/>
                <w:sz w:val="22"/>
                <w:szCs w:val="22"/>
                <w:lang w:eastAsia="zh-CN"/>
              </w:rPr>
              <w:t>Доля детей – инвалидов в возрасте от 5 до 18 лет, получающих дополнительное образование, от общей численности детей – инвалидов данного возраста</w:t>
            </w:r>
          </w:p>
        </w:tc>
        <w:tc>
          <w:tcPr>
            <w:tcW w:w="133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widowControl/>
              <w:suppressAutoHyphens/>
              <w:ind w:firstLine="0"/>
              <w:jc w:val="center"/>
              <w:rPr>
                <w:color w:val="000000"/>
                <w:sz w:val="22"/>
                <w:szCs w:val="22"/>
              </w:rPr>
            </w:pPr>
            <w:r w:rsidRPr="00D4657C">
              <w:rPr>
                <w:color w:val="000000"/>
                <w:sz w:val="22"/>
                <w:szCs w:val="22"/>
              </w:rPr>
              <w:t>%</w:t>
            </w:r>
          </w:p>
        </w:tc>
        <w:tc>
          <w:tcPr>
            <w:tcW w:w="163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0</w:t>
            </w:r>
          </w:p>
        </w:tc>
        <w:tc>
          <w:tcPr>
            <w:tcW w:w="1375"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45,0</w:t>
            </w:r>
          </w:p>
        </w:tc>
        <w:tc>
          <w:tcPr>
            <w:tcW w:w="1542"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45,0</w:t>
            </w:r>
          </w:p>
        </w:tc>
        <w:tc>
          <w:tcPr>
            <w:tcW w:w="143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45,0</w:t>
            </w:r>
          </w:p>
        </w:tc>
      </w:tr>
      <w:tr w:rsidR="008E3BCC" w:rsidRPr="00D4657C" w:rsidTr="00546C5D">
        <w:trPr>
          <w:jc w:val="center"/>
        </w:trPr>
        <w:tc>
          <w:tcPr>
            <w:tcW w:w="615"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spacing w:line="230" w:lineRule="auto"/>
              <w:rPr>
                <w:rFonts w:eastAsia="Calibri"/>
                <w:spacing w:val="-2"/>
                <w:sz w:val="22"/>
                <w:szCs w:val="22"/>
              </w:rPr>
            </w:pPr>
            <w:r w:rsidRPr="00D4657C">
              <w:rPr>
                <w:rFonts w:eastAsia="Calibri"/>
                <w:spacing w:val="-2"/>
                <w:sz w:val="22"/>
                <w:szCs w:val="22"/>
              </w:rPr>
              <w:t>53</w:t>
            </w:r>
          </w:p>
        </w:tc>
        <w:tc>
          <w:tcPr>
            <w:tcW w:w="265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widowControl/>
              <w:suppressAutoHyphens/>
              <w:ind w:firstLine="0"/>
              <w:rPr>
                <w:sz w:val="22"/>
                <w:szCs w:val="22"/>
                <w:lang w:eastAsia="zh-CN"/>
              </w:rPr>
            </w:pPr>
            <w:r w:rsidRPr="00D4657C">
              <w:rPr>
                <w:sz w:val="22"/>
                <w:szCs w:val="22"/>
                <w:lang w:eastAsia="zh-CN"/>
              </w:rPr>
              <w:t>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w:t>
            </w:r>
          </w:p>
        </w:tc>
        <w:tc>
          <w:tcPr>
            <w:tcW w:w="133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widowControl/>
              <w:suppressAutoHyphens/>
              <w:ind w:firstLine="0"/>
              <w:jc w:val="center"/>
              <w:rPr>
                <w:color w:val="000000"/>
                <w:sz w:val="22"/>
                <w:szCs w:val="22"/>
              </w:rPr>
            </w:pPr>
            <w:r w:rsidRPr="00D4657C">
              <w:rPr>
                <w:color w:val="000000"/>
                <w:sz w:val="22"/>
                <w:szCs w:val="22"/>
              </w:rPr>
              <w:t>%</w:t>
            </w:r>
          </w:p>
        </w:tc>
        <w:tc>
          <w:tcPr>
            <w:tcW w:w="163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Pr>
                <w:color w:val="000000"/>
                <w:sz w:val="22"/>
                <w:szCs w:val="22"/>
              </w:rPr>
              <w:t>0</w:t>
            </w:r>
          </w:p>
        </w:tc>
        <w:tc>
          <w:tcPr>
            <w:tcW w:w="1375"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Pr>
                <w:color w:val="000000"/>
                <w:sz w:val="22"/>
                <w:szCs w:val="22"/>
              </w:rPr>
              <w:t>30,0</w:t>
            </w:r>
          </w:p>
        </w:tc>
        <w:tc>
          <w:tcPr>
            <w:tcW w:w="1542"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30,0</w:t>
            </w:r>
          </w:p>
        </w:tc>
        <w:tc>
          <w:tcPr>
            <w:tcW w:w="143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30,0</w:t>
            </w:r>
          </w:p>
        </w:tc>
      </w:tr>
    </w:tbl>
    <w:p w:rsidR="008E3BCC" w:rsidRPr="00D4657C" w:rsidRDefault="008E3BCC" w:rsidP="008E3BCC">
      <w:pPr>
        <w:ind w:firstLine="0"/>
        <w:outlineLvl w:val="0"/>
        <w:rPr>
          <w:b/>
          <w:spacing w:val="20"/>
          <w:szCs w:val="28"/>
        </w:rPr>
      </w:pPr>
    </w:p>
    <w:p w:rsidR="008E3BCC" w:rsidRPr="00D4657C" w:rsidRDefault="008E3BCC" w:rsidP="008E3BCC">
      <w:pPr>
        <w:ind w:firstLine="0"/>
        <w:jc w:val="center"/>
        <w:outlineLvl w:val="0"/>
        <w:rPr>
          <w:b/>
          <w:spacing w:val="20"/>
          <w:szCs w:val="28"/>
        </w:rPr>
      </w:pPr>
      <w:r w:rsidRPr="00D4657C">
        <w:rPr>
          <w:b/>
          <w:spacing w:val="20"/>
          <w:szCs w:val="28"/>
        </w:rPr>
        <w:t>ПАСПОРТ</w:t>
      </w:r>
    </w:p>
    <w:p w:rsidR="008E3BCC" w:rsidRPr="00D4657C" w:rsidRDefault="008E3BCC" w:rsidP="008E3BCC">
      <w:pPr>
        <w:jc w:val="center"/>
        <w:rPr>
          <w:b/>
          <w:szCs w:val="28"/>
        </w:rPr>
      </w:pPr>
      <w:r w:rsidRPr="00D4657C">
        <w:rPr>
          <w:b/>
          <w:szCs w:val="28"/>
        </w:rPr>
        <w:t>комплекса процессных мероприятий</w:t>
      </w:r>
    </w:p>
    <w:p w:rsidR="008E3BCC" w:rsidRPr="00D4657C" w:rsidRDefault="008E3BCC" w:rsidP="008E3BCC">
      <w:pPr>
        <w:jc w:val="center"/>
        <w:rPr>
          <w:b/>
          <w:szCs w:val="28"/>
        </w:rPr>
      </w:pPr>
      <w:r w:rsidRPr="00D4657C">
        <w:rPr>
          <w:color w:val="000000"/>
          <w:spacing w:val="-2"/>
          <w:szCs w:val="28"/>
        </w:rPr>
        <w:t>«</w:t>
      </w:r>
      <w:r w:rsidRPr="00D4657C">
        <w:rPr>
          <w:color w:val="000000"/>
          <w:szCs w:val="28"/>
        </w:rPr>
        <w:t xml:space="preserve">Организация работы с </w:t>
      </w:r>
      <w:proofErr w:type="gramStart"/>
      <w:r w:rsidRPr="00D4657C">
        <w:rPr>
          <w:color w:val="000000"/>
          <w:szCs w:val="28"/>
        </w:rPr>
        <w:t>одаренными</w:t>
      </w:r>
      <w:proofErr w:type="gramEnd"/>
      <w:r w:rsidRPr="00D4657C">
        <w:rPr>
          <w:color w:val="000000"/>
          <w:szCs w:val="28"/>
        </w:rPr>
        <w:t xml:space="preserve"> обучающимися»</w:t>
      </w:r>
    </w:p>
    <w:p w:rsidR="008E3BCC" w:rsidRPr="00D4657C" w:rsidRDefault="008E3BCC" w:rsidP="008E3BCC">
      <w:pPr>
        <w:jc w:val="center"/>
        <w:rPr>
          <w:i/>
          <w:sz w:val="24"/>
          <w:u w:val="single"/>
        </w:rPr>
      </w:pPr>
      <w:r w:rsidRPr="00D4657C">
        <w:rPr>
          <w:sz w:val="24"/>
          <w:u w:val="single"/>
        </w:rPr>
        <w:t xml:space="preserve"> (наименование комплекса процессных мероприятий)</w:t>
      </w:r>
      <w:r w:rsidRPr="00D4657C">
        <w:rPr>
          <w:i/>
          <w:sz w:val="24"/>
          <w:u w:val="single"/>
        </w:rPr>
        <w:t xml:space="preserve"> </w:t>
      </w:r>
    </w:p>
    <w:p w:rsidR="008E3BCC" w:rsidRPr="00D4657C" w:rsidRDefault="008E3BCC" w:rsidP="008E3BCC">
      <w:pPr>
        <w:jc w:val="center"/>
        <w:rPr>
          <w:b/>
          <w:szCs w:val="28"/>
        </w:rPr>
      </w:pPr>
    </w:p>
    <w:p w:rsidR="008E3BCC" w:rsidRPr="00D4657C" w:rsidRDefault="008E3BCC" w:rsidP="008E3BCC">
      <w:pPr>
        <w:jc w:val="center"/>
        <w:outlineLvl w:val="0"/>
        <w:rPr>
          <w:b/>
          <w:szCs w:val="28"/>
        </w:rPr>
      </w:pPr>
      <w:r w:rsidRPr="00D4657C">
        <w:rPr>
          <w:b/>
          <w:szCs w:val="28"/>
        </w:rPr>
        <w:t>Общие положения</w:t>
      </w:r>
    </w:p>
    <w:p w:rsidR="008E3BCC" w:rsidRPr="00D4657C" w:rsidRDefault="008E3BCC" w:rsidP="008E3BCC"/>
    <w:tbl>
      <w:tblPr>
        <w:tblW w:w="10421" w:type="dxa"/>
        <w:jc w:val="center"/>
        <w:tblLook w:val="0000" w:firstRow="0" w:lastRow="0" w:firstColumn="0" w:lastColumn="0" w:noHBand="0" w:noVBand="0"/>
      </w:tblPr>
      <w:tblGrid>
        <w:gridCol w:w="5277"/>
        <w:gridCol w:w="5144"/>
      </w:tblGrid>
      <w:tr w:rsidR="008E3BCC" w:rsidRPr="00D4657C" w:rsidTr="00546C5D">
        <w:trPr>
          <w:trHeight w:val="516"/>
          <w:jc w:val="center"/>
        </w:trPr>
        <w:tc>
          <w:tcPr>
            <w:tcW w:w="5277"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rPr>
                <w:rFonts w:eastAsia="Calibri"/>
                <w:sz w:val="22"/>
                <w:szCs w:val="22"/>
              </w:rPr>
            </w:pPr>
            <w:proofErr w:type="gramStart"/>
            <w:r w:rsidRPr="00D4657C">
              <w:rPr>
                <w:sz w:val="22"/>
                <w:szCs w:val="22"/>
              </w:rPr>
              <w:t>Ответственный</w:t>
            </w:r>
            <w:proofErr w:type="gramEnd"/>
            <w:r w:rsidRPr="00D4657C">
              <w:rPr>
                <w:sz w:val="22"/>
                <w:szCs w:val="22"/>
              </w:rPr>
              <w:t xml:space="preserve"> за разработку и реализацию комплекса процессных мероприятий</w:t>
            </w:r>
          </w:p>
        </w:tc>
        <w:tc>
          <w:tcPr>
            <w:tcW w:w="514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rPr>
                <w:rFonts w:eastAsia="Calibri"/>
                <w:sz w:val="22"/>
                <w:szCs w:val="22"/>
              </w:rPr>
            </w:pPr>
            <w:r>
              <w:rPr>
                <w:color w:val="000000"/>
                <w:sz w:val="22"/>
                <w:szCs w:val="22"/>
                <w:lang w:eastAsia="zh-CN"/>
              </w:rPr>
              <w:t xml:space="preserve"> Начальник Управления</w:t>
            </w:r>
            <w:r w:rsidRPr="00D4657C">
              <w:rPr>
                <w:color w:val="000000"/>
                <w:sz w:val="22"/>
                <w:szCs w:val="22"/>
                <w:lang w:eastAsia="zh-CN"/>
              </w:rPr>
              <w:t xml:space="preserve"> по обр</w:t>
            </w:r>
            <w:r>
              <w:rPr>
                <w:color w:val="000000"/>
                <w:sz w:val="22"/>
                <w:szCs w:val="22"/>
                <w:lang w:eastAsia="zh-CN"/>
              </w:rPr>
              <w:t>азованию МО «Дорогобужский муниципальный округ</w:t>
            </w:r>
            <w:r w:rsidRPr="00D4657C">
              <w:rPr>
                <w:color w:val="000000"/>
                <w:sz w:val="22"/>
                <w:szCs w:val="22"/>
                <w:lang w:eastAsia="zh-CN"/>
              </w:rPr>
              <w:t>» Б</w:t>
            </w:r>
            <w:r>
              <w:rPr>
                <w:color w:val="000000"/>
                <w:sz w:val="22"/>
                <w:szCs w:val="22"/>
                <w:lang w:eastAsia="zh-CN"/>
              </w:rPr>
              <w:t>алакирева Н.С.</w:t>
            </w:r>
          </w:p>
        </w:tc>
      </w:tr>
      <w:tr w:rsidR="008E3BCC" w:rsidRPr="00D4657C" w:rsidTr="00546C5D">
        <w:trPr>
          <w:trHeight w:val="700"/>
          <w:jc w:val="center"/>
        </w:trPr>
        <w:tc>
          <w:tcPr>
            <w:tcW w:w="5277"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rPr>
                <w:rFonts w:eastAsia="Calibri"/>
                <w:sz w:val="22"/>
                <w:szCs w:val="22"/>
              </w:rPr>
            </w:pPr>
            <w:r w:rsidRPr="00D4657C">
              <w:rPr>
                <w:rFonts w:eastAsia="Calibri"/>
                <w:sz w:val="22"/>
                <w:szCs w:val="22"/>
              </w:rPr>
              <w:t xml:space="preserve">Связь с муниципальной программой </w:t>
            </w:r>
          </w:p>
        </w:tc>
        <w:tc>
          <w:tcPr>
            <w:tcW w:w="514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left"/>
              <w:rPr>
                <w:sz w:val="22"/>
                <w:szCs w:val="22"/>
              </w:rPr>
            </w:pPr>
            <w:r w:rsidRPr="00D4657C">
              <w:rPr>
                <w:rFonts w:eastAsia="Calibri"/>
                <w:sz w:val="22"/>
                <w:szCs w:val="22"/>
              </w:rPr>
              <w:t xml:space="preserve">муниципальная программа </w:t>
            </w:r>
            <w:r w:rsidRPr="00D4657C">
              <w:rPr>
                <w:b/>
                <w:sz w:val="22"/>
                <w:szCs w:val="22"/>
              </w:rPr>
              <w:t>«</w:t>
            </w:r>
            <w:r w:rsidRPr="00D4657C">
              <w:rPr>
                <w:sz w:val="22"/>
                <w:szCs w:val="22"/>
              </w:rPr>
              <w:t>Развитие образования и молодежной политики  в муниципальном образовании</w:t>
            </w:r>
          </w:p>
          <w:p w:rsidR="008E3BCC" w:rsidRPr="00D4657C" w:rsidRDefault="008E3BCC" w:rsidP="00546C5D">
            <w:pPr>
              <w:ind w:firstLine="0"/>
              <w:rPr>
                <w:rFonts w:eastAsia="Calibri"/>
                <w:sz w:val="22"/>
                <w:szCs w:val="22"/>
              </w:rPr>
            </w:pPr>
            <w:r>
              <w:rPr>
                <w:sz w:val="22"/>
                <w:szCs w:val="22"/>
              </w:rPr>
              <w:t>«Дорогобужский муниципальный округ</w:t>
            </w:r>
            <w:r w:rsidRPr="00D4657C">
              <w:rPr>
                <w:sz w:val="22"/>
                <w:szCs w:val="22"/>
              </w:rPr>
              <w:t>» Смоленской области</w:t>
            </w:r>
            <w:r w:rsidRPr="00D4657C">
              <w:rPr>
                <w:b/>
                <w:sz w:val="22"/>
                <w:szCs w:val="22"/>
              </w:rPr>
              <w:t>»</w:t>
            </w:r>
          </w:p>
        </w:tc>
      </w:tr>
    </w:tbl>
    <w:p w:rsidR="008E3BCC" w:rsidRPr="00D4657C" w:rsidRDefault="008E3BCC" w:rsidP="008E3BCC">
      <w:pPr>
        <w:ind w:firstLine="0"/>
        <w:rPr>
          <w:szCs w:val="28"/>
        </w:rPr>
      </w:pPr>
    </w:p>
    <w:p w:rsidR="008E3BCC" w:rsidRPr="00D4657C" w:rsidRDefault="008E3BCC" w:rsidP="008E3BCC">
      <w:pPr>
        <w:ind w:left="1418" w:right="1984"/>
        <w:jc w:val="center"/>
        <w:rPr>
          <w:b/>
          <w:szCs w:val="28"/>
        </w:rPr>
      </w:pPr>
      <w:r w:rsidRPr="00D4657C">
        <w:rPr>
          <w:b/>
          <w:szCs w:val="28"/>
        </w:rPr>
        <w:t>Показатели реализации комплекса</w:t>
      </w:r>
    </w:p>
    <w:p w:rsidR="008E3BCC" w:rsidRPr="00D4657C" w:rsidRDefault="008E3BCC" w:rsidP="008E3BCC">
      <w:pPr>
        <w:ind w:left="1418" w:right="1984"/>
        <w:jc w:val="center"/>
        <w:rPr>
          <w:b/>
          <w:szCs w:val="28"/>
        </w:rPr>
      </w:pPr>
      <w:r w:rsidRPr="00D4657C">
        <w:rPr>
          <w:b/>
          <w:szCs w:val="28"/>
        </w:rPr>
        <w:t xml:space="preserve"> процессных мероприятий </w:t>
      </w:r>
    </w:p>
    <w:p w:rsidR="008E3BCC" w:rsidRPr="00D4657C" w:rsidRDefault="008E3BCC" w:rsidP="008E3BCC">
      <w:pPr>
        <w:jc w:val="center"/>
        <w:rPr>
          <w:b/>
          <w:szCs w:val="28"/>
        </w:rPr>
      </w:pPr>
      <w:r w:rsidRPr="00D4657C">
        <w:rPr>
          <w:b/>
          <w:szCs w:val="28"/>
        </w:rPr>
        <w:t xml:space="preserve">  </w:t>
      </w:r>
    </w:p>
    <w:tbl>
      <w:tblPr>
        <w:tblW w:w="10584" w:type="dxa"/>
        <w:jc w:val="center"/>
        <w:tblLook w:val="0000" w:firstRow="0" w:lastRow="0" w:firstColumn="0" w:lastColumn="0" w:noHBand="0" w:noVBand="0"/>
      </w:tblPr>
      <w:tblGrid>
        <w:gridCol w:w="667"/>
        <w:gridCol w:w="1988"/>
        <w:gridCol w:w="1341"/>
        <w:gridCol w:w="1644"/>
        <w:gridCol w:w="1552"/>
        <w:gridCol w:w="1763"/>
        <w:gridCol w:w="1629"/>
      </w:tblGrid>
      <w:tr w:rsidR="008E3BCC" w:rsidRPr="00D4657C" w:rsidTr="00546C5D">
        <w:trPr>
          <w:tblHeader/>
          <w:jc w:val="center"/>
        </w:trPr>
        <w:tc>
          <w:tcPr>
            <w:tcW w:w="667"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right="-121" w:firstLine="0"/>
              <w:jc w:val="center"/>
              <w:rPr>
                <w:rFonts w:eastAsia="Calibri"/>
                <w:sz w:val="22"/>
                <w:szCs w:val="22"/>
              </w:rPr>
            </w:pPr>
            <w:r w:rsidRPr="00D4657C">
              <w:rPr>
                <w:rFonts w:eastAsia="Calibri"/>
                <w:sz w:val="22"/>
                <w:szCs w:val="22"/>
              </w:rPr>
              <w:t xml:space="preserve">№ </w:t>
            </w:r>
            <w:proofErr w:type="gramStart"/>
            <w:r w:rsidRPr="00D4657C">
              <w:rPr>
                <w:rFonts w:eastAsia="Calibri"/>
                <w:sz w:val="22"/>
                <w:szCs w:val="22"/>
              </w:rPr>
              <w:t>п</w:t>
            </w:r>
            <w:proofErr w:type="gramEnd"/>
            <w:r w:rsidRPr="00D4657C">
              <w:rPr>
                <w:rFonts w:eastAsia="Calibri"/>
                <w:sz w:val="22"/>
                <w:szCs w:val="22"/>
              </w:rPr>
              <w:t>/п</w:t>
            </w:r>
          </w:p>
        </w:tc>
        <w:tc>
          <w:tcPr>
            <w:tcW w:w="1988"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z w:val="22"/>
                <w:szCs w:val="22"/>
              </w:rPr>
            </w:pPr>
            <w:r w:rsidRPr="00D4657C">
              <w:rPr>
                <w:rFonts w:eastAsia="Calibri"/>
                <w:sz w:val="22"/>
                <w:szCs w:val="22"/>
              </w:rPr>
              <w:t xml:space="preserve">Наименование показателя реализации </w:t>
            </w:r>
          </w:p>
        </w:tc>
        <w:tc>
          <w:tcPr>
            <w:tcW w:w="1341"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23"/>
              <w:jc w:val="center"/>
              <w:rPr>
                <w:rFonts w:eastAsia="Calibri"/>
                <w:color w:val="22272F"/>
                <w:sz w:val="22"/>
                <w:szCs w:val="22"/>
                <w:shd w:val="clear" w:color="auto" w:fill="FFFFFF"/>
              </w:rPr>
            </w:pPr>
            <w:r w:rsidRPr="00D4657C">
              <w:rPr>
                <w:rFonts w:eastAsia="Calibri"/>
                <w:color w:val="000000"/>
                <w:sz w:val="22"/>
                <w:szCs w:val="22"/>
              </w:rPr>
              <w:t>Единица измерения</w:t>
            </w:r>
          </w:p>
        </w:tc>
        <w:tc>
          <w:tcPr>
            <w:tcW w:w="1644"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23"/>
              <w:jc w:val="center"/>
              <w:rPr>
                <w:rFonts w:eastAsia="Calibri"/>
                <w:color w:val="22272F"/>
                <w:sz w:val="22"/>
                <w:szCs w:val="22"/>
                <w:shd w:val="clear" w:color="auto" w:fill="FFFFFF"/>
              </w:rPr>
            </w:pPr>
            <w:r w:rsidRPr="00D4657C">
              <w:rPr>
                <w:rFonts w:eastAsia="Calibri"/>
                <w:color w:val="22272F"/>
                <w:sz w:val="22"/>
                <w:szCs w:val="22"/>
                <w:shd w:val="clear" w:color="auto" w:fill="FFFFFF"/>
              </w:rPr>
              <w:t>Базовое значение показателя реализации (к очередному финансовому году)</w:t>
            </w:r>
          </w:p>
        </w:tc>
        <w:tc>
          <w:tcPr>
            <w:tcW w:w="4944" w:type="dxa"/>
            <w:gridSpan w:val="3"/>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2"/>
                <w:szCs w:val="22"/>
              </w:rPr>
            </w:pPr>
            <w:r w:rsidRPr="00D4657C">
              <w:rPr>
                <w:rFonts w:eastAsia="Calibri"/>
                <w:color w:val="22272F"/>
                <w:sz w:val="22"/>
                <w:szCs w:val="22"/>
                <w:shd w:val="clear" w:color="auto" w:fill="FFFFFF"/>
              </w:rPr>
              <w:t>Планируемое значение показателя реализации на очередной финансовый год и плановый период</w:t>
            </w:r>
          </w:p>
        </w:tc>
      </w:tr>
      <w:tr w:rsidR="008E3BCC" w:rsidRPr="00D4657C" w:rsidTr="00546C5D">
        <w:trPr>
          <w:trHeight w:val="448"/>
          <w:tblHeader/>
          <w:jc w:val="center"/>
        </w:trPr>
        <w:tc>
          <w:tcPr>
            <w:tcW w:w="667"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pacing w:val="-2"/>
                <w:sz w:val="22"/>
                <w:szCs w:val="22"/>
              </w:rPr>
            </w:pPr>
          </w:p>
        </w:tc>
        <w:tc>
          <w:tcPr>
            <w:tcW w:w="1988" w:type="dxa"/>
            <w:vMerge/>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left"/>
              <w:rPr>
                <w:spacing w:val="-2"/>
                <w:sz w:val="22"/>
                <w:szCs w:val="22"/>
              </w:rPr>
            </w:pPr>
          </w:p>
        </w:tc>
        <w:tc>
          <w:tcPr>
            <w:tcW w:w="1341"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pacing w:val="-2"/>
                <w:sz w:val="22"/>
                <w:szCs w:val="22"/>
              </w:rPr>
            </w:pPr>
          </w:p>
        </w:tc>
        <w:tc>
          <w:tcPr>
            <w:tcW w:w="1644"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pacing w:val="-2"/>
                <w:sz w:val="22"/>
                <w:szCs w:val="22"/>
              </w:rPr>
            </w:pPr>
          </w:p>
        </w:tc>
        <w:tc>
          <w:tcPr>
            <w:tcW w:w="1552"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shd w:val="clear" w:color="auto" w:fill="FFFFFF"/>
              </w:rPr>
            </w:pPr>
            <w:r>
              <w:rPr>
                <w:rFonts w:eastAsia="Calibri"/>
                <w:sz w:val="22"/>
                <w:szCs w:val="22"/>
                <w:shd w:val="clear" w:color="auto" w:fill="FFFFFF"/>
              </w:rPr>
              <w:t>2025</w:t>
            </w:r>
          </w:p>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год</w:t>
            </w:r>
          </w:p>
        </w:tc>
        <w:tc>
          <w:tcPr>
            <w:tcW w:w="1763"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shd w:val="clear" w:color="auto" w:fill="FFFFFF"/>
              </w:rPr>
            </w:pPr>
            <w:r>
              <w:rPr>
                <w:rFonts w:eastAsia="Calibri"/>
                <w:sz w:val="22"/>
                <w:szCs w:val="22"/>
                <w:shd w:val="clear" w:color="auto" w:fill="FFFFFF"/>
              </w:rPr>
              <w:t>2026</w:t>
            </w:r>
          </w:p>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 xml:space="preserve"> год</w:t>
            </w:r>
          </w:p>
        </w:tc>
        <w:tc>
          <w:tcPr>
            <w:tcW w:w="1629"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shd w:val="clear" w:color="auto" w:fill="FFFFFF"/>
              </w:rPr>
            </w:pPr>
            <w:r>
              <w:rPr>
                <w:rFonts w:eastAsia="Calibri"/>
                <w:sz w:val="22"/>
                <w:szCs w:val="22"/>
                <w:shd w:val="clear" w:color="auto" w:fill="FFFFFF"/>
              </w:rPr>
              <w:t>2027</w:t>
            </w:r>
            <w:r w:rsidRPr="00D4657C">
              <w:rPr>
                <w:rFonts w:eastAsia="Calibri"/>
                <w:sz w:val="22"/>
                <w:szCs w:val="22"/>
                <w:shd w:val="clear" w:color="auto" w:fill="FFFFFF"/>
              </w:rPr>
              <w:t xml:space="preserve"> </w:t>
            </w:r>
          </w:p>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год</w:t>
            </w:r>
          </w:p>
        </w:tc>
      </w:tr>
      <w:tr w:rsidR="008E3BCC" w:rsidRPr="00D4657C" w:rsidTr="00546C5D">
        <w:trPr>
          <w:trHeight w:val="282"/>
          <w:tblHeader/>
          <w:jc w:val="center"/>
        </w:trPr>
        <w:tc>
          <w:tcPr>
            <w:tcW w:w="66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z w:val="22"/>
                <w:szCs w:val="22"/>
              </w:rPr>
            </w:pPr>
            <w:r w:rsidRPr="00D4657C">
              <w:rPr>
                <w:rFonts w:eastAsia="Calibri"/>
                <w:sz w:val="22"/>
                <w:szCs w:val="22"/>
              </w:rPr>
              <w:t>1</w:t>
            </w:r>
          </w:p>
        </w:tc>
        <w:tc>
          <w:tcPr>
            <w:tcW w:w="1988"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rPr>
            </w:pPr>
            <w:r w:rsidRPr="00D4657C">
              <w:rPr>
                <w:rFonts w:eastAsia="Calibri"/>
                <w:sz w:val="22"/>
                <w:szCs w:val="22"/>
              </w:rPr>
              <w:t>2</w:t>
            </w:r>
          </w:p>
        </w:tc>
        <w:tc>
          <w:tcPr>
            <w:tcW w:w="1341"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pacing w:val="-2"/>
                <w:sz w:val="22"/>
                <w:szCs w:val="22"/>
              </w:rPr>
            </w:pPr>
            <w:r w:rsidRPr="00D4657C">
              <w:rPr>
                <w:rFonts w:eastAsia="Calibri"/>
                <w:spacing w:val="-2"/>
                <w:sz w:val="22"/>
                <w:szCs w:val="22"/>
              </w:rPr>
              <w:t>3</w:t>
            </w:r>
          </w:p>
        </w:tc>
        <w:tc>
          <w:tcPr>
            <w:tcW w:w="1644"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pacing w:val="-2"/>
                <w:sz w:val="22"/>
                <w:szCs w:val="22"/>
              </w:rPr>
            </w:pPr>
            <w:r w:rsidRPr="00D4657C">
              <w:rPr>
                <w:rFonts w:eastAsia="Calibri"/>
                <w:spacing w:val="-2"/>
                <w:sz w:val="22"/>
                <w:szCs w:val="22"/>
              </w:rPr>
              <w:t>4</w:t>
            </w:r>
          </w:p>
        </w:tc>
        <w:tc>
          <w:tcPr>
            <w:tcW w:w="1552"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2"/>
                <w:szCs w:val="22"/>
              </w:rPr>
            </w:pPr>
            <w:r w:rsidRPr="00D4657C">
              <w:rPr>
                <w:spacing w:val="-2"/>
                <w:sz w:val="22"/>
                <w:szCs w:val="22"/>
              </w:rPr>
              <w:t>5</w:t>
            </w:r>
          </w:p>
        </w:tc>
        <w:tc>
          <w:tcPr>
            <w:tcW w:w="1763"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2"/>
                <w:szCs w:val="22"/>
              </w:rPr>
            </w:pPr>
            <w:r w:rsidRPr="00D4657C">
              <w:rPr>
                <w:spacing w:val="-2"/>
                <w:sz w:val="22"/>
                <w:szCs w:val="22"/>
              </w:rPr>
              <w:t>6</w:t>
            </w:r>
          </w:p>
        </w:tc>
        <w:tc>
          <w:tcPr>
            <w:tcW w:w="1629"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rPr>
            </w:pPr>
            <w:r w:rsidRPr="00D4657C">
              <w:rPr>
                <w:rFonts w:eastAsia="Calibri"/>
                <w:sz w:val="22"/>
                <w:szCs w:val="22"/>
              </w:rPr>
              <w:t>7</w:t>
            </w:r>
          </w:p>
        </w:tc>
      </w:tr>
      <w:tr w:rsidR="008E3BCC" w:rsidRPr="00D4657C" w:rsidTr="00546C5D">
        <w:trPr>
          <w:trHeight w:val="433"/>
          <w:jc w:val="center"/>
        </w:trPr>
        <w:tc>
          <w:tcPr>
            <w:tcW w:w="66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spacing w:line="230" w:lineRule="auto"/>
              <w:rPr>
                <w:rFonts w:eastAsia="Calibri"/>
                <w:spacing w:val="-2"/>
                <w:sz w:val="22"/>
                <w:szCs w:val="22"/>
              </w:rPr>
            </w:pPr>
            <w:r w:rsidRPr="00D4657C">
              <w:rPr>
                <w:rFonts w:eastAsia="Calibri"/>
                <w:spacing w:val="-2"/>
                <w:sz w:val="22"/>
                <w:szCs w:val="22"/>
              </w:rPr>
              <w:t>11</w:t>
            </w:r>
          </w:p>
          <w:p w:rsidR="008E3BCC" w:rsidRPr="00D4657C" w:rsidRDefault="008E3BCC" w:rsidP="00546C5D">
            <w:pPr>
              <w:rPr>
                <w:rFonts w:eastAsia="Calibri"/>
                <w:sz w:val="22"/>
                <w:szCs w:val="22"/>
              </w:rPr>
            </w:pPr>
          </w:p>
        </w:tc>
        <w:tc>
          <w:tcPr>
            <w:tcW w:w="1988"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left"/>
              <w:rPr>
                <w:sz w:val="22"/>
                <w:szCs w:val="22"/>
              </w:rPr>
            </w:pPr>
            <w:r w:rsidRPr="00D4657C">
              <w:rPr>
                <w:sz w:val="22"/>
                <w:szCs w:val="22"/>
              </w:rPr>
              <w:t xml:space="preserve">Доля детей, ставших победителями и призерами олимпиад и конкурсов </w:t>
            </w:r>
            <w:proofErr w:type="gramStart"/>
            <w:r w:rsidRPr="00D4657C">
              <w:rPr>
                <w:sz w:val="22"/>
                <w:szCs w:val="22"/>
              </w:rPr>
              <w:t>регионального</w:t>
            </w:r>
            <w:proofErr w:type="gramEnd"/>
            <w:r w:rsidRPr="00D4657C">
              <w:rPr>
                <w:sz w:val="22"/>
                <w:szCs w:val="22"/>
              </w:rPr>
              <w:t xml:space="preserve"> и международного уровне</w:t>
            </w:r>
          </w:p>
        </w:tc>
        <w:tc>
          <w:tcPr>
            <w:tcW w:w="134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sz w:val="22"/>
                <w:szCs w:val="22"/>
              </w:rPr>
            </w:pPr>
            <w:r w:rsidRPr="00D4657C">
              <w:rPr>
                <w:sz w:val="22"/>
                <w:szCs w:val="22"/>
              </w:rPr>
              <w:t>%</w:t>
            </w:r>
          </w:p>
        </w:tc>
        <w:tc>
          <w:tcPr>
            <w:tcW w:w="164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sz w:val="22"/>
                <w:szCs w:val="22"/>
              </w:rPr>
            </w:pPr>
            <w:r w:rsidRPr="00D4657C">
              <w:rPr>
                <w:sz w:val="22"/>
                <w:szCs w:val="22"/>
              </w:rPr>
              <w:t>0</w:t>
            </w:r>
          </w:p>
        </w:tc>
        <w:tc>
          <w:tcPr>
            <w:tcW w:w="1552"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sz w:val="22"/>
                <w:szCs w:val="22"/>
              </w:rPr>
            </w:pPr>
            <w:r w:rsidRPr="00D4657C">
              <w:rPr>
                <w:sz w:val="22"/>
                <w:szCs w:val="22"/>
              </w:rPr>
              <w:t>20,2</w:t>
            </w:r>
          </w:p>
        </w:tc>
        <w:tc>
          <w:tcPr>
            <w:tcW w:w="1763"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sz w:val="22"/>
                <w:szCs w:val="22"/>
              </w:rPr>
            </w:pPr>
            <w:r w:rsidRPr="00D4657C">
              <w:rPr>
                <w:sz w:val="22"/>
                <w:szCs w:val="22"/>
              </w:rPr>
              <w:t>20,2</w:t>
            </w:r>
          </w:p>
        </w:tc>
        <w:tc>
          <w:tcPr>
            <w:tcW w:w="1629"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sz w:val="22"/>
                <w:szCs w:val="22"/>
                <w:lang w:eastAsia="zh-CN"/>
              </w:rPr>
            </w:pPr>
            <w:r w:rsidRPr="00D4657C">
              <w:rPr>
                <w:sz w:val="22"/>
                <w:szCs w:val="22"/>
                <w:lang w:eastAsia="zh-CN"/>
              </w:rPr>
              <w:t>20,2</w:t>
            </w:r>
          </w:p>
        </w:tc>
      </w:tr>
    </w:tbl>
    <w:p w:rsidR="008E3BCC" w:rsidRPr="00D4657C" w:rsidRDefault="008E3BCC" w:rsidP="008E3BCC">
      <w:pPr>
        <w:jc w:val="center"/>
        <w:rPr>
          <w:b/>
          <w:spacing w:val="20"/>
          <w:szCs w:val="28"/>
        </w:rPr>
      </w:pPr>
    </w:p>
    <w:p w:rsidR="008E3BCC" w:rsidRPr="00D4657C" w:rsidRDefault="008E3BCC" w:rsidP="008E3BCC">
      <w:pPr>
        <w:jc w:val="center"/>
        <w:outlineLvl w:val="0"/>
        <w:rPr>
          <w:b/>
          <w:spacing w:val="20"/>
          <w:szCs w:val="28"/>
        </w:rPr>
      </w:pPr>
      <w:r w:rsidRPr="00D4657C">
        <w:rPr>
          <w:b/>
          <w:spacing w:val="20"/>
          <w:szCs w:val="28"/>
        </w:rPr>
        <w:t>ПАСПОРТ</w:t>
      </w:r>
    </w:p>
    <w:p w:rsidR="008E3BCC" w:rsidRPr="00D4657C" w:rsidRDefault="008E3BCC" w:rsidP="008E3BCC">
      <w:pPr>
        <w:jc w:val="center"/>
        <w:rPr>
          <w:b/>
          <w:szCs w:val="28"/>
        </w:rPr>
      </w:pPr>
      <w:r w:rsidRPr="00D4657C">
        <w:rPr>
          <w:b/>
          <w:szCs w:val="28"/>
        </w:rPr>
        <w:t>комплекса процессных мероприятий</w:t>
      </w:r>
    </w:p>
    <w:p w:rsidR="008E3BCC" w:rsidRPr="00D4657C" w:rsidRDefault="008E3BCC" w:rsidP="008E3BCC">
      <w:pPr>
        <w:jc w:val="center"/>
        <w:rPr>
          <w:b/>
          <w:szCs w:val="28"/>
        </w:rPr>
      </w:pPr>
      <w:r w:rsidRPr="00D4657C">
        <w:rPr>
          <w:color w:val="000000"/>
          <w:spacing w:val="-2"/>
          <w:szCs w:val="28"/>
        </w:rPr>
        <w:t>«</w:t>
      </w:r>
      <w:r w:rsidRPr="00D4657C">
        <w:rPr>
          <w:color w:val="000000"/>
          <w:szCs w:val="28"/>
        </w:rPr>
        <w:t>Организация содержания, отдыха, занятости детей и подростков»</w:t>
      </w:r>
    </w:p>
    <w:p w:rsidR="008E3BCC" w:rsidRPr="00D4657C" w:rsidRDefault="008E3BCC" w:rsidP="008E3BCC">
      <w:pPr>
        <w:jc w:val="center"/>
        <w:rPr>
          <w:i/>
          <w:sz w:val="24"/>
          <w:u w:val="single"/>
        </w:rPr>
      </w:pPr>
      <w:r w:rsidRPr="00D4657C">
        <w:rPr>
          <w:sz w:val="24"/>
          <w:u w:val="single"/>
        </w:rPr>
        <w:t xml:space="preserve"> (наименование комплекса процессных мероприятий)</w:t>
      </w:r>
      <w:r w:rsidRPr="00D4657C">
        <w:rPr>
          <w:i/>
          <w:sz w:val="24"/>
          <w:u w:val="single"/>
        </w:rPr>
        <w:t xml:space="preserve"> </w:t>
      </w:r>
    </w:p>
    <w:p w:rsidR="008E3BCC" w:rsidRPr="00D4657C" w:rsidRDefault="008E3BCC" w:rsidP="008E3BCC">
      <w:pPr>
        <w:jc w:val="center"/>
        <w:rPr>
          <w:b/>
          <w:szCs w:val="28"/>
        </w:rPr>
      </w:pPr>
    </w:p>
    <w:p w:rsidR="008E3BCC" w:rsidRPr="00D4657C" w:rsidRDefault="008E3BCC" w:rsidP="008E3BCC">
      <w:pPr>
        <w:jc w:val="center"/>
        <w:outlineLvl w:val="0"/>
        <w:rPr>
          <w:b/>
          <w:szCs w:val="28"/>
        </w:rPr>
      </w:pPr>
      <w:r w:rsidRPr="00D4657C">
        <w:rPr>
          <w:b/>
          <w:szCs w:val="28"/>
        </w:rPr>
        <w:t>Общие положения</w:t>
      </w:r>
    </w:p>
    <w:p w:rsidR="008E3BCC" w:rsidRPr="00D4657C" w:rsidRDefault="008E3BCC" w:rsidP="008E3BCC"/>
    <w:tbl>
      <w:tblPr>
        <w:tblW w:w="10421" w:type="dxa"/>
        <w:jc w:val="center"/>
        <w:tblLook w:val="0000" w:firstRow="0" w:lastRow="0" w:firstColumn="0" w:lastColumn="0" w:noHBand="0" w:noVBand="0"/>
      </w:tblPr>
      <w:tblGrid>
        <w:gridCol w:w="5277"/>
        <w:gridCol w:w="5144"/>
      </w:tblGrid>
      <w:tr w:rsidR="008E3BCC" w:rsidRPr="00D4657C" w:rsidTr="00546C5D">
        <w:trPr>
          <w:trHeight w:val="516"/>
          <w:jc w:val="center"/>
        </w:trPr>
        <w:tc>
          <w:tcPr>
            <w:tcW w:w="5277"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rPr>
                <w:rFonts w:eastAsia="Calibri"/>
                <w:sz w:val="22"/>
                <w:szCs w:val="22"/>
              </w:rPr>
            </w:pPr>
            <w:proofErr w:type="gramStart"/>
            <w:r w:rsidRPr="00D4657C">
              <w:rPr>
                <w:sz w:val="22"/>
                <w:szCs w:val="22"/>
              </w:rPr>
              <w:t>Ответственный</w:t>
            </w:r>
            <w:proofErr w:type="gramEnd"/>
            <w:r w:rsidRPr="00D4657C">
              <w:rPr>
                <w:sz w:val="22"/>
                <w:szCs w:val="22"/>
              </w:rPr>
              <w:t xml:space="preserve"> за разработку и реализацию комплекса процессных мероприятий</w:t>
            </w:r>
          </w:p>
        </w:tc>
        <w:tc>
          <w:tcPr>
            <w:tcW w:w="514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rPr>
                <w:rFonts w:eastAsia="Calibri"/>
                <w:sz w:val="22"/>
                <w:szCs w:val="22"/>
              </w:rPr>
            </w:pPr>
            <w:r>
              <w:rPr>
                <w:color w:val="000000"/>
                <w:sz w:val="22"/>
                <w:szCs w:val="22"/>
                <w:lang w:eastAsia="zh-CN"/>
              </w:rPr>
              <w:t xml:space="preserve"> Начальник Управления</w:t>
            </w:r>
            <w:r w:rsidRPr="00D4657C">
              <w:rPr>
                <w:color w:val="000000"/>
                <w:sz w:val="22"/>
                <w:szCs w:val="22"/>
                <w:lang w:eastAsia="zh-CN"/>
              </w:rPr>
              <w:t xml:space="preserve"> по обр</w:t>
            </w:r>
            <w:r>
              <w:rPr>
                <w:color w:val="000000"/>
                <w:sz w:val="22"/>
                <w:szCs w:val="22"/>
                <w:lang w:eastAsia="zh-CN"/>
              </w:rPr>
              <w:t>азованию МО «Дорогобужский муниципальный округ</w:t>
            </w:r>
            <w:r w:rsidRPr="00D4657C">
              <w:rPr>
                <w:color w:val="000000"/>
                <w:sz w:val="22"/>
                <w:szCs w:val="22"/>
                <w:lang w:eastAsia="zh-CN"/>
              </w:rPr>
              <w:t>» Б</w:t>
            </w:r>
            <w:r>
              <w:rPr>
                <w:color w:val="000000"/>
                <w:sz w:val="22"/>
                <w:szCs w:val="22"/>
                <w:lang w:eastAsia="zh-CN"/>
              </w:rPr>
              <w:t>алакирева Н.С.</w:t>
            </w:r>
          </w:p>
        </w:tc>
      </w:tr>
      <w:tr w:rsidR="008E3BCC" w:rsidRPr="00D4657C" w:rsidTr="00546C5D">
        <w:trPr>
          <w:trHeight w:val="700"/>
          <w:jc w:val="center"/>
        </w:trPr>
        <w:tc>
          <w:tcPr>
            <w:tcW w:w="5277"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rPr>
                <w:rFonts w:eastAsia="Calibri"/>
                <w:sz w:val="22"/>
                <w:szCs w:val="22"/>
              </w:rPr>
            </w:pPr>
            <w:r w:rsidRPr="00D4657C">
              <w:rPr>
                <w:rFonts w:eastAsia="Calibri"/>
                <w:sz w:val="22"/>
                <w:szCs w:val="22"/>
              </w:rPr>
              <w:t xml:space="preserve">Связь с муниципальной программой </w:t>
            </w:r>
          </w:p>
        </w:tc>
        <w:tc>
          <w:tcPr>
            <w:tcW w:w="514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left"/>
              <w:rPr>
                <w:sz w:val="22"/>
                <w:szCs w:val="22"/>
              </w:rPr>
            </w:pPr>
            <w:r w:rsidRPr="00D4657C">
              <w:rPr>
                <w:rFonts w:eastAsia="Calibri"/>
                <w:sz w:val="22"/>
                <w:szCs w:val="22"/>
              </w:rPr>
              <w:t xml:space="preserve">муниципальная программа </w:t>
            </w:r>
            <w:r w:rsidRPr="00D4657C">
              <w:rPr>
                <w:b/>
                <w:sz w:val="22"/>
                <w:szCs w:val="22"/>
              </w:rPr>
              <w:t>«</w:t>
            </w:r>
            <w:r w:rsidRPr="00D4657C">
              <w:rPr>
                <w:sz w:val="22"/>
                <w:szCs w:val="22"/>
              </w:rPr>
              <w:t>Развитие образования и молодежной политики  в муниципальном образовании</w:t>
            </w:r>
          </w:p>
          <w:p w:rsidR="008E3BCC" w:rsidRPr="00D4657C" w:rsidRDefault="008E3BCC" w:rsidP="00546C5D">
            <w:pPr>
              <w:ind w:firstLine="0"/>
              <w:rPr>
                <w:rFonts w:eastAsia="Calibri"/>
                <w:sz w:val="22"/>
                <w:szCs w:val="22"/>
              </w:rPr>
            </w:pPr>
            <w:r>
              <w:rPr>
                <w:sz w:val="22"/>
                <w:szCs w:val="22"/>
              </w:rPr>
              <w:t>«Дорогобужский муниципальный округ</w:t>
            </w:r>
            <w:r w:rsidRPr="00D4657C">
              <w:rPr>
                <w:sz w:val="22"/>
                <w:szCs w:val="22"/>
              </w:rPr>
              <w:t>» Смоленской области</w:t>
            </w:r>
            <w:r w:rsidRPr="00D4657C">
              <w:rPr>
                <w:b/>
                <w:sz w:val="22"/>
                <w:szCs w:val="22"/>
              </w:rPr>
              <w:t>»</w:t>
            </w:r>
          </w:p>
        </w:tc>
      </w:tr>
    </w:tbl>
    <w:p w:rsidR="008E3BCC" w:rsidRPr="00D4657C" w:rsidRDefault="008E3BCC" w:rsidP="008E3BCC">
      <w:pPr>
        <w:ind w:firstLine="0"/>
        <w:rPr>
          <w:szCs w:val="28"/>
        </w:rPr>
      </w:pPr>
    </w:p>
    <w:p w:rsidR="008E3BCC" w:rsidRPr="00D4657C" w:rsidRDefault="008E3BCC" w:rsidP="008E3BCC">
      <w:pPr>
        <w:ind w:left="1418" w:right="1984"/>
        <w:jc w:val="center"/>
        <w:rPr>
          <w:b/>
          <w:szCs w:val="28"/>
        </w:rPr>
      </w:pPr>
      <w:r w:rsidRPr="00D4657C">
        <w:rPr>
          <w:b/>
          <w:szCs w:val="28"/>
        </w:rPr>
        <w:t xml:space="preserve">Показатели реализации комплекса процессных мероприятий </w:t>
      </w:r>
    </w:p>
    <w:p w:rsidR="008E3BCC" w:rsidRPr="00D4657C" w:rsidRDefault="008E3BCC" w:rsidP="008E3BCC">
      <w:pPr>
        <w:jc w:val="center"/>
        <w:rPr>
          <w:b/>
          <w:szCs w:val="28"/>
        </w:rPr>
      </w:pPr>
      <w:r w:rsidRPr="00D4657C">
        <w:rPr>
          <w:b/>
          <w:szCs w:val="28"/>
        </w:rPr>
        <w:t xml:space="preserve">  </w:t>
      </w:r>
    </w:p>
    <w:tbl>
      <w:tblPr>
        <w:tblW w:w="10584" w:type="dxa"/>
        <w:jc w:val="center"/>
        <w:tblLook w:val="0000" w:firstRow="0" w:lastRow="0" w:firstColumn="0" w:lastColumn="0" w:noHBand="0" w:noVBand="0"/>
      </w:tblPr>
      <w:tblGrid>
        <w:gridCol w:w="627"/>
        <w:gridCol w:w="2504"/>
        <w:gridCol w:w="1333"/>
        <w:gridCol w:w="1636"/>
        <w:gridCol w:w="1414"/>
        <w:gridCol w:w="1591"/>
        <w:gridCol w:w="1479"/>
      </w:tblGrid>
      <w:tr w:rsidR="008E3BCC" w:rsidRPr="00D4657C" w:rsidTr="00546C5D">
        <w:trPr>
          <w:tblHeader/>
          <w:jc w:val="center"/>
        </w:trPr>
        <w:tc>
          <w:tcPr>
            <w:tcW w:w="627"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right="-121" w:firstLine="0"/>
              <w:jc w:val="center"/>
              <w:rPr>
                <w:rFonts w:eastAsia="Calibri"/>
                <w:sz w:val="22"/>
                <w:szCs w:val="22"/>
              </w:rPr>
            </w:pPr>
            <w:r w:rsidRPr="00D4657C">
              <w:rPr>
                <w:rFonts w:eastAsia="Calibri"/>
                <w:sz w:val="22"/>
                <w:szCs w:val="22"/>
              </w:rPr>
              <w:lastRenderedPageBreak/>
              <w:t xml:space="preserve">№ </w:t>
            </w:r>
            <w:proofErr w:type="gramStart"/>
            <w:r w:rsidRPr="00D4657C">
              <w:rPr>
                <w:rFonts w:eastAsia="Calibri"/>
                <w:sz w:val="22"/>
                <w:szCs w:val="22"/>
              </w:rPr>
              <w:t>п</w:t>
            </w:r>
            <w:proofErr w:type="gramEnd"/>
            <w:r w:rsidRPr="00D4657C">
              <w:rPr>
                <w:rFonts w:eastAsia="Calibri"/>
                <w:sz w:val="22"/>
                <w:szCs w:val="22"/>
              </w:rPr>
              <w:t>/п</w:t>
            </w:r>
          </w:p>
        </w:tc>
        <w:tc>
          <w:tcPr>
            <w:tcW w:w="2504"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z w:val="22"/>
                <w:szCs w:val="22"/>
              </w:rPr>
            </w:pPr>
            <w:r w:rsidRPr="00D4657C">
              <w:rPr>
                <w:rFonts w:eastAsia="Calibri"/>
                <w:sz w:val="22"/>
                <w:szCs w:val="22"/>
              </w:rPr>
              <w:t xml:space="preserve">Наименование показателя реализации </w:t>
            </w:r>
          </w:p>
        </w:tc>
        <w:tc>
          <w:tcPr>
            <w:tcW w:w="1333"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23"/>
              <w:jc w:val="center"/>
              <w:rPr>
                <w:rFonts w:eastAsia="Calibri"/>
                <w:color w:val="22272F"/>
                <w:sz w:val="22"/>
                <w:szCs w:val="22"/>
                <w:shd w:val="clear" w:color="auto" w:fill="FFFFFF"/>
              </w:rPr>
            </w:pPr>
            <w:r w:rsidRPr="00D4657C">
              <w:rPr>
                <w:rFonts w:eastAsia="Calibri"/>
                <w:color w:val="000000"/>
                <w:sz w:val="22"/>
                <w:szCs w:val="22"/>
              </w:rPr>
              <w:t>Единица измерения</w:t>
            </w:r>
          </w:p>
        </w:tc>
        <w:tc>
          <w:tcPr>
            <w:tcW w:w="1636"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23"/>
              <w:jc w:val="center"/>
              <w:rPr>
                <w:rFonts w:eastAsia="Calibri"/>
                <w:color w:val="22272F"/>
                <w:sz w:val="22"/>
                <w:szCs w:val="22"/>
                <w:shd w:val="clear" w:color="auto" w:fill="FFFFFF"/>
              </w:rPr>
            </w:pPr>
            <w:r w:rsidRPr="00D4657C">
              <w:rPr>
                <w:rFonts w:eastAsia="Calibri"/>
                <w:color w:val="22272F"/>
                <w:sz w:val="22"/>
                <w:szCs w:val="22"/>
                <w:shd w:val="clear" w:color="auto" w:fill="FFFFFF"/>
              </w:rPr>
              <w:t>Базовое значение показателя реализации (к очередному финансовому году)</w:t>
            </w:r>
          </w:p>
        </w:tc>
        <w:tc>
          <w:tcPr>
            <w:tcW w:w="4484" w:type="dxa"/>
            <w:gridSpan w:val="3"/>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2"/>
                <w:szCs w:val="22"/>
              </w:rPr>
            </w:pPr>
            <w:r w:rsidRPr="00D4657C">
              <w:rPr>
                <w:rFonts w:eastAsia="Calibri"/>
                <w:color w:val="22272F"/>
                <w:sz w:val="22"/>
                <w:szCs w:val="22"/>
                <w:shd w:val="clear" w:color="auto" w:fill="FFFFFF"/>
              </w:rPr>
              <w:t>Планируемое значение показателя реализации на очередной финансовый год и плановый период</w:t>
            </w:r>
          </w:p>
        </w:tc>
      </w:tr>
      <w:tr w:rsidR="008E3BCC" w:rsidRPr="00D4657C" w:rsidTr="00546C5D">
        <w:trPr>
          <w:trHeight w:val="448"/>
          <w:tblHeader/>
          <w:jc w:val="center"/>
        </w:trPr>
        <w:tc>
          <w:tcPr>
            <w:tcW w:w="627"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pacing w:val="-2"/>
                <w:sz w:val="22"/>
                <w:szCs w:val="22"/>
              </w:rPr>
            </w:pPr>
          </w:p>
        </w:tc>
        <w:tc>
          <w:tcPr>
            <w:tcW w:w="2504" w:type="dxa"/>
            <w:vMerge/>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left"/>
              <w:rPr>
                <w:spacing w:val="-2"/>
                <w:sz w:val="22"/>
                <w:szCs w:val="22"/>
              </w:rPr>
            </w:pPr>
          </w:p>
        </w:tc>
        <w:tc>
          <w:tcPr>
            <w:tcW w:w="1333"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pacing w:val="-2"/>
                <w:sz w:val="22"/>
                <w:szCs w:val="22"/>
              </w:rPr>
            </w:pPr>
          </w:p>
        </w:tc>
        <w:tc>
          <w:tcPr>
            <w:tcW w:w="1636"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pacing w:val="-2"/>
                <w:sz w:val="22"/>
                <w:szCs w:val="22"/>
              </w:rPr>
            </w:pPr>
          </w:p>
        </w:tc>
        <w:tc>
          <w:tcPr>
            <w:tcW w:w="141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shd w:val="clear" w:color="auto" w:fill="FFFFFF"/>
              </w:rPr>
            </w:pPr>
            <w:r>
              <w:rPr>
                <w:rFonts w:eastAsia="Calibri"/>
                <w:sz w:val="22"/>
                <w:szCs w:val="22"/>
                <w:shd w:val="clear" w:color="auto" w:fill="FFFFFF"/>
              </w:rPr>
              <w:t>2025</w:t>
            </w:r>
          </w:p>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год</w:t>
            </w:r>
          </w:p>
        </w:tc>
        <w:tc>
          <w:tcPr>
            <w:tcW w:w="159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202</w:t>
            </w:r>
            <w:r>
              <w:rPr>
                <w:rFonts w:eastAsia="Calibri"/>
                <w:sz w:val="22"/>
                <w:szCs w:val="22"/>
                <w:shd w:val="clear" w:color="auto" w:fill="FFFFFF"/>
              </w:rPr>
              <w:t>6</w:t>
            </w:r>
          </w:p>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 xml:space="preserve"> год</w:t>
            </w:r>
          </w:p>
        </w:tc>
        <w:tc>
          <w:tcPr>
            <w:tcW w:w="1479"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shd w:val="clear" w:color="auto" w:fill="FFFFFF"/>
              </w:rPr>
            </w:pPr>
            <w:r>
              <w:rPr>
                <w:rFonts w:eastAsia="Calibri"/>
                <w:sz w:val="22"/>
                <w:szCs w:val="22"/>
                <w:shd w:val="clear" w:color="auto" w:fill="FFFFFF"/>
              </w:rPr>
              <w:t>2027</w:t>
            </w:r>
          </w:p>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год</w:t>
            </w:r>
          </w:p>
        </w:tc>
      </w:tr>
      <w:tr w:rsidR="008E3BCC" w:rsidRPr="00D4657C" w:rsidTr="00546C5D">
        <w:trPr>
          <w:trHeight w:val="282"/>
          <w:tblHeader/>
          <w:jc w:val="center"/>
        </w:trPr>
        <w:tc>
          <w:tcPr>
            <w:tcW w:w="62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z w:val="22"/>
                <w:szCs w:val="22"/>
              </w:rPr>
            </w:pPr>
            <w:r w:rsidRPr="00D4657C">
              <w:rPr>
                <w:rFonts w:eastAsia="Calibri"/>
                <w:sz w:val="22"/>
                <w:szCs w:val="22"/>
              </w:rPr>
              <w:t>1</w:t>
            </w:r>
          </w:p>
        </w:tc>
        <w:tc>
          <w:tcPr>
            <w:tcW w:w="250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rPr>
            </w:pPr>
            <w:r w:rsidRPr="00D4657C">
              <w:rPr>
                <w:rFonts w:eastAsia="Calibri"/>
                <w:sz w:val="22"/>
                <w:szCs w:val="22"/>
              </w:rPr>
              <w:t>2</w:t>
            </w:r>
          </w:p>
        </w:tc>
        <w:tc>
          <w:tcPr>
            <w:tcW w:w="1333"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pacing w:val="-2"/>
                <w:sz w:val="22"/>
                <w:szCs w:val="22"/>
              </w:rPr>
            </w:pPr>
            <w:r w:rsidRPr="00D4657C">
              <w:rPr>
                <w:rFonts w:eastAsia="Calibri"/>
                <w:spacing w:val="-2"/>
                <w:sz w:val="22"/>
                <w:szCs w:val="22"/>
              </w:rPr>
              <w:t>3</w:t>
            </w:r>
          </w:p>
        </w:tc>
        <w:tc>
          <w:tcPr>
            <w:tcW w:w="1636"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pacing w:val="-2"/>
                <w:sz w:val="22"/>
                <w:szCs w:val="22"/>
              </w:rPr>
            </w:pPr>
            <w:r w:rsidRPr="00D4657C">
              <w:rPr>
                <w:rFonts w:eastAsia="Calibri"/>
                <w:spacing w:val="-2"/>
                <w:sz w:val="22"/>
                <w:szCs w:val="22"/>
              </w:rPr>
              <w:t>4</w:t>
            </w:r>
          </w:p>
        </w:tc>
        <w:tc>
          <w:tcPr>
            <w:tcW w:w="141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2"/>
                <w:szCs w:val="22"/>
              </w:rPr>
            </w:pPr>
            <w:r w:rsidRPr="00D4657C">
              <w:rPr>
                <w:spacing w:val="-2"/>
                <w:sz w:val="22"/>
                <w:szCs w:val="22"/>
              </w:rPr>
              <w:t>5</w:t>
            </w:r>
          </w:p>
        </w:tc>
        <w:tc>
          <w:tcPr>
            <w:tcW w:w="159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2"/>
                <w:szCs w:val="22"/>
              </w:rPr>
            </w:pPr>
            <w:r w:rsidRPr="00D4657C">
              <w:rPr>
                <w:spacing w:val="-2"/>
                <w:sz w:val="22"/>
                <w:szCs w:val="22"/>
              </w:rPr>
              <w:t>6</w:t>
            </w:r>
          </w:p>
        </w:tc>
        <w:tc>
          <w:tcPr>
            <w:tcW w:w="1479"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rPr>
            </w:pPr>
            <w:r w:rsidRPr="00D4657C">
              <w:rPr>
                <w:rFonts w:eastAsia="Calibri"/>
                <w:sz w:val="22"/>
                <w:szCs w:val="22"/>
              </w:rPr>
              <w:t>7</w:t>
            </w:r>
          </w:p>
        </w:tc>
      </w:tr>
      <w:tr w:rsidR="008E3BCC" w:rsidRPr="00D4657C" w:rsidTr="00546C5D">
        <w:trPr>
          <w:trHeight w:val="433"/>
          <w:jc w:val="center"/>
        </w:trPr>
        <w:tc>
          <w:tcPr>
            <w:tcW w:w="62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spacing w:line="230" w:lineRule="auto"/>
              <w:rPr>
                <w:rFonts w:eastAsia="Calibri"/>
                <w:spacing w:val="-2"/>
                <w:sz w:val="22"/>
                <w:szCs w:val="22"/>
              </w:rPr>
            </w:pPr>
            <w:r w:rsidRPr="00D4657C">
              <w:rPr>
                <w:rFonts w:eastAsia="Calibri"/>
                <w:spacing w:val="-2"/>
                <w:sz w:val="22"/>
                <w:szCs w:val="22"/>
              </w:rPr>
              <w:t>11</w:t>
            </w:r>
          </w:p>
        </w:tc>
        <w:tc>
          <w:tcPr>
            <w:tcW w:w="250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left"/>
              <w:rPr>
                <w:color w:val="000000"/>
                <w:sz w:val="22"/>
                <w:szCs w:val="22"/>
              </w:rPr>
            </w:pPr>
            <w:r w:rsidRPr="00D4657C">
              <w:rPr>
                <w:color w:val="000000"/>
                <w:sz w:val="22"/>
                <w:szCs w:val="22"/>
              </w:rPr>
              <w:t>Охват оздоровлением детей в возрасте от 7 до 17 лет в лагерях с дневным пребыванием детей</w:t>
            </w:r>
          </w:p>
        </w:tc>
        <w:tc>
          <w:tcPr>
            <w:tcW w:w="1333"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w:t>
            </w:r>
          </w:p>
        </w:tc>
        <w:tc>
          <w:tcPr>
            <w:tcW w:w="163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0</w:t>
            </w:r>
          </w:p>
        </w:tc>
        <w:tc>
          <w:tcPr>
            <w:tcW w:w="141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15,0</w:t>
            </w:r>
          </w:p>
        </w:tc>
        <w:tc>
          <w:tcPr>
            <w:tcW w:w="159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15,0</w:t>
            </w:r>
          </w:p>
        </w:tc>
        <w:tc>
          <w:tcPr>
            <w:tcW w:w="1479"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rFonts w:ascii="Calibri" w:hAnsi="Calibri" w:cs="Calibri"/>
                <w:sz w:val="22"/>
                <w:szCs w:val="22"/>
                <w:lang w:eastAsia="zh-CN"/>
              </w:rPr>
            </w:pPr>
            <w:r w:rsidRPr="00D4657C">
              <w:rPr>
                <w:color w:val="000000"/>
                <w:sz w:val="22"/>
                <w:szCs w:val="22"/>
              </w:rPr>
              <w:t>15,0</w:t>
            </w:r>
          </w:p>
        </w:tc>
      </w:tr>
      <w:tr w:rsidR="008E3BCC" w:rsidRPr="00D4657C" w:rsidTr="00546C5D">
        <w:trPr>
          <w:jc w:val="center"/>
        </w:trPr>
        <w:tc>
          <w:tcPr>
            <w:tcW w:w="62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spacing w:line="230" w:lineRule="auto"/>
              <w:rPr>
                <w:rFonts w:eastAsia="Calibri"/>
                <w:spacing w:val="-2"/>
                <w:sz w:val="22"/>
                <w:szCs w:val="22"/>
              </w:rPr>
            </w:pPr>
            <w:r w:rsidRPr="00D4657C">
              <w:rPr>
                <w:rFonts w:eastAsia="Calibri"/>
                <w:spacing w:val="-2"/>
                <w:sz w:val="22"/>
                <w:szCs w:val="22"/>
              </w:rPr>
              <w:t>22</w:t>
            </w:r>
          </w:p>
        </w:tc>
        <w:tc>
          <w:tcPr>
            <w:tcW w:w="250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left"/>
              <w:rPr>
                <w:color w:val="000000"/>
                <w:sz w:val="22"/>
                <w:szCs w:val="22"/>
              </w:rPr>
            </w:pPr>
            <w:r w:rsidRPr="00D4657C">
              <w:rPr>
                <w:color w:val="000000"/>
                <w:sz w:val="22"/>
                <w:szCs w:val="22"/>
              </w:rPr>
              <w:t>Охват временной занятостью несовершеннолетних в возрасте от 14 до 18 лет</w:t>
            </w:r>
          </w:p>
        </w:tc>
        <w:tc>
          <w:tcPr>
            <w:tcW w:w="1333"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w:t>
            </w:r>
          </w:p>
        </w:tc>
        <w:tc>
          <w:tcPr>
            <w:tcW w:w="163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Pr>
                <w:color w:val="000000"/>
                <w:sz w:val="22"/>
                <w:szCs w:val="22"/>
              </w:rPr>
              <w:t>0</w:t>
            </w:r>
          </w:p>
        </w:tc>
        <w:tc>
          <w:tcPr>
            <w:tcW w:w="141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12,7</w:t>
            </w:r>
          </w:p>
        </w:tc>
        <w:tc>
          <w:tcPr>
            <w:tcW w:w="159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12,7</w:t>
            </w:r>
          </w:p>
        </w:tc>
        <w:tc>
          <w:tcPr>
            <w:tcW w:w="1479"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rFonts w:ascii="Calibri" w:hAnsi="Calibri" w:cs="Calibri"/>
                <w:sz w:val="22"/>
                <w:szCs w:val="22"/>
                <w:lang w:eastAsia="zh-CN"/>
              </w:rPr>
            </w:pPr>
            <w:r w:rsidRPr="00D4657C">
              <w:rPr>
                <w:color w:val="000000"/>
                <w:sz w:val="22"/>
                <w:szCs w:val="22"/>
              </w:rPr>
              <w:t>12,7</w:t>
            </w:r>
          </w:p>
        </w:tc>
      </w:tr>
      <w:tr w:rsidR="008E3BCC" w:rsidRPr="00D4657C" w:rsidTr="00546C5D">
        <w:trPr>
          <w:jc w:val="center"/>
        </w:trPr>
        <w:tc>
          <w:tcPr>
            <w:tcW w:w="62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spacing w:line="230" w:lineRule="auto"/>
              <w:rPr>
                <w:rFonts w:eastAsia="Calibri"/>
                <w:spacing w:val="-2"/>
                <w:sz w:val="22"/>
                <w:szCs w:val="22"/>
              </w:rPr>
            </w:pPr>
            <w:r w:rsidRPr="00D4657C">
              <w:rPr>
                <w:rFonts w:eastAsia="Calibri"/>
                <w:spacing w:val="-2"/>
                <w:sz w:val="22"/>
                <w:szCs w:val="22"/>
              </w:rPr>
              <w:t>33</w:t>
            </w:r>
          </w:p>
        </w:tc>
        <w:tc>
          <w:tcPr>
            <w:tcW w:w="250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left"/>
              <w:rPr>
                <w:sz w:val="22"/>
                <w:szCs w:val="22"/>
              </w:rPr>
            </w:pPr>
            <w:r w:rsidRPr="00D4657C">
              <w:rPr>
                <w:sz w:val="22"/>
                <w:szCs w:val="22"/>
                <w:lang w:eastAsia="zh-CN"/>
              </w:rPr>
              <w:t>Доля детей и молодежи, прошедших испытания (тесты), входящие во Всероссийский физкультурно-спортивный комплекс «Готов к труду и обороне» (ГТО)</w:t>
            </w:r>
          </w:p>
        </w:tc>
        <w:tc>
          <w:tcPr>
            <w:tcW w:w="1333"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w:t>
            </w:r>
          </w:p>
        </w:tc>
        <w:tc>
          <w:tcPr>
            <w:tcW w:w="163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Pr>
                <w:color w:val="000000"/>
                <w:sz w:val="22"/>
                <w:szCs w:val="22"/>
              </w:rPr>
              <w:t>0</w:t>
            </w:r>
          </w:p>
        </w:tc>
        <w:tc>
          <w:tcPr>
            <w:tcW w:w="141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20,7</w:t>
            </w:r>
          </w:p>
        </w:tc>
        <w:tc>
          <w:tcPr>
            <w:tcW w:w="159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20,7</w:t>
            </w:r>
          </w:p>
        </w:tc>
        <w:tc>
          <w:tcPr>
            <w:tcW w:w="1479"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sz w:val="22"/>
                <w:szCs w:val="22"/>
              </w:rPr>
            </w:pPr>
            <w:r w:rsidRPr="00D4657C">
              <w:rPr>
                <w:sz w:val="22"/>
                <w:szCs w:val="22"/>
              </w:rPr>
              <w:t>20,7</w:t>
            </w:r>
          </w:p>
        </w:tc>
      </w:tr>
    </w:tbl>
    <w:p w:rsidR="008E3BCC" w:rsidRDefault="008E3BCC" w:rsidP="008E3BCC">
      <w:pPr>
        <w:jc w:val="center"/>
        <w:outlineLvl w:val="0"/>
        <w:rPr>
          <w:b/>
          <w:spacing w:val="20"/>
          <w:szCs w:val="28"/>
        </w:rPr>
      </w:pPr>
    </w:p>
    <w:p w:rsidR="008E3BCC" w:rsidRPr="00D4657C" w:rsidRDefault="008E3BCC" w:rsidP="008E3BCC">
      <w:pPr>
        <w:jc w:val="center"/>
        <w:outlineLvl w:val="0"/>
        <w:rPr>
          <w:b/>
          <w:spacing w:val="20"/>
          <w:szCs w:val="28"/>
        </w:rPr>
      </w:pPr>
      <w:r w:rsidRPr="00D4657C">
        <w:rPr>
          <w:b/>
          <w:spacing w:val="20"/>
          <w:szCs w:val="28"/>
        </w:rPr>
        <w:t>ПАСПОРТ</w:t>
      </w:r>
    </w:p>
    <w:p w:rsidR="008E3BCC" w:rsidRPr="00D4657C" w:rsidRDefault="008E3BCC" w:rsidP="008E3BCC">
      <w:pPr>
        <w:jc w:val="center"/>
        <w:rPr>
          <w:b/>
          <w:szCs w:val="28"/>
        </w:rPr>
      </w:pPr>
      <w:r w:rsidRPr="00D4657C">
        <w:rPr>
          <w:b/>
          <w:szCs w:val="28"/>
        </w:rPr>
        <w:t>комплекса процессных мероприятий</w:t>
      </w:r>
    </w:p>
    <w:p w:rsidR="008E3BCC" w:rsidRPr="00D4657C" w:rsidRDefault="008E3BCC" w:rsidP="008E3BCC">
      <w:pPr>
        <w:jc w:val="center"/>
        <w:rPr>
          <w:color w:val="000000"/>
          <w:szCs w:val="28"/>
        </w:rPr>
      </w:pPr>
      <w:r w:rsidRPr="00D4657C">
        <w:rPr>
          <w:color w:val="000000"/>
          <w:szCs w:val="28"/>
        </w:rPr>
        <w:t xml:space="preserve">«Организация работы по повышению правовой культуры </w:t>
      </w:r>
    </w:p>
    <w:p w:rsidR="008E3BCC" w:rsidRPr="00D4657C" w:rsidRDefault="008E3BCC" w:rsidP="008E3BCC">
      <w:pPr>
        <w:jc w:val="center"/>
        <w:rPr>
          <w:color w:val="000000"/>
          <w:szCs w:val="28"/>
        </w:rPr>
      </w:pPr>
      <w:r w:rsidRPr="00D4657C">
        <w:rPr>
          <w:color w:val="000000"/>
          <w:szCs w:val="28"/>
        </w:rPr>
        <w:t>участников образовательного процесса»</w:t>
      </w:r>
    </w:p>
    <w:p w:rsidR="008E3BCC" w:rsidRPr="00D4657C" w:rsidRDefault="008E3BCC" w:rsidP="008E3BCC">
      <w:pPr>
        <w:jc w:val="center"/>
        <w:rPr>
          <w:i/>
          <w:sz w:val="24"/>
        </w:rPr>
      </w:pPr>
      <w:r w:rsidRPr="00D4657C">
        <w:rPr>
          <w:i/>
          <w:sz w:val="24"/>
        </w:rPr>
        <w:t xml:space="preserve"> (наименование комплекса процессных мероприятий) </w:t>
      </w:r>
    </w:p>
    <w:p w:rsidR="008E3BCC" w:rsidRPr="00D4657C" w:rsidRDefault="008E3BCC" w:rsidP="008E3BCC">
      <w:pPr>
        <w:jc w:val="center"/>
        <w:rPr>
          <w:b/>
          <w:szCs w:val="28"/>
        </w:rPr>
      </w:pPr>
    </w:p>
    <w:p w:rsidR="008E3BCC" w:rsidRPr="00D4657C" w:rsidRDefault="008E3BCC" w:rsidP="008E3BCC">
      <w:pPr>
        <w:jc w:val="center"/>
        <w:outlineLvl w:val="0"/>
        <w:rPr>
          <w:b/>
          <w:szCs w:val="28"/>
        </w:rPr>
      </w:pPr>
      <w:r w:rsidRPr="00D4657C">
        <w:rPr>
          <w:b/>
          <w:szCs w:val="28"/>
        </w:rPr>
        <w:t>Общие положения</w:t>
      </w:r>
    </w:p>
    <w:p w:rsidR="008E3BCC" w:rsidRPr="00D4657C" w:rsidRDefault="008E3BCC" w:rsidP="008E3BCC"/>
    <w:tbl>
      <w:tblPr>
        <w:tblW w:w="10421" w:type="dxa"/>
        <w:jc w:val="center"/>
        <w:tblLook w:val="0000" w:firstRow="0" w:lastRow="0" w:firstColumn="0" w:lastColumn="0" w:noHBand="0" w:noVBand="0"/>
      </w:tblPr>
      <w:tblGrid>
        <w:gridCol w:w="5277"/>
        <w:gridCol w:w="5144"/>
      </w:tblGrid>
      <w:tr w:rsidR="008E3BCC" w:rsidRPr="00D4657C" w:rsidTr="00546C5D">
        <w:trPr>
          <w:trHeight w:val="516"/>
          <w:jc w:val="center"/>
        </w:trPr>
        <w:tc>
          <w:tcPr>
            <w:tcW w:w="5277"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rPr>
                <w:rFonts w:eastAsia="Calibri"/>
                <w:sz w:val="22"/>
                <w:szCs w:val="22"/>
              </w:rPr>
            </w:pPr>
            <w:proofErr w:type="gramStart"/>
            <w:r w:rsidRPr="00D4657C">
              <w:rPr>
                <w:sz w:val="22"/>
                <w:szCs w:val="22"/>
              </w:rPr>
              <w:t>Ответственный</w:t>
            </w:r>
            <w:proofErr w:type="gramEnd"/>
            <w:r w:rsidRPr="00D4657C">
              <w:rPr>
                <w:sz w:val="22"/>
                <w:szCs w:val="22"/>
              </w:rPr>
              <w:t xml:space="preserve"> за разработку и реализацию комплекса процессных мероприятий</w:t>
            </w:r>
          </w:p>
        </w:tc>
        <w:tc>
          <w:tcPr>
            <w:tcW w:w="514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rPr>
                <w:rFonts w:eastAsia="Calibri"/>
                <w:sz w:val="22"/>
                <w:szCs w:val="22"/>
              </w:rPr>
            </w:pPr>
            <w:r>
              <w:rPr>
                <w:color w:val="000000"/>
                <w:sz w:val="22"/>
                <w:szCs w:val="22"/>
                <w:lang w:eastAsia="zh-CN"/>
              </w:rPr>
              <w:t xml:space="preserve"> Начальник Управления</w:t>
            </w:r>
            <w:r w:rsidRPr="00D4657C">
              <w:rPr>
                <w:color w:val="000000"/>
                <w:sz w:val="22"/>
                <w:szCs w:val="22"/>
                <w:lang w:eastAsia="zh-CN"/>
              </w:rPr>
              <w:t xml:space="preserve"> по обр</w:t>
            </w:r>
            <w:r>
              <w:rPr>
                <w:color w:val="000000"/>
                <w:sz w:val="22"/>
                <w:szCs w:val="22"/>
                <w:lang w:eastAsia="zh-CN"/>
              </w:rPr>
              <w:t>азованию МО «Дорогобужский муниципальный округ</w:t>
            </w:r>
            <w:r w:rsidRPr="00D4657C">
              <w:rPr>
                <w:color w:val="000000"/>
                <w:sz w:val="22"/>
                <w:szCs w:val="22"/>
                <w:lang w:eastAsia="zh-CN"/>
              </w:rPr>
              <w:t>» Б</w:t>
            </w:r>
            <w:r>
              <w:rPr>
                <w:color w:val="000000"/>
                <w:sz w:val="22"/>
                <w:szCs w:val="22"/>
                <w:lang w:eastAsia="zh-CN"/>
              </w:rPr>
              <w:t>алакирева Н.С.</w:t>
            </w:r>
          </w:p>
        </w:tc>
      </w:tr>
      <w:tr w:rsidR="008E3BCC" w:rsidRPr="00D4657C" w:rsidTr="00546C5D">
        <w:trPr>
          <w:trHeight w:val="700"/>
          <w:jc w:val="center"/>
        </w:trPr>
        <w:tc>
          <w:tcPr>
            <w:tcW w:w="5277"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rPr>
                <w:rFonts w:eastAsia="Calibri"/>
                <w:sz w:val="22"/>
                <w:szCs w:val="22"/>
              </w:rPr>
            </w:pPr>
            <w:r w:rsidRPr="00D4657C">
              <w:rPr>
                <w:rFonts w:eastAsia="Calibri"/>
                <w:sz w:val="22"/>
                <w:szCs w:val="22"/>
              </w:rPr>
              <w:t xml:space="preserve">Связь с муниципальной программой </w:t>
            </w:r>
          </w:p>
        </w:tc>
        <w:tc>
          <w:tcPr>
            <w:tcW w:w="514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left"/>
              <w:rPr>
                <w:sz w:val="22"/>
                <w:szCs w:val="22"/>
              </w:rPr>
            </w:pPr>
            <w:r w:rsidRPr="00D4657C">
              <w:rPr>
                <w:rFonts w:eastAsia="Calibri"/>
                <w:sz w:val="22"/>
                <w:szCs w:val="22"/>
              </w:rPr>
              <w:t xml:space="preserve">муниципальная программа </w:t>
            </w:r>
            <w:r w:rsidRPr="00D4657C">
              <w:rPr>
                <w:b/>
                <w:sz w:val="22"/>
                <w:szCs w:val="22"/>
              </w:rPr>
              <w:t>«</w:t>
            </w:r>
            <w:r w:rsidRPr="00D4657C">
              <w:rPr>
                <w:sz w:val="22"/>
                <w:szCs w:val="22"/>
              </w:rPr>
              <w:t>Развитие образования и молодежной политики  в муниципальном образовании</w:t>
            </w:r>
          </w:p>
          <w:p w:rsidR="008E3BCC" w:rsidRPr="00D4657C" w:rsidRDefault="008E3BCC" w:rsidP="00546C5D">
            <w:pPr>
              <w:ind w:firstLine="0"/>
              <w:rPr>
                <w:rFonts w:eastAsia="Calibri"/>
                <w:sz w:val="22"/>
                <w:szCs w:val="22"/>
              </w:rPr>
            </w:pPr>
            <w:r>
              <w:rPr>
                <w:sz w:val="22"/>
                <w:szCs w:val="22"/>
              </w:rPr>
              <w:t>«Дорогобужский муниципальный округ</w:t>
            </w:r>
            <w:r w:rsidRPr="00D4657C">
              <w:rPr>
                <w:sz w:val="22"/>
                <w:szCs w:val="22"/>
              </w:rPr>
              <w:t>» Смоленской области</w:t>
            </w:r>
            <w:r w:rsidRPr="00D4657C">
              <w:rPr>
                <w:b/>
                <w:sz w:val="22"/>
                <w:szCs w:val="22"/>
              </w:rPr>
              <w:t>»</w:t>
            </w:r>
          </w:p>
        </w:tc>
      </w:tr>
    </w:tbl>
    <w:p w:rsidR="008E3BCC" w:rsidRPr="00D4657C" w:rsidRDefault="008E3BCC" w:rsidP="008E3BCC">
      <w:pPr>
        <w:ind w:right="1984" w:firstLine="0"/>
        <w:rPr>
          <w:b/>
          <w:szCs w:val="28"/>
        </w:rPr>
      </w:pPr>
    </w:p>
    <w:p w:rsidR="008E3BCC" w:rsidRPr="00D4657C" w:rsidRDefault="008E3BCC" w:rsidP="008E3BCC">
      <w:pPr>
        <w:ind w:left="1418" w:right="1984"/>
        <w:jc w:val="center"/>
        <w:rPr>
          <w:b/>
          <w:szCs w:val="28"/>
        </w:rPr>
      </w:pPr>
      <w:r w:rsidRPr="00D4657C">
        <w:rPr>
          <w:b/>
          <w:szCs w:val="28"/>
        </w:rPr>
        <w:t xml:space="preserve">Показатели реализации комплекса процессных мероприятий </w:t>
      </w:r>
    </w:p>
    <w:p w:rsidR="008E3BCC" w:rsidRPr="00D4657C" w:rsidRDefault="008E3BCC" w:rsidP="008E3BCC">
      <w:pPr>
        <w:jc w:val="center"/>
        <w:rPr>
          <w:b/>
          <w:szCs w:val="28"/>
        </w:rPr>
      </w:pPr>
      <w:r w:rsidRPr="00D4657C">
        <w:rPr>
          <w:b/>
          <w:szCs w:val="28"/>
        </w:rPr>
        <w:t xml:space="preserve">  </w:t>
      </w:r>
    </w:p>
    <w:tbl>
      <w:tblPr>
        <w:tblW w:w="10584" w:type="dxa"/>
        <w:jc w:val="center"/>
        <w:tblLook w:val="0000" w:firstRow="0" w:lastRow="0" w:firstColumn="0" w:lastColumn="0" w:noHBand="0" w:noVBand="0"/>
      </w:tblPr>
      <w:tblGrid>
        <w:gridCol w:w="627"/>
        <w:gridCol w:w="2504"/>
        <w:gridCol w:w="1333"/>
        <w:gridCol w:w="1636"/>
        <w:gridCol w:w="1414"/>
        <w:gridCol w:w="1591"/>
        <w:gridCol w:w="1479"/>
      </w:tblGrid>
      <w:tr w:rsidR="008E3BCC" w:rsidRPr="00D4657C" w:rsidTr="00546C5D">
        <w:trPr>
          <w:tblHeader/>
          <w:jc w:val="center"/>
        </w:trPr>
        <w:tc>
          <w:tcPr>
            <w:tcW w:w="627"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right="-121" w:firstLine="0"/>
              <w:jc w:val="center"/>
              <w:rPr>
                <w:rFonts w:eastAsia="Calibri"/>
                <w:sz w:val="22"/>
                <w:szCs w:val="22"/>
              </w:rPr>
            </w:pPr>
            <w:r w:rsidRPr="00D4657C">
              <w:rPr>
                <w:rFonts w:eastAsia="Calibri"/>
                <w:sz w:val="22"/>
                <w:szCs w:val="22"/>
              </w:rPr>
              <w:t xml:space="preserve">№ </w:t>
            </w:r>
            <w:proofErr w:type="gramStart"/>
            <w:r w:rsidRPr="00D4657C">
              <w:rPr>
                <w:rFonts w:eastAsia="Calibri"/>
                <w:sz w:val="22"/>
                <w:szCs w:val="22"/>
              </w:rPr>
              <w:t>п</w:t>
            </w:r>
            <w:proofErr w:type="gramEnd"/>
            <w:r w:rsidRPr="00D4657C">
              <w:rPr>
                <w:rFonts w:eastAsia="Calibri"/>
                <w:sz w:val="22"/>
                <w:szCs w:val="22"/>
              </w:rPr>
              <w:t>/п</w:t>
            </w:r>
          </w:p>
        </w:tc>
        <w:tc>
          <w:tcPr>
            <w:tcW w:w="2504"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z w:val="22"/>
                <w:szCs w:val="22"/>
              </w:rPr>
            </w:pPr>
            <w:r w:rsidRPr="00D4657C">
              <w:rPr>
                <w:rFonts w:eastAsia="Calibri"/>
                <w:sz w:val="22"/>
                <w:szCs w:val="22"/>
              </w:rPr>
              <w:t xml:space="preserve">Наименование показателя реализации </w:t>
            </w:r>
          </w:p>
        </w:tc>
        <w:tc>
          <w:tcPr>
            <w:tcW w:w="1333"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23"/>
              <w:jc w:val="center"/>
              <w:rPr>
                <w:rFonts w:eastAsia="Calibri"/>
                <w:color w:val="22272F"/>
                <w:sz w:val="22"/>
                <w:szCs w:val="22"/>
                <w:shd w:val="clear" w:color="auto" w:fill="FFFFFF"/>
              </w:rPr>
            </w:pPr>
            <w:r w:rsidRPr="00D4657C">
              <w:rPr>
                <w:rFonts w:eastAsia="Calibri"/>
                <w:color w:val="000000"/>
                <w:sz w:val="22"/>
                <w:szCs w:val="22"/>
              </w:rPr>
              <w:t>Единица измерения</w:t>
            </w:r>
          </w:p>
        </w:tc>
        <w:tc>
          <w:tcPr>
            <w:tcW w:w="1636"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23"/>
              <w:jc w:val="center"/>
              <w:rPr>
                <w:rFonts w:eastAsia="Calibri"/>
                <w:color w:val="22272F"/>
                <w:sz w:val="22"/>
                <w:szCs w:val="22"/>
                <w:shd w:val="clear" w:color="auto" w:fill="FFFFFF"/>
              </w:rPr>
            </w:pPr>
            <w:r w:rsidRPr="00D4657C">
              <w:rPr>
                <w:rFonts w:eastAsia="Calibri"/>
                <w:color w:val="22272F"/>
                <w:sz w:val="22"/>
                <w:szCs w:val="22"/>
                <w:shd w:val="clear" w:color="auto" w:fill="FFFFFF"/>
              </w:rPr>
              <w:t>Базовое значение показателя реализации (к очередному финансовому году)</w:t>
            </w:r>
          </w:p>
        </w:tc>
        <w:tc>
          <w:tcPr>
            <w:tcW w:w="4484" w:type="dxa"/>
            <w:gridSpan w:val="3"/>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2"/>
                <w:szCs w:val="22"/>
              </w:rPr>
            </w:pPr>
            <w:r w:rsidRPr="00D4657C">
              <w:rPr>
                <w:rFonts w:eastAsia="Calibri"/>
                <w:color w:val="22272F"/>
                <w:sz w:val="22"/>
                <w:szCs w:val="22"/>
                <w:shd w:val="clear" w:color="auto" w:fill="FFFFFF"/>
              </w:rPr>
              <w:t>Планируемое значение показателя реализации на очередной финансовый год и плановый период</w:t>
            </w:r>
          </w:p>
        </w:tc>
      </w:tr>
      <w:tr w:rsidR="008E3BCC" w:rsidRPr="00D4657C" w:rsidTr="00546C5D">
        <w:trPr>
          <w:trHeight w:val="448"/>
          <w:tblHeader/>
          <w:jc w:val="center"/>
        </w:trPr>
        <w:tc>
          <w:tcPr>
            <w:tcW w:w="627"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pacing w:val="-2"/>
                <w:sz w:val="22"/>
                <w:szCs w:val="22"/>
              </w:rPr>
            </w:pPr>
          </w:p>
        </w:tc>
        <w:tc>
          <w:tcPr>
            <w:tcW w:w="2504" w:type="dxa"/>
            <w:vMerge/>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left"/>
              <w:rPr>
                <w:spacing w:val="-2"/>
                <w:sz w:val="22"/>
                <w:szCs w:val="22"/>
              </w:rPr>
            </w:pPr>
          </w:p>
        </w:tc>
        <w:tc>
          <w:tcPr>
            <w:tcW w:w="1333"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pacing w:val="-2"/>
                <w:sz w:val="22"/>
                <w:szCs w:val="22"/>
              </w:rPr>
            </w:pPr>
          </w:p>
        </w:tc>
        <w:tc>
          <w:tcPr>
            <w:tcW w:w="1636"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pacing w:val="-2"/>
                <w:sz w:val="22"/>
                <w:szCs w:val="22"/>
              </w:rPr>
            </w:pPr>
          </w:p>
        </w:tc>
        <w:tc>
          <w:tcPr>
            <w:tcW w:w="141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202</w:t>
            </w:r>
            <w:r>
              <w:rPr>
                <w:rFonts w:eastAsia="Calibri"/>
                <w:sz w:val="22"/>
                <w:szCs w:val="22"/>
                <w:shd w:val="clear" w:color="auto" w:fill="FFFFFF"/>
              </w:rPr>
              <w:t>5</w:t>
            </w:r>
          </w:p>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год</w:t>
            </w:r>
          </w:p>
        </w:tc>
        <w:tc>
          <w:tcPr>
            <w:tcW w:w="159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202</w:t>
            </w:r>
            <w:r>
              <w:rPr>
                <w:rFonts w:eastAsia="Calibri"/>
                <w:sz w:val="22"/>
                <w:szCs w:val="22"/>
                <w:shd w:val="clear" w:color="auto" w:fill="FFFFFF"/>
              </w:rPr>
              <w:t>6</w:t>
            </w:r>
          </w:p>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 xml:space="preserve"> год</w:t>
            </w:r>
          </w:p>
        </w:tc>
        <w:tc>
          <w:tcPr>
            <w:tcW w:w="1479"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202</w:t>
            </w:r>
            <w:r>
              <w:rPr>
                <w:rFonts w:eastAsia="Calibri"/>
                <w:sz w:val="22"/>
                <w:szCs w:val="22"/>
                <w:shd w:val="clear" w:color="auto" w:fill="FFFFFF"/>
              </w:rPr>
              <w:t>7</w:t>
            </w:r>
          </w:p>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год</w:t>
            </w:r>
          </w:p>
        </w:tc>
      </w:tr>
      <w:tr w:rsidR="008E3BCC" w:rsidRPr="00D4657C" w:rsidTr="00546C5D">
        <w:trPr>
          <w:trHeight w:val="282"/>
          <w:tblHeader/>
          <w:jc w:val="center"/>
        </w:trPr>
        <w:tc>
          <w:tcPr>
            <w:tcW w:w="62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z w:val="22"/>
                <w:szCs w:val="22"/>
              </w:rPr>
            </w:pPr>
            <w:r w:rsidRPr="00D4657C">
              <w:rPr>
                <w:rFonts w:eastAsia="Calibri"/>
                <w:sz w:val="22"/>
                <w:szCs w:val="22"/>
              </w:rPr>
              <w:t>1</w:t>
            </w:r>
          </w:p>
        </w:tc>
        <w:tc>
          <w:tcPr>
            <w:tcW w:w="250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rPr>
            </w:pPr>
            <w:r w:rsidRPr="00D4657C">
              <w:rPr>
                <w:rFonts w:eastAsia="Calibri"/>
                <w:sz w:val="22"/>
                <w:szCs w:val="22"/>
              </w:rPr>
              <w:t>2</w:t>
            </w:r>
          </w:p>
        </w:tc>
        <w:tc>
          <w:tcPr>
            <w:tcW w:w="1333"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pacing w:val="-2"/>
                <w:sz w:val="22"/>
                <w:szCs w:val="22"/>
              </w:rPr>
            </w:pPr>
            <w:r w:rsidRPr="00D4657C">
              <w:rPr>
                <w:rFonts w:eastAsia="Calibri"/>
                <w:spacing w:val="-2"/>
                <w:sz w:val="22"/>
                <w:szCs w:val="22"/>
              </w:rPr>
              <w:t>3</w:t>
            </w:r>
          </w:p>
        </w:tc>
        <w:tc>
          <w:tcPr>
            <w:tcW w:w="1636"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pacing w:val="-2"/>
                <w:sz w:val="22"/>
                <w:szCs w:val="22"/>
              </w:rPr>
            </w:pPr>
            <w:r w:rsidRPr="00D4657C">
              <w:rPr>
                <w:rFonts w:eastAsia="Calibri"/>
                <w:spacing w:val="-2"/>
                <w:sz w:val="22"/>
                <w:szCs w:val="22"/>
              </w:rPr>
              <w:t>4</w:t>
            </w:r>
          </w:p>
        </w:tc>
        <w:tc>
          <w:tcPr>
            <w:tcW w:w="141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2"/>
                <w:szCs w:val="22"/>
              </w:rPr>
            </w:pPr>
            <w:r w:rsidRPr="00D4657C">
              <w:rPr>
                <w:spacing w:val="-2"/>
                <w:sz w:val="22"/>
                <w:szCs w:val="22"/>
              </w:rPr>
              <w:t>5</w:t>
            </w:r>
          </w:p>
        </w:tc>
        <w:tc>
          <w:tcPr>
            <w:tcW w:w="159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2"/>
                <w:szCs w:val="22"/>
              </w:rPr>
            </w:pPr>
            <w:r w:rsidRPr="00D4657C">
              <w:rPr>
                <w:spacing w:val="-2"/>
                <w:sz w:val="22"/>
                <w:szCs w:val="22"/>
              </w:rPr>
              <w:t>6</w:t>
            </w:r>
          </w:p>
        </w:tc>
        <w:tc>
          <w:tcPr>
            <w:tcW w:w="1479"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rPr>
            </w:pPr>
            <w:r w:rsidRPr="00D4657C">
              <w:rPr>
                <w:rFonts w:eastAsia="Calibri"/>
                <w:sz w:val="22"/>
                <w:szCs w:val="22"/>
              </w:rPr>
              <w:t>7</w:t>
            </w:r>
          </w:p>
        </w:tc>
      </w:tr>
      <w:tr w:rsidR="008E3BCC" w:rsidRPr="00D4657C" w:rsidTr="00546C5D">
        <w:trPr>
          <w:jc w:val="center"/>
        </w:trPr>
        <w:tc>
          <w:tcPr>
            <w:tcW w:w="62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spacing w:line="230" w:lineRule="auto"/>
              <w:rPr>
                <w:rFonts w:eastAsia="Calibri"/>
                <w:spacing w:val="-2"/>
                <w:sz w:val="22"/>
                <w:szCs w:val="22"/>
              </w:rPr>
            </w:pPr>
            <w:r w:rsidRPr="00D4657C">
              <w:rPr>
                <w:rFonts w:eastAsia="Calibri"/>
                <w:spacing w:val="-2"/>
                <w:sz w:val="22"/>
                <w:szCs w:val="22"/>
              </w:rPr>
              <w:t>2</w:t>
            </w:r>
            <w:r w:rsidRPr="00D4657C">
              <w:rPr>
                <w:rFonts w:eastAsia="Calibri"/>
                <w:spacing w:val="-2"/>
                <w:sz w:val="22"/>
                <w:szCs w:val="22"/>
              </w:rPr>
              <w:lastRenderedPageBreak/>
              <w:t>1</w:t>
            </w:r>
          </w:p>
        </w:tc>
        <w:tc>
          <w:tcPr>
            <w:tcW w:w="250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widowControl/>
              <w:suppressAutoHyphens/>
              <w:ind w:firstLine="0"/>
              <w:jc w:val="left"/>
              <w:rPr>
                <w:sz w:val="22"/>
                <w:szCs w:val="22"/>
              </w:rPr>
            </w:pPr>
            <w:r w:rsidRPr="00D4657C">
              <w:rPr>
                <w:sz w:val="22"/>
                <w:szCs w:val="22"/>
              </w:rPr>
              <w:lastRenderedPageBreak/>
              <w:t xml:space="preserve">Количество </w:t>
            </w:r>
            <w:r w:rsidRPr="00D4657C">
              <w:rPr>
                <w:sz w:val="22"/>
                <w:szCs w:val="22"/>
              </w:rPr>
              <w:lastRenderedPageBreak/>
              <w:t>обучающихся, принимающих участие в волонтерской деятельности по правовому просвещению детей и подростков</w:t>
            </w:r>
          </w:p>
        </w:tc>
        <w:tc>
          <w:tcPr>
            <w:tcW w:w="1333"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lastRenderedPageBreak/>
              <w:t>%</w:t>
            </w:r>
          </w:p>
        </w:tc>
        <w:tc>
          <w:tcPr>
            <w:tcW w:w="163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widowControl/>
              <w:suppressAutoHyphens/>
              <w:ind w:firstLine="0"/>
              <w:jc w:val="center"/>
              <w:rPr>
                <w:sz w:val="22"/>
                <w:szCs w:val="22"/>
              </w:rPr>
            </w:pPr>
          </w:p>
          <w:p w:rsidR="008E3BCC" w:rsidRPr="00D4657C" w:rsidRDefault="008E3BCC" w:rsidP="00546C5D">
            <w:pPr>
              <w:widowControl/>
              <w:suppressAutoHyphens/>
              <w:ind w:firstLine="0"/>
              <w:jc w:val="center"/>
              <w:rPr>
                <w:color w:val="000000"/>
                <w:sz w:val="22"/>
                <w:szCs w:val="22"/>
              </w:rPr>
            </w:pPr>
            <w:r w:rsidRPr="00D4657C">
              <w:rPr>
                <w:color w:val="000000"/>
                <w:sz w:val="22"/>
                <w:szCs w:val="22"/>
              </w:rPr>
              <w:lastRenderedPageBreak/>
              <w:t>0</w:t>
            </w:r>
          </w:p>
          <w:p w:rsidR="008E3BCC" w:rsidRPr="00D4657C" w:rsidRDefault="008E3BCC" w:rsidP="00546C5D">
            <w:pPr>
              <w:suppressAutoHyphens/>
              <w:ind w:firstLine="0"/>
              <w:jc w:val="center"/>
              <w:rPr>
                <w:color w:val="000000"/>
                <w:sz w:val="22"/>
                <w:szCs w:val="22"/>
              </w:rPr>
            </w:pPr>
          </w:p>
        </w:tc>
        <w:tc>
          <w:tcPr>
            <w:tcW w:w="141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widowControl/>
              <w:suppressAutoHyphens/>
              <w:ind w:firstLine="0"/>
              <w:jc w:val="center"/>
              <w:rPr>
                <w:sz w:val="22"/>
                <w:szCs w:val="22"/>
              </w:rPr>
            </w:pPr>
            <w:r w:rsidRPr="00D4657C">
              <w:rPr>
                <w:sz w:val="22"/>
                <w:szCs w:val="22"/>
              </w:rPr>
              <w:lastRenderedPageBreak/>
              <w:t>12,0</w:t>
            </w:r>
          </w:p>
        </w:tc>
        <w:tc>
          <w:tcPr>
            <w:tcW w:w="159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widowControl/>
              <w:suppressAutoHyphens/>
              <w:ind w:firstLine="0"/>
              <w:jc w:val="center"/>
              <w:rPr>
                <w:sz w:val="22"/>
                <w:szCs w:val="22"/>
              </w:rPr>
            </w:pPr>
            <w:r>
              <w:rPr>
                <w:sz w:val="22"/>
                <w:szCs w:val="22"/>
              </w:rPr>
              <w:t>12,0</w:t>
            </w:r>
          </w:p>
        </w:tc>
        <w:tc>
          <w:tcPr>
            <w:tcW w:w="1479"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widowControl/>
              <w:suppressAutoHyphens/>
              <w:ind w:firstLine="0"/>
              <w:jc w:val="center"/>
              <w:rPr>
                <w:sz w:val="22"/>
                <w:szCs w:val="22"/>
              </w:rPr>
            </w:pPr>
          </w:p>
          <w:p w:rsidR="008E3BCC" w:rsidRPr="00D4657C" w:rsidRDefault="008E3BCC" w:rsidP="00546C5D">
            <w:pPr>
              <w:widowControl/>
              <w:suppressAutoHyphens/>
              <w:ind w:firstLine="0"/>
              <w:jc w:val="center"/>
              <w:rPr>
                <w:color w:val="000000"/>
                <w:sz w:val="22"/>
                <w:szCs w:val="22"/>
              </w:rPr>
            </w:pPr>
            <w:r w:rsidRPr="00D4657C">
              <w:rPr>
                <w:color w:val="000000"/>
                <w:sz w:val="22"/>
                <w:szCs w:val="22"/>
              </w:rPr>
              <w:lastRenderedPageBreak/>
              <w:t>12,0</w:t>
            </w:r>
          </w:p>
          <w:p w:rsidR="008E3BCC" w:rsidRPr="00D4657C" w:rsidRDefault="008E3BCC" w:rsidP="00546C5D">
            <w:pPr>
              <w:suppressAutoHyphens/>
              <w:ind w:firstLine="0"/>
              <w:jc w:val="center"/>
              <w:rPr>
                <w:color w:val="000000"/>
                <w:sz w:val="22"/>
                <w:szCs w:val="22"/>
              </w:rPr>
            </w:pPr>
          </w:p>
        </w:tc>
      </w:tr>
      <w:tr w:rsidR="008E3BCC" w:rsidRPr="00D4657C" w:rsidTr="00546C5D">
        <w:trPr>
          <w:jc w:val="center"/>
        </w:trPr>
        <w:tc>
          <w:tcPr>
            <w:tcW w:w="62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spacing w:line="230" w:lineRule="auto"/>
              <w:rPr>
                <w:rFonts w:eastAsia="Calibri"/>
                <w:spacing w:val="-2"/>
                <w:sz w:val="22"/>
                <w:szCs w:val="22"/>
              </w:rPr>
            </w:pPr>
            <w:r w:rsidRPr="00D4657C">
              <w:rPr>
                <w:rFonts w:eastAsia="Calibri"/>
                <w:spacing w:val="-2"/>
                <w:sz w:val="22"/>
                <w:szCs w:val="22"/>
              </w:rPr>
              <w:lastRenderedPageBreak/>
              <w:t>42</w:t>
            </w:r>
          </w:p>
        </w:tc>
        <w:tc>
          <w:tcPr>
            <w:tcW w:w="2504"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widowControl/>
              <w:suppressAutoHyphens/>
              <w:ind w:firstLine="0"/>
              <w:jc w:val="left"/>
              <w:rPr>
                <w:color w:val="000000"/>
                <w:sz w:val="22"/>
                <w:szCs w:val="22"/>
              </w:rPr>
            </w:pPr>
            <w:r w:rsidRPr="00D4657C">
              <w:rPr>
                <w:color w:val="000000"/>
                <w:sz w:val="22"/>
                <w:szCs w:val="22"/>
              </w:rPr>
              <w:t xml:space="preserve">Количество участников образовательного процесса, охваченных профилактическими мероприятиями правовой направленности </w:t>
            </w:r>
          </w:p>
        </w:tc>
        <w:tc>
          <w:tcPr>
            <w:tcW w:w="1333"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left"/>
              <w:rPr>
                <w:color w:val="000000"/>
                <w:sz w:val="22"/>
                <w:szCs w:val="22"/>
              </w:rPr>
            </w:pPr>
            <w:r w:rsidRPr="00D4657C">
              <w:rPr>
                <w:color w:val="000000"/>
                <w:sz w:val="22"/>
                <w:szCs w:val="22"/>
              </w:rPr>
              <w:t xml:space="preserve">    %</w:t>
            </w:r>
          </w:p>
        </w:tc>
        <w:tc>
          <w:tcPr>
            <w:tcW w:w="163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widowControl/>
              <w:suppressAutoHyphens/>
              <w:ind w:firstLine="0"/>
              <w:jc w:val="center"/>
              <w:rPr>
                <w:sz w:val="22"/>
                <w:szCs w:val="22"/>
                <w:lang w:eastAsia="zh-CN"/>
              </w:rPr>
            </w:pPr>
            <w:r>
              <w:rPr>
                <w:sz w:val="22"/>
                <w:szCs w:val="22"/>
                <w:lang w:eastAsia="zh-CN"/>
              </w:rPr>
              <w:t>0</w:t>
            </w:r>
          </w:p>
        </w:tc>
        <w:tc>
          <w:tcPr>
            <w:tcW w:w="141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widowControl/>
              <w:suppressAutoHyphens/>
              <w:ind w:firstLine="0"/>
              <w:jc w:val="center"/>
              <w:rPr>
                <w:color w:val="000000"/>
                <w:sz w:val="22"/>
                <w:szCs w:val="22"/>
              </w:rPr>
            </w:pPr>
            <w:r>
              <w:rPr>
                <w:color w:val="000000"/>
                <w:sz w:val="22"/>
                <w:szCs w:val="22"/>
                <w:lang w:eastAsia="zh-CN"/>
              </w:rPr>
              <w:t>34</w:t>
            </w:r>
            <w:r w:rsidRPr="00D4657C">
              <w:rPr>
                <w:color w:val="000000"/>
                <w:sz w:val="22"/>
                <w:szCs w:val="22"/>
                <w:lang w:eastAsia="zh-CN"/>
              </w:rPr>
              <w:t>,0</w:t>
            </w:r>
          </w:p>
        </w:tc>
        <w:tc>
          <w:tcPr>
            <w:tcW w:w="159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widowControl/>
              <w:suppressAutoHyphens/>
              <w:ind w:firstLine="0"/>
              <w:jc w:val="center"/>
              <w:rPr>
                <w:sz w:val="22"/>
                <w:szCs w:val="22"/>
              </w:rPr>
            </w:pPr>
            <w:r w:rsidRPr="00D4657C">
              <w:rPr>
                <w:color w:val="000000"/>
                <w:sz w:val="22"/>
                <w:szCs w:val="22"/>
              </w:rPr>
              <w:t>34,0</w:t>
            </w:r>
          </w:p>
        </w:tc>
        <w:tc>
          <w:tcPr>
            <w:tcW w:w="1479"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widowControl/>
              <w:suppressAutoHyphens/>
              <w:ind w:firstLine="0"/>
              <w:jc w:val="center"/>
              <w:rPr>
                <w:sz w:val="22"/>
                <w:szCs w:val="22"/>
                <w:lang w:eastAsia="zh-CN"/>
              </w:rPr>
            </w:pPr>
            <w:r w:rsidRPr="00D4657C">
              <w:rPr>
                <w:sz w:val="22"/>
                <w:szCs w:val="22"/>
              </w:rPr>
              <w:t>34,0</w:t>
            </w:r>
          </w:p>
        </w:tc>
      </w:tr>
    </w:tbl>
    <w:p w:rsidR="008E3BCC" w:rsidRPr="00D4657C" w:rsidRDefault="008E3BCC" w:rsidP="008E3BCC">
      <w:pPr>
        <w:jc w:val="center"/>
        <w:rPr>
          <w:b/>
          <w:spacing w:val="20"/>
          <w:szCs w:val="28"/>
        </w:rPr>
      </w:pPr>
    </w:p>
    <w:p w:rsidR="008E3BCC" w:rsidRPr="00D4657C" w:rsidRDefault="008E3BCC" w:rsidP="008E3BCC">
      <w:pPr>
        <w:jc w:val="center"/>
        <w:outlineLvl w:val="0"/>
        <w:rPr>
          <w:b/>
          <w:spacing w:val="20"/>
          <w:szCs w:val="28"/>
        </w:rPr>
      </w:pPr>
      <w:r w:rsidRPr="00D4657C">
        <w:rPr>
          <w:b/>
          <w:spacing w:val="20"/>
          <w:szCs w:val="28"/>
        </w:rPr>
        <w:t>ПАСПОРТ</w:t>
      </w:r>
    </w:p>
    <w:p w:rsidR="008E3BCC" w:rsidRPr="00D4657C" w:rsidRDefault="008E3BCC" w:rsidP="008E3BCC">
      <w:pPr>
        <w:jc w:val="center"/>
        <w:rPr>
          <w:b/>
          <w:szCs w:val="28"/>
        </w:rPr>
      </w:pPr>
      <w:r w:rsidRPr="00D4657C">
        <w:rPr>
          <w:b/>
          <w:szCs w:val="28"/>
        </w:rPr>
        <w:t>комплекса процессных мероприятий</w:t>
      </w:r>
    </w:p>
    <w:p w:rsidR="008E3BCC" w:rsidRPr="00D4657C" w:rsidRDefault="008E3BCC" w:rsidP="008E3BCC">
      <w:pPr>
        <w:jc w:val="center"/>
        <w:rPr>
          <w:color w:val="000000"/>
          <w:szCs w:val="28"/>
        </w:rPr>
      </w:pPr>
      <w:r w:rsidRPr="00D4657C">
        <w:rPr>
          <w:color w:val="000000"/>
          <w:spacing w:val="-2"/>
          <w:szCs w:val="28"/>
        </w:rPr>
        <w:t>«</w:t>
      </w:r>
      <w:r w:rsidRPr="00D4657C">
        <w:rPr>
          <w:color w:val="000000"/>
          <w:szCs w:val="28"/>
        </w:rPr>
        <w:t xml:space="preserve">Создание условий для повышения квалификации педагогических </w:t>
      </w:r>
    </w:p>
    <w:p w:rsidR="008E3BCC" w:rsidRPr="00D4657C" w:rsidRDefault="008E3BCC" w:rsidP="008E3BCC">
      <w:pPr>
        <w:jc w:val="center"/>
        <w:rPr>
          <w:b/>
          <w:szCs w:val="28"/>
        </w:rPr>
      </w:pPr>
      <w:r w:rsidRPr="00D4657C">
        <w:rPr>
          <w:color w:val="000000"/>
          <w:szCs w:val="28"/>
        </w:rPr>
        <w:t>кадров и престижа педагогической профессии»</w:t>
      </w:r>
    </w:p>
    <w:p w:rsidR="008E3BCC" w:rsidRPr="00D4657C" w:rsidRDefault="008E3BCC" w:rsidP="008E3BCC">
      <w:pPr>
        <w:jc w:val="center"/>
        <w:rPr>
          <w:i/>
          <w:sz w:val="24"/>
        </w:rPr>
      </w:pPr>
      <w:r w:rsidRPr="00D4657C">
        <w:rPr>
          <w:i/>
          <w:sz w:val="24"/>
        </w:rPr>
        <w:t xml:space="preserve"> (наименование комплекса процессных мероприятий) </w:t>
      </w:r>
    </w:p>
    <w:p w:rsidR="008E3BCC" w:rsidRPr="00D4657C" w:rsidRDefault="008E3BCC" w:rsidP="008E3BCC">
      <w:pPr>
        <w:jc w:val="center"/>
        <w:rPr>
          <w:b/>
          <w:sz w:val="24"/>
        </w:rPr>
      </w:pPr>
    </w:p>
    <w:p w:rsidR="008E3BCC" w:rsidRPr="00D4657C" w:rsidRDefault="008E3BCC" w:rsidP="008E3BCC">
      <w:pPr>
        <w:jc w:val="center"/>
        <w:outlineLvl w:val="0"/>
        <w:rPr>
          <w:b/>
          <w:szCs w:val="28"/>
        </w:rPr>
      </w:pPr>
      <w:r w:rsidRPr="00D4657C">
        <w:rPr>
          <w:b/>
          <w:szCs w:val="28"/>
        </w:rPr>
        <w:t>Общие положения</w:t>
      </w:r>
    </w:p>
    <w:p w:rsidR="008E3BCC" w:rsidRPr="00D4657C" w:rsidRDefault="008E3BCC" w:rsidP="008E3BCC"/>
    <w:tbl>
      <w:tblPr>
        <w:tblW w:w="10421" w:type="dxa"/>
        <w:jc w:val="center"/>
        <w:tblLook w:val="0000" w:firstRow="0" w:lastRow="0" w:firstColumn="0" w:lastColumn="0" w:noHBand="0" w:noVBand="0"/>
      </w:tblPr>
      <w:tblGrid>
        <w:gridCol w:w="5277"/>
        <w:gridCol w:w="5144"/>
      </w:tblGrid>
      <w:tr w:rsidR="008E3BCC" w:rsidRPr="00D4657C" w:rsidTr="00546C5D">
        <w:trPr>
          <w:trHeight w:val="516"/>
          <w:jc w:val="center"/>
        </w:trPr>
        <w:tc>
          <w:tcPr>
            <w:tcW w:w="5277"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rPr>
                <w:rFonts w:eastAsia="Calibri"/>
                <w:sz w:val="22"/>
                <w:szCs w:val="22"/>
              </w:rPr>
            </w:pPr>
            <w:proofErr w:type="gramStart"/>
            <w:r w:rsidRPr="00D4657C">
              <w:rPr>
                <w:sz w:val="22"/>
                <w:szCs w:val="22"/>
              </w:rPr>
              <w:t>Ответственный</w:t>
            </w:r>
            <w:proofErr w:type="gramEnd"/>
            <w:r w:rsidRPr="00D4657C">
              <w:rPr>
                <w:sz w:val="22"/>
                <w:szCs w:val="22"/>
              </w:rPr>
              <w:t xml:space="preserve"> за разработку и реализацию комплекса процессных мероприятий</w:t>
            </w:r>
          </w:p>
        </w:tc>
        <w:tc>
          <w:tcPr>
            <w:tcW w:w="514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rPr>
                <w:rFonts w:eastAsia="Calibri"/>
                <w:sz w:val="22"/>
                <w:szCs w:val="22"/>
              </w:rPr>
            </w:pPr>
            <w:r>
              <w:rPr>
                <w:color w:val="000000"/>
                <w:sz w:val="22"/>
                <w:szCs w:val="22"/>
                <w:lang w:eastAsia="zh-CN"/>
              </w:rPr>
              <w:t xml:space="preserve"> Начальник Управления</w:t>
            </w:r>
            <w:r w:rsidRPr="00D4657C">
              <w:rPr>
                <w:color w:val="000000"/>
                <w:sz w:val="22"/>
                <w:szCs w:val="22"/>
                <w:lang w:eastAsia="zh-CN"/>
              </w:rPr>
              <w:t xml:space="preserve"> по обр</w:t>
            </w:r>
            <w:r>
              <w:rPr>
                <w:color w:val="000000"/>
                <w:sz w:val="22"/>
                <w:szCs w:val="22"/>
                <w:lang w:eastAsia="zh-CN"/>
              </w:rPr>
              <w:t>азованию МО «Дорогобужский муниципальный округ</w:t>
            </w:r>
            <w:r w:rsidRPr="00D4657C">
              <w:rPr>
                <w:color w:val="000000"/>
                <w:sz w:val="22"/>
                <w:szCs w:val="22"/>
                <w:lang w:eastAsia="zh-CN"/>
              </w:rPr>
              <w:t>» Б</w:t>
            </w:r>
            <w:r>
              <w:rPr>
                <w:color w:val="000000"/>
                <w:sz w:val="22"/>
                <w:szCs w:val="22"/>
                <w:lang w:eastAsia="zh-CN"/>
              </w:rPr>
              <w:t>алакирева Н.С.</w:t>
            </w:r>
          </w:p>
        </w:tc>
      </w:tr>
      <w:tr w:rsidR="008E3BCC" w:rsidRPr="00D4657C" w:rsidTr="00546C5D">
        <w:trPr>
          <w:trHeight w:val="700"/>
          <w:jc w:val="center"/>
        </w:trPr>
        <w:tc>
          <w:tcPr>
            <w:tcW w:w="5277"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rPr>
                <w:rFonts w:eastAsia="Calibri"/>
                <w:sz w:val="22"/>
                <w:szCs w:val="22"/>
              </w:rPr>
            </w:pPr>
            <w:r w:rsidRPr="00D4657C">
              <w:rPr>
                <w:rFonts w:eastAsia="Calibri"/>
                <w:sz w:val="22"/>
                <w:szCs w:val="22"/>
              </w:rPr>
              <w:t xml:space="preserve">Связь с муниципальной программой </w:t>
            </w:r>
          </w:p>
        </w:tc>
        <w:tc>
          <w:tcPr>
            <w:tcW w:w="514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left"/>
              <w:rPr>
                <w:sz w:val="22"/>
                <w:szCs w:val="22"/>
              </w:rPr>
            </w:pPr>
            <w:r w:rsidRPr="00D4657C">
              <w:rPr>
                <w:rFonts w:eastAsia="Calibri"/>
                <w:sz w:val="22"/>
                <w:szCs w:val="22"/>
              </w:rPr>
              <w:t xml:space="preserve">муниципальная программа </w:t>
            </w:r>
            <w:r w:rsidRPr="00D4657C">
              <w:rPr>
                <w:b/>
                <w:sz w:val="22"/>
                <w:szCs w:val="22"/>
              </w:rPr>
              <w:t>«</w:t>
            </w:r>
            <w:r w:rsidRPr="00D4657C">
              <w:rPr>
                <w:sz w:val="22"/>
                <w:szCs w:val="22"/>
              </w:rPr>
              <w:t>Развитие образования и молодежной политики  в муниципальном образовании</w:t>
            </w:r>
          </w:p>
          <w:p w:rsidR="008E3BCC" w:rsidRPr="00D4657C" w:rsidRDefault="008E3BCC" w:rsidP="00546C5D">
            <w:pPr>
              <w:ind w:firstLine="0"/>
              <w:rPr>
                <w:rFonts w:eastAsia="Calibri"/>
                <w:sz w:val="22"/>
                <w:szCs w:val="22"/>
              </w:rPr>
            </w:pPr>
            <w:r>
              <w:rPr>
                <w:sz w:val="22"/>
                <w:szCs w:val="22"/>
              </w:rPr>
              <w:t>«Дорогобужский муниципальный округ</w:t>
            </w:r>
            <w:r w:rsidRPr="00D4657C">
              <w:rPr>
                <w:sz w:val="22"/>
                <w:szCs w:val="22"/>
              </w:rPr>
              <w:t>» Смоленской области</w:t>
            </w:r>
            <w:r w:rsidRPr="00D4657C">
              <w:rPr>
                <w:b/>
                <w:sz w:val="22"/>
                <w:szCs w:val="22"/>
              </w:rPr>
              <w:t>»</w:t>
            </w:r>
          </w:p>
        </w:tc>
      </w:tr>
    </w:tbl>
    <w:p w:rsidR="008E3BCC" w:rsidRPr="00D4657C" w:rsidRDefault="008E3BCC" w:rsidP="008E3BCC">
      <w:pPr>
        <w:ind w:left="1418" w:right="1984"/>
        <w:jc w:val="center"/>
        <w:rPr>
          <w:b/>
          <w:szCs w:val="28"/>
        </w:rPr>
      </w:pPr>
    </w:p>
    <w:p w:rsidR="008E3BCC" w:rsidRPr="00D4657C" w:rsidRDefault="008E3BCC" w:rsidP="008E3BCC">
      <w:pPr>
        <w:ind w:left="1418" w:right="1984"/>
        <w:jc w:val="center"/>
        <w:rPr>
          <w:b/>
          <w:szCs w:val="28"/>
        </w:rPr>
      </w:pPr>
      <w:r w:rsidRPr="00D4657C">
        <w:rPr>
          <w:b/>
          <w:szCs w:val="28"/>
        </w:rPr>
        <w:t xml:space="preserve">Показатели реализации комплекса процессных мероприятий </w:t>
      </w:r>
    </w:p>
    <w:p w:rsidR="008E3BCC" w:rsidRPr="00D4657C" w:rsidRDefault="008E3BCC" w:rsidP="008E3BCC">
      <w:pPr>
        <w:jc w:val="center"/>
        <w:rPr>
          <w:b/>
          <w:szCs w:val="28"/>
        </w:rPr>
      </w:pPr>
      <w:r w:rsidRPr="00D4657C">
        <w:rPr>
          <w:b/>
          <w:szCs w:val="28"/>
        </w:rPr>
        <w:t xml:space="preserve">  </w:t>
      </w:r>
    </w:p>
    <w:tbl>
      <w:tblPr>
        <w:tblW w:w="10584" w:type="dxa"/>
        <w:jc w:val="center"/>
        <w:tblLook w:val="0000" w:firstRow="0" w:lastRow="0" w:firstColumn="0" w:lastColumn="0" w:noHBand="0" w:noVBand="0"/>
      </w:tblPr>
      <w:tblGrid>
        <w:gridCol w:w="627"/>
        <w:gridCol w:w="2504"/>
        <w:gridCol w:w="1333"/>
        <w:gridCol w:w="1636"/>
        <w:gridCol w:w="1414"/>
        <w:gridCol w:w="1591"/>
        <w:gridCol w:w="1479"/>
      </w:tblGrid>
      <w:tr w:rsidR="008E3BCC" w:rsidRPr="00D4657C" w:rsidTr="00546C5D">
        <w:trPr>
          <w:tblHeader/>
          <w:jc w:val="center"/>
        </w:trPr>
        <w:tc>
          <w:tcPr>
            <w:tcW w:w="627"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right="-121" w:firstLine="0"/>
              <w:jc w:val="center"/>
              <w:rPr>
                <w:rFonts w:eastAsia="Calibri"/>
                <w:sz w:val="22"/>
                <w:szCs w:val="22"/>
              </w:rPr>
            </w:pPr>
            <w:r w:rsidRPr="00D4657C">
              <w:rPr>
                <w:rFonts w:eastAsia="Calibri"/>
                <w:sz w:val="22"/>
                <w:szCs w:val="22"/>
              </w:rPr>
              <w:t xml:space="preserve">№ </w:t>
            </w:r>
            <w:proofErr w:type="gramStart"/>
            <w:r w:rsidRPr="00D4657C">
              <w:rPr>
                <w:rFonts w:eastAsia="Calibri"/>
                <w:sz w:val="22"/>
                <w:szCs w:val="22"/>
              </w:rPr>
              <w:t>п</w:t>
            </w:r>
            <w:proofErr w:type="gramEnd"/>
            <w:r w:rsidRPr="00D4657C">
              <w:rPr>
                <w:rFonts w:eastAsia="Calibri"/>
                <w:sz w:val="22"/>
                <w:szCs w:val="22"/>
              </w:rPr>
              <w:t>/п</w:t>
            </w:r>
          </w:p>
        </w:tc>
        <w:tc>
          <w:tcPr>
            <w:tcW w:w="2504"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z w:val="22"/>
                <w:szCs w:val="22"/>
              </w:rPr>
            </w:pPr>
            <w:r w:rsidRPr="00D4657C">
              <w:rPr>
                <w:rFonts w:eastAsia="Calibri"/>
                <w:sz w:val="22"/>
                <w:szCs w:val="22"/>
              </w:rPr>
              <w:t xml:space="preserve">Наименование показателя реализации </w:t>
            </w:r>
          </w:p>
        </w:tc>
        <w:tc>
          <w:tcPr>
            <w:tcW w:w="1333"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23"/>
              <w:jc w:val="center"/>
              <w:rPr>
                <w:rFonts w:eastAsia="Calibri"/>
                <w:color w:val="22272F"/>
                <w:sz w:val="22"/>
                <w:szCs w:val="22"/>
                <w:shd w:val="clear" w:color="auto" w:fill="FFFFFF"/>
              </w:rPr>
            </w:pPr>
            <w:r w:rsidRPr="00D4657C">
              <w:rPr>
                <w:rFonts w:eastAsia="Calibri"/>
                <w:color w:val="000000"/>
                <w:sz w:val="22"/>
                <w:szCs w:val="22"/>
              </w:rPr>
              <w:t>Единица измерения</w:t>
            </w:r>
          </w:p>
        </w:tc>
        <w:tc>
          <w:tcPr>
            <w:tcW w:w="1636"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23"/>
              <w:jc w:val="center"/>
              <w:rPr>
                <w:rFonts w:eastAsia="Calibri"/>
                <w:color w:val="22272F"/>
                <w:sz w:val="22"/>
                <w:szCs w:val="22"/>
                <w:shd w:val="clear" w:color="auto" w:fill="FFFFFF"/>
              </w:rPr>
            </w:pPr>
            <w:r w:rsidRPr="00D4657C">
              <w:rPr>
                <w:rFonts w:eastAsia="Calibri"/>
                <w:color w:val="22272F"/>
                <w:sz w:val="22"/>
                <w:szCs w:val="22"/>
                <w:shd w:val="clear" w:color="auto" w:fill="FFFFFF"/>
              </w:rPr>
              <w:t>Базовое значение показателя реализации (к очередному финансовому году)</w:t>
            </w:r>
          </w:p>
        </w:tc>
        <w:tc>
          <w:tcPr>
            <w:tcW w:w="4484" w:type="dxa"/>
            <w:gridSpan w:val="3"/>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2"/>
                <w:szCs w:val="22"/>
              </w:rPr>
            </w:pPr>
            <w:r w:rsidRPr="00D4657C">
              <w:rPr>
                <w:rFonts w:eastAsia="Calibri"/>
                <w:color w:val="22272F"/>
                <w:sz w:val="22"/>
                <w:szCs w:val="22"/>
                <w:shd w:val="clear" w:color="auto" w:fill="FFFFFF"/>
              </w:rPr>
              <w:t>Планируемое значение показателя реализации на очередной финансовый год и плановый период</w:t>
            </w:r>
          </w:p>
        </w:tc>
      </w:tr>
      <w:tr w:rsidR="008E3BCC" w:rsidRPr="00D4657C" w:rsidTr="00546C5D">
        <w:trPr>
          <w:trHeight w:val="448"/>
          <w:tblHeader/>
          <w:jc w:val="center"/>
        </w:trPr>
        <w:tc>
          <w:tcPr>
            <w:tcW w:w="627"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pacing w:val="-2"/>
                <w:sz w:val="22"/>
                <w:szCs w:val="22"/>
              </w:rPr>
            </w:pPr>
          </w:p>
        </w:tc>
        <w:tc>
          <w:tcPr>
            <w:tcW w:w="2504" w:type="dxa"/>
            <w:vMerge/>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left"/>
              <w:rPr>
                <w:spacing w:val="-2"/>
                <w:sz w:val="22"/>
                <w:szCs w:val="22"/>
              </w:rPr>
            </w:pPr>
          </w:p>
        </w:tc>
        <w:tc>
          <w:tcPr>
            <w:tcW w:w="1333"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pacing w:val="-2"/>
                <w:sz w:val="22"/>
                <w:szCs w:val="22"/>
              </w:rPr>
            </w:pPr>
          </w:p>
        </w:tc>
        <w:tc>
          <w:tcPr>
            <w:tcW w:w="1636"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pacing w:val="-2"/>
                <w:sz w:val="22"/>
                <w:szCs w:val="22"/>
              </w:rPr>
            </w:pPr>
          </w:p>
        </w:tc>
        <w:tc>
          <w:tcPr>
            <w:tcW w:w="141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shd w:val="clear" w:color="auto" w:fill="FFFFFF"/>
              </w:rPr>
            </w:pPr>
            <w:r>
              <w:rPr>
                <w:rFonts w:eastAsia="Calibri"/>
                <w:sz w:val="22"/>
                <w:szCs w:val="22"/>
                <w:shd w:val="clear" w:color="auto" w:fill="FFFFFF"/>
              </w:rPr>
              <w:t>2025</w:t>
            </w:r>
          </w:p>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год</w:t>
            </w:r>
          </w:p>
        </w:tc>
        <w:tc>
          <w:tcPr>
            <w:tcW w:w="159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shd w:val="clear" w:color="auto" w:fill="FFFFFF"/>
              </w:rPr>
            </w:pPr>
            <w:r>
              <w:rPr>
                <w:rFonts w:eastAsia="Calibri"/>
                <w:sz w:val="22"/>
                <w:szCs w:val="22"/>
                <w:shd w:val="clear" w:color="auto" w:fill="FFFFFF"/>
              </w:rPr>
              <w:t>2026</w:t>
            </w:r>
          </w:p>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 xml:space="preserve"> год</w:t>
            </w:r>
          </w:p>
        </w:tc>
        <w:tc>
          <w:tcPr>
            <w:tcW w:w="1479"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20</w:t>
            </w:r>
            <w:r>
              <w:rPr>
                <w:rFonts w:eastAsia="Calibri"/>
                <w:sz w:val="22"/>
                <w:szCs w:val="22"/>
                <w:shd w:val="clear" w:color="auto" w:fill="FFFFFF"/>
              </w:rPr>
              <w:t>27</w:t>
            </w:r>
          </w:p>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год</w:t>
            </w:r>
          </w:p>
        </w:tc>
      </w:tr>
      <w:tr w:rsidR="008E3BCC" w:rsidRPr="00D4657C" w:rsidTr="00546C5D">
        <w:trPr>
          <w:trHeight w:val="282"/>
          <w:tblHeader/>
          <w:jc w:val="center"/>
        </w:trPr>
        <w:tc>
          <w:tcPr>
            <w:tcW w:w="62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z w:val="22"/>
                <w:szCs w:val="22"/>
              </w:rPr>
            </w:pPr>
            <w:r w:rsidRPr="00D4657C">
              <w:rPr>
                <w:rFonts w:eastAsia="Calibri"/>
                <w:sz w:val="22"/>
                <w:szCs w:val="22"/>
              </w:rPr>
              <w:t>1</w:t>
            </w:r>
          </w:p>
        </w:tc>
        <w:tc>
          <w:tcPr>
            <w:tcW w:w="250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rPr>
            </w:pPr>
            <w:r w:rsidRPr="00D4657C">
              <w:rPr>
                <w:rFonts w:eastAsia="Calibri"/>
                <w:sz w:val="22"/>
                <w:szCs w:val="22"/>
              </w:rPr>
              <w:t>2</w:t>
            </w:r>
          </w:p>
        </w:tc>
        <w:tc>
          <w:tcPr>
            <w:tcW w:w="1333"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pacing w:val="-2"/>
                <w:sz w:val="22"/>
                <w:szCs w:val="22"/>
              </w:rPr>
            </w:pPr>
            <w:r w:rsidRPr="00D4657C">
              <w:rPr>
                <w:rFonts w:eastAsia="Calibri"/>
                <w:spacing w:val="-2"/>
                <w:sz w:val="22"/>
                <w:szCs w:val="22"/>
              </w:rPr>
              <w:t>3</w:t>
            </w:r>
          </w:p>
        </w:tc>
        <w:tc>
          <w:tcPr>
            <w:tcW w:w="1636"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pacing w:val="-2"/>
                <w:sz w:val="22"/>
                <w:szCs w:val="22"/>
              </w:rPr>
            </w:pPr>
            <w:r w:rsidRPr="00D4657C">
              <w:rPr>
                <w:rFonts w:eastAsia="Calibri"/>
                <w:spacing w:val="-2"/>
                <w:sz w:val="22"/>
                <w:szCs w:val="22"/>
              </w:rPr>
              <w:t>4</w:t>
            </w:r>
          </w:p>
        </w:tc>
        <w:tc>
          <w:tcPr>
            <w:tcW w:w="141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2"/>
                <w:szCs w:val="22"/>
              </w:rPr>
            </w:pPr>
            <w:r w:rsidRPr="00D4657C">
              <w:rPr>
                <w:spacing w:val="-2"/>
                <w:sz w:val="22"/>
                <w:szCs w:val="22"/>
              </w:rPr>
              <w:t>5</w:t>
            </w:r>
          </w:p>
        </w:tc>
        <w:tc>
          <w:tcPr>
            <w:tcW w:w="159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2"/>
                <w:szCs w:val="22"/>
              </w:rPr>
            </w:pPr>
            <w:r w:rsidRPr="00D4657C">
              <w:rPr>
                <w:spacing w:val="-2"/>
                <w:sz w:val="22"/>
                <w:szCs w:val="22"/>
              </w:rPr>
              <w:t>6</w:t>
            </w:r>
          </w:p>
        </w:tc>
        <w:tc>
          <w:tcPr>
            <w:tcW w:w="1479"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rPr>
            </w:pPr>
            <w:r w:rsidRPr="00D4657C">
              <w:rPr>
                <w:rFonts w:eastAsia="Calibri"/>
                <w:sz w:val="22"/>
                <w:szCs w:val="22"/>
              </w:rPr>
              <w:t>7</w:t>
            </w:r>
          </w:p>
        </w:tc>
      </w:tr>
      <w:tr w:rsidR="008E3BCC" w:rsidRPr="00D4657C" w:rsidTr="00546C5D">
        <w:trPr>
          <w:trHeight w:val="433"/>
          <w:jc w:val="center"/>
        </w:trPr>
        <w:tc>
          <w:tcPr>
            <w:tcW w:w="62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spacing w:line="230" w:lineRule="auto"/>
              <w:rPr>
                <w:rFonts w:eastAsia="Calibri"/>
                <w:spacing w:val="-2"/>
                <w:sz w:val="22"/>
                <w:szCs w:val="22"/>
              </w:rPr>
            </w:pPr>
            <w:r w:rsidRPr="00D4657C">
              <w:rPr>
                <w:rFonts w:eastAsia="Calibri"/>
                <w:spacing w:val="-2"/>
                <w:sz w:val="22"/>
                <w:szCs w:val="22"/>
              </w:rPr>
              <w:t>11</w:t>
            </w:r>
          </w:p>
        </w:tc>
        <w:tc>
          <w:tcPr>
            <w:tcW w:w="250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widowControl/>
              <w:suppressAutoHyphens/>
              <w:ind w:firstLine="0"/>
              <w:jc w:val="left"/>
              <w:rPr>
                <w:color w:val="000000"/>
                <w:sz w:val="22"/>
                <w:szCs w:val="22"/>
              </w:rPr>
            </w:pPr>
            <w:r w:rsidRPr="00D4657C">
              <w:rPr>
                <w:color w:val="000000"/>
                <w:sz w:val="22"/>
                <w:szCs w:val="22"/>
              </w:rPr>
              <w:t>Охват педагогов курсовой подготовкой</w:t>
            </w:r>
          </w:p>
        </w:tc>
        <w:tc>
          <w:tcPr>
            <w:tcW w:w="1333"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w:t>
            </w:r>
          </w:p>
        </w:tc>
        <w:tc>
          <w:tcPr>
            <w:tcW w:w="163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Pr>
                <w:color w:val="000000"/>
                <w:sz w:val="22"/>
                <w:szCs w:val="22"/>
              </w:rPr>
              <w:t>0</w:t>
            </w:r>
          </w:p>
        </w:tc>
        <w:tc>
          <w:tcPr>
            <w:tcW w:w="141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45,0</w:t>
            </w:r>
          </w:p>
        </w:tc>
        <w:tc>
          <w:tcPr>
            <w:tcW w:w="159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45,0</w:t>
            </w:r>
          </w:p>
        </w:tc>
        <w:tc>
          <w:tcPr>
            <w:tcW w:w="1479"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rFonts w:ascii="Calibri" w:hAnsi="Calibri" w:cs="Calibri"/>
                <w:sz w:val="22"/>
                <w:szCs w:val="22"/>
                <w:lang w:eastAsia="zh-CN"/>
              </w:rPr>
            </w:pPr>
            <w:r w:rsidRPr="00D4657C">
              <w:rPr>
                <w:color w:val="000000"/>
                <w:sz w:val="22"/>
                <w:szCs w:val="22"/>
              </w:rPr>
              <w:t>45,0</w:t>
            </w:r>
          </w:p>
        </w:tc>
      </w:tr>
      <w:tr w:rsidR="008E3BCC" w:rsidRPr="00D4657C" w:rsidTr="00546C5D">
        <w:trPr>
          <w:jc w:val="center"/>
        </w:trPr>
        <w:tc>
          <w:tcPr>
            <w:tcW w:w="62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spacing w:line="230" w:lineRule="auto"/>
              <w:rPr>
                <w:rFonts w:eastAsia="Calibri"/>
                <w:spacing w:val="-2"/>
                <w:sz w:val="22"/>
                <w:szCs w:val="22"/>
              </w:rPr>
            </w:pPr>
            <w:r w:rsidRPr="00D4657C">
              <w:rPr>
                <w:rFonts w:eastAsia="Calibri"/>
                <w:spacing w:val="-2"/>
                <w:sz w:val="22"/>
                <w:szCs w:val="22"/>
              </w:rPr>
              <w:t>22</w:t>
            </w:r>
          </w:p>
        </w:tc>
        <w:tc>
          <w:tcPr>
            <w:tcW w:w="250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left"/>
              <w:rPr>
                <w:color w:val="000000"/>
                <w:sz w:val="22"/>
                <w:szCs w:val="22"/>
              </w:rPr>
            </w:pPr>
            <w:r w:rsidRPr="00D4657C">
              <w:rPr>
                <w:color w:val="000000"/>
                <w:sz w:val="22"/>
                <w:szCs w:val="22"/>
              </w:rPr>
              <w:t>Уровень информационно-</w:t>
            </w:r>
            <w:r w:rsidRPr="00D4657C">
              <w:rPr>
                <w:color w:val="000000"/>
                <w:sz w:val="22"/>
                <w:szCs w:val="22"/>
              </w:rPr>
              <w:lastRenderedPageBreak/>
              <w:t>коммуникационной компетентности педагогов</w:t>
            </w:r>
          </w:p>
        </w:tc>
        <w:tc>
          <w:tcPr>
            <w:tcW w:w="1333"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lastRenderedPageBreak/>
              <w:t>%</w:t>
            </w:r>
          </w:p>
        </w:tc>
        <w:tc>
          <w:tcPr>
            <w:tcW w:w="163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0</w:t>
            </w:r>
          </w:p>
        </w:tc>
        <w:tc>
          <w:tcPr>
            <w:tcW w:w="141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70,0</w:t>
            </w:r>
          </w:p>
        </w:tc>
        <w:tc>
          <w:tcPr>
            <w:tcW w:w="159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70,0</w:t>
            </w:r>
          </w:p>
        </w:tc>
        <w:tc>
          <w:tcPr>
            <w:tcW w:w="1479"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rFonts w:ascii="Calibri" w:hAnsi="Calibri" w:cs="Calibri"/>
                <w:sz w:val="22"/>
                <w:szCs w:val="22"/>
                <w:lang w:eastAsia="zh-CN"/>
              </w:rPr>
            </w:pPr>
            <w:r w:rsidRPr="00D4657C">
              <w:rPr>
                <w:color w:val="000000"/>
                <w:sz w:val="22"/>
                <w:szCs w:val="22"/>
              </w:rPr>
              <w:t>70,0</w:t>
            </w:r>
          </w:p>
        </w:tc>
      </w:tr>
      <w:tr w:rsidR="008E3BCC" w:rsidRPr="00D4657C" w:rsidTr="00546C5D">
        <w:trPr>
          <w:jc w:val="center"/>
        </w:trPr>
        <w:tc>
          <w:tcPr>
            <w:tcW w:w="62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spacing w:line="230" w:lineRule="auto"/>
              <w:rPr>
                <w:rFonts w:eastAsia="Calibri"/>
                <w:spacing w:val="-2"/>
                <w:sz w:val="22"/>
                <w:szCs w:val="22"/>
              </w:rPr>
            </w:pPr>
            <w:r w:rsidRPr="00D4657C">
              <w:rPr>
                <w:rFonts w:eastAsia="Calibri"/>
                <w:spacing w:val="-2"/>
                <w:sz w:val="22"/>
                <w:szCs w:val="22"/>
              </w:rPr>
              <w:lastRenderedPageBreak/>
              <w:t>33</w:t>
            </w:r>
          </w:p>
        </w:tc>
        <w:tc>
          <w:tcPr>
            <w:tcW w:w="250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widowControl/>
              <w:suppressAutoHyphens/>
              <w:ind w:firstLine="0"/>
              <w:jc w:val="left"/>
              <w:rPr>
                <w:color w:val="000000"/>
                <w:sz w:val="22"/>
                <w:szCs w:val="22"/>
              </w:rPr>
            </w:pPr>
            <w:r w:rsidRPr="00D4657C">
              <w:rPr>
                <w:color w:val="000000"/>
                <w:sz w:val="22"/>
                <w:szCs w:val="22"/>
              </w:rPr>
              <w:t>Количество педагогов, принимающих участие в методических мероприятиях и конкурсах профессионального мастерства</w:t>
            </w:r>
          </w:p>
        </w:tc>
        <w:tc>
          <w:tcPr>
            <w:tcW w:w="1333"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w:t>
            </w:r>
          </w:p>
        </w:tc>
        <w:tc>
          <w:tcPr>
            <w:tcW w:w="163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sz w:val="22"/>
                <w:szCs w:val="22"/>
              </w:rPr>
            </w:pPr>
            <w:r w:rsidRPr="00D4657C">
              <w:rPr>
                <w:sz w:val="22"/>
                <w:szCs w:val="22"/>
              </w:rPr>
              <w:t>0</w:t>
            </w:r>
          </w:p>
        </w:tc>
        <w:tc>
          <w:tcPr>
            <w:tcW w:w="141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sz w:val="22"/>
                <w:szCs w:val="22"/>
              </w:rPr>
            </w:pPr>
            <w:r w:rsidRPr="00D4657C">
              <w:rPr>
                <w:sz w:val="22"/>
                <w:szCs w:val="22"/>
              </w:rPr>
              <w:t>35,0</w:t>
            </w:r>
          </w:p>
        </w:tc>
        <w:tc>
          <w:tcPr>
            <w:tcW w:w="159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sz w:val="22"/>
                <w:szCs w:val="22"/>
              </w:rPr>
            </w:pPr>
            <w:r w:rsidRPr="00D4657C">
              <w:rPr>
                <w:sz w:val="22"/>
                <w:szCs w:val="22"/>
              </w:rPr>
              <w:t>35,0</w:t>
            </w:r>
          </w:p>
        </w:tc>
        <w:tc>
          <w:tcPr>
            <w:tcW w:w="1479"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rFonts w:ascii="Calibri" w:hAnsi="Calibri" w:cs="Calibri"/>
                <w:sz w:val="22"/>
                <w:szCs w:val="22"/>
                <w:lang w:eastAsia="zh-CN"/>
              </w:rPr>
            </w:pPr>
            <w:r w:rsidRPr="00D4657C">
              <w:rPr>
                <w:sz w:val="22"/>
                <w:szCs w:val="22"/>
              </w:rPr>
              <w:t>35,0</w:t>
            </w:r>
          </w:p>
        </w:tc>
      </w:tr>
      <w:tr w:rsidR="008E3BCC" w:rsidRPr="00D4657C" w:rsidTr="00546C5D">
        <w:trPr>
          <w:jc w:val="center"/>
        </w:trPr>
        <w:tc>
          <w:tcPr>
            <w:tcW w:w="62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spacing w:line="230" w:lineRule="auto"/>
              <w:rPr>
                <w:rFonts w:eastAsia="Calibri"/>
                <w:spacing w:val="-2"/>
                <w:sz w:val="22"/>
                <w:szCs w:val="22"/>
              </w:rPr>
            </w:pPr>
            <w:r w:rsidRPr="00D4657C">
              <w:rPr>
                <w:rFonts w:eastAsia="Calibri"/>
                <w:spacing w:val="-2"/>
                <w:sz w:val="22"/>
                <w:szCs w:val="22"/>
              </w:rPr>
              <w:t>44</w:t>
            </w:r>
          </w:p>
        </w:tc>
        <w:tc>
          <w:tcPr>
            <w:tcW w:w="250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widowControl/>
              <w:suppressAutoHyphens/>
              <w:ind w:firstLine="0"/>
              <w:jc w:val="left"/>
              <w:rPr>
                <w:color w:val="000000"/>
                <w:sz w:val="22"/>
                <w:szCs w:val="22"/>
              </w:rPr>
            </w:pPr>
            <w:r w:rsidRPr="00D4657C">
              <w:rPr>
                <w:color w:val="000000"/>
                <w:sz w:val="22"/>
                <w:szCs w:val="22"/>
                <w:lang w:eastAsia="zh-CN"/>
              </w:rPr>
              <w:t>Охват педагогических работников, участвующих в мероприятиях, направленных на повышение имиджа педагогической профессии</w:t>
            </w:r>
          </w:p>
        </w:tc>
        <w:tc>
          <w:tcPr>
            <w:tcW w:w="1333"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w:t>
            </w:r>
          </w:p>
        </w:tc>
        <w:tc>
          <w:tcPr>
            <w:tcW w:w="163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widowControl/>
              <w:suppressAutoHyphens/>
              <w:ind w:firstLine="0"/>
              <w:jc w:val="center"/>
              <w:rPr>
                <w:rFonts w:ascii="Calibri" w:hAnsi="Calibri" w:cs="Calibri"/>
                <w:sz w:val="22"/>
                <w:szCs w:val="22"/>
                <w:lang w:eastAsia="zh-CN"/>
              </w:rPr>
            </w:pPr>
            <w:r w:rsidRPr="00D4657C">
              <w:rPr>
                <w:sz w:val="22"/>
                <w:szCs w:val="22"/>
              </w:rPr>
              <w:t>0</w:t>
            </w:r>
          </w:p>
        </w:tc>
        <w:tc>
          <w:tcPr>
            <w:tcW w:w="141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widowControl/>
              <w:suppressAutoHyphens/>
              <w:ind w:firstLine="0"/>
              <w:jc w:val="center"/>
              <w:rPr>
                <w:rFonts w:ascii="Calibri" w:hAnsi="Calibri" w:cs="Calibri"/>
                <w:sz w:val="22"/>
                <w:szCs w:val="22"/>
                <w:lang w:eastAsia="zh-CN"/>
              </w:rPr>
            </w:pPr>
            <w:r w:rsidRPr="00D4657C">
              <w:rPr>
                <w:sz w:val="22"/>
                <w:szCs w:val="22"/>
              </w:rPr>
              <w:t>55,0</w:t>
            </w:r>
          </w:p>
        </w:tc>
        <w:tc>
          <w:tcPr>
            <w:tcW w:w="159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widowControl/>
              <w:suppressAutoHyphens/>
              <w:ind w:firstLine="0"/>
              <w:jc w:val="center"/>
              <w:rPr>
                <w:rFonts w:ascii="Calibri" w:hAnsi="Calibri" w:cs="Calibri"/>
                <w:sz w:val="22"/>
                <w:szCs w:val="22"/>
                <w:lang w:eastAsia="zh-CN"/>
              </w:rPr>
            </w:pPr>
            <w:r w:rsidRPr="00D4657C">
              <w:rPr>
                <w:sz w:val="22"/>
                <w:szCs w:val="22"/>
              </w:rPr>
              <w:t>55,0</w:t>
            </w:r>
          </w:p>
        </w:tc>
        <w:tc>
          <w:tcPr>
            <w:tcW w:w="1479"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widowControl/>
              <w:suppressAutoHyphens/>
              <w:ind w:firstLine="0"/>
              <w:jc w:val="center"/>
              <w:rPr>
                <w:rFonts w:ascii="Calibri" w:hAnsi="Calibri" w:cs="Calibri"/>
                <w:sz w:val="22"/>
                <w:szCs w:val="22"/>
                <w:lang w:eastAsia="zh-CN"/>
              </w:rPr>
            </w:pPr>
            <w:r w:rsidRPr="00D4657C">
              <w:rPr>
                <w:sz w:val="22"/>
                <w:szCs w:val="22"/>
              </w:rPr>
              <w:t>55,0</w:t>
            </w:r>
          </w:p>
        </w:tc>
      </w:tr>
    </w:tbl>
    <w:p w:rsidR="008E3BCC" w:rsidRPr="00D4657C" w:rsidRDefault="008E3BCC" w:rsidP="008E3BCC">
      <w:pPr>
        <w:ind w:firstLine="0"/>
        <w:outlineLvl w:val="0"/>
        <w:rPr>
          <w:b/>
          <w:spacing w:val="20"/>
          <w:szCs w:val="28"/>
        </w:rPr>
      </w:pPr>
    </w:p>
    <w:p w:rsidR="008E3BCC" w:rsidRPr="00D4657C" w:rsidRDefault="008E3BCC" w:rsidP="008E3BCC">
      <w:pPr>
        <w:ind w:firstLine="0"/>
        <w:jc w:val="center"/>
        <w:outlineLvl w:val="0"/>
        <w:rPr>
          <w:b/>
          <w:spacing w:val="20"/>
          <w:szCs w:val="28"/>
        </w:rPr>
      </w:pPr>
      <w:r w:rsidRPr="00D4657C">
        <w:rPr>
          <w:b/>
          <w:spacing w:val="20"/>
          <w:szCs w:val="28"/>
        </w:rPr>
        <w:t>ПАСПОРТ</w:t>
      </w:r>
    </w:p>
    <w:p w:rsidR="008E3BCC" w:rsidRPr="00D4657C" w:rsidRDefault="008E3BCC" w:rsidP="008E3BCC">
      <w:pPr>
        <w:jc w:val="center"/>
        <w:rPr>
          <w:b/>
          <w:szCs w:val="28"/>
        </w:rPr>
      </w:pPr>
      <w:r w:rsidRPr="00D4657C">
        <w:rPr>
          <w:b/>
          <w:szCs w:val="28"/>
        </w:rPr>
        <w:t>комплекса процессных мероприятий</w:t>
      </w:r>
    </w:p>
    <w:p w:rsidR="008E3BCC" w:rsidRPr="00D4657C" w:rsidRDefault="008E3BCC" w:rsidP="008E3BCC">
      <w:pPr>
        <w:jc w:val="center"/>
        <w:rPr>
          <w:color w:val="000000"/>
          <w:szCs w:val="28"/>
        </w:rPr>
      </w:pPr>
      <w:r w:rsidRPr="00D4657C">
        <w:rPr>
          <w:color w:val="000000"/>
          <w:spacing w:val="-2"/>
          <w:szCs w:val="28"/>
        </w:rPr>
        <w:t>«</w:t>
      </w:r>
      <w:r w:rsidRPr="00D4657C">
        <w:rPr>
          <w:color w:val="000000"/>
          <w:szCs w:val="28"/>
        </w:rPr>
        <w:t xml:space="preserve">Проведение социально значимых мероприятий, </w:t>
      </w:r>
    </w:p>
    <w:p w:rsidR="008E3BCC" w:rsidRPr="00D4657C" w:rsidRDefault="008E3BCC" w:rsidP="008E3BCC">
      <w:pPr>
        <w:jc w:val="center"/>
        <w:rPr>
          <w:b/>
          <w:szCs w:val="28"/>
        </w:rPr>
      </w:pPr>
      <w:r w:rsidRPr="00D4657C">
        <w:rPr>
          <w:color w:val="000000"/>
          <w:szCs w:val="28"/>
        </w:rPr>
        <w:t>направленных на укрепление института семьи и семейных ценностей»</w:t>
      </w:r>
    </w:p>
    <w:p w:rsidR="008E3BCC" w:rsidRPr="00D4657C" w:rsidRDefault="008E3BCC" w:rsidP="008E3BCC">
      <w:pPr>
        <w:jc w:val="center"/>
        <w:rPr>
          <w:i/>
          <w:sz w:val="24"/>
        </w:rPr>
      </w:pPr>
      <w:r w:rsidRPr="00D4657C">
        <w:rPr>
          <w:i/>
          <w:sz w:val="24"/>
        </w:rPr>
        <w:t xml:space="preserve"> (наименование комплекса процессных мероприятий) </w:t>
      </w:r>
    </w:p>
    <w:p w:rsidR="008E3BCC" w:rsidRPr="00D4657C" w:rsidRDefault="008E3BCC" w:rsidP="008E3BCC">
      <w:pPr>
        <w:jc w:val="center"/>
        <w:rPr>
          <w:b/>
          <w:i/>
          <w:sz w:val="24"/>
        </w:rPr>
      </w:pPr>
    </w:p>
    <w:p w:rsidR="008E3BCC" w:rsidRPr="00D4657C" w:rsidRDefault="008E3BCC" w:rsidP="008E3BCC">
      <w:pPr>
        <w:jc w:val="center"/>
        <w:outlineLvl w:val="0"/>
        <w:rPr>
          <w:b/>
          <w:szCs w:val="28"/>
        </w:rPr>
      </w:pPr>
      <w:r w:rsidRPr="00D4657C">
        <w:rPr>
          <w:b/>
          <w:szCs w:val="28"/>
        </w:rPr>
        <w:t>Общие положения</w:t>
      </w:r>
    </w:p>
    <w:p w:rsidR="008E3BCC" w:rsidRPr="00D4657C" w:rsidRDefault="008E3BCC" w:rsidP="008E3BCC"/>
    <w:tbl>
      <w:tblPr>
        <w:tblW w:w="10421" w:type="dxa"/>
        <w:jc w:val="center"/>
        <w:tblLook w:val="0000" w:firstRow="0" w:lastRow="0" w:firstColumn="0" w:lastColumn="0" w:noHBand="0" w:noVBand="0"/>
      </w:tblPr>
      <w:tblGrid>
        <w:gridCol w:w="5277"/>
        <w:gridCol w:w="5144"/>
      </w:tblGrid>
      <w:tr w:rsidR="008E3BCC" w:rsidRPr="00D4657C" w:rsidTr="00546C5D">
        <w:trPr>
          <w:trHeight w:val="516"/>
          <w:jc w:val="center"/>
        </w:trPr>
        <w:tc>
          <w:tcPr>
            <w:tcW w:w="5277"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rPr>
                <w:rFonts w:eastAsia="Calibri"/>
                <w:sz w:val="22"/>
                <w:szCs w:val="22"/>
              </w:rPr>
            </w:pPr>
            <w:proofErr w:type="gramStart"/>
            <w:r w:rsidRPr="00D4657C">
              <w:rPr>
                <w:sz w:val="22"/>
                <w:szCs w:val="22"/>
              </w:rPr>
              <w:t>Ответственный</w:t>
            </w:r>
            <w:proofErr w:type="gramEnd"/>
            <w:r w:rsidRPr="00D4657C">
              <w:rPr>
                <w:sz w:val="22"/>
                <w:szCs w:val="22"/>
              </w:rPr>
              <w:t xml:space="preserve"> за разработку и реализацию комплекса процессных мероприятий</w:t>
            </w:r>
          </w:p>
        </w:tc>
        <w:tc>
          <w:tcPr>
            <w:tcW w:w="514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rPr>
                <w:rFonts w:eastAsia="Calibri"/>
                <w:sz w:val="22"/>
                <w:szCs w:val="22"/>
              </w:rPr>
            </w:pPr>
            <w:r>
              <w:rPr>
                <w:color w:val="000000"/>
                <w:sz w:val="22"/>
                <w:szCs w:val="22"/>
                <w:lang w:eastAsia="zh-CN"/>
              </w:rPr>
              <w:t xml:space="preserve"> Начальник Управления</w:t>
            </w:r>
            <w:r w:rsidRPr="00D4657C">
              <w:rPr>
                <w:color w:val="000000"/>
                <w:sz w:val="22"/>
                <w:szCs w:val="22"/>
                <w:lang w:eastAsia="zh-CN"/>
              </w:rPr>
              <w:t xml:space="preserve"> по обр</w:t>
            </w:r>
            <w:r>
              <w:rPr>
                <w:color w:val="000000"/>
                <w:sz w:val="22"/>
                <w:szCs w:val="22"/>
                <w:lang w:eastAsia="zh-CN"/>
              </w:rPr>
              <w:t>азованию МО «Дорогобужский муниципальный округ</w:t>
            </w:r>
            <w:r w:rsidRPr="00D4657C">
              <w:rPr>
                <w:color w:val="000000"/>
                <w:sz w:val="22"/>
                <w:szCs w:val="22"/>
                <w:lang w:eastAsia="zh-CN"/>
              </w:rPr>
              <w:t>» Б</w:t>
            </w:r>
            <w:r>
              <w:rPr>
                <w:color w:val="000000"/>
                <w:sz w:val="22"/>
                <w:szCs w:val="22"/>
                <w:lang w:eastAsia="zh-CN"/>
              </w:rPr>
              <w:t>алакирева Н.С.</w:t>
            </w:r>
          </w:p>
        </w:tc>
      </w:tr>
      <w:tr w:rsidR="008E3BCC" w:rsidRPr="00D4657C" w:rsidTr="00546C5D">
        <w:trPr>
          <w:trHeight w:val="700"/>
          <w:jc w:val="center"/>
        </w:trPr>
        <w:tc>
          <w:tcPr>
            <w:tcW w:w="5277"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rPr>
                <w:rFonts w:eastAsia="Calibri"/>
                <w:sz w:val="22"/>
                <w:szCs w:val="22"/>
              </w:rPr>
            </w:pPr>
            <w:r w:rsidRPr="00D4657C">
              <w:rPr>
                <w:rFonts w:eastAsia="Calibri"/>
                <w:sz w:val="22"/>
                <w:szCs w:val="22"/>
              </w:rPr>
              <w:t xml:space="preserve">Связь с муниципальной программой </w:t>
            </w:r>
          </w:p>
        </w:tc>
        <w:tc>
          <w:tcPr>
            <w:tcW w:w="514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left"/>
              <w:rPr>
                <w:sz w:val="22"/>
                <w:szCs w:val="22"/>
              </w:rPr>
            </w:pPr>
            <w:r w:rsidRPr="00D4657C">
              <w:rPr>
                <w:rFonts w:eastAsia="Calibri"/>
                <w:sz w:val="22"/>
                <w:szCs w:val="22"/>
              </w:rPr>
              <w:t xml:space="preserve">муниципальная программа </w:t>
            </w:r>
            <w:r w:rsidRPr="00D4657C">
              <w:rPr>
                <w:b/>
                <w:sz w:val="22"/>
                <w:szCs w:val="22"/>
              </w:rPr>
              <w:t>«</w:t>
            </w:r>
            <w:r w:rsidRPr="00D4657C">
              <w:rPr>
                <w:sz w:val="22"/>
                <w:szCs w:val="22"/>
              </w:rPr>
              <w:t>Развитие образования и молодежной политики  в муниципальном образовании</w:t>
            </w:r>
          </w:p>
          <w:p w:rsidR="008E3BCC" w:rsidRPr="00D4657C" w:rsidRDefault="008E3BCC" w:rsidP="00546C5D">
            <w:pPr>
              <w:ind w:firstLine="0"/>
              <w:rPr>
                <w:rFonts w:eastAsia="Calibri"/>
                <w:sz w:val="22"/>
                <w:szCs w:val="22"/>
              </w:rPr>
            </w:pPr>
            <w:r>
              <w:rPr>
                <w:sz w:val="22"/>
                <w:szCs w:val="22"/>
              </w:rPr>
              <w:t>«Дорогобужский муниципальный округ</w:t>
            </w:r>
            <w:r w:rsidRPr="00D4657C">
              <w:rPr>
                <w:sz w:val="22"/>
                <w:szCs w:val="22"/>
              </w:rPr>
              <w:t>» Смоленской области</w:t>
            </w:r>
            <w:r w:rsidRPr="00D4657C">
              <w:rPr>
                <w:b/>
                <w:sz w:val="22"/>
                <w:szCs w:val="22"/>
              </w:rPr>
              <w:t>»</w:t>
            </w:r>
          </w:p>
        </w:tc>
      </w:tr>
    </w:tbl>
    <w:p w:rsidR="008E3BCC" w:rsidRPr="00D4657C" w:rsidRDefault="008E3BCC" w:rsidP="008E3BCC">
      <w:pPr>
        <w:ind w:left="1418" w:right="1984"/>
        <w:jc w:val="center"/>
        <w:rPr>
          <w:b/>
          <w:sz w:val="16"/>
          <w:szCs w:val="16"/>
        </w:rPr>
      </w:pPr>
    </w:p>
    <w:p w:rsidR="008E3BCC" w:rsidRPr="00D4657C" w:rsidRDefault="008E3BCC" w:rsidP="008E3BCC">
      <w:pPr>
        <w:ind w:right="1984" w:firstLine="0"/>
        <w:rPr>
          <w:b/>
          <w:szCs w:val="28"/>
        </w:rPr>
      </w:pPr>
    </w:p>
    <w:p w:rsidR="008E3BCC" w:rsidRPr="00D4657C" w:rsidRDefault="008E3BCC" w:rsidP="008E3BCC">
      <w:pPr>
        <w:ind w:left="1418" w:right="1984"/>
        <w:jc w:val="center"/>
        <w:rPr>
          <w:b/>
          <w:szCs w:val="28"/>
        </w:rPr>
      </w:pPr>
      <w:r w:rsidRPr="00D4657C">
        <w:rPr>
          <w:b/>
          <w:szCs w:val="28"/>
        </w:rPr>
        <w:t xml:space="preserve">Показатели реализации комплекса процессных мероприятий </w:t>
      </w:r>
    </w:p>
    <w:p w:rsidR="008E3BCC" w:rsidRPr="00D4657C" w:rsidRDefault="008E3BCC" w:rsidP="008E3BCC">
      <w:pPr>
        <w:jc w:val="center"/>
        <w:rPr>
          <w:b/>
          <w:szCs w:val="28"/>
        </w:rPr>
      </w:pPr>
      <w:r w:rsidRPr="00D4657C">
        <w:rPr>
          <w:b/>
          <w:szCs w:val="28"/>
        </w:rPr>
        <w:t xml:space="preserve">  </w:t>
      </w:r>
    </w:p>
    <w:tbl>
      <w:tblPr>
        <w:tblW w:w="10584" w:type="dxa"/>
        <w:jc w:val="center"/>
        <w:tblLook w:val="0000" w:firstRow="0" w:lastRow="0" w:firstColumn="0" w:lastColumn="0" w:noHBand="0" w:noVBand="0"/>
      </w:tblPr>
      <w:tblGrid>
        <w:gridCol w:w="627"/>
        <w:gridCol w:w="2504"/>
        <w:gridCol w:w="1333"/>
        <w:gridCol w:w="1636"/>
        <w:gridCol w:w="1414"/>
        <w:gridCol w:w="1591"/>
        <w:gridCol w:w="1479"/>
      </w:tblGrid>
      <w:tr w:rsidR="008E3BCC" w:rsidRPr="00D4657C" w:rsidTr="00546C5D">
        <w:trPr>
          <w:tblHeader/>
          <w:jc w:val="center"/>
        </w:trPr>
        <w:tc>
          <w:tcPr>
            <w:tcW w:w="627"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right="-121" w:firstLine="0"/>
              <w:jc w:val="center"/>
              <w:rPr>
                <w:rFonts w:eastAsia="Calibri"/>
                <w:sz w:val="22"/>
                <w:szCs w:val="22"/>
              </w:rPr>
            </w:pPr>
            <w:r w:rsidRPr="00D4657C">
              <w:rPr>
                <w:rFonts w:eastAsia="Calibri"/>
                <w:sz w:val="22"/>
                <w:szCs w:val="22"/>
              </w:rPr>
              <w:t xml:space="preserve">№ </w:t>
            </w:r>
            <w:proofErr w:type="gramStart"/>
            <w:r w:rsidRPr="00D4657C">
              <w:rPr>
                <w:rFonts w:eastAsia="Calibri"/>
                <w:sz w:val="22"/>
                <w:szCs w:val="22"/>
              </w:rPr>
              <w:t>п</w:t>
            </w:r>
            <w:proofErr w:type="gramEnd"/>
            <w:r w:rsidRPr="00D4657C">
              <w:rPr>
                <w:rFonts w:eastAsia="Calibri"/>
                <w:sz w:val="22"/>
                <w:szCs w:val="22"/>
              </w:rPr>
              <w:t>/п</w:t>
            </w:r>
          </w:p>
        </w:tc>
        <w:tc>
          <w:tcPr>
            <w:tcW w:w="2504"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z w:val="22"/>
                <w:szCs w:val="22"/>
              </w:rPr>
            </w:pPr>
            <w:r w:rsidRPr="00D4657C">
              <w:rPr>
                <w:rFonts w:eastAsia="Calibri"/>
                <w:sz w:val="22"/>
                <w:szCs w:val="22"/>
              </w:rPr>
              <w:t xml:space="preserve">Наименование показателя реализации </w:t>
            </w:r>
          </w:p>
        </w:tc>
        <w:tc>
          <w:tcPr>
            <w:tcW w:w="1333"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23"/>
              <w:jc w:val="center"/>
              <w:rPr>
                <w:rFonts w:eastAsia="Calibri"/>
                <w:color w:val="22272F"/>
                <w:sz w:val="22"/>
                <w:szCs w:val="22"/>
                <w:shd w:val="clear" w:color="auto" w:fill="FFFFFF"/>
              </w:rPr>
            </w:pPr>
            <w:r w:rsidRPr="00D4657C">
              <w:rPr>
                <w:rFonts w:eastAsia="Calibri"/>
                <w:color w:val="000000"/>
                <w:sz w:val="22"/>
                <w:szCs w:val="22"/>
              </w:rPr>
              <w:t>Единица измерения</w:t>
            </w:r>
          </w:p>
        </w:tc>
        <w:tc>
          <w:tcPr>
            <w:tcW w:w="1636"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23"/>
              <w:jc w:val="center"/>
              <w:rPr>
                <w:rFonts w:eastAsia="Calibri"/>
                <w:color w:val="22272F"/>
                <w:sz w:val="22"/>
                <w:szCs w:val="22"/>
                <w:shd w:val="clear" w:color="auto" w:fill="FFFFFF"/>
              </w:rPr>
            </w:pPr>
            <w:r w:rsidRPr="00D4657C">
              <w:rPr>
                <w:rFonts w:eastAsia="Calibri"/>
                <w:color w:val="22272F"/>
                <w:sz w:val="22"/>
                <w:szCs w:val="22"/>
                <w:shd w:val="clear" w:color="auto" w:fill="FFFFFF"/>
              </w:rPr>
              <w:t>Базовое значение показателя реализации (к очередному финансовому году)</w:t>
            </w:r>
          </w:p>
        </w:tc>
        <w:tc>
          <w:tcPr>
            <w:tcW w:w="4484" w:type="dxa"/>
            <w:gridSpan w:val="3"/>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2"/>
                <w:szCs w:val="22"/>
              </w:rPr>
            </w:pPr>
            <w:r w:rsidRPr="00D4657C">
              <w:rPr>
                <w:rFonts w:eastAsia="Calibri"/>
                <w:color w:val="22272F"/>
                <w:sz w:val="22"/>
                <w:szCs w:val="22"/>
                <w:shd w:val="clear" w:color="auto" w:fill="FFFFFF"/>
              </w:rPr>
              <w:t>Планируемое значение показателя реализации на очередной финансовый год и плановый период</w:t>
            </w:r>
          </w:p>
        </w:tc>
      </w:tr>
      <w:tr w:rsidR="008E3BCC" w:rsidRPr="00D4657C" w:rsidTr="00546C5D">
        <w:trPr>
          <w:trHeight w:val="448"/>
          <w:tblHeader/>
          <w:jc w:val="center"/>
        </w:trPr>
        <w:tc>
          <w:tcPr>
            <w:tcW w:w="627"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pacing w:val="-2"/>
                <w:sz w:val="22"/>
                <w:szCs w:val="22"/>
              </w:rPr>
            </w:pPr>
          </w:p>
        </w:tc>
        <w:tc>
          <w:tcPr>
            <w:tcW w:w="2504" w:type="dxa"/>
            <w:vMerge/>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left"/>
              <w:rPr>
                <w:spacing w:val="-2"/>
                <w:sz w:val="22"/>
                <w:szCs w:val="22"/>
              </w:rPr>
            </w:pPr>
          </w:p>
        </w:tc>
        <w:tc>
          <w:tcPr>
            <w:tcW w:w="1333"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pacing w:val="-2"/>
                <w:sz w:val="22"/>
                <w:szCs w:val="22"/>
              </w:rPr>
            </w:pPr>
          </w:p>
        </w:tc>
        <w:tc>
          <w:tcPr>
            <w:tcW w:w="1636"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pacing w:val="-2"/>
                <w:sz w:val="22"/>
                <w:szCs w:val="22"/>
              </w:rPr>
            </w:pPr>
          </w:p>
        </w:tc>
        <w:tc>
          <w:tcPr>
            <w:tcW w:w="141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shd w:val="clear" w:color="auto" w:fill="FFFFFF"/>
              </w:rPr>
            </w:pPr>
            <w:r>
              <w:rPr>
                <w:rFonts w:eastAsia="Calibri"/>
                <w:sz w:val="22"/>
                <w:szCs w:val="22"/>
                <w:shd w:val="clear" w:color="auto" w:fill="FFFFFF"/>
              </w:rPr>
              <w:t>2025</w:t>
            </w:r>
          </w:p>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год</w:t>
            </w:r>
          </w:p>
        </w:tc>
        <w:tc>
          <w:tcPr>
            <w:tcW w:w="159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shd w:val="clear" w:color="auto" w:fill="FFFFFF"/>
              </w:rPr>
            </w:pPr>
            <w:r>
              <w:rPr>
                <w:rFonts w:eastAsia="Calibri"/>
                <w:sz w:val="22"/>
                <w:szCs w:val="22"/>
                <w:shd w:val="clear" w:color="auto" w:fill="FFFFFF"/>
              </w:rPr>
              <w:t>2026</w:t>
            </w:r>
          </w:p>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 xml:space="preserve"> год</w:t>
            </w:r>
          </w:p>
        </w:tc>
        <w:tc>
          <w:tcPr>
            <w:tcW w:w="1479"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shd w:val="clear" w:color="auto" w:fill="FFFFFF"/>
              </w:rPr>
            </w:pPr>
            <w:r>
              <w:rPr>
                <w:rFonts w:eastAsia="Calibri"/>
                <w:sz w:val="22"/>
                <w:szCs w:val="22"/>
                <w:shd w:val="clear" w:color="auto" w:fill="FFFFFF"/>
              </w:rPr>
              <w:t>2027</w:t>
            </w:r>
          </w:p>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год</w:t>
            </w:r>
          </w:p>
        </w:tc>
      </w:tr>
      <w:tr w:rsidR="008E3BCC" w:rsidRPr="00D4657C" w:rsidTr="00546C5D">
        <w:trPr>
          <w:trHeight w:val="282"/>
          <w:tblHeader/>
          <w:jc w:val="center"/>
        </w:trPr>
        <w:tc>
          <w:tcPr>
            <w:tcW w:w="62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z w:val="22"/>
                <w:szCs w:val="22"/>
              </w:rPr>
            </w:pPr>
            <w:r w:rsidRPr="00D4657C">
              <w:rPr>
                <w:rFonts w:eastAsia="Calibri"/>
                <w:sz w:val="22"/>
                <w:szCs w:val="22"/>
              </w:rPr>
              <w:t>1</w:t>
            </w:r>
          </w:p>
        </w:tc>
        <w:tc>
          <w:tcPr>
            <w:tcW w:w="250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rPr>
            </w:pPr>
            <w:r w:rsidRPr="00D4657C">
              <w:rPr>
                <w:rFonts w:eastAsia="Calibri"/>
                <w:sz w:val="22"/>
                <w:szCs w:val="22"/>
              </w:rPr>
              <w:t>2</w:t>
            </w:r>
          </w:p>
        </w:tc>
        <w:tc>
          <w:tcPr>
            <w:tcW w:w="1333"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pacing w:val="-2"/>
                <w:sz w:val="22"/>
                <w:szCs w:val="22"/>
              </w:rPr>
            </w:pPr>
            <w:r w:rsidRPr="00D4657C">
              <w:rPr>
                <w:rFonts w:eastAsia="Calibri"/>
                <w:spacing w:val="-2"/>
                <w:sz w:val="22"/>
                <w:szCs w:val="22"/>
              </w:rPr>
              <w:t>3</w:t>
            </w:r>
          </w:p>
        </w:tc>
        <w:tc>
          <w:tcPr>
            <w:tcW w:w="1636"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pacing w:val="-2"/>
                <w:sz w:val="22"/>
                <w:szCs w:val="22"/>
              </w:rPr>
            </w:pPr>
            <w:r w:rsidRPr="00D4657C">
              <w:rPr>
                <w:rFonts w:eastAsia="Calibri"/>
                <w:spacing w:val="-2"/>
                <w:sz w:val="22"/>
                <w:szCs w:val="22"/>
              </w:rPr>
              <w:t>4</w:t>
            </w:r>
          </w:p>
        </w:tc>
        <w:tc>
          <w:tcPr>
            <w:tcW w:w="141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2"/>
                <w:szCs w:val="22"/>
              </w:rPr>
            </w:pPr>
            <w:r w:rsidRPr="00D4657C">
              <w:rPr>
                <w:spacing w:val="-2"/>
                <w:sz w:val="22"/>
                <w:szCs w:val="22"/>
              </w:rPr>
              <w:t>5</w:t>
            </w:r>
          </w:p>
        </w:tc>
        <w:tc>
          <w:tcPr>
            <w:tcW w:w="159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2"/>
                <w:szCs w:val="22"/>
              </w:rPr>
            </w:pPr>
            <w:r w:rsidRPr="00D4657C">
              <w:rPr>
                <w:spacing w:val="-2"/>
                <w:sz w:val="22"/>
                <w:szCs w:val="22"/>
              </w:rPr>
              <w:t>6</w:t>
            </w:r>
          </w:p>
        </w:tc>
        <w:tc>
          <w:tcPr>
            <w:tcW w:w="1479"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rPr>
            </w:pPr>
            <w:r w:rsidRPr="00D4657C">
              <w:rPr>
                <w:rFonts w:eastAsia="Calibri"/>
                <w:sz w:val="22"/>
                <w:szCs w:val="22"/>
              </w:rPr>
              <w:t>7</w:t>
            </w:r>
          </w:p>
        </w:tc>
      </w:tr>
      <w:tr w:rsidR="008E3BCC" w:rsidRPr="00D4657C" w:rsidTr="00546C5D">
        <w:trPr>
          <w:trHeight w:val="433"/>
          <w:jc w:val="center"/>
        </w:trPr>
        <w:tc>
          <w:tcPr>
            <w:tcW w:w="62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spacing w:line="230" w:lineRule="auto"/>
              <w:rPr>
                <w:rFonts w:eastAsia="Calibri"/>
                <w:spacing w:val="-2"/>
                <w:sz w:val="22"/>
                <w:szCs w:val="22"/>
              </w:rPr>
            </w:pPr>
            <w:r w:rsidRPr="00D4657C">
              <w:rPr>
                <w:rFonts w:eastAsia="Calibri"/>
                <w:spacing w:val="-2"/>
                <w:sz w:val="22"/>
                <w:szCs w:val="22"/>
              </w:rPr>
              <w:lastRenderedPageBreak/>
              <w:t>11</w:t>
            </w:r>
          </w:p>
        </w:tc>
        <w:tc>
          <w:tcPr>
            <w:tcW w:w="250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left"/>
              <w:rPr>
                <w:color w:val="000000"/>
                <w:sz w:val="22"/>
                <w:szCs w:val="22"/>
              </w:rPr>
            </w:pPr>
            <w:r w:rsidRPr="00D4657C">
              <w:rPr>
                <w:sz w:val="22"/>
                <w:szCs w:val="22"/>
              </w:rPr>
              <w:t>Охват семей с детьми в возрасте от 3 до 17 лет участием в мероприятиях, направленных на укрепление  института семьи и семейных ценностей</w:t>
            </w:r>
          </w:p>
        </w:tc>
        <w:tc>
          <w:tcPr>
            <w:tcW w:w="1333"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w:t>
            </w:r>
          </w:p>
        </w:tc>
        <w:tc>
          <w:tcPr>
            <w:tcW w:w="163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Pr>
                <w:color w:val="000000"/>
                <w:sz w:val="22"/>
                <w:szCs w:val="22"/>
              </w:rPr>
              <w:t>0</w:t>
            </w:r>
          </w:p>
        </w:tc>
        <w:tc>
          <w:tcPr>
            <w:tcW w:w="141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Pr>
                <w:color w:val="000000"/>
                <w:sz w:val="22"/>
                <w:szCs w:val="22"/>
              </w:rPr>
              <w:t>20</w:t>
            </w:r>
          </w:p>
        </w:tc>
        <w:tc>
          <w:tcPr>
            <w:tcW w:w="159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sz w:val="22"/>
                <w:szCs w:val="22"/>
                <w:lang w:eastAsia="zh-CN"/>
              </w:rPr>
            </w:pPr>
            <w:r w:rsidRPr="00D4657C">
              <w:rPr>
                <w:sz w:val="22"/>
                <w:szCs w:val="22"/>
                <w:lang w:eastAsia="zh-CN"/>
              </w:rPr>
              <w:t>20</w:t>
            </w:r>
          </w:p>
        </w:tc>
        <w:tc>
          <w:tcPr>
            <w:tcW w:w="1479"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sz w:val="22"/>
                <w:szCs w:val="22"/>
                <w:lang w:eastAsia="zh-CN"/>
              </w:rPr>
            </w:pPr>
            <w:r w:rsidRPr="00D4657C">
              <w:rPr>
                <w:sz w:val="22"/>
                <w:szCs w:val="22"/>
                <w:lang w:eastAsia="zh-CN"/>
              </w:rPr>
              <w:t>20</w:t>
            </w:r>
          </w:p>
        </w:tc>
      </w:tr>
    </w:tbl>
    <w:p w:rsidR="008E3BCC" w:rsidRPr="00D4657C" w:rsidRDefault="008E3BCC" w:rsidP="008E3BCC">
      <w:pPr>
        <w:jc w:val="center"/>
        <w:rPr>
          <w:b/>
          <w:spacing w:val="20"/>
          <w:sz w:val="16"/>
          <w:szCs w:val="16"/>
        </w:rPr>
      </w:pPr>
    </w:p>
    <w:p w:rsidR="008E3BCC" w:rsidRPr="00D4657C" w:rsidRDefault="008E3BCC" w:rsidP="008E3BCC">
      <w:pPr>
        <w:jc w:val="center"/>
        <w:outlineLvl w:val="0"/>
        <w:rPr>
          <w:b/>
          <w:spacing w:val="20"/>
          <w:szCs w:val="28"/>
        </w:rPr>
      </w:pPr>
      <w:r w:rsidRPr="00D4657C">
        <w:rPr>
          <w:b/>
          <w:spacing w:val="20"/>
          <w:szCs w:val="28"/>
        </w:rPr>
        <w:t>ПАСПОРТ</w:t>
      </w:r>
    </w:p>
    <w:p w:rsidR="008E3BCC" w:rsidRPr="00D4657C" w:rsidRDefault="008E3BCC" w:rsidP="008E3BCC">
      <w:pPr>
        <w:jc w:val="center"/>
        <w:rPr>
          <w:b/>
          <w:szCs w:val="28"/>
        </w:rPr>
      </w:pPr>
      <w:r w:rsidRPr="00D4657C">
        <w:rPr>
          <w:b/>
          <w:szCs w:val="28"/>
        </w:rPr>
        <w:t>комплекса процессных мероприятий</w:t>
      </w:r>
    </w:p>
    <w:p w:rsidR="008E3BCC" w:rsidRPr="00D4657C" w:rsidRDefault="008E3BCC" w:rsidP="008E3BCC">
      <w:pPr>
        <w:jc w:val="center"/>
        <w:rPr>
          <w:color w:val="000000"/>
          <w:szCs w:val="28"/>
        </w:rPr>
      </w:pPr>
      <w:r w:rsidRPr="00D4657C">
        <w:rPr>
          <w:color w:val="000000"/>
          <w:szCs w:val="28"/>
        </w:rPr>
        <w:t xml:space="preserve">«Работа по семейному  жизнеустройству, защите жилищных и имущественных прав детей – сирот,  детей, </w:t>
      </w:r>
    </w:p>
    <w:p w:rsidR="008E3BCC" w:rsidRPr="00D4657C" w:rsidRDefault="008E3BCC" w:rsidP="008E3BCC">
      <w:pPr>
        <w:jc w:val="center"/>
        <w:rPr>
          <w:b/>
          <w:szCs w:val="28"/>
        </w:rPr>
      </w:pPr>
      <w:r w:rsidRPr="00D4657C">
        <w:rPr>
          <w:color w:val="000000"/>
          <w:szCs w:val="28"/>
        </w:rPr>
        <w:t>оставшихся без попечения родителей, и лиц из их числа»</w:t>
      </w:r>
    </w:p>
    <w:p w:rsidR="008E3BCC" w:rsidRPr="00D4657C" w:rsidRDefault="008E3BCC" w:rsidP="008E3BCC">
      <w:pPr>
        <w:jc w:val="center"/>
        <w:rPr>
          <w:i/>
          <w:sz w:val="24"/>
        </w:rPr>
      </w:pPr>
      <w:r w:rsidRPr="00D4657C">
        <w:rPr>
          <w:i/>
          <w:sz w:val="24"/>
        </w:rPr>
        <w:t xml:space="preserve"> (наименование комплекса процессных мероприятий) </w:t>
      </w:r>
    </w:p>
    <w:p w:rsidR="008E3BCC" w:rsidRPr="00D4657C" w:rsidRDefault="008E3BCC" w:rsidP="008E3BCC">
      <w:pPr>
        <w:jc w:val="center"/>
        <w:outlineLvl w:val="0"/>
        <w:rPr>
          <w:b/>
          <w:sz w:val="16"/>
          <w:szCs w:val="16"/>
        </w:rPr>
      </w:pPr>
    </w:p>
    <w:p w:rsidR="008E3BCC" w:rsidRPr="00D4657C" w:rsidRDefault="008E3BCC" w:rsidP="008E3BCC">
      <w:pPr>
        <w:jc w:val="center"/>
        <w:outlineLvl w:val="0"/>
        <w:rPr>
          <w:b/>
          <w:szCs w:val="28"/>
        </w:rPr>
      </w:pPr>
      <w:r w:rsidRPr="00D4657C">
        <w:rPr>
          <w:b/>
          <w:szCs w:val="28"/>
        </w:rPr>
        <w:t>Общие положения</w:t>
      </w:r>
    </w:p>
    <w:p w:rsidR="008E3BCC" w:rsidRPr="00D4657C" w:rsidRDefault="008E3BCC" w:rsidP="008E3BCC">
      <w:pPr>
        <w:rPr>
          <w:sz w:val="16"/>
          <w:szCs w:val="16"/>
        </w:rPr>
      </w:pPr>
    </w:p>
    <w:tbl>
      <w:tblPr>
        <w:tblW w:w="10421" w:type="dxa"/>
        <w:jc w:val="center"/>
        <w:tblLook w:val="0000" w:firstRow="0" w:lastRow="0" w:firstColumn="0" w:lastColumn="0" w:noHBand="0" w:noVBand="0"/>
      </w:tblPr>
      <w:tblGrid>
        <w:gridCol w:w="5277"/>
        <w:gridCol w:w="5144"/>
      </w:tblGrid>
      <w:tr w:rsidR="008E3BCC" w:rsidRPr="00D4657C" w:rsidTr="00546C5D">
        <w:trPr>
          <w:trHeight w:val="516"/>
          <w:jc w:val="center"/>
        </w:trPr>
        <w:tc>
          <w:tcPr>
            <w:tcW w:w="5277"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rPr>
                <w:rFonts w:eastAsia="Calibri"/>
                <w:sz w:val="22"/>
                <w:szCs w:val="22"/>
              </w:rPr>
            </w:pPr>
            <w:proofErr w:type="gramStart"/>
            <w:r w:rsidRPr="00D4657C">
              <w:rPr>
                <w:sz w:val="22"/>
                <w:szCs w:val="22"/>
              </w:rPr>
              <w:t>Ответственный</w:t>
            </w:r>
            <w:proofErr w:type="gramEnd"/>
            <w:r w:rsidRPr="00D4657C">
              <w:rPr>
                <w:sz w:val="22"/>
                <w:szCs w:val="22"/>
              </w:rPr>
              <w:t xml:space="preserve"> за разработку и реализацию комплекса процессных мероприятий</w:t>
            </w:r>
          </w:p>
        </w:tc>
        <w:tc>
          <w:tcPr>
            <w:tcW w:w="514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rPr>
                <w:rFonts w:eastAsia="Calibri"/>
                <w:sz w:val="22"/>
                <w:szCs w:val="22"/>
              </w:rPr>
            </w:pPr>
            <w:r>
              <w:rPr>
                <w:color w:val="000000"/>
                <w:sz w:val="22"/>
                <w:szCs w:val="22"/>
                <w:lang w:eastAsia="zh-CN"/>
              </w:rPr>
              <w:t xml:space="preserve"> Начальник Управления</w:t>
            </w:r>
            <w:r w:rsidRPr="00D4657C">
              <w:rPr>
                <w:color w:val="000000"/>
                <w:sz w:val="22"/>
                <w:szCs w:val="22"/>
                <w:lang w:eastAsia="zh-CN"/>
              </w:rPr>
              <w:t xml:space="preserve"> по обр</w:t>
            </w:r>
            <w:r>
              <w:rPr>
                <w:color w:val="000000"/>
                <w:sz w:val="22"/>
                <w:szCs w:val="22"/>
                <w:lang w:eastAsia="zh-CN"/>
              </w:rPr>
              <w:t>азованию МО «Дорогобужский муниципальный округ</w:t>
            </w:r>
            <w:r w:rsidRPr="00D4657C">
              <w:rPr>
                <w:color w:val="000000"/>
                <w:sz w:val="22"/>
                <w:szCs w:val="22"/>
                <w:lang w:eastAsia="zh-CN"/>
              </w:rPr>
              <w:t>» Б</w:t>
            </w:r>
            <w:r>
              <w:rPr>
                <w:color w:val="000000"/>
                <w:sz w:val="22"/>
                <w:szCs w:val="22"/>
                <w:lang w:eastAsia="zh-CN"/>
              </w:rPr>
              <w:t>алакирева Н.С.</w:t>
            </w:r>
          </w:p>
        </w:tc>
      </w:tr>
      <w:tr w:rsidR="008E3BCC" w:rsidRPr="00D4657C" w:rsidTr="00546C5D">
        <w:trPr>
          <w:trHeight w:val="700"/>
          <w:jc w:val="center"/>
        </w:trPr>
        <w:tc>
          <w:tcPr>
            <w:tcW w:w="5277"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rPr>
                <w:rFonts w:eastAsia="Calibri"/>
                <w:sz w:val="22"/>
                <w:szCs w:val="22"/>
              </w:rPr>
            </w:pPr>
            <w:r w:rsidRPr="00D4657C">
              <w:rPr>
                <w:rFonts w:eastAsia="Calibri"/>
                <w:sz w:val="22"/>
                <w:szCs w:val="22"/>
              </w:rPr>
              <w:t xml:space="preserve">Связь с муниципальной программой </w:t>
            </w:r>
          </w:p>
        </w:tc>
        <w:tc>
          <w:tcPr>
            <w:tcW w:w="514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left"/>
              <w:rPr>
                <w:sz w:val="22"/>
                <w:szCs w:val="22"/>
              </w:rPr>
            </w:pPr>
            <w:r w:rsidRPr="00D4657C">
              <w:rPr>
                <w:rFonts w:eastAsia="Calibri"/>
                <w:sz w:val="22"/>
                <w:szCs w:val="22"/>
              </w:rPr>
              <w:t xml:space="preserve">муниципальная программа </w:t>
            </w:r>
            <w:r w:rsidRPr="00D4657C">
              <w:rPr>
                <w:b/>
                <w:sz w:val="22"/>
                <w:szCs w:val="22"/>
              </w:rPr>
              <w:t>«</w:t>
            </w:r>
            <w:r w:rsidRPr="00D4657C">
              <w:rPr>
                <w:sz w:val="22"/>
                <w:szCs w:val="22"/>
              </w:rPr>
              <w:t>Развитие образования и молодежной политики  в муниципальном образовании</w:t>
            </w:r>
          </w:p>
          <w:p w:rsidR="008E3BCC" w:rsidRPr="00D4657C" w:rsidRDefault="008E3BCC" w:rsidP="00546C5D">
            <w:pPr>
              <w:ind w:firstLine="0"/>
              <w:rPr>
                <w:rFonts w:eastAsia="Calibri"/>
                <w:sz w:val="22"/>
                <w:szCs w:val="22"/>
              </w:rPr>
            </w:pPr>
            <w:r>
              <w:rPr>
                <w:sz w:val="22"/>
                <w:szCs w:val="22"/>
              </w:rPr>
              <w:t>«Дорогобужский муниципальный округ</w:t>
            </w:r>
            <w:r w:rsidRPr="00D4657C">
              <w:rPr>
                <w:sz w:val="22"/>
                <w:szCs w:val="22"/>
              </w:rPr>
              <w:t>» Смоленской области</w:t>
            </w:r>
            <w:r w:rsidRPr="00D4657C">
              <w:rPr>
                <w:b/>
                <w:sz w:val="22"/>
                <w:szCs w:val="22"/>
              </w:rPr>
              <w:t>»</w:t>
            </w:r>
          </w:p>
        </w:tc>
      </w:tr>
    </w:tbl>
    <w:p w:rsidR="008E3BCC" w:rsidRPr="00D4657C" w:rsidRDefault="008E3BCC" w:rsidP="008E3BCC">
      <w:pPr>
        <w:ind w:left="1418" w:right="1984"/>
        <w:jc w:val="center"/>
        <w:rPr>
          <w:b/>
          <w:szCs w:val="28"/>
        </w:rPr>
      </w:pPr>
      <w:r w:rsidRPr="00D4657C">
        <w:rPr>
          <w:b/>
          <w:szCs w:val="28"/>
        </w:rPr>
        <w:t xml:space="preserve">Показатели реализации комплекса процессных мероприятий </w:t>
      </w:r>
    </w:p>
    <w:p w:rsidR="008E3BCC" w:rsidRPr="00D4657C" w:rsidRDefault="008E3BCC" w:rsidP="008E3BCC">
      <w:pPr>
        <w:jc w:val="center"/>
        <w:rPr>
          <w:b/>
          <w:szCs w:val="28"/>
        </w:rPr>
      </w:pPr>
      <w:r w:rsidRPr="00D4657C">
        <w:rPr>
          <w:b/>
          <w:szCs w:val="28"/>
        </w:rPr>
        <w:t xml:space="preserve">  </w:t>
      </w:r>
    </w:p>
    <w:tbl>
      <w:tblPr>
        <w:tblW w:w="10584" w:type="dxa"/>
        <w:jc w:val="center"/>
        <w:tblLook w:val="0000" w:firstRow="0" w:lastRow="0" w:firstColumn="0" w:lastColumn="0" w:noHBand="0" w:noVBand="0"/>
      </w:tblPr>
      <w:tblGrid>
        <w:gridCol w:w="627"/>
        <w:gridCol w:w="2504"/>
        <w:gridCol w:w="1333"/>
        <w:gridCol w:w="1636"/>
        <w:gridCol w:w="1414"/>
        <w:gridCol w:w="1591"/>
        <w:gridCol w:w="1479"/>
      </w:tblGrid>
      <w:tr w:rsidR="008E3BCC" w:rsidRPr="00D4657C" w:rsidTr="00546C5D">
        <w:trPr>
          <w:tblHeader/>
          <w:jc w:val="center"/>
        </w:trPr>
        <w:tc>
          <w:tcPr>
            <w:tcW w:w="627"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right="-121" w:firstLine="0"/>
              <w:jc w:val="center"/>
              <w:rPr>
                <w:rFonts w:eastAsia="Calibri"/>
                <w:sz w:val="22"/>
                <w:szCs w:val="22"/>
              </w:rPr>
            </w:pPr>
            <w:r w:rsidRPr="00D4657C">
              <w:rPr>
                <w:rFonts w:eastAsia="Calibri"/>
                <w:sz w:val="22"/>
                <w:szCs w:val="22"/>
              </w:rPr>
              <w:t xml:space="preserve">№ </w:t>
            </w:r>
            <w:proofErr w:type="gramStart"/>
            <w:r w:rsidRPr="00D4657C">
              <w:rPr>
                <w:rFonts w:eastAsia="Calibri"/>
                <w:sz w:val="22"/>
                <w:szCs w:val="22"/>
              </w:rPr>
              <w:t>п</w:t>
            </w:r>
            <w:proofErr w:type="gramEnd"/>
            <w:r w:rsidRPr="00D4657C">
              <w:rPr>
                <w:rFonts w:eastAsia="Calibri"/>
                <w:sz w:val="22"/>
                <w:szCs w:val="22"/>
              </w:rPr>
              <w:t>/п</w:t>
            </w:r>
          </w:p>
        </w:tc>
        <w:tc>
          <w:tcPr>
            <w:tcW w:w="2504"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z w:val="22"/>
                <w:szCs w:val="22"/>
              </w:rPr>
            </w:pPr>
            <w:r w:rsidRPr="00D4657C">
              <w:rPr>
                <w:rFonts w:eastAsia="Calibri"/>
                <w:sz w:val="22"/>
                <w:szCs w:val="22"/>
              </w:rPr>
              <w:t xml:space="preserve">Наименование показателя реализации </w:t>
            </w:r>
          </w:p>
        </w:tc>
        <w:tc>
          <w:tcPr>
            <w:tcW w:w="1333"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23"/>
              <w:jc w:val="center"/>
              <w:rPr>
                <w:rFonts w:eastAsia="Calibri"/>
                <w:color w:val="22272F"/>
                <w:sz w:val="22"/>
                <w:szCs w:val="22"/>
                <w:shd w:val="clear" w:color="auto" w:fill="FFFFFF"/>
              </w:rPr>
            </w:pPr>
            <w:r w:rsidRPr="00D4657C">
              <w:rPr>
                <w:rFonts w:eastAsia="Calibri"/>
                <w:color w:val="000000"/>
                <w:sz w:val="22"/>
                <w:szCs w:val="22"/>
              </w:rPr>
              <w:t>Единица измерения</w:t>
            </w:r>
          </w:p>
        </w:tc>
        <w:tc>
          <w:tcPr>
            <w:tcW w:w="1636"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23"/>
              <w:jc w:val="center"/>
              <w:rPr>
                <w:rFonts w:eastAsia="Calibri"/>
                <w:color w:val="22272F"/>
                <w:sz w:val="22"/>
                <w:szCs w:val="22"/>
                <w:shd w:val="clear" w:color="auto" w:fill="FFFFFF"/>
              </w:rPr>
            </w:pPr>
            <w:r w:rsidRPr="00D4657C">
              <w:rPr>
                <w:rFonts w:eastAsia="Calibri"/>
                <w:color w:val="22272F"/>
                <w:sz w:val="22"/>
                <w:szCs w:val="22"/>
                <w:shd w:val="clear" w:color="auto" w:fill="FFFFFF"/>
              </w:rPr>
              <w:t>Базовое значение показателя реализации (к очередному финансовому году)</w:t>
            </w:r>
          </w:p>
        </w:tc>
        <w:tc>
          <w:tcPr>
            <w:tcW w:w="4484" w:type="dxa"/>
            <w:gridSpan w:val="3"/>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2"/>
                <w:szCs w:val="22"/>
              </w:rPr>
            </w:pPr>
            <w:r w:rsidRPr="00D4657C">
              <w:rPr>
                <w:rFonts w:eastAsia="Calibri"/>
                <w:color w:val="22272F"/>
                <w:sz w:val="22"/>
                <w:szCs w:val="22"/>
                <w:shd w:val="clear" w:color="auto" w:fill="FFFFFF"/>
              </w:rPr>
              <w:t>Планируемое значение показателя реализации на очередной финансовый год и плановый период</w:t>
            </w:r>
          </w:p>
        </w:tc>
      </w:tr>
      <w:tr w:rsidR="008E3BCC" w:rsidRPr="00D4657C" w:rsidTr="00546C5D">
        <w:trPr>
          <w:trHeight w:val="448"/>
          <w:tblHeader/>
          <w:jc w:val="center"/>
        </w:trPr>
        <w:tc>
          <w:tcPr>
            <w:tcW w:w="627"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pacing w:val="-2"/>
                <w:sz w:val="22"/>
                <w:szCs w:val="22"/>
              </w:rPr>
            </w:pPr>
          </w:p>
        </w:tc>
        <w:tc>
          <w:tcPr>
            <w:tcW w:w="2504" w:type="dxa"/>
            <w:vMerge/>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left"/>
              <w:rPr>
                <w:spacing w:val="-2"/>
                <w:sz w:val="22"/>
                <w:szCs w:val="22"/>
              </w:rPr>
            </w:pPr>
          </w:p>
        </w:tc>
        <w:tc>
          <w:tcPr>
            <w:tcW w:w="1333"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pacing w:val="-2"/>
                <w:sz w:val="22"/>
                <w:szCs w:val="22"/>
              </w:rPr>
            </w:pPr>
          </w:p>
        </w:tc>
        <w:tc>
          <w:tcPr>
            <w:tcW w:w="1636"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pacing w:val="-2"/>
                <w:sz w:val="22"/>
                <w:szCs w:val="22"/>
              </w:rPr>
            </w:pPr>
          </w:p>
        </w:tc>
        <w:tc>
          <w:tcPr>
            <w:tcW w:w="141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shd w:val="clear" w:color="auto" w:fill="FFFFFF"/>
              </w:rPr>
            </w:pPr>
            <w:r>
              <w:rPr>
                <w:rFonts w:eastAsia="Calibri"/>
                <w:sz w:val="22"/>
                <w:szCs w:val="22"/>
                <w:shd w:val="clear" w:color="auto" w:fill="FFFFFF"/>
              </w:rPr>
              <w:t>2025</w:t>
            </w:r>
          </w:p>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год</w:t>
            </w:r>
          </w:p>
        </w:tc>
        <w:tc>
          <w:tcPr>
            <w:tcW w:w="159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shd w:val="clear" w:color="auto" w:fill="FFFFFF"/>
              </w:rPr>
            </w:pPr>
            <w:r>
              <w:rPr>
                <w:rFonts w:eastAsia="Calibri"/>
                <w:sz w:val="22"/>
                <w:szCs w:val="22"/>
                <w:shd w:val="clear" w:color="auto" w:fill="FFFFFF"/>
              </w:rPr>
              <w:t>2026</w:t>
            </w:r>
          </w:p>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 xml:space="preserve"> год</w:t>
            </w:r>
          </w:p>
        </w:tc>
        <w:tc>
          <w:tcPr>
            <w:tcW w:w="1479"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shd w:val="clear" w:color="auto" w:fill="FFFFFF"/>
              </w:rPr>
            </w:pPr>
            <w:r>
              <w:rPr>
                <w:rFonts w:eastAsia="Calibri"/>
                <w:sz w:val="22"/>
                <w:szCs w:val="22"/>
                <w:shd w:val="clear" w:color="auto" w:fill="FFFFFF"/>
              </w:rPr>
              <w:t>2027</w:t>
            </w:r>
          </w:p>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год</w:t>
            </w:r>
          </w:p>
        </w:tc>
      </w:tr>
      <w:tr w:rsidR="008E3BCC" w:rsidRPr="00D4657C" w:rsidTr="00546C5D">
        <w:trPr>
          <w:trHeight w:val="282"/>
          <w:tblHeader/>
          <w:jc w:val="center"/>
        </w:trPr>
        <w:tc>
          <w:tcPr>
            <w:tcW w:w="62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z w:val="22"/>
                <w:szCs w:val="22"/>
              </w:rPr>
            </w:pPr>
            <w:r w:rsidRPr="00D4657C">
              <w:rPr>
                <w:rFonts w:eastAsia="Calibri"/>
                <w:sz w:val="22"/>
                <w:szCs w:val="22"/>
              </w:rPr>
              <w:t>1</w:t>
            </w:r>
          </w:p>
        </w:tc>
        <w:tc>
          <w:tcPr>
            <w:tcW w:w="250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rPr>
            </w:pPr>
            <w:r w:rsidRPr="00D4657C">
              <w:rPr>
                <w:rFonts w:eastAsia="Calibri"/>
                <w:sz w:val="22"/>
                <w:szCs w:val="22"/>
              </w:rPr>
              <w:t>2</w:t>
            </w:r>
          </w:p>
        </w:tc>
        <w:tc>
          <w:tcPr>
            <w:tcW w:w="1333"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pacing w:val="-2"/>
                <w:sz w:val="22"/>
                <w:szCs w:val="22"/>
              </w:rPr>
            </w:pPr>
            <w:r w:rsidRPr="00D4657C">
              <w:rPr>
                <w:rFonts w:eastAsia="Calibri"/>
                <w:spacing w:val="-2"/>
                <w:sz w:val="22"/>
                <w:szCs w:val="22"/>
              </w:rPr>
              <w:t>3</w:t>
            </w:r>
          </w:p>
        </w:tc>
        <w:tc>
          <w:tcPr>
            <w:tcW w:w="1636"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pacing w:val="-2"/>
                <w:sz w:val="22"/>
                <w:szCs w:val="22"/>
              </w:rPr>
            </w:pPr>
            <w:r w:rsidRPr="00D4657C">
              <w:rPr>
                <w:rFonts w:eastAsia="Calibri"/>
                <w:spacing w:val="-2"/>
                <w:sz w:val="22"/>
                <w:szCs w:val="22"/>
              </w:rPr>
              <w:t>4</w:t>
            </w:r>
          </w:p>
        </w:tc>
        <w:tc>
          <w:tcPr>
            <w:tcW w:w="141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2"/>
                <w:szCs w:val="22"/>
              </w:rPr>
            </w:pPr>
            <w:r w:rsidRPr="00D4657C">
              <w:rPr>
                <w:spacing w:val="-2"/>
                <w:sz w:val="22"/>
                <w:szCs w:val="22"/>
              </w:rPr>
              <w:t>5</w:t>
            </w:r>
          </w:p>
        </w:tc>
        <w:tc>
          <w:tcPr>
            <w:tcW w:w="159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2"/>
                <w:szCs w:val="22"/>
              </w:rPr>
            </w:pPr>
            <w:r w:rsidRPr="00D4657C">
              <w:rPr>
                <w:spacing w:val="-2"/>
                <w:sz w:val="22"/>
                <w:szCs w:val="22"/>
              </w:rPr>
              <w:t>6</w:t>
            </w:r>
          </w:p>
        </w:tc>
        <w:tc>
          <w:tcPr>
            <w:tcW w:w="1479"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rPr>
            </w:pPr>
            <w:r w:rsidRPr="00D4657C">
              <w:rPr>
                <w:rFonts w:eastAsia="Calibri"/>
                <w:sz w:val="22"/>
                <w:szCs w:val="22"/>
              </w:rPr>
              <w:t>7</w:t>
            </w:r>
          </w:p>
        </w:tc>
      </w:tr>
      <w:tr w:rsidR="008E3BCC" w:rsidRPr="00D4657C" w:rsidTr="00546C5D">
        <w:trPr>
          <w:trHeight w:val="433"/>
          <w:jc w:val="center"/>
        </w:trPr>
        <w:tc>
          <w:tcPr>
            <w:tcW w:w="62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spacing w:line="230" w:lineRule="auto"/>
              <w:rPr>
                <w:rFonts w:eastAsia="Calibri"/>
                <w:spacing w:val="-2"/>
                <w:sz w:val="22"/>
                <w:szCs w:val="22"/>
              </w:rPr>
            </w:pPr>
            <w:r w:rsidRPr="00D4657C">
              <w:rPr>
                <w:rFonts w:eastAsia="Calibri"/>
                <w:spacing w:val="-2"/>
                <w:sz w:val="22"/>
                <w:szCs w:val="22"/>
              </w:rPr>
              <w:t>11</w:t>
            </w:r>
          </w:p>
        </w:tc>
        <w:tc>
          <w:tcPr>
            <w:tcW w:w="250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left"/>
              <w:rPr>
                <w:color w:val="000000"/>
                <w:sz w:val="22"/>
                <w:szCs w:val="22"/>
              </w:rPr>
            </w:pPr>
            <w:r w:rsidRPr="00D4657C">
              <w:rPr>
                <w:color w:val="000000"/>
                <w:sz w:val="22"/>
                <w:szCs w:val="22"/>
              </w:rPr>
              <w:t>Численность детей-сирот и детей, оставшихся без попечения родителей, устраиваемых на воспитание в замещающие семьи</w:t>
            </w:r>
          </w:p>
        </w:tc>
        <w:tc>
          <w:tcPr>
            <w:tcW w:w="1333"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w:t>
            </w:r>
          </w:p>
        </w:tc>
        <w:tc>
          <w:tcPr>
            <w:tcW w:w="163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0</w:t>
            </w:r>
          </w:p>
        </w:tc>
        <w:tc>
          <w:tcPr>
            <w:tcW w:w="141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65,0</w:t>
            </w:r>
          </w:p>
        </w:tc>
        <w:tc>
          <w:tcPr>
            <w:tcW w:w="159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65,0</w:t>
            </w:r>
          </w:p>
        </w:tc>
        <w:tc>
          <w:tcPr>
            <w:tcW w:w="1479"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rFonts w:ascii="Calibri" w:hAnsi="Calibri" w:cs="Calibri"/>
                <w:sz w:val="22"/>
                <w:szCs w:val="22"/>
                <w:lang w:eastAsia="zh-CN"/>
              </w:rPr>
            </w:pPr>
            <w:r w:rsidRPr="00D4657C">
              <w:rPr>
                <w:color w:val="000000"/>
                <w:sz w:val="22"/>
                <w:szCs w:val="22"/>
              </w:rPr>
              <w:t>65,0</w:t>
            </w:r>
          </w:p>
        </w:tc>
      </w:tr>
    </w:tbl>
    <w:p w:rsidR="008E3BCC" w:rsidRPr="00D4657C" w:rsidRDefault="008E3BCC" w:rsidP="008E3BCC">
      <w:pPr>
        <w:jc w:val="center"/>
        <w:rPr>
          <w:b/>
          <w:spacing w:val="20"/>
          <w:szCs w:val="28"/>
        </w:rPr>
      </w:pPr>
    </w:p>
    <w:p w:rsidR="008E3BCC" w:rsidRPr="00D4657C" w:rsidRDefault="008E3BCC" w:rsidP="008E3BCC">
      <w:pPr>
        <w:jc w:val="center"/>
        <w:outlineLvl w:val="0"/>
        <w:rPr>
          <w:b/>
          <w:spacing w:val="20"/>
          <w:szCs w:val="28"/>
        </w:rPr>
      </w:pPr>
      <w:r w:rsidRPr="00D4657C">
        <w:rPr>
          <w:b/>
          <w:spacing w:val="20"/>
          <w:szCs w:val="28"/>
        </w:rPr>
        <w:t>ПАСПОРТ</w:t>
      </w:r>
    </w:p>
    <w:p w:rsidR="008E3BCC" w:rsidRPr="00D4657C" w:rsidRDefault="008E3BCC" w:rsidP="008E3BCC">
      <w:pPr>
        <w:jc w:val="center"/>
        <w:rPr>
          <w:b/>
          <w:szCs w:val="28"/>
        </w:rPr>
      </w:pPr>
      <w:r w:rsidRPr="00D4657C">
        <w:rPr>
          <w:b/>
          <w:szCs w:val="28"/>
        </w:rPr>
        <w:t>комплекса процессных мероприятий</w:t>
      </w:r>
    </w:p>
    <w:p w:rsidR="008E3BCC" w:rsidRPr="00D4657C" w:rsidRDefault="008E3BCC" w:rsidP="008E3BCC">
      <w:pPr>
        <w:jc w:val="center"/>
        <w:rPr>
          <w:b/>
          <w:szCs w:val="28"/>
        </w:rPr>
      </w:pPr>
      <w:r w:rsidRPr="00D4657C">
        <w:rPr>
          <w:color w:val="000000"/>
          <w:szCs w:val="28"/>
        </w:rPr>
        <w:t>«Питание учащихся общеобразовательных учреждений»</w:t>
      </w:r>
    </w:p>
    <w:p w:rsidR="008E3BCC" w:rsidRPr="00D4657C" w:rsidRDefault="008E3BCC" w:rsidP="008E3BCC">
      <w:pPr>
        <w:jc w:val="center"/>
        <w:rPr>
          <w:i/>
          <w:sz w:val="24"/>
        </w:rPr>
      </w:pPr>
      <w:r w:rsidRPr="00D4657C">
        <w:rPr>
          <w:i/>
          <w:sz w:val="24"/>
        </w:rPr>
        <w:lastRenderedPageBreak/>
        <w:t xml:space="preserve"> (наименование комплекса процессных мероприятий) </w:t>
      </w:r>
    </w:p>
    <w:p w:rsidR="008E3BCC" w:rsidRPr="00D4657C" w:rsidRDefault="008E3BCC" w:rsidP="008E3BCC">
      <w:pPr>
        <w:jc w:val="center"/>
        <w:rPr>
          <w:b/>
          <w:szCs w:val="28"/>
        </w:rPr>
      </w:pPr>
    </w:p>
    <w:p w:rsidR="008E3BCC" w:rsidRPr="00D4657C" w:rsidRDefault="008E3BCC" w:rsidP="008E3BCC">
      <w:pPr>
        <w:jc w:val="center"/>
        <w:outlineLvl w:val="0"/>
        <w:rPr>
          <w:b/>
          <w:szCs w:val="28"/>
        </w:rPr>
      </w:pPr>
      <w:r w:rsidRPr="00D4657C">
        <w:rPr>
          <w:b/>
          <w:szCs w:val="28"/>
        </w:rPr>
        <w:t>Общие положения</w:t>
      </w:r>
    </w:p>
    <w:p w:rsidR="008E3BCC" w:rsidRPr="00D4657C" w:rsidRDefault="008E3BCC" w:rsidP="008E3BCC"/>
    <w:tbl>
      <w:tblPr>
        <w:tblW w:w="10421" w:type="dxa"/>
        <w:jc w:val="center"/>
        <w:tblLook w:val="0000" w:firstRow="0" w:lastRow="0" w:firstColumn="0" w:lastColumn="0" w:noHBand="0" w:noVBand="0"/>
      </w:tblPr>
      <w:tblGrid>
        <w:gridCol w:w="5277"/>
        <w:gridCol w:w="5144"/>
      </w:tblGrid>
      <w:tr w:rsidR="008E3BCC" w:rsidRPr="00D4657C" w:rsidTr="00546C5D">
        <w:trPr>
          <w:trHeight w:val="516"/>
          <w:jc w:val="center"/>
        </w:trPr>
        <w:tc>
          <w:tcPr>
            <w:tcW w:w="5277"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rPr>
                <w:rFonts w:eastAsia="Calibri"/>
                <w:sz w:val="22"/>
                <w:szCs w:val="22"/>
              </w:rPr>
            </w:pPr>
            <w:proofErr w:type="gramStart"/>
            <w:r w:rsidRPr="00D4657C">
              <w:rPr>
                <w:sz w:val="22"/>
                <w:szCs w:val="22"/>
              </w:rPr>
              <w:t>Ответственный</w:t>
            </w:r>
            <w:proofErr w:type="gramEnd"/>
            <w:r w:rsidRPr="00D4657C">
              <w:rPr>
                <w:sz w:val="22"/>
                <w:szCs w:val="22"/>
              </w:rPr>
              <w:t xml:space="preserve"> за разработку и реализацию комплекса процессных мероприятий</w:t>
            </w:r>
          </w:p>
        </w:tc>
        <w:tc>
          <w:tcPr>
            <w:tcW w:w="514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rPr>
                <w:rFonts w:eastAsia="Calibri"/>
                <w:sz w:val="22"/>
                <w:szCs w:val="22"/>
              </w:rPr>
            </w:pPr>
            <w:r>
              <w:rPr>
                <w:color w:val="000000"/>
                <w:sz w:val="22"/>
                <w:szCs w:val="22"/>
                <w:lang w:eastAsia="zh-CN"/>
              </w:rPr>
              <w:t xml:space="preserve">  Начальник Управления</w:t>
            </w:r>
            <w:r w:rsidRPr="00D4657C">
              <w:rPr>
                <w:color w:val="000000"/>
                <w:sz w:val="22"/>
                <w:szCs w:val="22"/>
                <w:lang w:eastAsia="zh-CN"/>
              </w:rPr>
              <w:t xml:space="preserve"> по обр</w:t>
            </w:r>
            <w:r>
              <w:rPr>
                <w:color w:val="000000"/>
                <w:sz w:val="22"/>
                <w:szCs w:val="22"/>
                <w:lang w:eastAsia="zh-CN"/>
              </w:rPr>
              <w:t>азованию МО «Дорогобужский муниципальный округ</w:t>
            </w:r>
            <w:r w:rsidRPr="00D4657C">
              <w:rPr>
                <w:color w:val="000000"/>
                <w:sz w:val="22"/>
                <w:szCs w:val="22"/>
                <w:lang w:eastAsia="zh-CN"/>
              </w:rPr>
              <w:t>» Б</w:t>
            </w:r>
            <w:r>
              <w:rPr>
                <w:color w:val="000000"/>
                <w:sz w:val="22"/>
                <w:szCs w:val="22"/>
                <w:lang w:eastAsia="zh-CN"/>
              </w:rPr>
              <w:t>алакирева Н.С.</w:t>
            </w:r>
          </w:p>
        </w:tc>
      </w:tr>
      <w:tr w:rsidR="008E3BCC" w:rsidRPr="00D4657C" w:rsidTr="00546C5D">
        <w:trPr>
          <w:trHeight w:val="700"/>
          <w:jc w:val="center"/>
        </w:trPr>
        <w:tc>
          <w:tcPr>
            <w:tcW w:w="5277"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rPr>
                <w:rFonts w:eastAsia="Calibri"/>
                <w:sz w:val="22"/>
                <w:szCs w:val="22"/>
              </w:rPr>
            </w:pPr>
            <w:r w:rsidRPr="00D4657C">
              <w:rPr>
                <w:rFonts w:eastAsia="Calibri"/>
                <w:sz w:val="22"/>
                <w:szCs w:val="22"/>
              </w:rPr>
              <w:t xml:space="preserve">Связь с муниципальной программой </w:t>
            </w:r>
          </w:p>
        </w:tc>
        <w:tc>
          <w:tcPr>
            <w:tcW w:w="514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left"/>
              <w:rPr>
                <w:sz w:val="22"/>
                <w:szCs w:val="22"/>
              </w:rPr>
            </w:pPr>
            <w:r w:rsidRPr="00D4657C">
              <w:rPr>
                <w:rFonts w:eastAsia="Calibri"/>
                <w:sz w:val="22"/>
                <w:szCs w:val="22"/>
              </w:rPr>
              <w:t xml:space="preserve">муниципальная программа </w:t>
            </w:r>
            <w:r w:rsidRPr="00D4657C">
              <w:rPr>
                <w:b/>
                <w:sz w:val="22"/>
                <w:szCs w:val="22"/>
              </w:rPr>
              <w:t>«</w:t>
            </w:r>
            <w:r w:rsidRPr="00D4657C">
              <w:rPr>
                <w:sz w:val="22"/>
                <w:szCs w:val="22"/>
              </w:rPr>
              <w:t>Развитие образования и молодежной политики  в муниципальном образовании</w:t>
            </w:r>
          </w:p>
          <w:p w:rsidR="008E3BCC" w:rsidRPr="00D4657C" w:rsidRDefault="008E3BCC" w:rsidP="00546C5D">
            <w:pPr>
              <w:ind w:firstLine="0"/>
              <w:rPr>
                <w:rFonts w:eastAsia="Calibri"/>
                <w:sz w:val="22"/>
                <w:szCs w:val="22"/>
              </w:rPr>
            </w:pPr>
            <w:r>
              <w:rPr>
                <w:sz w:val="22"/>
                <w:szCs w:val="22"/>
              </w:rPr>
              <w:t>«Дорогобужский муниципальный округ</w:t>
            </w:r>
            <w:r w:rsidRPr="00D4657C">
              <w:rPr>
                <w:sz w:val="22"/>
                <w:szCs w:val="22"/>
              </w:rPr>
              <w:t>» Смоленской области</w:t>
            </w:r>
            <w:r w:rsidRPr="00D4657C">
              <w:rPr>
                <w:b/>
                <w:sz w:val="22"/>
                <w:szCs w:val="22"/>
              </w:rPr>
              <w:t>»</w:t>
            </w:r>
          </w:p>
        </w:tc>
      </w:tr>
    </w:tbl>
    <w:p w:rsidR="008E3BCC" w:rsidRPr="00D4657C" w:rsidRDefault="008E3BCC" w:rsidP="008E3BCC">
      <w:pPr>
        <w:jc w:val="right"/>
        <w:rPr>
          <w:szCs w:val="28"/>
        </w:rPr>
      </w:pPr>
    </w:p>
    <w:p w:rsidR="008E3BCC" w:rsidRPr="00D4657C" w:rsidRDefault="008E3BCC" w:rsidP="008E3BCC">
      <w:pPr>
        <w:ind w:left="1418" w:right="1984"/>
        <w:jc w:val="center"/>
        <w:rPr>
          <w:b/>
          <w:szCs w:val="28"/>
        </w:rPr>
      </w:pPr>
      <w:r w:rsidRPr="00D4657C">
        <w:rPr>
          <w:b/>
          <w:szCs w:val="28"/>
        </w:rPr>
        <w:t xml:space="preserve">Показатели реализации комплекса процессных мероприятий </w:t>
      </w:r>
    </w:p>
    <w:p w:rsidR="008E3BCC" w:rsidRPr="00D4657C" w:rsidRDefault="008E3BCC" w:rsidP="008E3BCC">
      <w:pPr>
        <w:jc w:val="center"/>
        <w:rPr>
          <w:b/>
          <w:szCs w:val="28"/>
        </w:rPr>
      </w:pPr>
      <w:r w:rsidRPr="00D4657C">
        <w:rPr>
          <w:b/>
          <w:szCs w:val="28"/>
        </w:rPr>
        <w:t xml:space="preserve">  </w:t>
      </w:r>
    </w:p>
    <w:tbl>
      <w:tblPr>
        <w:tblW w:w="10584" w:type="dxa"/>
        <w:jc w:val="center"/>
        <w:tblLook w:val="0000" w:firstRow="0" w:lastRow="0" w:firstColumn="0" w:lastColumn="0" w:noHBand="0" w:noVBand="0"/>
      </w:tblPr>
      <w:tblGrid>
        <w:gridCol w:w="627"/>
        <w:gridCol w:w="2504"/>
        <w:gridCol w:w="1333"/>
        <w:gridCol w:w="1636"/>
        <w:gridCol w:w="1414"/>
        <w:gridCol w:w="1591"/>
        <w:gridCol w:w="1479"/>
      </w:tblGrid>
      <w:tr w:rsidR="008E3BCC" w:rsidRPr="00D4657C" w:rsidTr="00546C5D">
        <w:trPr>
          <w:tblHeader/>
          <w:jc w:val="center"/>
        </w:trPr>
        <w:tc>
          <w:tcPr>
            <w:tcW w:w="627"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right="-121" w:firstLine="0"/>
              <w:jc w:val="center"/>
              <w:rPr>
                <w:rFonts w:eastAsia="Calibri"/>
                <w:sz w:val="22"/>
                <w:szCs w:val="22"/>
              </w:rPr>
            </w:pPr>
            <w:r w:rsidRPr="00D4657C">
              <w:rPr>
                <w:rFonts w:eastAsia="Calibri"/>
                <w:sz w:val="22"/>
                <w:szCs w:val="22"/>
              </w:rPr>
              <w:t xml:space="preserve">№ </w:t>
            </w:r>
            <w:proofErr w:type="gramStart"/>
            <w:r w:rsidRPr="00D4657C">
              <w:rPr>
                <w:rFonts w:eastAsia="Calibri"/>
                <w:sz w:val="22"/>
                <w:szCs w:val="22"/>
              </w:rPr>
              <w:t>п</w:t>
            </w:r>
            <w:proofErr w:type="gramEnd"/>
            <w:r w:rsidRPr="00D4657C">
              <w:rPr>
                <w:rFonts w:eastAsia="Calibri"/>
                <w:sz w:val="22"/>
                <w:szCs w:val="22"/>
              </w:rPr>
              <w:t>/п</w:t>
            </w:r>
          </w:p>
        </w:tc>
        <w:tc>
          <w:tcPr>
            <w:tcW w:w="2504"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z w:val="22"/>
                <w:szCs w:val="22"/>
              </w:rPr>
            </w:pPr>
            <w:r w:rsidRPr="00D4657C">
              <w:rPr>
                <w:rFonts w:eastAsia="Calibri"/>
                <w:sz w:val="22"/>
                <w:szCs w:val="22"/>
              </w:rPr>
              <w:t xml:space="preserve">Наименование показателя реализации </w:t>
            </w:r>
          </w:p>
        </w:tc>
        <w:tc>
          <w:tcPr>
            <w:tcW w:w="1333"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23"/>
              <w:jc w:val="center"/>
              <w:rPr>
                <w:rFonts w:eastAsia="Calibri"/>
                <w:color w:val="22272F"/>
                <w:sz w:val="22"/>
                <w:szCs w:val="22"/>
                <w:shd w:val="clear" w:color="auto" w:fill="FFFFFF"/>
              </w:rPr>
            </w:pPr>
            <w:r w:rsidRPr="00D4657C">
              <w:rPr>
                <w:rFonts w:eastAsia="Calibri"/>
                <w:color w:val="000000"/>
                <w:sz w:val="22"/>
                <w:szCs w:val="22"/>
              </w:rPr>
              <w:t>Единица измерения</w:t>
            </w:r>
          </w:p>
        </w:tc>
        <w:tc>
          <w:tcPr>
            <w:tcW w:w="1636"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23"/>
              <w:jc w:val="center"/>
              <w:rPr>
                <w:rFonts w:eastAsia="Calibri"/>
                <w:color w:val="22272F"/>
                <w:sz w:val="22"/>
                <w:szCs w:val="22"/>
                <w:shd w:val="clear" w:color="auto" w:fill="FFFFFF"/>
              </w:rPr>
            </w:pPr>
            <w:r w:rsidRPr="00D4657C">
              <w:rPr>
                <w:rFonts w:eastAsia="Calibri"/>
                <w:color w:val="22272F"/>
                <w:sz w:val="22"/>
                <w:szCs w:val="22"/>
                <w:shd w:val="clear" w:color="auto" w:fill="FFFFFF"/>
              </w:rPr>
              <w:t>Базовое значение показателя реализации (к очередному финансовому году)</w:t>
            </w:r>
          </w:p>
        </w:tc>
        <w:tc>
          <w:tcPr>
            <w:tcW w:w="4484" w:type="dxa"/>
            <w:gridSpan w:val="3"/>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2"/>
                <w:szCs w:val="22"/>
              </w:rPr>
            </w:pPr>
            <w:r w:rsidRPr="00D4657C">
              <w:rPr>
                <w:rFonts w:eastAsia="Calibri"/>
                <w:color w:val="22272F"/>
                <w:sz w:val="22"/>
                <w:szCs w:val="22"/>
                <w:shd w:val="clear" w:color="auto" w:fill="FFFFFF"/>
              </w:rPr>
              <w:t>Планируемое значение показателя реализации на очередной финансовый год и плановый период</w:t>
            </w:r>
          </w:p>
        </w:tc>
      </w:tr>
      <w:tr w:rsidR="008E3BCC" w:rsidRPr="00D4657C" w:rsidTr="00546C5D">
        <w:trPr>
          <w:trHeight w:val="448"/>
          <w:tblHeader/>
          <w:jc w:val="center"/>
        </w:trPr>
        <w:tc>
          <w:tcPr>
            <w:tcW w:w="627"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pacing w:val="-2"/>
                <w:sz w:val="22"/>
                <w:szCs w:val="22"/>
              </w:rPr>
            </w:pPr>
          </w:p>
        </w:tc>
        <w:tc>
          <w:tcPr>
            <w:tcW w:w="2504" w:type="dxa"/>
            <w:vMerge/>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left"/>
              <w:rPr>
                <w:spacing w:val="-2"/>
                <w:sz w:val="22"/>
                <w:szCs w:val="22"/>
              </w:rPr>
            </w:pPr>
          </w:p>
        </w:tc>
        <w:tc>
          <w:tcPr>
            <w:tcW w:w="1333"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pacing w:val="-2"/>
                <w:sz w:val="22"/>
                <w:szCs w:val="22"/>
              </w:rPr>
            </w:pPr>
          </w:p>
        </w:tc>
        <w:tc>
          <w:tcPr>
            <w:tcW w:w="1636"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pacing w:val="-2"/>
                <w:sz w:val="22"/>
                <w:szCs w:val="22"/>
              </w:rPr>
            </w:pPr>
          </w:p>
        </w:tc>
        <w:tc>
          <w:tcPr>
            <w:tcW w:w="141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shd w:val="clear" w:color="auto" w:fill="FFFFFF"/>
              </w:rPr>
            </w:pPr>
            <w:r>
              <w:rPr>
                <w:rFonts w:eastAsia="Calibri"/>
                <w:sz w:val="22"/>
                <w:szCs w:val="22"/>
                <w:shd w:val="clear" w:color="auto" w:fill="FFFFFF"/>
              </w:rPr>
              <w:t>2025</w:t>
            </w:r>
          </w:p>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год</w:t>
            </w:r>
          </w:p>
        </w:tc>
        <w:tc>
          <w:tcPr>
            <w:tcW w:w="159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shd w:val="clear" w:color="auto" w:fill="FFFFFF"/>
              </w:rPr>
            </w:pPr>
            <w:r>
              <w:rPr>
                <w:rFonts w:eastAsia="Calibri"/>
                <w:sz w:val="22"/>
                <w:szCs w:val="22"/>
                <w:shd w:val="clear" w:color="auto" w:fill="FFFFFF"/>
              </w:rPr>
              <w:t>2026</w:t>
            </w:r>
          </w:p>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 xml:space="preserve"> год</w:t>
            </w:r>
          </w:p>
        </w:tc>
        <w:tc>
          <w:tcPr>
            <w:tcW w:w="1479"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shd w:val="clear" w:color="auto" w:fill="FFFFFF"/>
              </w:rPr>
            </w:pPr>
            <w:r>
              <w:rPr>
                <w:rFonts w:eastAsia="Calibri"/>
                <w:sz w:val="22"/>
                <w:szCs w:val="22"/>
                <w:shd w:val="clear" w:color="auto" w:fill="FFFFFF"/>
              </w:rPr>
              <w:t>2027</w:t>
            </w:r>
          </w:p>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год</w:t>
            </w:r>
          </w:p>
        </w:tc>
      </w:tr>
      <w:tr w:rsidR="008E3BCC" w:rsidRPr="00D4657C" w:rsidTr="00546C5D">
        <w:trPr>
          <w:trHeight w:val="282"/>
          <w:tblHeader/>
          <w:jc w:val="center"/>
        </w:trPr>
        <w:tc>
          <w:tcPr>
            <w:tcW w:w="62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z w:val="22"/>
                <w:szCs w:val="22"/>
              </w:rPr>
            </w:pPr>
            <w:r w:rsidRPr="00D4657C">
              <w:rPr>
                <w:rFonts w:eastAsia="Calibri"/>
                <w:sz w:val="22"/>
                <w:szCs w:val="22"/>
              </w:rPr>
              <w:t>1</w:t>
            </w:r>
          </w:p>
        </w:tc>
        <w:tc>
          <w:tcPr>
            <w:tcW w:w="250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rPr>
            </w:pPr>
            <w:r w:rsidRPr="00D4657C">
              <w:rPr>
                <w:rFonts w:eastAsia="Calibri"/>
                <w:sz w:val="22"/>
                <w:szCs w:val="22"/>
              </w:rPr>
              <w:t>2</w:t>
            </w:r>
          </w:p>
        </w:tc>
        <w:tc>
          <w:tcPr>
            <w:tcW w:w="1333"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pacing w:val="-2"/>
                <w:sz w:val="22"/>
                <w:szCs w:val="22"/>
              </w:rPr>
            </w:pPr>
            <w:r w:rsidRPr="00D4657C">
              <w:rPr>
                <w:rFonts w:eastAsia="Calibri"/>
                <w:spacing w:val="-2"/>
                <w:sz w:val="22"/>
                <w:szCs w:val="22"/>
              </w:rPr>
              <w:t>3</w:t>
            </w:r>
          </w:p>
        </w:tc>
        <w:tc>
          <w:tcPr>
            <w:tcW w:w="1636"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pacing w:val="-2"/>
                <w:sz w:val="22"/>
                <w:szCs w:val="22"/>
              </w:rPr>
            </w:pPr>
            <w:r w:rsidRPr="00D4657C">
              <w:rPr>
                <w:rFonts w:eastAsia="Calibri"/>
                <w:spacing w:val="-2"/>
                <w:sz w:val="22"/>
                <w:szCs w:val="22"/>
              </w:rPr>
              <w:t>4</w:t>
            </w:r>
          </w:p>
        </w:tc>
        <w:tc>
          <w:tcPr>
            <w:tcW w:w="141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2"/>
                <w:szCs w:val="22"/>
              </w:rPr>
            </w:pPr>
            <w:r w:rsidRPr="00D4657C">
              <w:rPr>
                <w:spacing w:val="-2"/>
                <w:sz w:val="22"/>
                <w:szCs w:val="22"/>
              </w:rPr>
              <w:t>5</w:t>
            </w:r>
          </w:p>
        </w:tc>
        <w:tc>
          <w:tcPr>
            <w:tcW w:w="159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2"/>
                <w:szCs w:val="22"/>
              </w:rPr>
            </w:pPr>
            <w:r w:rsidRPr="00D4657C">
              <w:rPr>
                <w:spacing w:val="-2"/>
                <w:sz w:val="22"/>
                <w:szCs w:val="22"/>
              </w:rPr>
              <w:t>6</w:t>
            </w:r>
          </w:p>
        </w:tc>
        <w:tc>
          <w:tcPr>
            <w:tcW w:w="1479"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rPr>
            </w:pPr>
            <w:r w:rsidRPr="00D4657C">
              <w:rPr>
                <w:rFonts w:eastAsia="Calibri"/>
                <w:sz w:val="22"/>
                <w:szCs w:val="22"/>
              </w:rPr>
              <w:t>7</w:t>
            </w:r>
          </w:p>
        </w:tc>
      </w:tr>
      <w:tr w:rsidR="008E3BCC" w:rsidRPr="00D4657C" w:rsidTr="00546C5D">
        <w:trPr>
          <w:trHeight w:val="433"/>
          <w:jc w:val="center"/>
        </w:trPr>
        <w:tc>
          <w:tcPr>
            <w:tcW w:w="62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spacing w:line="230" w:lineRule="auto"/>
              <w:rPr>
                <w:rFonts w:eastAsia="Calibri"/>
                <w:spacing w:val="-2"/>
                <w:sz w:val="22"/>
                <w:szCs w:val="22"/>
              </w:rPr>
            </w:pPr>
            <w:r w:rsidRPr="00D4657C">
              <w:rPr>
                <w:rFonts w:eastAsia="Calibri"/>
                <w:spacing w:val="-2"/>
                <w:sz w:val="22"/>
                <w:szCs w:val="22"/>
              </w:rPr>
              <w:t>11</w:t>
            </w:r>
          </w:p>
        </w:tc>
        <w:tc>
          <w:tcPr>
            <w:tcW w:w="250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left"/>
              <w:rPr>
                <w:color w:val="000000"/>
                <w:sz w:val="22"/>
                <w:szCs w:val="22"/>
              </w:rPr>
            </w:pPr>
            <w:r w:rsidRPr="00D4657C">
              <w:rPr>
                <w:color w:val="000000"/>
                <w:sz w:val="22"/>
                <w:szCs w:val="22"/>
              </w:rPr>
              <w:t>Организация питания учащихся  общеобразовательных учреждений</w:t>
            </w:r>
          </w:p>
        </w:tc>
        <w:tc>
          <w:tcPr>
            <w:tcW w:w="1333"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w:t>
            </w:r>
          </w:p>
        </w:tc>
        <w:tc>
          <w:tcPr>
            <w:tcW w:w="163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0</w:t>
            </w:r>
          </w:p>
        </w:tc>
        <w:tc>
          <w:tcPr>
            <w:tcW w:w="141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100</w:t>
            </w:r>
          </w:p>
        </w:tc>
        <w:tc>
          <w:tcPr>
            <w:tcW w:w="159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100</w:t>
            </w:r>
          </w:p>
        </w:tc>
        <w:tc>
          <w:tcPr>
            <w:tcW w:w="1479"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rFonts w:ascii="Calibri" w:hAnsi="Calibri" w:cs="Calibri"/>
                <w:sz w:val="22"/>
                <w:szCs w:val="22"/>
                <w:lang w:eastAsia="zh-CN"/>
              </w:rPr>
            </w:pPr>
            <w:r w:rsidRPr="00D4657C">
              <w:rPr>
                <w:color w:val="000000"/>
                <w:sz w:val="22"/>
                <w:szCs w:val="22"/>
              </w:rPr>
              <w:t>100</w:t>
            </w:r>
          </w:p>
        </w:tc>
      </w:tr>
      <w:tr w:rsidR="008E3BCC" w:rsidRPr="00D4657C" w:rsidTr="00546C5D">
        <w:trPr>
          <w:jc w:val="center"/>
        </w:trPr>
        <w:tc>
          <w:tcPr>
            <w:tcW w:w="62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spacing w:line="230" w:lineRule="auto"/>
              <w:rPr>
                <w:rFonts w:eastAsia="Calibri"/>
                <w:spacing w:val="-2"/>
                <w:sz w:val="22"/>
                <w:szCs w:val="22"/>
              </w:rPr>
            </w:pPr>
            <w:r w:rsidRPr="00D4657C">
              <w:rPr>
                <w:rFonts w:eastAsia="Calibri"/>
                <w:spacing w:val="-2"/>
                <w:sz w:val="22"/>
                <w:szCs w:val="22"/>
              </w:rPr>
              <w:t>22</w:t>
            </w:r>
          </w:p>
        </w:tc>
        <w:tc>
          <w:tcPr>
            <w:tcW w:w="250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widowControl/>
              <w:suppressAutoHyphens/>
              <w:ind w:firstLine="0"/>
              <w:rPr>
                <w:sz w:val="22"/>
                <w:szCs w:val="22"/>
                <w:lang w:eastAsia="zh-CN"/>
              </w:rPr>
            </w:pPr>
            <w:proofErr w:type="gramStart"/>
            <w:r w:rsidRPr="00D4657C">
              <w:rPr>
                <w:sz w:val="22"/>
                <w:szCs w:val="22"/>
                <w:lang w:eastAsia="zh-CN"/>
              </w:rPr>
              <w:t>Доля обучающихся, получающих начальное общее образование в муниципальных образовательных организациях, обеспеченных бесплатным горячим питанием</w:t>
            </w:r>
            <w:proofErr w:type="gramEnd"/>
          </w:p>
        </w:tc>
        <w:tc>
          <w:tcPr>
            <w:tcW w:w="1333"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w:t>
            </w:r>
          </w:p>
        </w:tc>
        <w:tc>
          <w:tcPr>
            <w:tcW w:w="163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widowControl/>
              <w:suppressAutoHyphens/>
              <w:ind w:firstLine="0"/>
              <w:jc w:val="center"/>
              <w:rPr>
                <w:sz w:val="22"/>
                <w:szCs w:val="22"/>
                <w:lang w:eastAsia="zh-CN"/>
              </w:rPr>
            </w:pPr>
            <w:r w:rsidRPr="00D4657C">
              <w:rPr>
                <w:sz w:val="22"/>
                <w:szCs w:val="22"/>
                <w:lang w:eastAsia="zh-CN"/>
              </w:rPr>
              <w:t>0</w:t>
            </w:r>
          </w:p>
        </w:tc>
        <w:tc>
          <w:tcPr>
            <w:tcW w:w="141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widowControl/>
              <w:suppressAutoHyphens/>
              <w:ind w:firstLine="0"/>
              <w:jc w:val="center"/>
              <w:rPr>
                <w:sz w:val="22"/>
                <w:szCs w:val="22"/>
                <w:lang w:eastAsia="zh-CN"/>
              </w:rPr>
            </w:pPr>
            <w:r w:rsidRPr="00D4657C">
              <w:rPr>
                <w:sz w:val="22"/>
                <w:szCs w:val="22"/>
                <w:lang w:eastAsia="zh-CN"/>
              </w:rPr>
              <w:t>100,0</w:t>
            </w:r>
          </w:p>
        </w:tc>
        <w:tc>
          <w:tcPr>
            <w:tcW w:w="159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widowControl/>
              <w:suppressAutoHyphens/>
              <w:ind w:firstLine="0"/>
              <w:jc w:val="center"/>
              <w:rPr>
                <w:sz w:val="22"/>
                <w:szCs w:val="22"/>
                <w:lang w:eastAsia="zh-CN"/>
              </w:rPr>
            </w:pPr>
            <w:r w:rsidRPr="00D4657C">
              <w:rPr>
                <w:sz w:val="22"/>
                <w:szCs w:val="22"/>
                <w:lang w:eastAsia="zh-CN"/>
              </w:rPr>
              <w:t>100,0</w:t>
            </w:r>
          </w:p>
        </w:tc>
        <w:tc>
          <w:tcPr>
            <w:tcW w:w="1479"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widowControl/>
              <w:suppressAutoHyphens/>
              <w:ind w:firstLine="0"/>
              <w:jc w:val="center"/>
              <w:rPr>
                <w:sz w:val="22"/>
                <w:szCs w:val="22"/>
                <w:lang w:eastAsia="zh-CN"/>
              </w:rPr>
            </w:pPr>
            <w:r w:rsidRPr="00D4657C">
              <w:rPr>
                <w:sz w:val="22"/>
                <w:szCs w:val="22"/>
                <w:lang w:eastAsia="zh-CN"/>
              </w:rPr>
              <w:t>100,0</w:t>
            </w:r>
          </w:p>
        </w:tc>
      </w:tr>
    </w:tbl>
    <w:p w:rsidR="008E3BCC" w:rsidRPr="00D4657C" w:rsidRDefault="008E3BCC" w:rsidP="008E3BCC">
      <w:pPr>
        <w:jc w:val="center"/>
        <w:outlineLvl w:val="0"/>
        <w:rPr>
          <w:b/>
          <w:spacing w:val="20"/>
          <w:szCs w:val="28"/>
        </w:rPr>
      </w:pPr>
    </w:p>
    <w:p w:rsidR="008E3BCC" w:rsidRPr="00D4657C" w:rsidRDefault="008E3BCC" w:rsidP="008E3BCC">
      <w:pPr>
        <w:jc w:val="center"/>
        <w:outlineLvl w:val="0"/>
        <w:rPr>
          <w:b/>
          <w:spacing w:val="20"/>
          <w:szCs w:val="28"/>
        </w:rPr>
      </w:pPr>
      <w:r w:rsidRPr="00D4657C">
        <w:rPr>
          <w:b/>
          <w:spacing w:val="20"/>
          <w:szCs w:val="28"/>
        </w:rPr>
        <w:t>ПАСПОРТ</w:t>
      </w:r>
    </w:p>
    <w:p w:rsidR="008E3BCC" w:rsidRPr="00D4657C" w:rsidRDefault="008E3BCC" w:rsidP="008E3BCC">
      <w:pPr>
        <w:jc w:val="center"/>
        <w:rPr>
          <w:b/>
          <w:szCs w:val="28"/>
        </w:rPr>
      </w:pPr>
      <w:r w:rsidRPr="00D4657C">
        <w:rPr>
          <w:b/>
          <w:szCs w:val="28"/>
        </w:rPr>
        <w:t>комплекса процессных мероприятий</w:t>
      </w:r>
    </w:p>
    <w:p w:rsidR="008E3BCC" w:rsidRPr="00D4657C" w:rsidRDefault="008E3BCC" w:rsidP="008E3BCC">
      <w:pPr>
        <w:jc w:val="center"/>
        <w:rPr>
          <w:b/>
          <w:szCs w:val="28"/>
        </w:rPr>
      </w:pPr>
      <w:r w:rsidRPr="00D4657C">
        <w:rPr>
          <w:color w:val="000000"/>
          <w:szCs w:val="28"/>
        </w:rPr>
        <w:t xml:space="preserve">«Организация социальных выплат, </w:t>
      </w:r>
      <w:proofErr w:type="gramStart"/>
      <w:r w:rsidRPr="00D4657C">
        <w:rPr>
          <w:color w:val="000000"/>
          <w:szCs w:val="28"/>
        </w:rPr>
        <w:t>имеющим</w:t>
      </w:r>
      <w:proofErr w:type="gramEnd"/>
      <w:r w:rsidRPr="00D4657C">
        <w:rPr>
          <w:color w:val="000000"/>
          <w:szCs w:val="28"/>
        </w:rPr>
        <w:t xml:space="preserve"> право на их получение»</w:t>
      </w:r>
    </w:p>
    <w:p w:rsidR="008E3BCC" w:rsidRPr="00D4657C" w:rsidRDefault="008E3BCC" w:rsidP="008E3BCC">
      <w:pPr>
        <w:jc w:val="center"/>
        <w:rPr>
          <w:i/>
          <w:sz w:val="24"/>
        </w:rPr>
      </w:pPr>
      <w:r w:rsidRPr="00D4657C">
        <w:rPr>
          <w:i/>
          <w:sz w:val="24"/>
        </w:rPr>
        <w:t xml:space="preserve"> (наименование комплекса процессных мероприятий) </w:t>
      </w:r>
    </w:p>
    <w:p w:rsidR="008E3BCC" w:rsidRPr="00D4657C" w:rsidRDefault="008E3BCC" w:rsidP="008E3BCC">
      <w:pPr>
        <w:jc w:val="center"/>
        <w:rPr>
          <w:b/>
          <w:szCs w:val="28"/>
        </w:rPr>
      </w:pPr>
    </w:p>
    <w:p w:rsidR="008E3BCC" w:rsidRPr="00D4657C" w:rsidRDefault="008E3BCC" w:rsidP="008E3BCC">
      <w:pPr>
        <w:jc w:val="center"/>
        <w:outlineLvl w:val="0"/>
        <w:rPr>
          <w:b/>
          <w:szCs w:val="28"/>
        </w:rPr>
      </w:pPr>
      <w:r w:rsidRPr="00D4657C">
        <w:rPr>
          <w:b/>
          <w:szCs w:val="28"/>
        </w:rPr>
        <w:t>Общие положения</w:t>
      </w:r>
    </w:p>
    <w:p w:rsidR="008E3BCC" w:rsidRPr="00D4657C" w:rsidRDefault="008E3BCC" w:rsidP="008E3BCC"/>
    <w:tbl>
      <w:tblPr>
        <w:tblW w:w="10421" w:type="dxa"/>
        <w:jc w:val="center"/>
        <w:tblLook w:val="0000" w:firstRow="0" w:lastRow="0" w:firstColumn="0" w:lastColumn="0" w:noHBand="0" w:noVBand="0"/>
      </w:tblPr>
      <w:tblGrid>
        <w:gridCol w:w="5277"/>
        <w:gridCol w:w="5144"/>
      </w:tblGrid>
      <w:tr w:rsidR="008E3BCC" w:rsidRPr="00D4657C" w:rsidTr="00546C5D">
        <w:trPr>
          <w:trHeight w:val="516"/>
          <w:jc w:val="center"/>
        </w:trPr>
        <w:tc>
          <w:tcPr>
            <w:tcW w:w="5277"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rPr>
                <w:rFonts w:eastAsia="Calibri"/>
                <w:sz w:val="22"/>
                <w:szCs w:val="22"/>
              </w:rPr>
            </w:pPr>
            <w:proofErr w:type="gramStart"/>
            <w:r w:rsidRPr="00D4657C">
              <w:rPr>
                <w:sz w:val="22"/>
                <w:szCs w:val="22"/>
              </w:rPr>
              <w:t>Ответственный</w:t>
            </w:r>
            <w:proofErr w:type="gramEnd"/>
            <w:r w:rsidRPr="00D4657C">
              <w:rPr>
                <w:sz w:val="22"/>
                <w:szCs w:val="22"/>
              </w:rPr>
              <w:t xml:space="preserve"> за разработку и реализацию комплекса процессных мероприятий</w:t>
            </w:r>
          </w:p>
        </w:tc>
        <w:tc>
          <w:tcPr>
            <w:tcW w:w="514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rPr>
                <w:rFonts w:eastAsia="Calibri"/>
                <w:sz w:val="22"/>
                <w:szCs w:val="22"/>
              </w:rPr>
            </w:pPr>
            <w:r>
              <w:rPr>
                <w:color w:val="000000"/>
                <w:sz w:val="22"/>
                <w:szCs w:val="22"/>
                <w:lang w:eastAsia="zh-CN"/>
              </w:rPr>
              <w:t xml:space="preserve"> Начальник Управления</w:t>
            </w:r>
            <w:r w:rsidRPr="00D4657C">
              <w:rPr>
                <w:color w:val="000000"/>
                <w:sz w:val="22"/>
                <w:szCs w:val="22"/>
                <w:lang w:eastAsia="zh-CN"/>
              </w:rPr>
              <w:t xml:space="preserve"> по обр</w:t>
            </w:r>
            <w:r>
              <w:rPr>
                <w:color w:val="000000"/>
                <w:sz w:val="22"/>
                <w:szCs w:val="22"/>
                <w:lang w:eastAsia="zh-CN"/>
              </w:rPr>
              <w:t>азованию МО «Дорогобужский муниципальный округ</w:t>
            </w:r>
            <w:r w:rsidRPr="00D4657C">
              <w:rPr>
                <w:color w:val="000000"/>
                <w:sz w:val="22"/>
                <w:szCs w:val="22"/>
                <w:lang w:eastAsia="zh-CN"/>
              </w:rPr>
              <w:t>» Б</w:t>
            </w:r>
            <w:r>
              <w:rPr>
                <w:color w:val="000000"/>
                <w:sz w:val="22"/>
                <w:szCs w:val="22"/>
                <w:lang w:eastAsia="zh-CN"/>
              </w:rPr>
              <w:t>алакирева Н.С.</w:t>
            </w:r>
          </w:p>
        </w:tc>
      </w:tr>
      <w:tr w:rsidR="008E3BCC" w:rsidRPr="00D4657C" w:rsidTr="00546C5D">
        <w:trPr>
          <w:trHeight w:val="700"/>
          <w:jc w:val="center"/>
        </w:trPr>
        <w:tc>
          <w:tcPr>
            <w:tcW w:w="5277"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rPr>
                <w:rFonts w:eastAsia="Calibri"/>
                <w:sz w:val="22"/>
                <w:szCs w:val="22"/>
              </w:rPr>
            </w:pPr>
            <w:r w:rsidRPr="00D4657C">
              <w:rPr>
                <w:rFonts w:eastAsia="Calibri"/>
                <w:sz w:val="22"/>
                <w:szCs w:val="22"/>
              </w:rPr>
              <w:t xml:space="preserve">Связь с муниципальной программой </w:t>
            </w:r>
          </w:p>
        </w:tc>
        <w:tc>
          <w:tcPr>
            <w:tcW w:w="514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left"/>
              <w:rPr>
                <w:sz w:val="22"/>
                <w:szCs w:val="22"/>
              </w:rPr>
            </w:pPr>
            <w:r w:rsidRPr="00D4657C">
              <w:rPr>
                <w:rFonts w:eastAsia="Calibri"/>
                <w:sz w:val="22"/>
                <w:szCs w:val="22"/>
              </w:rPr>
              <w:t xml:space="preserve">муниципальная программа </w:t>
            </w:r>
            <w:r w:rsidRPr="00D4657C">
              <w:rPr>
                <w:b/>
                <w:sz w:val="22"/>
                <w:szCs w:val="22"/>
              </w:rPr>
              <w:t>«</w:t>
            </w:r>
            <w:r w:rsidRPr="00D4657C">
              <w:rPr>
                <w:sz w:val="22"/>
                <w:szCs w:val="22"/>
              </w:rPr>
              <w:t>Развитие образования и молодежной политики  в муниципальном образовании</w:t>
            </w:r>
          </w:p>
          <w:p w:rsidR="008E3BCC" w:rsidRPr="00D4657C" w:rsidRDefault="008E3BCC" w:rsidP="00546C5D">
            <w:pPr>
              <w:ind w:firstLine="0"/>
              <w:rPr>
                <w:rFonts w:eastAsia="Calibri"/>
                <w:sz w:val="22"/>
                <w:szCs w:val="22"/>
              </w:rPr>
            </w:pPr>
            <w:r>
              <w:rPr>
                <w:sz w:val="22"/>
                <w:szCs w:val="22"/>
              </w:rPr>
              <w:t>«Дорогобужский муниципальный округ</w:t>
            </w:r>
            <w:r w:rsidRPr="00D4657C">
              <w:rPr>
                <w:sz w:val="22"/>
                <w:szCs w:val="22"/>
              </w:rPr>
              <w:t>» Смоленской области</w:t>
            </w:r>
            <w:r w:rsidRPr="00D4657C">
              <w:rPr>
                <w:b/>
                <w:sz w:val="22"/>
                <w:szCs w:val="22"/>
              </w:rPr>
              <w:t>»</w:t>
            </w:r>
          </w:p>
        </w:tc>
      </w:tr>
    </w:tbl>
    <w:p w:rsidR="008E3BCC" w:rsidRPr="00D4657C" w:rsidRDefault="008E3BCC" w:rsidP="008E3BCC"/>
    <w:p w:rsidR="008E3BCC" w:rsidRPr="00D4657C" w:rsidRDefault="008E3BCC" w:rsidP="008E3BCC">
      <w:pPr>
        <w:ind w:left="1418" w:right="1984"/>
        <w:jc w:val="center"/>
        <w:rPr>
          <w:b/>
          <w:szCs w:val="28"/>
        </w:rPr>
      </w:pPr>
    </w:p>
    <w:p w:rsidR="008E3BCC" w:rsidRPr="00D4657C" w:rsidRDefault="008E3BCC" w:rsidP="008E3BCC">
      <w:pPr>
        <w:ind w:left="1418" w:right="1984"/>
        <w:jc w:val="center"/>
        <w:rPr>
          <w:b/>
          <w:szCs w:val="28"/>
        </w:rPr>
      </w:pPr>
    </w:p>
    <w:p w:rsidR="008E3BCC" w:rsidRPr="00D4657C" w:rsidRDefault="008E3BCC" w:rsidP="008E3BCC">
      <w:pPr>
        <w:ind w:left="1418" w:right="1984"/>
        <w:jc w:val="center"/>
        <w:rPr>
          <w:b/>
          <w:szCs w:val="28"/>
        </w:rPr>
      </w:pPr>
      <w:r w:rsidRPr="00D4657C">
        <w:rPr>
          <w:b/>
          <w:szCs w:val="28"/>
        </w:rPr>
        <w:t xml:space="preserve">Показатели реализации комплекса </w:t>
      </w:r>
    </w:p>
    <w:p w:rsidR="008E3BCC" w:rsidRPr="00D4657C" w:rsidRDefault="008E3BCC" w:rsidP="008E3BCC">
      <w:pPr>
        <w:ind w:left="1418" w:right="1984"/>
        <w:jc w:val="center"/>
        <w:rPr>
          <w:b/>
          <w:szCs w:val="28"/>
        </w:rPr>
      </w:pPr>
      <w:r w:rsidRPr="00D4657C">
        <w:rPr>
          <w:b/>
          <w:szCs w:val="28"/>
        </w:rPr>
        <w:t xml:space="preserve">процессных мероприятий </w:t>
      </w:r>
    </w:p>
    <w:p w:rsidR="008E3BCC" w:rsidRPr="00D4657C" w:rsidRDefault="008E3BCC" w:rsidP="008E3BCC">
      <w:pPr>
        <w:jc w:val="center"/>
        <w:rPr>
          <w:b/>
          <w:szCs w:val="28"/>
        </w:rPr>
      </w:pPr>
      <w:r w:rsidRPr="00D4657C">
        <w:rPr>
          <w:b/>
          <w:szCs w:val="28"/>
        </w:rPr>
        <w:t xml:space="preserve">  </w:t>
      </w:r>
    </w:p>
    <w:tbl>
      <w:tblPr>
        <w:tblW w:w="10584" w:type="dxa"/>
        <w:jc w:val="center"/>
        <w:tblLook w:val="0000" w:firstRow="0" w:lastRow="0" w:firstColumn="0" w:lastColumn="0" w:noHBand="0" w:noVBand="0"/>
      </w:tblPr>
      <w:tblGrid>
        <w:gridCol w:w="667"/>
        <w:gridCol w:w="1988"/>
        <w:gridCol w:w="1341"/>
        <w:gridCol w:w="1644"/>
        <w:gridCol w:w="1552"/>
        <w:gridCol w:w="1763"/>
        <w:gridCol w:w="1629"/>
      </w:tblGrid>
      <w:tr w:rsidR="008E3BCC" w:rsidRPr="00D4657C" w:rsidTr="00546C5D">
        <w:trPr>
          <w:tblHeader/>
          <w:jc w:val="center"/>
        </w:trPr>
        <w:tc>
          <w:tcPr>
            <w:tcW w:w="667"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right="-121" w:firstLine="0"/>
              <w:jc w:val="center"/>
              <w:rPr>
                <w:rFonts w:eastAsia="Calibri"/>
                <w:sz w:val="22"/>
                <w:szCs w:val="22"/>
              </w:rPr>
            </w:pPr>
            <w:r w:rsidRPr="00D4657C">
              <w:rPr>
                <w:rFonts w:eastAsia="Calibri"/>
                <w:sz w:val="22"/>
                <w:szCs w:val="22"/>
              </w:rPr>
              <w:t xml:space="preserve">№ </w:t>
            </w:r>
            <w:proofErr w:type="gramStart"/>
            <w:r w:rsidRPr="00D4657C">
              <w:rPr>
                <w:rFonts w:eastAsia="Calibri"/>
                <w:sz w:val="22"/>
                <w:szCs w:val="22"/>
              </w:rPr>
              <w:t>п</w:t>
            </w:r>
            <w:proofErr w:type="gramEnd"/>
            <w:r w:rsidRPr="00D4657C">
              <w:rPr>
                <w:rFonts w:eastAsia="Calibri"/>
                <w:sz w:val="22"/>
                <w:szCs w:val="22"/>
              </w:rPr>
              <w:t>/п</w:t>
            </w:r>
          </w:p>
        </w:tc>
        <w:tc>
          <w:tcPr>
            <w:tcW w:w="1988"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z w:val="22"/>
                <w:szCs w:val="22"/>
              </w:rPr>
            </w:pPr>
            <w:r w:rsidRPr="00D4657C">
              <w:rPr>
                <w:rFonts w:eastAsia="Calibri"/>
                <w:sz w:val="22"/>
                <w:szCs w:val="22"/>
              </w:rPr>
              <w:t xml:space="preserve">Наименование показателя реализации </w:t>
            </w:r>
          </w:p>
        </w:tc>
        <w:tc>
          <w:tcPr>
            <w:tcW w:w="1341"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23"/>
              <w:jc w:val="center"/>
              <w:rPr>
                <w:rFonts w:eastAsia="Calibri"/>
                <w:color w:val="22272F"/>
                <w:sz w:val="22"/>
                <w:szCs w:val="22"/>
                <w:shd w:val="clear" w:color="auto" w:fill="FFFFFF"/>
              </w:rPr>
            </w:pPr>
            <w:r w:rsidRPr="00D4657C">
              <w:rPr>
                <w:rFonts w:eastAsia="Calibri"/>
                <w:color w:val="000000"/>
                <w:sz w:val="22"/>
                <w:szCs w:val="22"/>
              </w:rPr>
              <w:t>Единица измерения</w:t>
            </w:r>
          </w:p>
        </w:tc>
        <w:tc>
          <w:tcPr>
            <w:tcW w:w="1644"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23"/>
              <w:jc w:val="center"/>
              <w:rPr>
                <w:rFonts w:eastAsia="Calibri"/>
                <w:color w:val="22272F"/>
                <w:sz w:val="22"/>
                <w:szCs w:val="22"/>
                <w:shd w:val="clear" w:color="auto" w:fill="FFFFFF"/>
              </w:rPr>
            </w:pPr>
            <w:r w:rsidRPr="00D4657C">
              <w:rPr>
                <w:rFonts w:eastAsia="Calibri"/>
                <w:color w:val="22272F"/>
                <w:sz w:val="22"/>
                <w:szCs w:val="22"/>
                <w:shd w:val="clear" w:color="auto" w:fill="FFFFFF"/>
              </w:rPr>
              <w:t>Базовое значение показателя реализации (к очередному финансовому году)</w:t>
            </w:r>
          </w:p>
        </w:tc>
        <w:tc>
          <w:tcPr>
            <w:tcW w:w="4944" w:type="dxa"/>
            <w:gridSpan w:val="3"/>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2"/>
                <w:szCs w:val="22"/>
              </w:rPr>
            </w:pPr>
            <w:r w:rsidRPr="00D4657C">
              <w:rPr>
                <w:rFonts w:eastAsia="Calibri"/>
                <w:color w:val="22272F"/>
                <w:sz w:val="22"/>
                <w:szCs w:val="22"/>
                <w:shd w:val="clear" w:color="auto" w:fill="FFFFFF"/>
              </w:rPr>
              <w:t>Планируемое значение показателя реализации на очередной финансовый год и плановый период</w:t>
            </w:r>
          </w:p>
        </w:tc>
      </w:tr>
      <w:tr w:rsidR="008E3BCC" w:rsidRPr="00D4657C" w:rsidTr="00546C5D">
        <w:trPr>
          <w:trHeight w:val="448"/>
          <w:tblHeader/>
          <w:jc w:val="center"/>
        </w:trPr>
        <w:tc>
          <w:tcPr>
            <w:tcW w:w="667"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pacing w:val="-2"/>
                <w:sz w:val="22"/>
                <w:szCs w:val="22"/>
              </w:rPr>
            </w:pPr>
          </w:p>
        </w:tc>
        <w:tc>
          <w:tcPr>
            <w:tcW w:w="1988" w:type="dxa"/>
            <w:vMerge/>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left"/>
              <w:rPr>
                <w:spacing w:val="-2"/>
                <w:sz w:val="22"/>
                <w:szCs w:val="22"/>
              </w:rPr>
            </w:pPr>
          </w:p>
        </w:tc>
        <w:tc>
          <w:tcPr>
            <w:tcW w:w="1341"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pacing w:val="-2"/>
                <w:sz w:val="22"/>
                <w:szCs w:val="22"/>
              </w:rPr>
            </w:pPr>
          </w:p>
        </w:tc>
        <w:tc>
          <w:tcPr>
            <w:tcW w:w="1644"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pacing w:val="-2"/>
                <w:sz w:val="22"/>
                <w:szCs w:val="22"/>
              </w:rPr>
            </w:pPr>
          </w:p>
        </w:tc>
        <w:tc>
          <w:tcPr>
            <w:tcW w:w="1552"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shd w:val="clear" w:color="auto" w:fill="FFFFFF"/>
              </w:rPr>
            </w:pPr>
            <w:r>
              <w:rPr>
                <w:rFonts w:eastAsia="Calibri"/>
                <w:sz w:val="22"/>
                <w:szCs w:val="22"/>
                <w:shd w:val="clear" w:color="auto" w:fill="FFFFFF"/>
              </w:rPr>
              <w:t>2025</w:t>
            </w:r>
          </w:p>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год</w:t>
            </w:r>
          </w:p>
        </w:tc>
        <w:tc>
          <w:tcPr>
            <w:tcW w:w="1763"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202</w:t>
            </w:r>
            <w:r>
              <w:rPr>
                <w:rFonts w:eastAsia="Calibri"/>
                <w:sz w:val="22"/>
                <w:szCs w:val="22"/>
                <w:shd w:val="clear" w:color="auto" w:fill="FFFFFF"/>
              </w:rPr>
              <w:t>6</w:t>
            </w:r>
          </w:p>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 xml:space="preserve"> год</w:t>
            </w:r>
          </w:p>
        </w:tc>
        <w:tc>
          <w:tcPr>
            <w:tcW w:w="1629"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shd w:val="clear" w:color="auto" w:fill="FFFFFF"/>
              </w:rPr>
            </w:pPr>
            <w:r>
              <w:rPr>
                <w:rFonts w:eastAsia="Calibri"/>
                <w:sz w:val="22"/>
                <w:szCs w:val="22"/>
                <w:shd w:val="clear" w:color="auto" w:fill="FFFFFF"/>
              </w:rPr>
              <w:t>2027</w:t>
            </w:r>
          </w:p>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год</w:t>
            </w:r>
          </w:p>
        </w:tc>
      </w:tr>
      <w:tr w:rsidR="008E3BCC" w:rsidRPr="00D4657C" w:rsidTr="00546C5D">
        <w:trPr>
          <w:trHeight w:val="282"/>
          <w:tblHeader/>
          <w:jc w:val="center"/>
        </w:trPr>
        <w:tc>
          <w:tcPr>
            <w:tcW w:w="66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z w:val="22"/>
                <w:szCs w:val="22"/>
              </w:rPr>
            </w:pPr>
            <w:r w:rsidRPr="00D4657C">
              <w:rPr>
                <w:rFonts w:eastAsia="Calibri"/>
                <w:sz w:val="22"/>
                <w:szCs w:val="22"/>
              </w:rPr>
              <w:t>1</w:t>
            </w:r>
          </w:p>
        </w:tc>
        <w:tc>
          <w:tcPr>
            <w:tcW w:w="1988"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rPr>
            </w:pPr>
            <w:r w:rsidRPr="00D4657C">
              <w:rPr>
                <w:rFonts w:eastAsia="Calibri"/>
                <w:sz w:val="22"/>
                <w:szCs w:val="22"/>
              </w:rPr>
              <w:t>2</w:t>
            </w:r>
          </w:p>
        </w:tc>
        <w:tc>
          <w:tcPr>
            <w:tcW w:w="1341"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pacing w:val="-2"/>
                <w:sz w:val="22"/>
                <w:szCs w:val="22"/>
              </w:rPr>
            </w:pPr>
            <w:r w:rsidRPr="00D4657C">
              <w:rPr>
                <w:rFonts w:eastAsia="Calibri"/>
                <w:spacing w:val="-2"/>
                <w:sz w:val="22"/>
                <w:szCs w:val="22"/>
              </w:rPr>
              <w:t>3</w:t>
            </w:r>
          </w:p>
        </w:tc>
        <w:tc>
          <w:tcPr>
            <w:tcW w:w="1644"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pacing w:val="-2"/>
                <w:sz w:val="22"/>
                <w:szCs w:val="22"/>
              </w:rPr>
            </w:pPr>
            <w:r w:rsidRPr="00D4657C">
              <w:rPr>
                <w:rFonts w:eastAsia="Calibri"/>
                <w:spacing w:val="-2"/>
                <w:sz w:val="22"/>
                <w:szCs w:val="22"/>
              </w:rPr>
              <w:t>4</w:t>
            </w:r>
          </w:p>
        </w:tc>
        <w:tc>
          <w:tcPr>
            <w:tcW w:w="1552"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2"/>
                <w:szCs w:val="22"/>
              </w:rPr>
            </w:pPr>
            <w:r w:rsidRPr="00D4657C">
              <w:rPr>
                <w:spacing w:val="-2"/>
                <w:sz w:val="22"/>
                <w:szCs w:val="22"/>
              </w:rPr>
              <w:t>5</w:t>
            </w:r>
          </w:p>
        </w:tc>
        <w:tc>
          <w:tcPr>
            <w:tcW w:w="1763"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2"/>
                <w:szCs w:val="22"/>
              </w:rPr>
            </w:pPr>
            <w:r w:rsidRPr="00D4657C">
              <w:rPr>
                <w:spacing w:val="-2"/>
                <w:sz w:val="22"/>
                <w:szCs w:val="22"/>
              </w:rPr>
              <w:t>6</w:t>
            </w:r>
          </w:p>
        </w:tc>
        <w:tc>
          <w:tcPr>
            <w:tcW w:w="1629"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rPr>
            </w:pPr>
            <w:r w:rsidRPr="00D4657C">
              <w:rPr>
                <w:rFonts w:eastAsia="Calibri"/>
                <w:sz w:val="22"/>
                <w:szCs w:val="22"/>
              </w:rPr>
              <w:t>7</w:t>
            </w:r>
          </w:p>
        </w:tc>
      </w:tr>
      <w:tr w:rsidR="008E3BCC" w:rsidRPr="00D4657C" w:rsidTr="00546C5D">
        <w:trPr>
          <w:trHeight w:val="433"/>
          <w:jc w:val="center"/>
        </w:trPr>
        <w:tc>
          <w:tcPr>
            <w:tcW w:w="66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spacing w:line="230" w:lineRule="auto"/>
              <w:rPr>
                <w:rFonts w:eastAsia="Calibri"/>
                <w:spacing w:val="-2"/>
                <w:sz w:val="22"/>
                <w:szCs w:val="22"/>
              </w:rPr>
            </w:pPr>
            <w:r w:rsidRPr="00D4657C">
              <w:rPr>
                <w:rFonts w:eastAsia="Calibri"/>
                <w:spacing w:val="-2"/>
                <w:sz w:val="22"/>
                <w:szCs w:val="22"/>
              </w:rPr>
              <w:t>11</w:t>
            </w:r>
          </w:p>
        </w:tc>
        <w:tc>
          <w:tcPr>
            <w:tcW w:w="1988"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left"/>
              <w:rPr>
                <w:sz w:val="22"/>
                <w:szCs w:val="22"/>
              </w:rPr>
            </w:pPr>
            <w:r w:rsidRPr="00D4657C">
              <w:rPr>
                <w:sz w:val="22"/>
                <w:szCs w:val="22"/>
              </w:rPr>
              <w:t xml:space="preserve">Обеспечение социальных выплат </w:t>
            </w:r>
            <w:proofErr w:type="gramStart"/>
            <w:r w:rsidRPr="00D4657C">
              <w:rPr>
                <w:sz w:val="22"/>
                <w:szCs w:val="22"/>
              </w:rPr>
              <w:t>имеющим</w:t>
            </w:r>
            <w:proofErr w:type="gramEnd"/>
            <w:r w:rsidRPr="00D4657C">
              <w:rPr>
                <w:sz w:val="22"/>
                <w:szCs w:val="22"/>
              </w:rPr>
              <w:t xml:space="preserve"> право на их получение</w:t>
            </w:r>
          </w:p>
        </w:tc>
        <w:tc>
          <w:tcPr>
            <w:tcW w:w="134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sz w:val="22"/>
                <w:szCs w:val="22"/>
              </w:rPr>
            </w:pPr>
            <w:r w:rsidRPr="00D4657C">
              <w:rPr>
                <w:sz w:val="22"/>
                <w:szCs w:val="22"/>
              </w:rPr>
              <w:t>%</w:t>
            </w:r>
          </w:p>
        </w:tc>
        <w:tc>
          <w:tcPr>
            <w:tcW w:w="164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sz w:val="22"/>
                <w:szCs w:val="22"/>
              </w:rPr>
            </w:pPr>
            <w:r w:rsidRPr="00D4657C">
              <w:rPr>
                <w:sz w:val="22"/>
                <w:szCs w:val="22"/>
              </w:rPr>
              <w:t>0</w:t>
            </w:r>
          </w:p>
        </w:tc>
        <w:tc>
          <w:tcPr>
            <w:tcW w:w="1552"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sz w:val="22"/>
                <w:szCs w:val="22"/>
              </w:rPr>
            </w:pPr>
            <w:r w:rsidRPr="00D4657C">
              <w:rPr>
                <w:sz w:val="22"/>
                <w:szCs w:val="22"/>
              </w:rPr>
              <w:t>100</w:t>
            </w:r>
          </w:p>
        </w:tc>
        <w:tc>
          <w:tcPr>
            <w:tcW w:w="1763"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sz w:val="22"/>
                <w:szCs w:val="22"/>
              </w:rPr>
            </w:pPr>
            <w:r w:rsidRPr="00D4657C">
              <w:rPr>
                <w:sz w:val="22"/>
                <w:szCs w:val="22"/>
              </w:rPr>
              <w:t>100</w:t>
            </w:r>
          </w:p>
        </w:tc>
        <w:tc>
          <w:tcPr>
            <w:tcW w:w="1629"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sz w:val="22"/>
                <w:szCs w:val="22"/>
                <w:lang w:eastAsia="zh-CN"/>
              </w:rPr>
            </w:pPr>
            <w:r w:rsidRPr="00D4657C">
              <w:rPr>
                <w:sz w:val="22"/>
                <w:szCs w:val="22"/>
                <w:lang w:eastAsia="zh-CN"/>
              </w:rPr>
              <w:t>100</w:t>
            </w:r>
          </w:p>
        </w:tc>
      </w:tr>
    </w:tbl>
    <w:p w:rsidR="008E3BCC" w:rsidRPr="00D4657C" w:rsidRDefault="008E3BCC" w:rsidP="008E3BCC">
      <w:pPr>
        <w:ind w:firstLine="0"/>
        <w:rPr>
          <w:b/>
          <w:spacing w:val="20"/>
          <w:szCs w:val="28"/>
        </w:rPr>
      </w:pPr>
    </w:p>
    <w:p w:rsidR="008E3BCC" w:rsidRPr="00D4657C" w:rsidRDefault="008E3BCC" w:rsidP="008E3BCC">
      <w:pPr>
        <w:jc w:val="center"/>
        <w:outlineLvl w:val="0"/>
        <w:rPr>
          <w:b/>
          <w:spacing w:val="20"/>
          <w:szCs w:val="28"/>
        </w:rPr>
      </w:pPr>
      <w:r w:rsidRPr="00D4657C">
        <w:rPr>
          <w:b/>
          <w:spacing w:val="20"/>
          <w:szCs w:val="28"/>
        </w:rPr>
        <w:t>ПАСПОРТ</w:t>
      </w:r>
    </w:p>
    <w:p w:rsidR="008E3BCC" w:rsidRPr="00D4657C" w:rsidRDefault="008E3BCC" w:rsidP="008E3BCC">
      <w:pPr>
        <w:jc w:val="center"/>
        <w:rPr>
          <w:b/>
          <w:szCs w:val="28"/>
        </w:rPr>
      </w:pPr>
      <w:r w:rsidRPr="00D4657C">
        <w:rPr>
          <w:b/>
          <w:szCs w:val="28"/>
        </w:rPr>
        <w:t>комплекса процессных мероприятий</w:t>
      </w:r>
    </w:p>
    <w:p w:rsidR="008E3BCC" w:rsidRPr="00D4657C" w:rsidRDefault="008E3BCC" w:rsidP="008E3BCC">
      <w:pPr>
        <w:jc w:val="center"/>
        <w:rPr>
          <w:szCs w:val="28"/>
        </w:rPr>
      </w:pPr>
      <w:r w:rsidRPr="00D4657C">
        <w:rPr>
          <w:spacing w:val="-2"/>
          <w:szCs w:val="28"/>
        </w:rPr>
        <w:t>«</w:t>
      </w:r>
      <w:r w:rsidRPr="00D4657C">
        <w:rPr>
          <w:szCs w:val="28"/>
        </w:rPr>
        <w:t>Обеспечение организационных условий для реализации</w:t>
      </w:r>
    </w:p>
    <w:p w:rsidR="008E3BCC" w:rsidRPr="00D4657C" w:rsidRDefault="008E3BCC" w:rsidP="008E3BCC">
      <w:pPr>
        <w:jc w:val="center"/>
        <w:rPr>
          <w:b/>
          <w:szCs w:val="28"/>
        </w:rPr>
      </w:pPr>
      <w:r w:rsidRPr="00D4657C">
        <w:rPr>
          <w:szCs w:val="28"/>
        </w:rPr>
        <w:t xml:space="preserve"> муниципальной программы</w:t>
      </w:r>
      <w:r w:rsidRPr="00D4657C">
        <w:rPr>
          <w:spacing w:val="-2"/>
          <w:szCs w:val="28"/>
        </w:rPr>
        <w:t>»</w:t>
      </w:r>
    </w:p>
    <w:p w:rsidR="008E3BCC" w:rsidRPr="00D4657C" w:rsidRDefault="008E3BCC" w:rsidP="008E3BCC">
      <w:pPr>
        <w:jc w:val="center"/>
        <w:rPr>
          <w:i/>
          <w:sz w:val="24"/>
        </w:rPr>
      </w:pPr>
      <w:r w:rsidRPr="00D4657C">
        <w:rPr>
          <w:i/>
          <w:sz w:val="24"/>
        </w:rPr>
        <w:t xml:space="preserve"> (наименование комплекса процессных мероприятий) </w:t>
      </w:r>
    </w:p>
    <w:p w:rsidR="008E3BCC" w:rsidRPr="00D4657C" w:rsidRDefault="008E3BCC" w:rsidP="008E3BCC">
      <w:pPr>
        <w:jc w:val="center"/>
        <w:rPr>
          <w:b/>
          <w:szCs w:val="28"/>
        </w:rPr>
      </w:pPr>
    </w:p>
    <w:p w:rsidR="008E3BCC" w:rsidRPr="00D4657C" w:rsidRDefault="008E3BCC" w:rsidP="008E3BCC">
      <w:pPr>
        <w:jc w:val="center"/>
        <w:outlineLvl w:val="0"/>
        <w:rPr>
          <w:b/>
          <w:szCs w:val="28"/>
        </w:rPr>
      </w:pPr>
      <w:r w:rsidRPr="00D4657C">
        <w:rPr>
          <w:b/>
          <w:szCs w:val="28"/>
        </w:rPr>
        <w:t>Общие положения</w:t>
      </w:r>
    </w:p>
    <w:p w:rsidR="008E3BCC" w:rsidRPr="00D4657C" w:rsidRDefault="008E3BCC" w:rsidP="008E3BCC"/>
    <w:tbl>
      <w:tblPr>
        <w:tblW w:w="10421" w:type="dxa"/>
        <w:jc w:val="center"/>
        <w:tblLook w:val="0000" w:firstRow="0" w:lastRow="0" w:firstColumn="0" w:lastColumn="0" w:noHBand="0" w:noVBand="0"/>
      </w:tblPr>
      <w:tblGrid>
        <w:gridCol w:w="5277"/>
        <w:gridCol w:w="5144"/>
      </w:tblGrid>
      <w:tr w:rsidR="008E3BCC" w:rsidRPr="00D4657C" w:rsidTr="00546C5D">
        <w:trPr>
          <w:trHeight w:val="516"/>
          <w:jc w:val="center"/>
        </w:trPr>
        <w:tc>
          <w:tcPr>
            <w:tcW w:w="5277"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rPr>
                <w:rFonts w:eastAsia="Calibri"/>
                <w:sz w:val="22"/>
                <w:szCs w:val="22"/>
              </w:rPr>
            </w:pPr>
            <w:proofErr w:type="gramStart"/>
            <w:r w:rsidRPr="00D4657C">
              <w:rPr>
                <w:sz w:val="22"/>
                <w:szCs w:val="22"/>
              </w:rPr>
              <w:t>Ответственный</w:t>
            </w:r>
            <w:proofErr w:type="gramEnd"/>
            <w:r w:rsidRPr="00D4657C">
              <w:rPr>
                <w:sz w:val="22"/>
                <w:szCs w:val="22"/>
              </w:rPr>
              <w:t xml:space="preserve"> за разработку и реализацию комплекса процессных мероприятий</w:t>
            </w:r>
          </w:p>
        </w:tc>
        <w:tc>
          <w:tcPr>
            <w:tcW w:w="514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rPr>
                <w:rFonts w:eastAsia="Calibri"/>
                <w:sz w:val="22"/>
                <w:szCs w:val="22"/>
              </w:rPr>
            </w:pPr>
            <w:r>
              <w:rPr>
                <w:color w:val="000000"/>
                <w:sz w:val="22"/>
                <w:szCs w:val="22"/>
                <w:lang w:eastAsia="zh-CN"/>
              </w:rPr>
              <w:t xml:space="preserve"> Начальник Управления</w:t>
            </w:r>
            <w:r w:rsidRPr="00D4657C">
              <w:rPr>
                <w:color w:val="000000"/>
                <w:sz w:val="22"/>
                <w:szCs w:val="22"/>
                <w:lang w:eastAsia="zh-CN"/>
              </w:rPr>
              <w:t xml:space="preserve"> по обр</w:t>
            </w:r>
            <w:r>
              <w:rPr>
                <w:color w:val="000000"/>
                <w:sz w:val="22"/>
                <w:szCs w:val="22"/>
                <w:lang w:eastAsia="zh-CN"/>
              </w:rPr>
              <w:t>азованию МО «Дорогобужский муниципальный округ</w:t>
            </w:r>
            <w:r w:rsidRPr="00D4657C">
              <w:rPr>
                <w:color w:val="000000"/>
                <w:sz w:val="22"/>
                <w:szCs w:val="22"/>
                <w:lang w:eastAsia="zh-CN"/>
              </w:rPr>
              <w:t>» Б</w:t>
            </w:r>
            <w:r>
              <w:rPr>
                <w:color w:val="000000"/>
                <w:sz w:val="22"/>
                <w:szCs w:val="22"/>
                <w:lang w:eastAsia="zh-CN"/>
              </w:rPr>
              <w:t>алакирева Н.С.</w:t>
            </w:r>
          </w:p>
        </w:tc>
      </w:tr>
      <w:tr w:rsidR="008E3BCC" w:rsidRPr="00D4657C" w:rsidTr="00546C5D">
        <w:trPr>
          <w:trHeight w:val="700"/>
          <w:jc w:val="center"/>
        </w:trPr>
        <w:tc>
          <w:tcPr>
            <w:tcW w:w="5277"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rPr>
                <w:rFonts w:eastAsia="Calibri"/>
                <w:sz w:val="22"/>
                <w:szCs w:val="22"/>
              </w:rPr>
            </w:pPr>
            <w:r w:rsidRPr="00D4657C">
              <w:rPr>
                <w:rFonts w:eastAsia="Calibri"/>
                <w:sz w:val="22"/>
                <w:szCs w:val="22"/>
              </w:rPr>
              <w:t xml:space="preserve">Связь с муниципальной программой </w:t>
            </w:r>
          </w:p>
        </w:tc>
        <w:tc>
          <w:tcPr>
            <w:tcW w:w="514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left"/>
              <w:rPr>
                <w:sz w:val="22"/>
                <w:szCs w:val="22"/>
              </w:rPr>
            </w:pPr>
            <w:r w:rsidRPr="00D4657C">
              <w:rPr>
                <w:rFonts w:eastAsia="Calibri"/>
                <w:sz w:val="22"/>
                <w:szCs w:val="22"/>
              </w:rPr>
              <w:t xml:space="preserve">муниципальная программа </w:t>
            </w:r>
            <w:r w:rsidRPr="00D4657C">
              <w:rPr>
                <w:b/>
                <w:sz w:val="22"/>
                <w:szCs w:val="22"/>
              </w:rPr>
              <w:t>«</w:t>
            </w:r>
            <w:r w:rsidRPr="00D4657C">
              <w:rPr>
                <w:sz w:val="22"/>
                <w:szCs w:val="22"/>
              </w:rPr>
              <w:t>Развитие образования и молодежной политики  в муниципальном образовании</w:t>
            </w:r>
          </w:p>
          <w:p w:rsidR="008E3BCC" w:rsidRPr="00D4657C" w:rsidRDefault="008E3BCC" w:rsidP="00546C5D">
            <w:pPr>
              <w:ind w:firstLine="0"/>
              <w:rPr>
                <w:rFonts w:eastAsia="Calibri"/>
                <w:sz w:val="22"/>
                <w:szCs w:val="22"/>
              </w:rPr>
            </w:pPr>
            <w:r w:rsidRPr="00D4657C">
              <w:rPr>
                <w:sz w:val="22"/>
                <w:szCs w:val="22"/>
              </w:rPr>
              <w:t>«Дорогобуж</w:t>
            </w:r>
            <w:r>
              <w:rPr>
                <w:sz w:val="22"/>
                <w:szCs w:val="22"/>
              </w:rPr>
              <w:t>ский муниципальный округ</w:t>
            </w:r>
            <w:r w:rsidRPr="00D4657C">
              <w:rPr>
                <w:sz w:val="22"/>
                <w:szCs w:val="22"/>
              </w:rPr>
              <w:t>» Смоленской области</w:t>
            </w:r>
            <w:r w:rsidRPr="00D4657C">
              <w:rPr>
                <w:b/>
                <w:sz w:val="22"/>
                <w:szCs w:val="22"/>
              </w:rPr>
              <w:t>»</w:t>
            </w:r>
          </w:p>
        </w:tc>
      </w:tr>
    </w:tbl>
    <w:p w:rsidR="008E3BCC" w:rsidRPr="00D4657C" w:rsidRDefault="008E3BCC" w:rsidP="008E3BCC">
      <w:pPr>
        <w:ind w:firstLine="0"/>
        <w:rPr>
          <w:szCs w:val="28"/>
        </w:rPr>
      </w:pPr>
    </w:p>
    <w:p w:rsidR="008E3BCC" w:rsidRPr="00D4657C" w:rsidRDefault="008E3BCC" w:rsidP="008E3BCC">
      <w:pPr>
        <w:ind w:left="1418" w:right="1984"/>
        <w:jc w:val="center"/>
        <w:rPr>
          <w:b/>
          <w:szCs w:val="28"/>
        </w:rPr>
      </w:pPr>
      <w:r w:rsidRPr="00D4657C">
        <w:rPr>
          <w:b/>
          <w:szCs w:val="28"/>
        </w:rPr>
        <w:t xml:space="preserve">Показатели реализации комплекса процессных мероприятий </w:t>
      </w:r>
    </w:p>
    <w:p w:rsidR="008E3BCC" w:rsidRPr="00D4657C" w:rsidRDefault="008E3BCC" w:rsidP="008E3BCC">
      <w:pPr>
        <w:jc w:val="center"/>
        <w:rPr>
          <w:b/>
          <w:szCs w:val="28"/>
        </w:rPr>
      </w:pPr>
      <w:r w:rsidRPr="00D4657C">
        <w:rPr>
          <w:b/>
          <w:szCs w:val="28"/>
        </w:rPr>
        <w:t xml:space="preserve">  </w:t>
      </w:r>
    </w:p>
    <w:tbl>
      <w:tblPr>
        <w:tblW w:w="10584" w:type="dxa"/>
        <w:jc w:val="center"/>
        <w:tblLook w:val="0000" w:firstRow="0" w:lastRow="0" w:firstColumn="0" w:lastColumn="0" w:noHBand="0" w:noVBand="0"/>
      </w:tblPr>
      <w:tblGrid>
        <w:gridCol w:w="627"/>
        <w:gridCol w:w="2504"/>
        <w:gridCol w:w="1333"/>
        <w:gridCol w:w="1636"/>
        <w:gridCol w:w="1414"/>
        <w:gridCol w:w="1591"/>
        <w:gridCol w:w="1479"/>
      </w:tblGrid>
      <w:tr w:rsidR="008E3BCC" w:rsidRPr="00D4657C" w:rsidTr="00546C5D">
        <w:trPr>
          <w:tblHeader/>
          <w:jc w:val="center"/>
        </w:trPr>
        <w:tc>
          <w:tcPr>
            <w:tcW w:w="627"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right="-121" w:firstLine="0"/>
              <w:jc w:val="center"/>
              <w:rPr>
                <w:rFonts w:eastAsia="Calibri"/>
                <w:sz w:val="22"/>
                <w:szCs w:val="22"/>
              </w:rPr>
            </w:pPr>
            <w:r w:rsidRPr="00D4657C">
              <w:rPr>
                <w:rFonts w:eastAsia="Calibri"/>
                <w:sz w:val="22"/>
                <w:szCs w:val="22"/>
              </w:rPr>
              <w:t xml:space="preserve">№ </w:t>
            </w:r>
            <w:proofErr w:type="gramStart"/>
            <w:r w:rsidRPr="00D4657C">
              <w:rPr>
                <w:rFonts w:eastAsia="Calibri"/>
                <w:sz w:val="22"/>
                <w:szCs w:val="22"/>
              </w:rPr>
              <w:t>п</w:t>
            </w:r>
            <w:proofErr w:type="gramEnd"/>
            <w:r w:rsidRPr="00D4657C">
              <w:rPr>
                <w:rFonts w:eastAsia="Calibri"/>
                <w:sz w:val="22"/>
                <w:szCs w:val="22"/>
              </w:rPr>
              <w:t>/п</w:t>
            </w:r>
          </w:p>
        </w:tc>
        <w:tc>
          <w:tcPr>
            <w:tcW w:w="2504"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z w:val="22"/>
                <w:szCs w:val="22"/>
              </w:rPr>
            </w:pPr>
            <w:r w:rsidRPr="00D4657C">
              <w:rPr>
                <w:rFonts w:eastAsia="Calibri"/>
                <w:sz w:val="22"/>
                <w:szCs w:val="22"/>
              </w:rPr>
              <w:t xml:space="preserve">Наименование показателя реализации </w:t>
            </w:r>
          </w:p>
        </w:tc>
        <w:tc>
          <w:tcPr>
            <w:tcW w:w="1333"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23"/>
              <w:jc w:val="center"/>
              <w:rPr>
                <w:rFonts w:eastAsia="Calibri"/>
                <w:color w:val="22272F"/>
                <w:sz w:val="22"/>
                <w:szCs w:val="22"/>
                <w:shd w:val="clear" w:color="auto" w:fill="FFFFFF"/>
              </w:rPr>
            </w:pPr>
            <w:r w:rsidRPr="00D4657C">
              <w:rPr>
                <w:rFonts w:eastAsia="Calibri"/>
                <w:color w:val="000000"/>
                <w:sz w:val="22"/>
                <w:szCs w:val="22"/>
              </w:rPr>
              <w:t>Единица измерения</w:t>
            </w:r>
          </w:p>
        </w:tc>
        <w:tc>
          <w:tcPr>
            <w:tcW w:w="1636"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23"/>
              <w:jc w:val="center"/>
              <w:rPr>
                <w:rFonts w:eastAsia="Calibri"/>
                <w:color w:val="22272F"/>
                <w:sz w:val="22"/>
                <w:szCs w:val="22"/>
                <w:shd w:val="clear" w:color="auto" w:fill="FFFFFF"/>
              </w:rPr>
            </w:pPr>
            <w:r w:rsidRPr="00D4657C">
              <w:rPr>
                <w:rFonts w:eastAsia="Calibri"/>
                <w:color w:val="22272F"/>
                <w:sz w:val="22"/>
                <w:szCs w:val="22"/>
                <w:shd w:val="clear" w:color="auto" w:fill="FFFFFF"/>
              </w:rPr>
              <w:t>Базовое значение показателя реализации (к очередному финансовому году)</w:t>
            </w:r>
          </w:p>
        </w:tc>
        <w:tc>
          <w:tcPr>
            <w:tcW w:w="4484" w:type="dxa"/>
            <w:gridSpan w:val="3"/>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2"/>
                <w:szCs w:val="22"/>
              </w:rPr>
            </w:pPr>
            <w:r w:rsidRPr="00D4657C">
              <w:rPr>
                <w:rFonts w:eastAsia="Calibri"/>
                <w:color w:val="22272F"/>
                <w:sz w:val="22"/>
                <w:szCs w:val="22"/>
                <w:shd w:val="clear" w:color="auto" w:fill="FFFFFF"/>
              </w:rPr>
              <w:t>Планируемое значение показателя реализации на очередной финансовый год и плановый период</w:t>
            </w:r>
          </w:p>
        </w:tc>
      </w:tr>
      <w:tr w:rsidR="008E3BCC" w:rsidRPr="00D4657C" w:rsidTr="00546C5D">
        <w:trPr>
          <w:trHeight w:val="448"/>
          <w:tblHeader/>
          <w:jc w:val="center"/>
        </w:trPr>
        <w:tc>
          <w:tcPr>
            <w:tcW w:w="627"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pacing w:val="-2"/>
                <w:sz w:val="22"/>
                <w:szCs w:val="22"/>
              </w:rPr>
            </w:pPr>
          </w:p>
        </w:tc>
        <w:tc>
          <w:tcPr>
            <w:tcW w:w="2504" w:type="dxa"/>
            <w:vMerge/>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left"/>
              <w:rPr>
                <w:spacing w:val="-2"/>
                <w:sz w:val="22"/>
                <w:szCs w:val="22"/>
              </w:rPr>
            </w:pPr>
          </w:p>
        </w:tc>
        <w:tc>
          <w:tcPr>
            <w:tcW w:w="1333"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pacing w:val="-2"/>
                <w:sz w:val="22"/>
                <w:szCs w:val="22"/>
              </w:rPr>
            </w:pPr>
          </w:p>
        </w:tc>
        <w:tc>
          <w:tcPr>
            <w:tcW w:w="1636"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pacing w:val="-2"/>
                <w:sz w:val="22"/>
                <w:szCs w:val="22"/>
              </w:rPr>
            </w:pPr>
          </w:p>
        </w:tc>
        <w:tc>
          <w:tcPr>
            <w:tcW w:w="141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shd w:val="clear" w:color="auto" w:fill="FFFFFF"/>
              </w:rPr>
            </w:pPr>
            <w:r>
              <w:rPr>
                <w:rFonts w:eastAsia="Calibri"/>
                <w:sz w:val="22"/>
                <w:szCs w:val="22"/>
                <w:shd w:val="clear" w:color="auto" w:fill="FFFFFF"/>
              </w:rPr>
              <w:t>2025</w:t>
            </w:r>
          </w:p>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год</w:t>
            </w:r>
          </w:p>
        </w:tc>
        <w:tc>
          <w:tcPr>
            <w:tcW w:w="159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202</w:t>
            </w:r>
            <w:r>
              <w:rPr>
                <w:rFonts w:eastAsia="Calibri"/>
                <w:sz w:val="22"/>
                <w:szCs w:val="22"/>
                <w:shd w:val="clear" w:color="auto" w:fill="FFFFFF"/>
              </w:rPr>
              <w:t>6</w:t>
            </w:r>
          </w:p>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 xml:space="preserve"> год</w:t>
            </w:r>
          </w:p>
        </w:tc>
        <w:tc>
          <w:tcPr>
            <w:tcW w:w="1479"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202</w:t>
            </w:r>
            <w:r>
              <w:rPr>
                <w:rFonts w:eastAsia="Calibri"/>
                <w:sz w:val="22"/>
                <w:szCs w:val="22"/>
                <w:shd w:val="clear" w:color="auto" w:fill="FFFFFF"/>
              </w:rPr>
              <w:t>7</w:t>
            </w:r>
          </w:p>
          <w:p w:rsidR="008E3BCC" w:rsidRPr="00D4657C" w:rsidRDefault="008E3BCC" w:rsidP="00546C5D">
            <w:pPr>
              <w:ind w:firstLine="0"/>
              <w:jc w:val="center"/>
              <w:rPr>
                <w:rFonts w:eastAsia="Calibri"/>
                <w:sz w:val="22"/>
                <w:szCs w:val="22"/>
                <w:shd w:val="clear" w:color="auto" w:fill="FFFFFF"/>
              </w:rPr>
            </w:pPr>
            <w:r w:rsidRPr="00D4657C">
              <w:rPr>
                <w:rFonts w:eastAsia="Calibri"/>
                <w:sz w:val="22"/>
                <w:szCs w:val="22"/>
                <w:shd w:val="clear" w:color="auto" w:fill="FFFFFF"/>
              </w:rPr>
              <w:t>год</w:t>
            </w:r>
          </w:p>
        </w:tc>
      </w:tr>
      <w:tr w:rsidR="008E3BCC" w:rsidRPr="00D4657C" w:rsidTr="00546C5D">
        <w:trPr>
          <w:trHeight w:val="282"/>
          <w:tblHeader/>
          <w:jc w:val="center"/>
        </w:trPr>
        <w:tc>
          <w:tcPr>
            <w:tcW w:w="62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z w:val="22"/>
                <w:szCs w:val="22"/>
              </w:rPr>
            </w:pPr>
            <w:r w:rsidRPr="00D4657C">
              <w:rPr>
                <w:rFonts w:eastAsia="Calibri"/>
                <w:sz w:val="22"/>
                <w:szCs w:val="22"/>
              </w:rPr>
              <w:t>1</w:t>
            </w:r>
          </w:p>
        </w:tc>
        <w:tc>
          <w:tcPr>
            <w:tcW w:w="250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rPr>
            </w:pPr>
            <w:r w:rsidRPr="00D4657C">
              <w:rPr>
                <w:rFonts w:eastAsia="Calibri"/>
                <w:sz w:val="22"/>
                <w:szCs w:val="22"/>
              </w:rPr>
              <w:t>2</w:t>
            </w:r>
          </w:p>
        </w:tc>
        <w:tc>
          <w:tcPr>
            <w:tcW w:w="1333"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pacing w:val="-2"/>
                <w:sz w:val="22"/>
                <w:szCs w:val="22"/>
              </w:rPr>
            </w:pPr>
            <w:r w:rsidRPr="00D4657C">
              <w:rPr>
                <w:rFonts w:eastAsia="Calibri"/>
                <w:spacing w:val="-2"/>
                <w:sz w:val="22"/>
                <w:szCs w:val="22"/>
              </w:rPr>
              <w:t>3</w:t>
            </w:r>
          </w:p>
        </w:tc>
        <w:tc>
          <w:tcPr>
            <w:tcW w:w="1636"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rFonts w:eastAsia="Calibri"/>
                <w:spacing w:val="-2"/>
                <w:sz w:val="22"/>
                <w:szCs w:val="22"/>
              </w:rPr>
            </w:pPr>
            <w:r w:rsidRPr="00D4657C">
              <w:rPr>
                <w:rFonts w:eastAsia="Calibri"/>
                <w:spacing w:val="-2"/>
                <w:sz w:val="22"/>
                <w:szCs w:val="22"/>
              </w:rPr>
              <w:t>4</w:t>
            </w:r>
          </w:p>
        </w:tc>
        <w:tc>
          <w:tcPr>
            <w:tcW w:w="141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2"/>
                <w:szCs w:val="22"/>
              </w:rPr>
            </w:pPr>
            <w:r w:rsidRPr="00D4657C">
              <w:rPr>
                <w:spacing w:val="-2"/>
                <w:sz w:val="22"/>
                <w:szCs w:val="22"/>
              </w:rPr>
              <w:t>5</w:t>
            </w:r>
          </w:p>
        </w:tc>
        <w:tc>
          <w:tcPr>
            <w:tcW w:w="159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spacing w:val="-2"/>
                <w:sz w:val="22"/>
                <w:szCs w:val="22"/>
              </w:rPr>
            </w:pPr>
            <w:r w:rsidRPr="00D4657C">
              <w:rPr>
                <w:spacing w:val="-2"/>
                <w:sz w:val="22"/>
                <w:szCs w:val="22"/>
              </w:rPr>
              <w:t>6</w:t>
            </w:r>
          </w:p>
        </w:tc>
        <w:tc>
          <w:tcPr>
            <w:tcW w:w="1479"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ind w:firstLine="0"/>
              <w:jc w:val="center"/>
              <w:rPr>
                <w:rFonts w:eastAsia="Calibri"/>
                <w:sz w:val="22"/>
                <w:szCs w:val="22"/>
              </w:rPr>
            </w:pPr>
            <w:r w:rsidRPr="00D4657C">
              <w:rPr>
                <w:rFonts w:eastAsia="Calibri"/>
                <w:sz w:val="22"/>
                <w:szCs w:val="22"/>
              </w:rPr>
              <w:t>7</w:t>
            </w:r>
          </w:p>
        </w:tc>
      </w:tr>
      <w:tr w:rsidR="008E3BCC" w:rsidRPr="00D4657C" w:rsidTr="00546C5D">
        <w:trPr>
          <w:trHeight w:val="433"/>
          <w:jc w:val="center"/>
        </w:trPr>
        <w:tc>
          <w:tcPr>
            <w:tcW w:w="62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spacing w:line="230" w:lineRule="auto"/>
              <w:rPr>
                <w:rFonts w:eastAsia="Calibri"/>
                <w:spacing w:val="-2"/>
                <w:sz w:val="22"/>
                <w:szCs w:val="22"/>
              </w:rPr>
            </w:pPr>
            <w:r w:rsidRPr="00D4657C">
              <w:rPr>
                <w:rFonts w:eastAsia="Calibri"/>
                <w:spacing w:val="-2"/>
                <w:sz w:val="22"/>
                <w:szCs w:val="22"/>
              </w:rPr>
              <w:t>11</w:t>
            </w:r>
          </w:p>
        </w:tc>
        <w:tc>
          <w:tcPr>
            <w:tcW w:w="250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left"/>
              <w:rPr>
                <w:color w:val="000000"/>
                <w:sz w:val="22"/>
                <w:szCs w:val="22"/>
              </w:rPr>
            </w:pPr>
            <w:r w:rsidRPr="00D4657C">
              <w:rPr>
                <w:color w:val="000000"/>
                <w:sz w:val="22"/>
                <w:szCs w:val="22"/>
              </w:rPr>
              <w:t>Выполнение мероприятий муниципальной программы</w:t>
            </w:r>
          </w:p>
        </w:tc>
        <w:tc>
          <w:tcPr>
            <w:tcW w:w="1333"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w:t>
            </w:r>
          </w:p>
        </w:tc>
        <w:tc>
          <w:tcPr>
            <w:tcW w:w="1636"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0</w:t>
            </w:r>
          </w:p>
        </w:tc>
        <w:tc>
          <w:tcPr>
            <w:tcW w:w="1414"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100</w:t>
            </w:r>
          </w:p>
        </w:tc>
        <w:tc>
          <w:tcPr>
            <w:tcW w:w="1591"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color w:val="000000"/>
                <w:sz w:val="22"/>
                <w:szCs w:val="22"/>
              </w:rPr>
            </w:pPr>
            <w:r w:rsidRPr="00D4657C">
              <w:rPr>
                <w:color w:val="000000"/>
                <w:sz w:val="22"/>
                <w:szCs w:val="22"/>
              </w:rPr>
              <w:t>100</w:t>
            </w:r>
          </w:p>
        </w:tc>
        <w:tc>
          <w:tcPr>
            <w:tcW w:w="1479" w:type="dxa"/>
            <w:tcBorders>
              <w:top w:val="single" w:sz="4" w:space="0" w:color="000000"/>
              <w:left w:val="single" w:sz="4" w:space="0" w:color="000000"/>
              <w:bottom w:val="single" w:sz="4" w:space="0" w:color="000000"/>
              <w:right w:val="single" w:sz="4" w:space="0" w:color="000000"/>
            </w:tcBorders>
            <w:vAlign w:val="center"/>
          </w:tcPr>
          <w:p w:rsidR="008E3BCC" w:rsidRPr="00D4657C" w:rsidRDefault="008E3BCC" w:rsidP="00546C5D">
            <w:pPr>
              <w:suppressAutoHyphens/>
              <w:ind w:firstLine="0"/>
              <w:jc w:val="center"/>
              <w:rPr>
                <w:rFonts w:ascii="Calibri" w:hAnsi="Calibri" w:cs="Calibri"/>
                <w:sz w:val="22"/>
                <w:szCs w:val="22"/>
                <w:lang w:eastAsia="zh-CN"/>
              </w:rPr>
            </w:pPr>
            <w:r w:rsidRPr="00D4657C">
              <w:rPr>
                <w:color w:val="000000"/>
                <w:sz w:val="22"/>
                <w:szCs w:val="22"/>
              </w:rPr>
              <w:t>100</w:t>
            </w:r>
          </w:p>
        </w:tc>
      </w:tr>
    </w:tbl>
    <w:p w:rsidR="008E3BCC" w:rsidRPr="00D4657C" w:rsidRDefault="008E3BCC" w:rsidP="008E3BCC">
      <w:pPr>
        <w:ind w:right="1700" w:firstLine="0"/>
        <w:outlineLvl w:val="0"/>
        <w:rPr>
          <w:b/>
          <w:spacing w:val="20"/>
          <w:szCs w:val="28"/>
        </w:rPr>
      </w:pPr>
    </w:p>
    <w:p w:rsidR="008E3BCC" w:rsidRPr="00D4657C" w:rsidRDefault="008E3BCC" w:rsidP="008E3BCC">
      <w:pPr>
        <w:ind w:firstLine="0"/>
        <w:rPr>
          <w:rFonts w:eastAsia="Calibri"/>
          <w:lang w:eastAsia="en-US"/>
        </w:rPr>
      </w:pPr>
    </w:p>
    <w:p w:rsidR="008E3BCC" w:rsidRPr="00D4657C" w:rsidRDefault="008E3BCC" w:rsidP="008E3BCC">
      <w:pPr>
        <w:ind w:right="1700" w:firstLine="0"/>
        <w:jc w:val="center"/>
        <w:outlineLvl w:val="0"/>
        <w:rPr>
          <w:b/>
          <w:szCs w:val="28"/>
        </w:rPr>
      </w:pPr>
      <w:r w:rsidRPr="00D4657C">
        <w:rPr>
          <w:b/>
          <w:spacing w:val="20"/>
          <w:szCs w:val="28"/>
        </w:rPr>
        <w:lastRenderedPageBreak/>
        <w:t xml:space="preserve">              </w:t>
      </w:r>
      <w:r w:rsidRPr="00D4657C">
        <w:rPr>
          <w:b/>
          <w:szCs w:val="28"/>
        </w:rPr>
        <w:t>Раздел 5. ОЦЕНКА</w:t>
      </w:r>
    </w:p>
    <w:p w:rsidR="008E3BCC" w:rsidRPr="00D4657C" w:rsidRDefault="008E3BCC" w:rsidP="008E3BCC">
      <w:pPr>
        <w:ind w:right="-285" w:firstLine="0"/>
        <w:jc w:val="center"/>
        <w:outlineLvl w:val="0"/>
        <w:rPr>
          <w:b/>
          <w:szCs w:val="28"/>
        </w:rPr>
      </w:pPr>
      <w:r w:rsidRPr="00D4657C">
        <w:rPr>
          <w:b/>
          <w:szCs w:val="28"/>
        </w:rPr>
        <w:t xml:space="preserve">применения мер муниципального регулирования в части налоговых льгот, освобождений и иных преференций по налогам и сборам в сфере реализации муниципальной программы «Развитие образования и молодежной политики  в муниципальном </w:t>
      </w:r>
      <w:r>
        <w:rPr>
          <w:b/>
          <w:szCs w:val="28"/>
        </w:rPr>
        <w:t>образовании «Дорогобужский муниципальный округ</w:t>
      </w:r>
      <w:r w:rsidRPr="00D4657C">
        <w:rPr>
          <w:b/>
          <w:szCs w:val="28"/>
        </w:rPr>
        <w:t>» Смоленской области»</w:t>
      </w:r>
    </w:p>
    <w:p w:rsidR="008E3BCC" w:rsidRPr="00D4657C" w:rsidRDefault="008E3BCC" w:rsidP="008E3BCC">
      <w:pPr>
        <w:ind w:left="1701" w:right="1700"/>
        <w:jc w:val="center"/>
        <w:rPr>
          <w:rFonts w:eastAsia="Calibri"/>
          <w:szCs w:val="28"/>
          <w:lang w:eastAsia="en-US"/>
        </w:rPr>
      </w:pPr>
      <w:r w:rsidRPr="00D4657C">
        <w:rPr>
          <w:szCs w:val="28"/>
        </w:rPr>
        <w:t>(наименование муниципальной программы)</w:t>
      </w:r>
    </w:p>
    <w:tbl>
      <w:tblPr>
        <w:tblW w:w="9923" w:type="dxa"/>
        <w:tblInd w:w="-222" w:type="dxa"/>
        <w:tblLayout w:type="fixed"/>
        <w:tblCellMar>
          <w:top w:w="102" w:type="dxa"/>
          <w:left w:w="62" w:type="dxa"/>
          <w:bottom w:w="102" w:type="dxa"/>
          <w:right w:w="62" w:type="dxa"/>
        </w:tblCellMar>
        <w:tblLook w:val="0000" w:firstRow="0" w:lastRow="0" w:firstColumn="0" w:lastColumn="0" w:noHBand="0" w:noVBand="0"/>
      </w:tblPr>
      <w:tblGrid>
        <w:gridCol w:w="1277"/>
        <w:gridCol w:w="1479"/>
        <w:gridCol w:w="1134"/>
        <w:gridCol w:w="992"/>
        <w:gridCol w:w="993"/>
        <w:gridCol w:w="992"/>
        <w:gridCol w:w="850"/>
        <w:gridCol w:w="851"/>
        <w:gridCol w:w="647"/>
        <w:gridCol w:w="708"/>
      </w:tblGrid>
      <w:tr w:rsidR="008E3BCC" w:rsidRPr="00D4657C" w:rsidTr="00546C5D">
        <w:tc>
          <w:tcPr>
            <w:tcW w:w="1277"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sz w:val="20"/>
                <w:szCs w:val="20"/>
              </w:rPr>
            </w:pPr>
            <w:proofErr w:type="spellStart"/>
            <w:proofErr w:type="gramStart"/>
            <w:r w:rsidRPr="00D4657C">
              <w:rPr>
                <w:sz w:val="20"/>
                <w:szCs w:val="20"/>
              </w:rPr>
              <w:t>Наименова-ние</w:t>
            </w:r>
            <w:proofErr w:type="spellEnd"/>
            <w:proofErr w:type="gramEnd"/>
            <w:r w:rsidRPr="00D4657C">
              <w:rPr>
                <w:sz w:val="20"/>
                <w:szCs w:val="20"/>
              </w:rPr>
              <w:t xml:space="preserve"> налоговой льготы, </w:t>
            </w:r>
            <w:proofErr w:type="spellStart"/>
            <w:r w:rsidRPr="00D4657C">
              <w:rPr>
                <w:sz w:val="20"/>
                <w:szCs w:val="20"/>
              </w:rPr>
              <w:t>освобожде-ния</w:t>
            </w:r>
            <w:proofErr w:type="spellEnd"/>
            <w:r w:rsidRPr="00D4657C">
              <w:rPr>
                <w:sz w:val="20"/>
                <w:szCs w:val="20"/>
              </w:rPr>
              <w:t xml:space="preserve">, иной </w:t>
            </w:r>
            <w:proofErr w:type="spellStart"/>
            <w:r w:rsidRPr="00D4657C">
              <w:rPr>
                <w:sz w:val="20"/>
                <w:szCs w:val="20"/>
              </w:rPr>
              <w:t>преферен-ции</w:t>
            </w:r>
            <w:proofErr w:type="spellEnd"/>
            <w:r w:rsidRPr="00D4657C">
              <w:rPr>
                <w:sz w:val="20"/>
                <w:szCs w:val="20"/>
              </w:rPr>
              <w:t xml:space="preserve"> по налогам и сборам</w:t>
            </w:r>
          </w:p>
        </w:tc>
        <w:tc>
          <w:tcPr>
            <w:tcW w:w="1479"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sz w:val="20"/>
                <w:szCs w:val="20"/>
              </w:rPr>
            </w:pPr>
            <w:r w:rsidRPr="00D4657C">
              <w:rPr>
                <w:sz w:val="20"/>
                <w:szCs w:val="20"/>
              </w:rPr>
              <w:t xml:space="preserve">Вид налога (сбора), по которому </w:t>
            </w:r>
            <w:proofErr w:type="spellStart"/>
            <w:proofErr w:type="gramStart"/>
            <w:r w:rsidRPr="00D4657C">
              <w:rPr>
                <w:sz w:val="20"/>
                <w:szCs w:val="20"/>
              </w:rPr>
              <w:t>предоставле-ны</w:t>
            </w:r>
            <w:proofErr w:type="spellEnd"/>
            <w:proofErr w:type="gramEnd"/>
            <w:r w:rsidRPr="00D4657C">
              <w:rPr>
                <w:sz w:val="20"/>
                <w:szCs w:val="20"/>
              </w:rPr>
              <w:t xml:space="preserve"> налоговая льгота, </w:t>
            </w:r>
            <w:proofErr w:type="spellStart"/>
            <w:r w:rsidRPr="00D4657C">
              <w:rPr>
                <w:sz w:val="20"/>
                <w:szCs w:val="20"/>
              </w:rPr>
              <w:t>освобожде-ние</w:t>
            </w:r>
            <w:proofErr w:type="spellEnd"/>
            <w:r w:rsidRPr="00D4657C">
              <w:rPr>
                <w:sz w:val="20"/>
                <w:szCs w:val="20"/>
              </w:rPr>
              <w:t>, иная преференция по налогам и сборам</w:t>
            </w:r>
          </w:p>
        </w:tc>
        <w:tc>
          <w:tcPr>
            <w:tcW w:w="1134"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sz w:val="20"/>
                <w:szCs w:val="20"/>
              </w:rPr>
            </w:pPr>
            <w:r w:rsidRPr="00D4657C">
              <w:rPr>
                <w:sz w:val="20"/>
                <w:szCs w:val="20"/>
              </w:rPr>
              <w:t xml:space="preserve">Цель (цели) введения налоговой льготы, </w:t>
            </w:r>
            <w:proofErr w:type="spellStart"/>
            <w:proofErr w:type="gramStart"/>
            <w:r w:rsidRPr="00D4657C">
              <w:rPr>
                <w:sz w:val="20"/>
                <w:szCs w:val="20"/>
              </w:rPr>
              <w:t>освобож-дения</w:t>
            </w:r>
            <w:proofErr w:type="spellEnd"/>
            <w:proofErr w:type="gramEnd"/>
            <w:r w:rsidRPr="00D4657C">
              <w:rPr>
                <w:sz w:val="20"/>
                <w:szCs w:val="20"/>
              </w:rPr>
              <w:t xml:space="preserve">, иной </w:t>
            </w:r>
            <w:proofErr w:type="spellStart"/>
            <w:r w:rsidRPr="00D4657C">
              <w:rPr>
                <w:sz w:val="20"/>
                <w:szCs w:val="20"/>
              </w:rPr>
              <w:t>преферен-ции</w:t>
            </w:r>
            <w:proofErr w:type="spellEnd"/>
            <w:r w:rsidRPr="00D4657C">
              <w:rPr>
                <w:sz w:val="20"/>
                <w:szCs w:val="20"/>
              </w:rPr>
              <w:t xml:space="preserve"> по налогам и сборам</w:t>
            </w:r>
          </w:p>
        </w:tc>
        <w:tc>
          <w:tcPr>
            <w:tcW w:w="992"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sz w:val="20"/>
                <w:szCs w:val="20"/>
              </w:rPr>
            </w:pPr>
            <w:r w:rsidRPr="00D4657C">
              <w:rPr>
                <w:sz w:val="20"/>
                <w:szCs w:val="20"/>
              </w:rPr>
              <w:t xml:space="preserve">Период действия </w:t>
            </w:r>
            <w:proofErr w:type="spellStart"/>
            <w:proofErr w:type="gramStart"/>
            <w:r w:rsidRPr="00D4657C">
              <w:rPr>
                <w:sz w:val="20"/>
                <w:szCs w:val="20"/>
              </w:rPr>
              <w:t>налого</w:t>
            </w:r>
            <w:proofErr w:type="spellEnd"/>
            <w:r w:rsidRPr="00D4657C">
              <w:rPr>
                <w:sz w:val="20"/>
                <w:szCs w:val="20"/>
              </w:rPr>
              <w:t>-вой</w:t>
            </w:r>
            <w:proofErr w:type="gramEnd"/>
            <w:r w:rsidRPr="00D4657C">
              <w:rPr>
                <w:sz w:val="20"/>
                <w:szCs w:val="20"/>
              </w:rPr>
              <w:t xml:space="preserve"> льготы, </w:t>
            </w:r>
            <w:proofErr w:type="spellStart"/>
            <w:r w:rsidRPr="00D4657C">
              <w:rPr>
                <w:sz w:val="20"/>
                <w:szCs w:val="20"/>
              </w:rPr>
              <w:t>освобож-дения</w:t>
            </w:r>
            <w:proofErr w:type="spellEnd"/>
            <w:r w:rsidRPr="00D4657C">
              <w:rPr>
                <w:sz w:val="20"/>
                <w:szCs w:val="20"/>
              </w:rPr>
              <w:t xml:space="preserve">, иной </w:t>
            </w:r>
            <w:proofErr w:type="spellStart"/>
            <w:r w:rsidRPr="00D4657C">
              <w:rPr>
                <w:sz w:val="20"/>
                <w:szCs w:val="20"/>
              </w:rPr>
              <w:t>префе-ренции</w:t>
            </w:r>
            <w:proofErr w:type="spellEnd"/>
            <w:r w:rsidRPr="00D4657C">
              <w:rPr>
                <w:sz w:val="20"/>
                <w:szCs w:val="20"/>
              </w:rPr>
              <w:t xml:space="preserve"> по налогам и сборам</w:t>
            </w:r>
          </w:p>
        </w:tc>
        <w:tc>
          <w:tcPr>
            <w:tcW w:w="993"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sz w:val="20"/>
                <w:szCs w:val="20"/>
              </w:rPr>
            </w:pPr>
            <w:proofErr w:type="spellStart"/>
            <w:proofErr w:type="gramStart"/>
            <w:r w:rsidRPr="00D4657C">
              <w:rPr>
                <w:sz w:val="20"/>
                <w:szCs w:val="20"/>
              </w:rPr>
              <w:t>Факти-ческий</w:t>
            </w:r>
            <w:proofErr w:type="spellEnd"/>
            <w:proofErr w:type="gramEnd"/>
            <w:r w:rsidRPr="00D4657C">
              <w:rPr>
                <w:sz w:val="20"/>
                <w:szCs w:val="20"/>
              </w:rPr>
              <w:t xml:space="preserve"> объем </w:t>
            </w:r>
            <w:proofErr w:type="spellStart"/>
            <w:r w:rsidRPr="00D4657C">
              <w:rPr>
                <w:sz w:val="20"/>
                <w:szCs w:val="20"/>
              </w:rPr>
              <w:t>налого-вого</w:t>
            </w:r>
            <w:proofErr w:type="spellEnd"/>
            <w:r w:rsidRPr="00D4657C">
              <w:rPr>
                <w:sz w:val="20"/>
                <w:szCs w:val="20"/>
              </w:rPr>
              <w:t xml:space="preserve"> расхода местного бюджета за 2-й год до начала </w:t>
            </w:r>
            <w:proofErr w:type="spellStart"/>
            <w:r w:rsidRPr="00D4657C">
              <w:rPr>
                <w:sz w:val="20"/>
                <w:szCs w:val="20"/>
              </w:rPr>
              <w:t>очеред-ного</w:t>
            </w:r>
            <w:proofErr w:type="spellEnd"/>
            <w:r w:rsidRPr="00D4657C">
              <w:rPr>
                <w:sz w:val="20"/>
                <w:szCs w:val="20"/>
              </w:rPr>
              <w:t xml:space="preserve"> </w:t>
            </w:r>
            <w:proofErr w:type="spellStart"/>
            <w:r w:rsidRPr="00D4657C">
              <w:rPr>
                <w:sz w:val="20"/>
                <w:szCs w:val="20"/>
              </w:rPr>
              <w:t>финан-сового</w:t>
            </w:r>
            <w:proofErr w:type="spellEnd"/>
            <w:r w:rsidRPr="00D4657C">
              <w:rPr>
                <w:sz w:val="20"/>
                <w:szCs w:val="20"/>
              </w:rPr>
              <w:t xml:space="preserve"> года (тыс. рублей)</w:t>
            </w:r>
          </w:p>
        </w:tc>
        <w:tc>
          <w:tcPr>
            <w:tcW w:w="992"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sz w:val="20"/>
                <w:szCs w:val="20"/>
              </w:rPr>
            </w:pPr>
            <w:proofErr w:type="spellStart"/>
            <w:proofErr w:type="gramStart"/>
            <w:r w:rsidRPr="00D4657C">
              <w:rPr>
                <w:sz w:val="20"/>
                <w:szCs w:val="20"/>
              </w:rPr>
              <w:t>Оценоч-ный</w:t>
            </w:r>
            <w:proofErr w:type="spellEnd"/>
            <w:proofErr w:type="gramEnd"/>
            <w:r w:rsidRPr="00D4657C">
              <w:rPr>
                <w:sz w:val="20"/>
                <w:szCs w:val="20"/>
              </w:rPr>
              <w:t xml:space="preserve"> объем </w:t>
            </w:r>
            <w:proofErr w:type="spellStart"/>
            <w:r w:rsidRPr="00D4657C">
              <w:rPr>
                <w:sz w:val="20"/>
                <w:szCs w:val="20"/>
              </w:rPr>
              <w:t>налого-вого</w:t>
            </w:r>
            <w:proofErr w:type="spellEnd"/>
            <w:r w:rsidRPr="00D4657C">
              <w:rPr>
                <w:sz w:val="20"/>
                <w:szCs w:val="20"/>
              </w:rPr>
              <w:t xml:space="preserve"> расхода местного бюджета за 1-й год до начала </w:t>
            </w:r>
            <w:proofErr w:type="spellStart"/>
            <w:r w:rsidRPr="00D4657C">
              <w:rPr>
                <w:sz w:val="20"/>
                <w:szCs w:val="20"/>
              </w:rPr>
              <w:t>очеред-ного</w:t>
            </w:r>
            <w:proofErr w:type="spellEnd"/>
            <w:r w:rsidRPr="00D4657C">
              <w:rPr>
                <w:sz w:val="20"/>
                <w:szCs w:val="20"/>
              </w:rPr>
              <w:t xml:space="preserve"> </w:t>
            </w:r>
            <w:proofErr w:type="spellStart"/>
            <w:r w:rsidRPr="00D4657C">
              <w:rPr>
                <w:sz w:val="20"/>
                <w:szCs w:val="20"/>
              </w:rPr>
              <w:t>финан-сового</w:t>
            </w:r>
            <w:proofErr w:type="spellEnd"/>
            <w:r w:rsidRPr="00D4657C">
              <w:rPr>
                <w:sz w:val="20"/>
                <w:szCs w:val="20"/>
              </w:rPr>
              <w:t xml:space="preserve"> года (тыс. рублей)</w:t>
            </w:r>
          </w:p>
        </w:tc>
        <w:tc>
          <w:tcPr>
            <w:tcW w:w="2348" w:type="dxa"/>
            <w:gridSpan w:val="3"/>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jc w:val="center"/>
              <w:rPr>
                <w:sz w:val="20"/>
                <w:szCs w:val="20"/>
              </w:rPr>
            </w:pPr>
            <w:r w:rsidRPr="00D4657C">
              <w:rPr>
                <w:sz w:val="20"/>
                <w:szCs w:val="20"/>
              </w:rPr>
              <w:t>Прогнозный объем налоговых расходо</w:t>
            </w:r>
            <w:r>
              <w:rPr>
                <w:sz w:val="20"/>
                <w:szCs w:val="20"/>
              </w:rPr>
              <w:t>в  бюджета муниципального округ</w:t>
            </w:r>
            <w:proofErr w:type="gramStart"/>
            <w:r>
              <w:rPr>
                <w:sz w:val="20"/>
                <w:szCs w:val="20"/>
              </w:rPr>
              <w:t>а</w:t>
            </w:r>
            <w:r w:rsidRPr="00D4657C">
              <w:rPr>
                <w:sz w:val="20"/>
                <w:szCs w:val="20"/>
              </w:rPr>
              <w:t>(</w:t>
            </w:r>
            <w:proofErr w:type="gramEnd"/>
            <w:r w:rsidRPr="00D4657C">
              <w:rPr>
                <w:sz w:val="20"/>
                <w:szCs w:val="20"/>
              </w:rPr>
              <w:t>тыс. рублей)</w:t>
            </w:r>
          </w:p>
        </w:tc>
        <w:tc>
          <w:tcPr>
            <w:tcW w:w="708" w:type="dxa"/>
            <w:vMerge w:val="restart"/>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sz w:val="20"/>
                <w:szCs w:val="20"/>
              </w:rPr>
            </w:pPr>
            <w:r w:rsidRPr="00D4657C">
              <w:rPr>
                <w:sz w:val="20"/>
                <w:szCs w:val="20"/>
              </w:rPr>
              <w:t>Целевой показатель (индикатор) налогового расхода</w:t>
            </w:r>
          </w:p>
        </w:tc>
      </w:tr>
      <w:tr w:rsidR="008E3BCC" w:rsidRPr="00D4657C" w:rsidTr="00546C5D">
        <w:tc>
          <w:tcPr>
            <w:tcW w:w="1277"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z w:val="20"/>
                <w:szCs w:val="20"/>
              </w:rPr>
            </w:pPr>
          </w:p>
        </w:tc>
        <w:tc>
          <w:tcPr>
            <w:tcW w:w="1479"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z w:val="20"/>
                <w:szCs w:val="20"/>
              </w:rPr>
            </w:pPr>
          </w:p>
        </w:tc>
        <w:tc>
          <w:tcPr>
            <w:tcW w:w="992"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z w:val="20"/>
                <w:szCs w:val="20"/>
              </w:rPr>
            </w:pPr>
          </w:p>
        </w:tc>
        <w:tc>
          <w:tcPr>
            <w:tcW w:w="993"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z w:val="20"/>
                <w:szCs w:val="20"/>
              </w:rPr>
            </w:pPr>
          </w:p>
        </w:tc>
        <w:tc>
          <w:tcPr>
            <w:tcW w:w="992"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sz w:val="20"/>
                <w:szCs w:val="20"/>
              </w:rPr>
            </w:pPr>
            <w:r>
              <w:rPr>
                <w:sz w:val="20"/>
                <w:szCs w:val="20"/>
              </w:rPr>
              <w:t>2026</w:t>
            </w:r>
            <w:r w:rsidRPr="00D4657C">
              <w:rPr>
                <w:sz w:val="20"/>
                <w:szCs w:val="20"/>
              </w:rPr>
              <w:t>год</w:t>
            </w:r>
          </w:p>
        </w:tc>
        <w:tc>
          <w:tcPr>
            <w:tcW w:w="851"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sz w:val="20"/>
                <w:szCs w:val="20"/>
              </w:rPr>
            </w:pPr>
            <w:r w:rsidRPr="00D4657C">
              <w:rPr>
                <w:sz w:val="20"/>
                <w:szCs w:val="20"/>
              </w:rPr>
              <w:t>202</w:t>
            </w:r>
            <w:r>
              <w:rPr>
                <w:sz w:val="20"/>
                <w:szCs w:val="20"/>
              </w:rPr>
              <w:t>7</w:t>
            </w:r>
            <w:r w:rsidRPr="00D4657C">
              <w:rPr>
                <w:sz w:val="20"/>
                <w:szCs w:val="20"/>
              </w:rPr>
              <w:t>год</w:t>
            </w:r>
          </w:p>
        </w:tc>
        <w:tc>
          <w:tcPr>
            <w:tcW w:w="647" w:type="dxa"/>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center"/>
              <w:rPr>
                <w:sz w:val="20"/>
                <w:szCs w:val="20"/>
              </w:rPr>
            </w:pPr>
            <w:r w:rsidRPr="00D4657C">
              <w:rPr>
                <w:sz w:val="20"/>
                <w:szCs w:val="20"/>
              </w:rPr>
              <w:t>202</w:t>
            </w:r>
            <w:r>
              <w:rPr>
                <w:sz w:val="20"/>
                <w:szCs w:val="20"/>
              </w:rPr>
              <w:t>8</w:t>
            </w:r>
            <w:r w:rsidRPr="00D4657C">
              <w:rPr>
                <w:sz w:val="20"/>
                <w:szCs w:val="20"/>
              </w:rPr>
              <w:t xml:space="preserve"> год</w:t>
            </w:r>
          </w:p>
        </w:tc>
        <w:tc>
          <w:tcPr>
            <w:tcW w:w="708" w:type="dxa"/>
            <w:vMerge/>
            <w:tcBorders>
              <w:top w:val="single" w:sz="4" w:space="0" w:color="000000"/>
              <w:left w:val="single" w:sz="4" w:space="0" w:color="000000"/>
              <w:bottom w:val="single" w:sz="4" w:space="0" w:color="000000"/>
              <w:right w:val="single" w:sz="4" w:space="0" w:color="000000"/>
            </w:tcBorders>
          </w:tcPr>
          <w:p w:rsidR="008E3BCC" w:rsidRPr="00D4657C" w:rsidRDefault="008E3BCC" w:rsidP="00546C5D">
            <w:pPr>
              <w:ind w:firstLine="0"/>
              <w:jc w:val="left"/>
              <w:rPr>
                <w:sz w:val="20"/>
                <w:szCs w:val="20"/>
              </w:rPr>
            </w:pPr>
          </w:p>
        </w:tc>
      </w:tr>
      <w:tr w:rsidR="008E3BCC" w:rsidRPr="00D4657C" w:rsidTr="00546C5D">
        <w:trPr>
          <w:trHeight w:val="142"/>
        </w:trPr>
        <w:tc>
          <w:tcPr>
            <w:tcW w:w="1277" w:type="dxa"/>
            <w:tcBorders>
              <w:top w:val="single" w:sz="4" w:space="0" w:color="000000"/>
              <w:left w:val="single" w:sz="4" w:space="0" w:color="000000"/>
              <w:bottom w:val="single" w:sz="4" w:space="0" w:color="000000"/>
              <w:right w:val="single" w:sz="4" w:space="0" w:color="000000"/>
            </w:tcBorders>
            <w:tcMar>
              <w:top w:w="57" w:type="dxa"/>
              <w:bottom w:w="57" w:type="dxa"/>
            </w:tcMar>
          </w:tcPr>
          <w:p w:rsidR="008E3BCC" w:rsidRPr="00AB6CA4" w:rsidRDefault="008E3BCC" w:rsidP="00546C5D">
            <w:pPr>
              <w:jc w:val="center"/>
              <w:rPr>
                <w:sz w:val="24"/>
              </w:rPr>
            </w:pPr>
            <w:r w:rsidRPr="00AB6CA4">
              <w:rPr>
                <w:sz w:val="24"/>
              </w:rPr>
              <w:t>1</w:t>
            </w:r>
          </w:p>
        </w:tc>
        <w:tc>
          <w:tcPr>
            <w:tcW w:w="1479" w:type="dxa"/>
            <w:tcBorders>
              <w:top w:val="single" w:sz="4" w:space="0" w:color="000000"/>
              <w:left w:val="single" w:sz="4" w:space="0" w:color="000000"/>
              <w:bottom w:val="single" w:sz="4" w:space="0" w:color="000000"/>
              <w:right w:val="single" w:sz="4" w:space="0" w:color="000000"/>
            </w:tcBorders>
          </w:tcPr>
          <w:p w:rsidR="008E3BCC" w:rsidRPr="00AB6CA4" w:rsidRDefault="008E3BCC" w:rsidP="00546C5D">
            <w:pPr>
              <w:jc w:val="center"/>
              <w:rPr>
                <w:sz w:val="24"/>
              </w:rPr>
            </w:pPr>
            <w:r w:rsidRPr="00AB6CA4">
              <w:rPr>
                <w:sz w:val="24"/>
              </w:rPr>
              <w:t>2</w:t>
            </w:r>
          </w:p>
        </w:tc>
        <w:tc>
          <w:tcPr>
            <w:tcW w:w="1134" w:type="dxa"/>
            <w:tcBorders>
              <w:top w:val="single" w:sz="4" w:space="0" w:color="000000"/>
              <w:left w:val="single" w:sz="4" w:space="0" w:color="000000"/>
              <w:bottom w:val="single" w:sz="4" w:space="0" w:color="000000"/>
              <w:right w:val="single" w:sz="4" w:space="0" w:color="000000"/>
            </w:tcBorders>
          </w:tcPr>
          <w:p w:rsidR="008E3BCC" w:rsidRPr="00AB6CA4" w:rsidRDefault="008E3BCC" w:rsidP="00546C5D">
            <w:pPr>
              <w:jc w:val="center"/>
              <w:rPr>
                <w:sz w:val="24"/>
              </w:rPr>
            </w:pPr>
            <w:r w:rsidRPr="00AB6CA4">
              <w:rPr>
                <w:sz w:val="24"/>
              </w:rPr>
              <w:t>3</w:t>
            </w:r>
          </w:p>
        </w:tc>
        <w:tc>
          <w:tcPr>
            <w:tcW w:w="992" w:type="dxa"/>
            <w:tcBorders>
              <w:top w:val="single" w:sz="4" w:space="0" w:color="000000"/>
              <w:left w:val="single" w:sz="4" w:space="0" w:color="000000"/>
              <w:bottom w:val="single" w:sz="4" w:space="0" w:color="000000"/>
              <w:right w:val="single" w:sz="4" w:space="0" w:color="000000"/>
            </w:tcBorders>
          </w:tcPr>
          <w:p w:rsidR="008E3BCC" w:rsidRPr="00AB6CA4" w:rsidRDefault="008E3BCC" w:rsidP="00546C5D">
            <w:pPr>
              <w:jc w:val="center"/>
              <w:rPr>
                <w:sz w:val="24"/>
              </w:rPr>
            </w:pPr>
            <w:r w:rsidRPr="00AB6CA4">
              <w:rPr>
                <w:sz w:val="24"/>
              </w:rPr>
              <w:t>4</w:t>
            </w:r>
          </w:p>
        </w:tc>
        <w:tc>
          <w:tcPr>
            <w:tcW w:w="993" w:type="dxa"/>
            <w:tcBorders>
              <w:top w:val="single" w:sz="4" w:space="0" w:color="000000"/>
              <w:left w:val="single" w:sz="4" w:space="0" w:color="000000"/>
              <w:bottom w:val="single" w:sz="4" w:space="0" w:color="000000"/>
              <w:right w:val="single" w:sz="4" w:space="0" w:color="000000"/>
            </w:tcBorders>
          </w:tcPr>
          <w:p w:rsidR="008E3BCC" w:rsidRPr="00AB6CA4" w:rsidRDefault="008E3BCC" w:rsidP="00546C5D">
            <w:pPr>
              <w:ind w:firstLine="0"/>
              <w:jc w:val="center"/>
              <w:rPr>
                <w:sz w:val="24"/>
              </w:rPr>
            </w:pPr>
            <w:r w:rsidRPr="00AB6CA4">
              <w:rPr>
                <w:sz w:val="24"/>
              </w:rPr>
              <w:t>5</w:t>
            </w:r>
          </w:p>
        </w:tc>
        <w:tc>
          <w:tcPr>
            <w:tcW w:w="992" w:type="dxa"/>
            <w:tcBorders>
              <w:top w:val="single" w:sz="4" w:space="0" w:color="000000"/>
              <w:left w:val="single" w:sz="4" w:space="0" w:color="000000"/>
              <w:bottom w:val="single" w:sz="4" w:space="0" w:color="000000"/>
              <w:right w:val="single" w:sz="4" w:space="0" w:color="000000"/>
            </w:tcBorders>
          </w:tcPr>
          <w:p w:rsidR="008E3BCC" w:rsidRPr="00AB6CA4" w:rsidRDefault="008E3BCC" w:rsidP="00546C5D">
            <w:pPr>
              <w:ind w:firstLine="0"/>
              <w:jc w:val="center"/>
              <w:rPr>
                <w:sz w:val="24"/>
              </w:rPr>
            </w:pPr>
            <w:r w:rsidRPr="00AB6CA4">
              <w:rPr>
                <w:sz w:val="24"/>
              </w:rPr>
              <w:t>6</w:t>
            </w:r>
          </w:p>
        </w:tc>
        <w:tc>
          <w:tcPr>
            <w:tcW w:w="850" w:type="dxa"/>
            <w:tcBorders>
              <w:top w:val="single" w:sz="4" w:space="0" w:color="000000"/>
              <w:left w:val="single" w:sz="4" w:space="0" w:color="000000"/>
              <w:bottom w:val="single" w:sz="4" w:space="0" w:color="000000"/>
              <w:right w:val="single" w:sz="4" w:space="0" w:color="000000"/>
            </w:tcBorders>
          </w:tcPr>
          <w:p w:rsidR="008E3BCC" w:rsidRPr="00AB6CA4" w:rsidRDefault="008E3BCC" w:rsidP="00546C5D">
            <w:pPr>
              <w:ind w:firstLine="0"/>
              <w:jc w:val="center"/>
              <w:rPr>
                <w:sz w:val="24"/>
              </w:rPr>
            </w:pPr>
            <w:r w:rsidRPr="00AB6CA4">
              <w:rPr>
                <w:sz w:val="24"/>
              </w:rPr>
              <w:t>7</w:t>
            </w:r>
          </w:p>
        </w:tc>
        <w:tc>
          <w:tcPr>
            <w:tcW w:w="851" w:type="dxa"/>
            <w:tcBorders>
              <w:top w:val="single" w:sz="4" w:space="0" w:color="000000"/>
              <w:left w:val="single" w:sz="4" w:space="0" w:color="000000"/>
              <w:bottom w:val="single" w:sz="4" w:space="0" w:color="000000"/>
              <w:right w:val="single" w:sz="4" w:space="0" w:color="000000"/>
            </w:tcBorders>
          </w:tcPr>
          <w:p w:rsidR="008E3BCC" w:rsidRPr="00AB6CA4" w:rsidRDefault="008E3BCC" w:rsidP="00546C5D">
            <w:pPr>
              <w:ind w:firstLine="0"/>
              <w:rPr>
                <w:sz w:val="24"/>
              </w:rPr>
            </w:pPr>
            <w:r w:rsidRPr="00AB6CA4">
              <w:rPr>
                <w:sz w:val="24"/>
              </w:rPr>
              <w:t xml:space="preserve">   8</w:t>
            </w:r>
          </w:p>
        </w:tc>
        <w:tc>
          <w:tcPr>
            <w:tcW w:w="647" w:type="dxa"/>
            <w:tcBorders>
              <w:top w:val="single" w:sz="4" w:space="0" w:color="000000"/>
              <w:left w:val="single" w:sz="4" w:space="0" w:color="000000"/>
              <w:bottom w:val="single" w:sz="4" w:space="0" w:color="000000"/>
              <w:right w:val="single" w:sz="4" w:space="0" w:color="000000"/>
            </w:tcBorders>
          </w:tcPr>
          <w:p w:rsidR="008E3BCC" w:rsidRPr="00AB6CA4" w:rsidRDefault="008E3BCC" w:rsidP="00546C5D">
            <w:pPr>
              <w:ind w:firstLine="0"/>
              <w:jc w:val="center"/>
              <w:rPr>
                <w:sz w:val="24"/>
              </w:rPr>
            </w:pPr>
            <w:r w:rsidRPr="00AB6CA4">
              <w:rPr>
                <w:sz w:val="24"/>
              </w:rPr>
              <w:t>9</w:t>
            </w:r>
          </w:p>
        </w:tc>
        <w:tc>
          <w:tcPr>
            <w:tcW w:w="708" w:type="dxa"/>
            <w:tcBorders>
              <w:top w:val="single" w:sz="4" w:space="0" w:color="000000"/>
              <w:bottom w:val="single" w:sz="4" w:space="0" w:color="000000"/>
              <w:right w:val="single" w:sz="4" w:space="0" w:color="000000"/>
            </w:tcBorders>
          </w:tcPr>
          <w:p w:rsidR="008E3BCC" w:rsidRPr="00AB6CA4" w:rsidRDefault="008E3BCC" w:rsidP="00546C5D">
            <w:pPr>
              <w:ind w:firstLine="0"/>
              <w:jc w:val="center"/>
              <w:rPr>
                <w:sz w:val="24"/>
              </w:rPr>
            </w:pPr>
            <w:r w:rsidRPr="00AB6CA4">
              <w:rPr>
                <w:sz w:val="24"/>
              </w:rPr>
              <w:t>10</w:t>
            </w:r>
          </w:p>
        </w:tc>
      </w:tr>
      <w:tr w:rsidR="008E3BCC" w:rsidRPr="00D4657C" w:rsidTr="00546C5D">
        <w:trPr>
          <w:trHeight w:val="52"/>
        </w:trPr>
        <w:tc>
          <w:tcPr>
            <w:tcW w:w="1277" w:type="dxa"/>
            <w:tcBorders>
              <w:top w:val="single" w:sz="4" w:space="0" w:color="000000"/>
              <w:left w:val="single" w:sz="4" w:space="0" w:color="000000"/>
              <w:bottom w:val="single" w:sz="4" w:space="0" w:color="000000"/>
              <w:right w:val="single" w:sz="4" w:space="0" w:color="000000"/>
            </w:tcBorders>
            <w:tcMar>
              <w:top w:w="57" w:type="dxa"/>
              <w:bottom w:w="57" w:type="dxa"/>
            </w:tcMar>
          </w:tcPr>
          <w:p w:rsidR="008E3BCC" w:rsidRPr="00AB6CA4" w:rsidRDefault="008E3BCC" w:rsidP="00546C5D">
            <w:pPr>
              <w:ind w:firstLine="0"/>
              <w:rPr>
                <w:sz w:val="18"/>
                <w:szCs w:val="18"/>
              </w:rPr>
            </w:pPr>
          </w:p>
        </w:tc>
        <w:tc>
          <w:tcPr>
            <w:tcW w:w="1479" w:type="dxa"/>
            <w:tcBorders>
              <w:top w:val="single" w:sz="4" w:space="0" w:color="000000"/>
              <w:left w:val="single" w:sz="4" w:space="0" w:color="000000"/>
              <w:bottom w:val="single" w:sz="4" w:space="0" w:color="000000"/>
              <w:right w:val="single" w:sz="4" w:space="0" w:color="000000"/>
            </w:tcBorders>
          </w:tcPr>
          <w:p w:rsidR="008E3BCC" w:rsidRPr="00AB6CA4" w:rsidRDefault="008E3BCC" w:rsidP="00546C5D">
            <w:pPr>
              <w:jc w:val="cente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rsidR="008E3BCC" w:rsidRPr="00AB6CA4" w:rsidRDefault="008E3BCC" w:rsidP="00546C5D">
            <w:pPr>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8E3BCC" w:rsidRPr="00AB6CA4" w:rsidRDefault="008E3BCC" w:rsidP="00546C5D">
            <w:pPr>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8E3BCC" w:rsidRPr="00AB6CA4" w:rsidRDefault="008E3BCC" w:rsidP="00546C5D">
            <w:pPr>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8E3BCC" w:rsidRPr="00AB6CA4" w:rsidRDefault="008E3BCC" w:rsidP="00546C5D">
            <w:pPr>
              <w:jc w:val="center"/>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rsidR="008E3BCC" w:rsidRPr="00AB6CA4" w:rsidRDefault="008E3BCC" w:rsidP="00546C5D">
            <w:pPr>
              <w:jc w:val="cente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8E3BCC" w:rsidRPr="00AB6CA4" w:rsidRDefault="008E3BCC" w:rsidP="00546C5D">
            <w:pPr>
              <w:jc w:val="center"/>
              <w:rPr>
                <w:sz w:val="18"/>
                <w:szCs w:val="18"/>
              </w:rPr>
            </w:pPr>
          </w:p>
        </w:tc>
        <w:tc>
          <w:tcPr>
            <w:tcW w:w="647" w:type="dxa"/>
            <w:tcBorders>
              <w:top w:val="single" w:sz="4" w:space="0" w:color="000000"/>
              <w:left w:val="single" w:sz="4" w:space="0" w:color="000000"/>
              <w:bottom w:val="single" w:sz="4" w:space="0" w:color="000000"/>
              <w:right w:val="single" w:sz="4" w:space="0" w:color="000000"/>
            </w:tcBorders>
          </w:tcPr>
          <w:p w:rsidR="008E3BCC" w:rsidRPr="00AB6CA4" w:rsidRDefault="008E3BCC" w:rsidP="00546C5D">
            <w:pPr>
              <w:jc w:val="center"/>
              <w:rPr>
                <w:sz w:val="18"/>
                <w:szCs w:val="18"/>
              </w:rPr>
            </w:pPr>
          </w:p>
        </w:tc>
        <w:tc>
          <w:tcPr>
            <w:tcW w:w="708" w:type="dxa"/>
            <w:tcBorders>
              <w:top w:val="single" w:sz="4" w:space="0" w:color="000000"/>
              <w:bottom w:val="single" w:sz="4" w:space="0" w:color="000000"/>
              <w:right w:val="single" w:sz="4" w:space="0" w:color="000000"/>
            </w:tcBorders>
          </w:tcPr>
          <w:p w:rsidR="008E3BCC" w:rsidRPr="00AB6CA4" w:rsidRDefault="008E3BCC" w:rsidP="00546C5D">
            <w:pPr>
              <w:jc w:val="center"/>
              <w:rPr>
                <w:sz w:val="18"/>
                <w:szCs w:val="18"/>
              </w:rPr>
            </w:pPr>
          </w:p>
        </w:tc>
      </w:tr>
    </w:tbl>
    <w:p w:rsidR="008E3BCC" w:rsidRPr="00AB6CA4" w:rsidRDefault="008E3BCC" w:rsidP="008E3BCC">
      <w:pPr>
        <w:ind w:left="-284" w:right="-285" w:firstLine="0"/>
        <w:outlineLvl w:val="0"/>
        <w:rPr>
          <w:sz w:val="20"/>
          <w:szCs w:val="20"/>
        </w:rPr>
      </w:pPr>
      <w:proofErr w:type="gramStart"/>
      <w:r w:rsidRPr="00AB6CA4">
        <w:rPr>
          <w:sz w:val="20"/>
          <w:szCs w:val="20"/>
        </w:rPr>
        <w:t>Раздел 5 «Оценка применения мер муниципального регулирования в части налоговых льгот, освобождений и иных преференций по налогам и сборам в сфере реализации муниципальной программы «Развитие образования и молодежной политики в муниципальном образовании «Дорогобужский муниципальный округ»</w:t>
      </w:r>
      <w:r>
        <w:rPr>
          <w:sz w:val="20"/>
          <w:szCs w:val="20"/>
        </w:rPr>
        <w:t xml:space="preserve">  </w:t>
      </w:r>
      <w:r w:rsidRPr="00AB6CA4">
        <w:rPr>
          <w:sz w:val="20"/>
          <w:szCs w:val="20"/>
        </w:rPr>
        <w:t>Смоленской области» будет приведен в соответствие с нормами действующего законодательства в сроки, установленные ст.179 Бюджетного Кодекса Российской Федерации</w:t>
      </w:r>
      <w:proofErr w:type="gramEnd"/>
    </w:p>
    <w:p w:rsidR="008E3BCC" w:rsidRDefault="008E3BCC" w:rsidP="008E3BCC">
      <w:pPr>
        <w:ind w:right="-285" w:firstLine="0"/>
        <w:jc w:val="center"/>
        <w:outlineLvl w:val="0"/>
        <w:rPr>
          <w:b/>
          <w:sz w:val="24"/>
        </w:rPr>
      </w:pPr>
    </w:p>
    <w:p w:rsidR="008E3BCC" w:rsidRPr="00E40D55" w:rsidRDefault="008E3BCC" w:rsidP="008E3BCC">
      <w:pPr>
        <w:ind w:right="-285" w:firstLine="0"/>
        <w:jc w:val="center"/>
        <w:outlineLvl w:val="0"/>
        <w:rPr>
          <w:b/>
          <w:sz w:val="24"/>
        </w:rPr>
      </w:pPr>
      <w:r w:rsidRPr="00E40D55">
        <w:rPr>
          <w:b/>
          <w:sz w:val="24"/>
        </w:rPr>
        <w:t>Раздел 6. СВЕДЕНИЯ</w:t>
      </w:r>
    </w:p>
    <w:p w:rsidR="008E3BCC" w:rsidRPr="00E40D55" w:rsidRDefault="008E3BCC" w:rsidP="008E3BCC">
      <w:pPr>
        <w:ind w:right="-285" w:firstLine="0"/>
        <w:jc w:val="center"/>
        <w:outlineLvl w:val="0"/>
        <w:rPr>
          <w:b/>
          <w:sz w:val="24"/>
        </w:rPr>
      </w:pPr>
      <w:r w:rsidRPr="00E40D55">
        <w:rPr>
          <w:b/>
          <w:sz w:val="24"/>
        </w:rPr>
        <w:t xml:space="preserve"> о финансировании структурных элементов муниципальной программы</w:t>
      </w:r>
    </w:p>
    <w:p w:rsidR="008E3BCC" w:rsidRPr="00E40D55" w:rsidRDefault="008E3BCC" w:rsidP="008E3BCC">
      <w:pPr>
        <w:ind w:right="-285" w:firstLine="0"/>
        <w:jc w:val="center"/>
        <w:outlineLvl w:val="0"/>
        <w:rPr>
          <w:b/>
          <w:sz w:val="24"/>
        </w:rPr>
      </w:pPr>
      <w:r w:rsidRPr="00E40D55">
        <w:rPr>
          <w:b/>
          <w:sz w:val="24"/>
        </w:rPr>
        <w:t>«Развитие образования и молодежной политики  в муниципальном образовании «Дорогобужский муниципальный округ» Смоленской области»</w:t>
      </w:r>
    </w:p>
    <w:p w:rsidR="008E3BCC" w:rsidRPr="00E40D55" w:rsidRDefault="008E3BCC" w:rsidP="008E3BCC">
      <w:pPr>
        <w:ind w:right="-285" w:firstLine="0"/>
        <w:jc w:val="center"/>
        <w:outlineLvl w:val="0"/>
        <w:rPr>
          <w:b/>
          <w:sz w:val="24"/>
        </w:rPr>
      </w:pPr>
      <w:r w:rsidRPr="00E40D55">
        <w:rPr>
          <w:b/>
          <w:sz w:val="24"/>
        </w:rPr>
        <w:t>____________________________________________________</w:t>
      </w:r>
    </w:p>
    <w:p w:rsidR="008E3BCC" w:rsidRPr="00E40D55" w:rsidRDefault="008E3BCC" w:rsidP="008E3BCC">
      <w:pPr>
        <w:ind w:left="1701" w:right="1700"/>
        <w:jc w:val="center"/>
        <w:rPr>
          <w:sz w:val="24"/>
        </w:rPr>
      </w:pPr>
      <w:r w:rsidRPr="00E40D55">
        <w:rPr>
          <w:sz w:val="24"/>
        </w:rPr>
        <w:t>(наименование муниципальной программы)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1984"/>
        <w:gridCol w:w="1412"/>
        <w:gridCol w:w="275"/>
        <w:gridCol w:w="1290"/>
        <w:gridCol w:w="133"/>
        <w:gridCol w:w="1285"/>
        <w:gridCol w:w="1134"/>
        <w:gridCol w:w="1134"/>
        <w:gridCol w:w="141"/>
        <w:gridCol w:w="993"/>
      </w:tblGrid>
      <w:tr w:rsidR="008E3BCC" w:rsidRPr="008325F2" w:rsidTr="00546C5D">
        <w:trPr>
          <w:trHeight w:val="1038"/>
        </w:trPr>
        <w:tc>
          <w:tcPr>
            <w:tcW w:w="710" w:type="dxa"/>
            <w:vMerge w:val="restart"/>
          </w:tcPr>
          <w:p w:rsidR="008E3BCC" w:rsidRPr="008325F2" w:rsidRDefault="008E3BCC" w:rsidP="00546C5D">
            <w:pPr>
              <w:ind w:firstLine="0"/>
              <w:jc w:val="center"/>
              <w:rPr>
                <w:sz w:val="22"/>
                <w:szCs w:val="22"/>
              </w:rPr>
            </w:pPr>
            <w:r w:rsidRPr="008325F2">
              <w:rPr>
                <w:sz w:val="22"/>
                <w:szCs w:val="22"/>
              </w:rPr>
              <w:t xml:space="preserve">№ </w:t>
            </w:r>
            <w:proofErr w:type="gramStart"/>
            <w:r w:rsidRPr="008325F2">
              <w:rPr>
                <w:sz w:val="22"/>
                <w:szCs w:val="22"/>
              </w:rPr>
              <w:t>п</w:t>
            </w:r>
            <w:proofErr w:type="gramEnd"/>
            <w:r w:rsidRPr="008325F2">
              <w:rPr>
                <w:sz w:val="22"/>
                <w:szCs w:val="22"/>
              </w:rPr>
              <w:t>/п</w:t>
            </w:r>
          </w:p>
        </w:tc>
        <w:tc>
          <w:tcPr>
            <w:tcW w:w="1984" w:type="dxa"/>
            <w:vMerge w:val="restart"/>
          </w:tcPr>
          <w:p w:rsidR="008E3BCC" w:rsidRPr="008325F2" w:rsidRDefault="008E3BCC" w:rsidP="00546C5D">
            <w:pPr>
              <w:ind w:firstLine="0"/>
              <w:jc w:val="center"/>
              <w:rPr>
                <w:sz w:val="22"/>
                <w:szCs w:val="22"/>
              </w:rPr>
            </w:pPr>
            <w:r w:rsidRPr="008325F2">
              <w:rPr>
                <w:sz w:val="22"/>
                <w:szCs w:val="22"/>
              </w:rPr>
              <w:t>Наименование</w:t>
            </w:r>
          </w:p>
        </w:tc>
        <w:tc>
          <w:tcPr>
            <w:tcW w:w="1412" w:type="dxa"/>
            <w:vMerge w:val="restart"/>
          </w:tcPr>
          <w:p w:rsidR="008E3BCC" w:rsidRPr="00133E12" w:rsidRDefault="008E3BCC" w:rsidP="00546C5D">
            <w:pPr>
              <w:ind w:left="-108" w:right="-108" w:firstLine="0"/>
              <w:jc w:val="center"/>
              <w:rPr>
                <w:sz w:val="22"/>
                <w:szCs w:val="22"/>
              </w:rPr>
            </w:pPr>
            <w:r w:rsidRPr="00133E12">
              <w:rPr>
                <w:sz w:val="22"/>
                <w:szCs w:val="22"/>
              </w:rPr>
              <w:t xml:space="preserve">Участник муниципальной программы </w:t>
            </w:r>
          </w:p>
        </w:tc>
        <w:tc>
          <w:tcPr>
            <w:tcW w:w="1565" w:type="dxa"/>
            <w:gridSpan w:val="2"/>
            <w:vMerge w:val="restart"/>
          </w:tcPr>
          <w:p w:rsidR="008E3BCC" w:rsidRPr="00133E12" w:rsidRDefault="008E3BCC" w:rsidP="00546C5D">
            <w:pPr>
              <w:ind w:left="-108" w:right="-108" w:firstLine="0"/>
              <w:jc w:val="center"/>
              <w:rPr>
                <w:sz w:val="22"/>
                <w:szCs w:val="22"/>
              </w:rPr>
            </w:pPr>
            <w:r w:rsidRPr="00133E12">
              <w:rPr>
                <w:sz w:val="22"/>
                <w:szCs w:val="22"/>
              </w:rPr>
              <w:t>Источник финансового обеспечения (расшифровать)</w:t>
            </w:r>
          </w:p>
        </w:tc>
        <w:tc>
          <w:tcPr>
            <w:tcW w:w="4820" w:type="dxa"/>
            <w:gridSpan w:val="6"/>
          </w:tcPr>
          <w:p w:rsidR="008E3BCC" w:rsidRPr="00133E12" w:rsidRDefault="008E3BCC" w:rsidP="00546C5D">
            <w:pPr>
              <w:ind w:right="-34" w:firstLine="0"/>
              <w:jc w:val="center"/>
              <w:rPr>
                <w:sz w:val="22"/>
                <w:szCs w:val="22"/>
              </w:rPr>
            </w:pPr>
            <w:r w:rsidRPr="00133E12">
              <w:rPr>
                <w:sz w:val="22"/>
                <w:szCs w:val="22"/>
              </w:rPr>
              <w:t>Объем средств на реализацию муниципальной программы на очередной финансовый год и плановый период (тыс. рублей)</w:t>
            </w:r>
          </w:p>
        </w:tc>
      </w:tr>
      <w:tr w:rsidR="008E3BCC" w:rsidRPr="008325F2" w:rsidTr="00546C5D">
        <w:trPr>
          <w:trHeight w:val="327"/>
        </w:trPr>
        <w:tc>
          <w:tcPr>
            <w:tcW w:w="710" w:type="dxa"/>
            <w:vMerge/>
            <w:vAlign w:val="center"/>
          </w:tcPr>
          <w:p w:rsidR="008E3BCC" w:rsidRPr="008325F2" w:rsidRDefault="008E3BCC" w:rsidP="00546C5D">
            <w:pPr>
              <w:ind w:firstLine="0"/>
              <w:jc w:val="left"/>
              <w:rPr>
                <w:sz w:val="22"/>
                <w:szCs w:val="22"/>
              </w:rPr>
            </w:pPr>
          </w:p>
        </w:tc>
        <w:tc>
          <w:tcPr>
            <w:tcW w:w="1984" w:type="dxa"/>
            <w:vMerge/>
            <w:vAlign w:val="center"/>
          </w:tcPr>
          <w:p w:rsidR="008E3BCC" w:rsidRPr="008325F2" w:rsidRDefault="008E3BCC" w:rsidP="00546C5D">
            <w:pPr>
              <w:ind w:firstLine="0"/>
              <w:jc w:val="left"/>
              <w:rPr>
                <w:sz w:val="22"/>
                <w:szCs w:val="22"/>
              </w:rPr>
            </w:pPr>
          </w:p>
        </w:tc>
        <w:tc>
          <w:tcPr>
            <w:tcW w:w="1412" w:type="dxa"/>
            <w:vMerge/>
            <w:vAlign w:val="center"/>
          </w:tcPr>
          <w:p w:rsidR="008E3BCC" w:rsidRPr="00133E12" w:rsidRDefault="008E3BCC" w:rsidP="00546C5D">
            <w:pPr>
              <w:ind w:firstLine="0"/>
              <w:jc w:val="left"/>
              <w:rPr>
                <w:sz w:val="22"/>
                <w:szCs w:val="22"/>
              </w:rPr>
            </w:pPr>
          </w:p>
        </w:tc>
        <w:tc>
          <w:tcPr>
            <w:tcW w:w="1565" w:type="dxa"/>
            <w:gridSpan w:val="2"/>
            <w:vMerge/>
            <w:vAlign w:val="center"/>
          </w:tcPr>
          <w:p w:rsidR="008E3BCC" w:rsidRPr="00133E12" w:rsidRDefault="008E3BCC" w:rsidP="00546C5D">
            <w:pPr>
              <w:ind w:firstLine="0"/>
              <w:jc w:val="left"/>
              <w:rPr>
                <w:sz w:val="22"/>
                <w:szCs w:val="22"/>
              </w:rPr>
            </w:pPr>
          </w:p>
        </w:tc>
        <w:tc>
          <w:tcPr>
            <w:tcW w:w="1418" w:type="dxa"/>
            <w:gridSpan w:val="2"/>
          </w:tcPr>
          <w:p w:rsidR="008E3BCC" w:rsidRPr="00133E12" w:rsidRDefault="008E3BCC" w:rsidP="00546C5D">
            <w:pPr>
              <w:ind w:right="-34" w:firstLine="0"/>
              <w:jc w:val="center"/>
              <w:rPr>
                <w:sz w:val="22"/>
                <w:szCs w:val="22"/>
              </w:rPr>
            </w:pPr>
            <w:r w:rsidRPr="00133E12">
              <w:rPr>
                <w:sz w:val="22"/>
                <w:szCs w:val="22"/>
              </w:rPr>
              <w:t>всего</w:t>
            </w:r>
          </w:p>
        </w:tc>
        <w:tc>
          <w:tcPr>
            <w:tcW w:w="1134" w:type="dxa"/>
            <w:vAlign w:val="center"/>
          </w:tcPr>
          <w:p w:rsidR="008E3BCC" w:rsidRPr="00133E12" w:rsidRDefault="008E3BCC" w:rsidP="00546C5D">
            <w:pPr>
              <w:ind w:firstLine="0"/>
              <w:jc w:val="center"/>
              <w:rPr>
                <w:rFonts w:eastAsia="Calibri"/>
                <w:sz w:val="22"/>
                <w:szCs w:val="22"/>
                <w:shd w:val="clear" w:color="auto" w:fill="FFFFFF"/>
              </w:rPr>
            </w:pPr>
            <w:r w:rsidRPr="00133E12">
              <w:rPr>
                <w:rFonts w:eastAsia="Calibri"/>
                <w:sz w:val="22"/>
                <w:szCs w:val="22"/>
                <w:shd w:val="clear" w:color="auto" w:fill="FFFFFF"/>
              </w:rPr>
              <w:t>202</w:t>
            </w:r>
            <w:r>
              <w:rPr>
                <w:rFonts w:eastAsia="Calibri"/>
                <w:sz w:val="22"/>
                <w:szCs w:val="22"/>
                <w:shd w:val="clear" w:color="auto" w:fill="FFFFFF"/>
              </w:rPr>
              <w:t>6</w:t>
            </w:r>
          </w:p>
          <w:p w:rsidR="008E3BCC" w:rsidRPr="00133E12" w:rsidRDefault="008E3BCC" w:rsidP="00546C5D">
            <w:pPr>
              <w:ind w:firstLine="0"/>
              <w:jc w:val="center"/>
              <w:rPr>
                <w:rFonts w:eastAsia="Calibri"/>
                <w:sz w:val="22"/>
                <w:szCs w:val="22"/>
                <w:shd w:val="clear" w:color="auto" w:fill="FFFFFF"/>
              </w:rPr>
            </w:pPr>
            <w:r w:rsidRPr="00133E12">
              <w:rPr>
                <w:rFonts w:eastAsia="Calibri"/>
                <w:sz w:val="22"/>
                <w:szCs w:val="22"/>
                <w:shd w:val="clear" w:color="auto" w:fill="FFFFFF"/>
              </w:rPr>
              <w:t>год</w:t>
            </w:r>
          </w:p>
        </w:tc>
        <w:tc>
          <w:tcPr>
            <w:tcW w:w="1275" w:type="dxa"/>
            <w:gridSpan w:val="2"/>
            <w:vAlign w:val="center"/>
          </w:tcPr>
          <w:p w:rsidR="008E3BCC" w:rsidRPr="00133E12" w:rsidRDefault="008E3BCC" w:rsidP="00546C5D">
            <w:pPr>
              <w:ind w:firstLine="0"/>
              <w:jc w:val="center"/>
              <w:rPr>
                <w:rFonts w:eastAsia="Calibri"/>
                <w:sz w:val="22"/>
                <w:szCs w:val="22"/>
                <w:shd w:val="clear" w:color="auto" w:fill="FFFFFF"/>
              </w:rPr>
            </w:pPr>
            <w:r w:rsidRPr="00133E12">
              <w:rPr>
                <w:rFonts w:eastAsia="Calibri"/>
                <w:sz w:val="22"/>
                <w:szCs w:val="22"/>
                <w:shd w:val="clear" w:color="auto" w:fill="FFFFFF"/>
              </w:rPr>
              <w:t>202</w:t>
            </w:r>
            <w:r>
              <w:rPr>
                <w:rFonts w:eastAsia="Calibri"/>
                <w:sz w:val="22"/>
                <w:szCs w:val="22"/>
                <w:shd w:val="clear" w:color="auto" w:fill="FFFFFF"/>
              </w:rPr>
              <w:t>7</w:t>
            </w:r>
          </w:p>
          <w:p w:rsidR="008E3BCC" w:rsidRPr="00133E12" w:rsidRDefault="008E3BCC" w:rsidP="00546C5D">
            <w:pPr>
              <w:ind w:firstLine="0"/>
              <w:jc w:val="center"/>
              <w:rPr>
                <w:rFonts w:eastAsia="Calibri"/>
                <w:sz w:val="22"/>
                <w:szCs w:val="22"/>
                <w:shd w:val="clear" w:color="auto" w:fill="FFFFFF"/>
              </w:rPr>
            </w:pPr>
            <w:r w:rsidRPr="00133E12">
              <w:rPr>
                <w:rFonts w:eastAsia="Calibri"/>
                <w:sz w:val="22"/>
                <w:szCs w:val="22"/>
                <w:shd w:val="clear" w:color="auto" w:fill="FFFFFF"/>
              </w:rPr>
              <w:t xml:space="preserve"> год</w:t>
            </w:r>
          </w:p>
        </w:tc>
        <w:tc>
          <w:tcPr>
            <w:tcW w:w="993" w:type="dxa"/>
            <w:vAlign w:val="center"/>
          </w:tcPr>
          <w:p w:rsidR="008E3BCC" w:rsidRPr="00133E12" w:rsidRDefault="008E3BCC" w:rsidP="00546C5D">
            <w:pPr>
              <w:ind w:firstLine="0"/>
              <w:jc w:val="center"/>
              <w:rPr>
                <w:rFonts w:eastAsia="Calibri"/>
                <w:sz w:val="22"/>
                <w:szCs w:val="22"/>
                <w:shd w:val="clear" w:color="auto" w:fill="FFFFFF"/>
              </w:rPr>
            </w:pPr>
            <w:r w:rsidRPr="00133E12">
              <w:rPr>
                <w:rFonts w:eastAsia="Calibri"/>
                <w:sz w:val="22"/>
                <w:szCs w:val="22"/>
                <w:shd w:val="clear" w:color="auto" w:fill="FFFFFF"/>
              </w:rPr>
              <w:t>202</w:t>
            </w:r>
            <w:r>
              <w:rPr>
                <w:rFonts w:eastAsia="Calibri"/>
                <w:sz w:val="22"/>
                <w:szCs w:val="22"/>
                <w:shd w:val="clear" w:color="auto" w:fill="FFFFFF"/>
              </w:rPr>
              <w:t>8</w:t>
            </w:r>
          </w:p>
          <w:p w:rsidR="008E3BCC" w:rsidRPr="00133E12" w:rsidRDefault="008E3BCC" w:rsidP="00546C5D">
            <w:pPr>
              <w:ind w:firstLine="0"/>
              <w:jc w:val="center"/>
              <w:rPr>
                <w:rFonts w:eastAsia="Calibri"/>
                <w:sz w:val="22"/>
                <w:szCs w:val="22"/>
                <w:shd w:val="clear" w:color="auto" w:fill="FFFFFF"/>
              </w:rPr>
            </w:pPr>
            <w:r w:rsidRPr="00133E12">
              <w:rPr>
                <w:rFonts w:eastAsia="Calibri"/>
                <w:sz w:val="22"/>
                <w:szCs w:val="22"/>
                <w:shd w:val="clear" w:color="auto" w:fill="FFFFFF"/>
              </w:rPr>
              <w:t>год</w:t>
            </w:r>
          </w:p>
        </w:tc>
      </w:tr>
      <w:tr w:rsidR="008E3BCC" w:rsidRPr="008325F2" w:rsidTr="00546C5D">
        <w:trPr>
          <w:trHeight w:val="327"/>
        </w:trPr>
        <w:tc>
          <w:tcPr>
            <w:tcW w:w="710" w:type="dxa"/>
            <w:vAlign w:val="center"/>
          </w:tcPr>
          <w:p w:rsidR="008E3BCC" w:rsidRPr="008325F2" w:rsidRDefault="008E3BCC" w:rsidP="00546C5D">
            <w:pPr>
              <w:ind w:firstLine="0"/>
              <w:jc w:val="center"/>
              <w:rPr>
                <w:sz w:val="22"/>
                <w:szCs w:val="22"/>
              </w:rPr>
            </w:pPr>
            <w:r w:rsidRPr="008325F2">
              <w:rPr>
                <w:sz w:val="22"/>
                <w:szCs w:val="22"/>
              </w:rPr>
              <w:t>1</w:t>
            </w:r>
          </w:p>
        </w:tc>
        <w:tc>
          <w:tcPr>
            <w:tcW w:w="1984" w:type="dxa"/>
            <w:vAlign w:val="center"/>
          </w:tcPr>
          <w:p w:rsidR="008E3BCC" w:rsidRPr="008325F2" w:rsidRDefault="008E3BCC" w:rsidP="00546C5D">
            <w:pPr>
              <w:ind w:firstLine="0"/>
              <w:jc w:val="center"/>
              <w:rPr>
                <w:sz w:val="22"/>
                <w:szCs w:val="22"/>
              </w:rPr>
            </w:pPr>
            <w:r w:rsidRPr="008325F2">
              <w:rPr>
                <w:sz w:val="22"/>
                <w:szCs w:val="22"/>
              </w:rPr>
              <w:t>2</w:t>
            </w:r>
          </w:p>
        </w:tc>
        <w:tc>
          <w:tcPr>
            <w:tcW w:w="1412" w:type="dxa"/>
            <w:vAlign w:val="center"/>
          </w:tcPr>
          <w:p w:rsidR="008E3BCC" w:rsidRPr="00133E12" w:rsidRDefault="008E3BCC" w:rsidP="00546C5D">
            <w:pPr>
              <w:ind w:firstLine="0"/>
              <w:jc w:val="center"/>
              <w:rPr>
                <w:sz w:val="22"/>
                <w:szCs w:val="22"/>
              </w:rPr>
            </w:pPr>
            <w:r w:rsidRPr="00133E12">
              <w:rPr>
                <w:sz w:val="22"/>
                <w:szCs w:val="22"/>
              </w:rPr>
              <w:t>3</w:t>
            </w:r>
          </w:p>
        </w:tc>
        <w:tc>
          <w:tcPr>
            <w:tcW w:w="1565" w:type="dxa"/>
            <w:gridSpan w:val="2"/>
            <w:vAlign w:val="center"/>
          </w:tcPr>
          <w:p w:rsidR="008E3BCC" w:rsidRPr="00133E12" w:rsidRDefault="008E3BCC" w:rsidP="00546C5D">
            <w:pPr>
              <w:ind w:firstLine="0"/>
              <w:jc w:val="center"/>
              <w:rPr>
                <w:sz w:val="22"/>
                <w:szCs w:val="22"/>
              </w:rPr>
            </w:pPr>
            <w:r w:rsidRPr="00133E12">
              <w:rPr>
                <w:sz w:val="22"/>
                <w:szCs w:val="22"/>
              </w:rPr>
              <w:t>4</w:t>
            </w:r>
          </w:p>
        </w:tc>
        <w:tc>
          <w:tcPr>
            <w:tcW w:w="1418" w:type="dxa"/>
            <w:gridSpan w:val="2"/>
          </w:tcPr>
          <w:p w:rsidR="008E3BCC" w:rsidRPr="00133E12" w:rsidRDefault="008E3BCC" w:rsidP="00546C5D">
            <w:pPr>
              <w:ind w:firstLine="0"/>
              <w:jc w:val="center"/>
              <w:rPr>
                <w:sz w:val="22"/>
                <w:szCs w:val="22"/>
              </w:rPr>
            </w:pPr>
            <w:r w:rsidRPr="00133E12">
              <w:rPr>
                <w:sz w:val="22"/>
                <w:szCs w:val="22"/>
              </w:rPr>
              <w:t>5</w:t>
            </w:r>
          </w:p>
        </w:tc>
        <w:tc>
          <w:tcPr>
            <w:tcW w:w="1134" w:type="dxa"/>
            <w:vAlign w:val="center"/>
          </w:tcPr>
          <w:p w:rsidR="008E3BCC" w:rsidRPr="00133E12" w:rsidRDefault="008E3BCC" w:rsidP="00546C5D">
            <w:pPr>
              <w:ind w:firstLine="0"/>
              <w:jc w:val="center"/>
              <w:rPr>
                <w:sz w:val="22"/>
                <w:szCs w:val="22"/>
              </w:rPr>
            </w:pPr>
            <w:r w:rsidRPr="00133E12">
              <w:rPr>
                <w:sz w:val="22"/>
                <w:szCs w:val="22"/>
              </w:rPr>
              <w:t>6</w:t>
            </w:r>
          </w:p>
        </w:tc>
        <w:tc>
          <w:tcPr>
            <w:tcW w:w="1275" w:type="dxa"/>
            <w:gridSpan w:val="2"/>
            <w:vAlign w:val="center"/>
          </w:tcPr>
          <w:p w:rsidR="008E3BCC" w:rsidRPr="00133E12" w:rsidRDefault="008E3BCC" w:rsidP="00546C5D">
            <w:pPr>
              <w:ind w:left="-108" w:right="-108" w:firstLine="0"/>
              <w:jc w:val="center"/>
              <w:rPr>
                <w:sz w:val="22"/>
                <w:szCs w:val="22"/>
              </w:rPr>
            </w:pPr>
            <w:r w:rsidRPr="00133E12">
              <w:rPr>
                <w:sz w:val="22"/>
                <w:szCs w:val="22"/>
              </w:rPr>
              <w:t>7</w:t>
            </w:r>
          </w:p>
        </w:tc>
        <w:tc>
          <w:tcPr>
            <w:tcW w:w="993" w:type="dxa"/>
            <w:vAlign w:val="center"/>
          </w:tcPr>
          <w:p w:rsidR="008E3BCC" w:rsidRPr="00133E12" w:rsidRDefault="008E3BCC" w:rsidP="00546C5D">
            <w:pPr>
              <w:ind w:left="-108" w:right="-108" w:firstLine="0"/>
              <w:jc w:val="center"/>
              <w:rPr>
                <w:sz w:val="22"/>
                <w:szCs w:val="22"/>
              </w:rPr>
            </w:pPr>
            <w:r w:rsidRPr="00133E12">
              <w:rPr>
                <w:sz w:val="22"/>
                <w:szCs w:val="22"/>
              </w:rPr>
              <w:t>8</w:t>
            </w:r>
          </w:p>
        </w:tc>
      </w:tr>
      <w:tr w:rsidR="008E3BCC" w:rsidRPr="00942ED6" w:rsidTr="00546C5D">
        <w:trPr>
          <w:trHeight w:val="327"/>
        </w:trPr>
        <w:tc>
          <w:tcPr>
            <w:tcW w:w="10491" w:type="dxa"/>
            <w:gridSpan w:val="11"/>
            <w:vAlign w:val="center"/>
          </w:tcPr>
          <w:p w:rsidR="008E3BCC" w:rsidRPr="00133E12" w:rsidRDefault="008E3BCC" w:rsidP="00546C5D">
            <w:pPr>
              <w:numPr>
                <w:ilvl w:val="0"/>
                <w:numId w:val="7"/>
              </w:numPr>
              <w:ind w:right="-108"/>
              <w:jc w:val="center"/>
              <w:rPr>
                <w:b/>
                <w:sz w:val="22"/>
                <w:szCs w:val="22"/>
              </w:rPr>
            </w:pPr>
            <w:r w:rsidRPr="00133E12">
              <w:rPr>
                <w:b/>
                <w:sz w:val="22"/>
                <w:szCs w:val="22"/>
              </w:rPr>
              <w:t>Региональный проект «Все лучшее детям»</w:t>
            </w:r>
          </w:p>
        </w:tc>
      </w:tr>
      <w:tr w:rsidR="008E3BCC" w:rsidRPr="008325F2" w:rsidTr="00546C5D">
        <w:trPr>
          <w:trHeight w:val="327"/>
        </w:trPr>
        <w:tc>
          <w:tcPr>
            <w:tcW w:w="710" w:type="dxa"/>
            <w:vAlign w:val="center"/>
          </w:tcPr>
          <w:p w:rsidR="008E3BCC" w:rsidRPr="008325F2" w:rsidRDefault="008E3BCC" w:rsidP="00546C5D">
            <w:pPr>
              <w:ind w:firstLine="0"/>
              <w:rPr>
                <w:sz w:val="22"/>
                <w:szCs w:val="22"/>
              </w:rPr>
            </w:pPr>
            <w:r w:rsidRPr="008325F2">
              <w:rPr>
                <w:sz w:val="22"/>
                <w:szCs w:val="22"/>
              </w:rPr>
              <w:t>1</w:t>
            </w:r>
          </w:p>
        </w:tc>
        <w:tc>
          <w:tcPr>
            <w:tcW w:w="1984" w:type="dxa"/>
            <w:vAlign w:val="center"/>
          </w:tcPr>
          <w:p w:rsidR="008E3BCC" w:rsidRPr="00133E12" w:rsidRDefault="008E3BCC" w:rsidP="00546C5D">
            <w:pPr>
              <w:autoSpaceDE w:val="0"/>
              <w:ind w:firstLine="0"/>
              <w:jc w:val="left"/>
              <w:rPr>
                <w:sz w:val="22"/>
                <w:szCs w:val="22"/>
              </w:rPr>
            </w:pPr>
            <w:r w:rsidRPr="00133E12">
              <w:rPr>
                <w:sz w:val="22"/>
                <w:szCs w:val="22"/>
              </w:rPr>
              <w:t>Результат 1</w:t>
            </w:r>
          </w:p>
          <w:p w:rsidR="008E3BCC" w:rsidRPr="00133E12" w:rsidRDefault="008E3BCC" w:rsidP="00546C5D">
            <w:pPr>
              <w:autoSpaceDE w:val="0"/>
              <w:ind w:firstLine="0"/>
              <w:jc w:val="left"/>
              <w:rPr>
                <w:sz w:val="22"/>
                <w:szCs w:val="22"/>
              </w:rPr>
            </w:pPr>
            <w:r w:rsidRPr="00133E12">
              <w:rPr>
                <w:color w:val="000000"/>
                <w:sz w:val="22"/>
                <w:szCs w:val="22"/>
              </w:rPr>
              <w:t xml:space="preserve">Количество предметных кабинетов общеобразовательных организаций оснащены  средствами обучения и </w:t>
            </w:r>
            <w:r w:rsidRPr="00133E12">
              <w:rPr>
                <w:color w:val="000000"/>
                <w:sz w:val="22"/>
                <w:szCs w:val="22"/>
              </w:rPr>
              <w:lastRenderedPageBreak/>
              <w:t>воспитания</w:t>
            </w:r>
          </w:p>
        </w:tc>
        <w:tc>
          <w:tcPr>
            <w:tcW w:w="1412" w:type="dxa"/>
          </w:tcPr>
          <w:p w:rsidR="008E3BCC" w:rsidRPr="00133E12" w:rsidRDefault="008E3BCC" w:rsidP="00546C5D">
            <w:pPr>
              <w:ind w:firstLine="0"/>
              <w:rPr>
                <w:sz w:val="22"/>
                <w:szCs w:val="22"/>
              </w:rPr>
            </w:pPr>
          </w:p>
        </w:tc>
        <w:tc>
          <w:tcPr>
            <w:tcW w:w="1565" w:type="dxa"/>
            <w:gridSpan w:val="2"/>
          </w:tcPr>
          <w:p w:rsidR="008E3BCC" w:rsidRPr="00133E12" w:rsidRDefault="008E3BCC" w:rsidP="00546C5D">
            <w:pPr>
              <w:ind w:left="-103" w:right="-108" w:firstLine="0"/>
              <w:jc w:val="center"/>
              <w:rPr>
                <w:sz w:val="22"/>
                <w:szCs w:val="22"/>
              </w:rPr>
            </w:pPr>
          </w:p>
        </w:tc>
        <w:tc>
          <w:tcPr>
            <w:tcW w:w="1418" w:type="dxa"/>
            <w:gridSpan w:val="2"/>
          </w:tcPr>
          <w:p w:rsidR="008E3BCC" w:rsidRPr="00133E12" w:rsidRDefault="008E3BCC" w:rsidP="00546C5D">
            <w:pPr>
              <w:ind w:left="-103" w:right="-108" w:firstLine="0"/>
              <w:jc w:val="center"/>
              <w:rPr>
                <w:sz w:val="22"/>
                <w:szCs w:val="22"/>
              </w:rPr>
            </w:pPr>
          </w:p>
        </w:tc>
        <w:tc>
          <w:tcPr>
            <w:tcW w:w="1134" w:type="dxa"/>
          </w:tcPr>
          <w:p w:rsidR="008E3BCC" w:rsidRPr="00133E12" w:rsidRDefault="008E3BCC" w:rsidP="00546C5D">
            <w:pPr>
              <w:ind w:left="-103" w:right="-108" w:firstLine="0"/>
              <w:jc w:val="center"/>
              <w:rPr>
                <w:sz w:val="22"/>
                <w:szCs w:val="22"/>
              </w:rPr>
            </w:pPr>
          </w:p>
        </w:tc>
        <w:tc>
          <w:tcPr>
            <w:tcW w:w="1275" w:type="dxa"/>
            <w:gridSpan w:val="2"/>
          </w:tcPr>
          <w:p w:rsidR="008E3BCC" w:rsidRPr="00133E12" w:rsidRDefault="008E3BCC" w:rsidP="00546C5D">
            <w:pPr>
              <w:ind w:left="-103" w:right="-108" w:firstLine="0"/>
              <w:jc w:val="center"/>
              <w:rPr>
                <w:sz w:val="22"/>
                <w:szCs w:val="22"/>
              </w:rPr>
            </w:pPr>
          </w:p>
        </w:tc>
        <w:tc>
          <w:tcPr>
            <w:tcW w:w="993" w:type="dxa"/>
          </w:tcPr>
          <w:p w:rsidR="008E3BCC" w:rsidRPr="00133E12" w:rsidRDefault="008E3BCC" w:rsidP="00546C5D">
            <w:pPr>
              <w:ind w:left="-103" w:right="-108" w:firstLine="0"/>
              <w:jc w:val="center"/>
              <w:rPr>
                <w:sz w:val="22"/>
                <w:szCs w:val="22"/>
              </w:rPr>
            </w:pPr>
          </w:p>
        </w:tc>
      </w:tr>
      <w:tr w:rsidR="008E3BCC" w:rsidRPr="00805F6F" w:rsidTr="00546C5D">
        <w:trPr>
          <w:trHeight w:val="327"/>
        </w:trPr>
        <w:tc>
          <w:tcPr>
            <w:tcW w:w="710" w:type="dxa"/>
            <w:vAlign w:val="center"/>
          </w:tcPr>
          <w:p w:rsidR="008E3BCC" w:rsidRPr="00805F6F" w:rsidRDefault="008E3BCC" w:rsidP="00546C5D">
            <w:pPr>
              <w:ind w:firstLine="0"/>
              <w:rPr>
                <w:sz w:val="22"/>
                <w:szCs w:val="22"/>
              </w:rPr>
            </w:pPr>
            <w:r w:rsidRPr="00805F6F">
              <w:rPr>
                <w:sz w:val="22"/>
                <w:szCs w:val="22"/>
              </w:rPr>
              <w:lastRenderedPageBreak/>
              <w:t>1.1.</w:t>
            </w:r>
          </w:p>
        </w:tc>
        <w:tc>
          <w:tcPr>
            <w:tcW w:w="1984" w:type="dxa"/>
            <w:vAlign w:val="center"/>
          </w:tcPr>
          <w:p w:rsidR="008E3BCC" w:rsidRPr="00133E12" w:rsidRDefault="008E3BCC" w:rsidP="00546C5D">
            <w:pPr>
              <w:autoSpaceDE w:val="0"/>
              <w:ind w:firstLine="0"/>
              <w:jc w:val="left"/>
              <w:rPr>
                <w:sz w:val="22"/>
                <w:szCs w:val="22"/>
              </w:rPr>
            </w:pPr>
            <w:r w:rsidRPr="00133E12">
              <w:rPr>
                <w:sz w:val="22"/>
                <w:szCs w:val="22"/>
              </w:rPr>
              <w:t>Мероприятие 1</w:t>
            </w:r>
          </w:p>
          <w:p w:rsidR="008E3BCC" w:rsidRPr="00133E12" w:rsidRDefault="008E3BCC" w:rsidP="00546C5D">
            <w:pPr>
              <w:ind w:firstLine="0"/>
              <w:jc w:val="left"/>
              <w:rPr>
                <w:sz w:val="22"/>
                <w:szCs w:val="22"/>
              </w:rPr>
            </w:pPr>
            <w:r w:rsidRPr="00133E12">
              <w:rPr>
                <w:sz w:val="22"/>
                <w:szCs w:val="22"/>
              </w:rPr>
              <w:t>Оснащение предметных кабинетов общеобразовательных организаций средствами обучения и воспитания</w:t>
            </w:r>
          </w:p>
          <w:p w:rsidR="008E3BCC" w:rsidRPr="00133E12" w:rsidRDefault="008E3BCC" w:rsidP="00546C5D">
            <w:pPr>
              <w:ind w:firstLine="0"/>
              <w:jc w:val="left"/>
              <w:rPr>
                <w:sz w:val="22"/>
                <w:szCs w:val="22"/>
              </w:rPr>
            </w:pPr>
          </w:p>
        </w:tc>
        <w:tc>
          <w:tcPr>
            <w:tcW w:w="1412" w:type="dxa"/>
          </w:tcPr>
          <w:p w:rsidR="008E3BCC" w:rsidRPr="00133E12" w:rsidRDefault="008E3BCC" w:rsidP="00546C5D">
            <w:pPr>
              <w:ind w:firstLine="0"/>
              <w:rPr>
                <w:sz w:val="22"/>
                <w:szCs w:val="22"/>
              </w:rPr>
            </w:pPr>
            <w:r w:rsidRPr="00133E12">
              <w:rPr>
                <w:sz w:val="22"/>
                <w:szCs w:val="22"/>
              </w:rPr>
              <w:t>Управление по образованию, ОУ</w:t>
            </w:r>
          </w:p>
        </w:tc>
        <w:tc>
          <w:tcPr>
            <w:tcW w:w="1565" w:type="dxa"/>
            <w:gridSpan w:val="2"/>
          </w:tcPr>
          <w:p w:rsidR="008E3BCC" w:rsidRPr="00133E12" w:rsidRDefault="008E3BCC" w:rsidP="00546C5D">
            <w:pPr>
              <w:ind w:right="-108" w:firstLine="0"/>
              <w:jc w:val="center"/>
              <w:rPr>
                <w:sz w:val="22"/>
                <w:szCs w:val="22"/>
              </w:rPr>
            </w:pPr>
            <w:r w:rsidRPr="00133E12">
              <w:rPr>
                <w:sz w:val="22"/>
                <w:szCs w:val="22"/>
              </w:rPr>
              <w:t>Федеральный бюджет</w:t>
            </w:r>
          </w:p>
          <w:p w:rsidR="008E3BCC" w:rsidRPr="00196479" w:rsidRDefault="008E3BCC" w:rsidP="00546C5D">
            <w:pPr>
              <w:ind w:right="-108" w:firstLine="0"/>
              <w:rPr>
                <w:sz w:val="22"/>
                <w:szCs w:val="22"/>
              </w:rPr>
            </w:pPr>
          </w:p>
          <w:p w:rsidR="008E3BCC" w:rsidRPr="00133E12" w:rsidRDefault="008E3BCC" w:rsidP="00546C5D">
            <w:pPr>
              <w:ind w:right="-108" w:firstLine="0"/>
              <w:jc w:val="center"/>
              <w:rPr>
                <w:sz w:val="22"/>
                <w:szCs w:val="22"/>
              </w:rPr>
            </w:pPr>
            <w:r w:rsidRPr="00133E12">
              <w:rPr>
                <w:sz w:val="22"/>
                <w:szCs w:val="22"/>
              </w:rPr>
              <w:t>Бюджет муниципального образования «Дорогобужский муниципальный округ» Смоленской области</w:t>
            </w:r>
          </w:p>
        </w:tc>
        <w:tc>
          <w:tcPr>
            <w:tcW w:w="1418" w:type="dxa"/>
            <w:gridSpan w:val="2"/>
          </w:tcPr>
          <w:p w:rsidR="008E3BCC" w:rsidRPr="00133E12" w:rsidRDefault="008E3BCC" w:rsidP="00546C5D">
            <w:pPr>
              <w:ind w:left="-103" w:right="-108" w:firstLine="0"/>
              <w:jc w:val="center"/>
              <w:rPr>
                <w:sz w:val="22"/>
                <w:szCs w:val="22"/>
              </w:rPr>
            </w:pPr>
            <w:r>
              <w:rPr>
                <w:sz w:val="22"/>
                <w:szCs w:val="22"/>
              </w:rPr>
              <w:t>0,0</w:t>
            </w: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r>
              <w:rPr>
                <w:sz w:val="22"/>
                <w:szCs w:val="22"/>
              </w:rPr>
              <w:t>0,0</w:t>
            </w: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p>
        </w:tc>
        <w:tc>
          <w:tcPr>
            <w:tcW w:w="1134" w:type="dxa"/>
          </w:tcPr>
          <w:p w:rsidR="008E3BCC" w:rsidRPr="00133E12" w:rsidRDefault="008E3BCC" w:rsidP="00546C5D">
            <w:pPr>
              <w:ind w:left="-103" w:right="-108" w:firstLine="0"/>
              <w:jc w:val="center"/>
              <w:rPr>
                <w:sz w:val="22"/>
                <w:szCs w:val="22"/>
              </w:rPr>
            </w:pPr>
            <w:r>
              <w:rPr>
                <w:sz w:val="22"/>
                <w:szCs w:val="22"/>
              </w:rPr>
              <w:t>0,0</w:t>
            </w: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r>
              <w:rPr>
                <w:sz w:val="22"/>
                <w:szCs w:val="22"/>
              </w:rPr>
              <w:t>0,0</w:t>
            </w: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p>
        </w:tc>
        <w:tc>
          <w:tcPr>
            <w:tcW w:w="1275" w:type="dxa"/>
            <w:gridSpan w:val="2"/>
          </w:tcPr>
          <w:p w:rsidR="008E3BCC" w:rsidRPr="00133E12" w:rsidRDefault="008E3BCC" w:rsidP="00546C5D">
            <w:pPr>
              <w:ind w:left="-103" w:right="-108" w:firstLine="0"/>
              <w:jc w:val="center"/>
              <w:rPr>
                <w:sz w:val="22"/>
                <w:szCs w:val="22"/>
              </w:rPr>
            </w:pPr>
            <w:r w:rsidRPr="00133E12">
              <w:rPr>
                <w:sz w:val="22"/>
                <w:szCs w:val="22"/>
              </w:rPr>
              <w:t>0,0</w:t>
            </w: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r w:rsidRPr="00133E12">
              <w:rPr>
                <w:sz w:val="22"/>
                <w:szCs w:val="22"/>
              </w:rPr>
              <w:t>0,0</w:t>
            </w:r>
          </w:p>
        </w:tc>
        <w:tc>
          <w:tcPr>
            <w:tcW w:w="993" w:type="dxa"/>
          </w:tcPr>
          <w:p w:rsidR="008E3BCC" w:rsidRPr="00133E12" w:rsidRDefault="008E3BCC" w:rsidP="00546C5D">
            <w:pPr>
              <w:ind w:left="-103" w:right="-108" w:firstLine="0"/>
              <w:jc w:val="center"/>
              <w:rPr>
                <w:sz w:val="22"/>
                <w:szCs w:val="22"/>
              </w:rPr>
            </w:pPr>
            <w:r w:rsidRPr="00133E12">
              <w:rPr>
                <w:sz w:val="22"/>
                <w:szCs w:val="22"/>
              </w:rPr>
              <w:t>0,0</w:t>
            </w: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r w:rsidRPr="00133E12">
              <w:rPr>
                <w:sz w:val="22"/>
                <w:szCs w:val="22"/>
              </w:rPr>
              <w:t>0,0</w:t>
            </w:r>
          </w:p>
        </w:tc>
      </w:tr>
      <w:tr w:rsidR="008E3BCC" w:rsidRPr="00805F6F" w:rsidTr="00546C5D">
        <w:trPr>
          <w:trHeight w:val="327"/>
        </w:trPr>
        <w:tc>
          <w:tcPr>
            <w:tcW w:w="710" w:type="dxa"/>
            <w:vAlign w:val="center"/>
          </w:tcPr>
          <w:p w:rsidR="008E3BCC" w:rsidRPr="00805F6F" w:rsidRDefault="008E3BCC" w:rsidP="00546C5D">
            <w:pPr>
              <w:ind w:firstLine="0"/>
              <w:jc w:val="center"/>
              <w:rPr>
                <w:sz w:val="22"/>
                <w:szCs w:val="22"/>
              </w:rPr>
            </w:pPr>
            <w:r w:rsidRPr="00805F6F">
              <w:rPr>
                <w:sz w:val="22"/>
                <w:szCs w:val="22"/>
              </w:rPr>
              <w:t>1.2</w:t>
            </w:r>
          </w:p>
        </w:tc>
        <w:tc>
          <w:tcPr>
            <w:tcW w:w="1984" w:type="dxa"/>
            <w:vAlign w:val="center"/>
          </w:tcPr>
          <w:p w:rsidR="008E3BCC" w:rsidRPr="00133E12" w:rsidRDefault="008E3BCC" w:rsidP="00546C5D">
            <w:pPr>
              <w:autoSpaceDE w:val="0"/>
              <w:ind w:firstLine="0"/>
              <w:jc w:val="left"/>
              <w:rPr>
                <w:sz w:val="22"/>
                <w:szCs w:val="22"/>
              </w:rPr>
            </w:pPr>
            <w:r w:rsidRPr="00133E12">
              <w:rPr>
                <w:sz w:val="22"/>
                <w:szCs w:val="22"/>
              </w:rPr>
              <w:t>Мероприятие 2</w:t>
            </w:r>
          </w:p>
          <w:p w:rsidR="008E3BCC" w:rsidRPr="00133E12" w:rsidRDefault="008E3BCC" w:rsidP="00546C5D">
            <w:pPr>
              <w:autoSpaceDE w:val="0"/>
              <w:ind w:firstLine="0"/>
              <w:jc w:val="left"/>
              <w:rPr>
                <w:sz w:val="22"/>
                <w:szCs w:val="22"/>
              </w:rPr>
            </w:pPr>
            <w:r>
              <w:rPr>
                <w:sz w:val="22"/>
                <w:szCs w:val="22"/>
              </w:rPr>
              <w:t>Мероприятия по модернизации</w:t>
            </w:r>
            <w:r w:rsidRPr="00133E12">
              <w:rPr>
                <w:sz w:val="22"/>
                <w:szCs w:val="22"/>
              </w:rPr>
              <w:t xml:space="preserve"> школьных систем образования</w:t>
            </w:r>
          </w:p>
        </w:tc>
        <w:tc>
          <w:tcPr>
            <w:tcW w:w="1412" w:type="dxa"/>
          </w:tcPr>
          <w:p w:rsidR="008E3BCC" w:rsidRPr="00133E12" w:rsidRDefault="008E3BCC" w:rsidP="00546C5D">
            <w:pPr>
              <w:ind w:firstLine="0"/>
              <w:rPr>
                <w:sz w:val="22"/>
                <w:szCs w:val="22"/>
              </w:rPr>
            </w:pPr>
            <w:r w:rsidRPr="00133E12">
              <w:rPr>
                <w:sz w:val="22"/>
                <w:szCs w:val="22"/>
              </w:rPr>
              <w:t>Управление по образованию, ОУ</w:t>
            </w:r>
          </w:p>
        </w:tc>
        <w:tc>
          <w:tcPr>
            <w:tcW w:w="1565" w:type="dxa"/>
            <w:gridSpan w:val="2"/>
          </w:tcPr>
          <w:p w:rsidR="008E3BCC" w:rsidRPr="00133E12" w:rsidRDefault="008E3BCC" w:rsidP="00546C5D">
            <w:pPr>
              <w:ind w:right="-108" w:firstLine="0"/>
              <w:jc w:val="center"/>
              <w:rPr>
                <w:sz w:val="22"/>
                <w:szCs w:val="22"/>
              </w:rPr>
            </w:pPr>
            <w:r w:rsidRPr="00133E12">
              <w:rPr>
                <w:sz w:val="22"/>
                <w:szCs w:val="22"/>
              </w:rPr>
              <w:t>Федеральный бюджет</w:t>
            </w:r>
          </w:p>
          <w:p w:rsidR="008E3BCC" w:rsidRPr="00133E12" w:rsidRDefault="008E3BCC" w:rsidP="00546C5D">
            <w:pPr>
              <w:ind w:right="-108" w:firstLine="0"/>
              <w:jc w:val="center"/>
              <w:rPr>
                <w:sz w:val="22"/>
                <w:szCs w:val="22"/>
              </w:rPr>
            </w:pPr>
          </w:p>
          <w:p w:rsidR="008E3BCC" w:rsidRPr="00133E12" w:rsidRDefault="008E3BCC" w:rsidP="00546C5D">
            <w:pPr>
              <w:ind w:right="-108" w:firstLine="0"/>
              <w:rPr>
                <w:sz w:val="22"/>
                <w:szCs w:val="22"/>
              </w:rPr>
            </w:pPr>
            <w:r w:rsidRPr="00133E12">
              <w:rPr>
                <w:sz w:val="22"/>
                <w:szCs w:val="22"/>
              </w:rPr>
              <w:t xml:space="preserve">     Областной</w:t>
            </w:r>
          </w:p>
          <w:p w:rsidR="008E3BCC" w:rsidRPr="00133E12" w:rsidRDefault="008E3BCC" w:rsidP="00546C5D">
            <w:pPr>
              <w:ind w:right="-108" w:firstLine="0"/>
              <w:rPr>
                <w:sz w:val="22"/>
                <w:szCs w:val="22"/>
              </w:rPr>
            </w:pPr>
            <w:r w:rsidRPr="00133E12">
              <w:rPr>
                <w:sz w:val="22"/>
                <w:szCs w:val="22"/>
              </w:rPr>
              <w:t xml:space="preserve">       бюджет </w:t>
            </w:r>
          </w:p>
          <w:p w:rsidR="008E3BCC" w:rsidRPr="00133E12" w:rsidRDefault="008E3BCC" w:rsidP="00546C5D">
            <w:pPr>
              <w:ind w:right="-108" w:firstLine="0"/>
              <w:rPr>
                <w:sz w:val="22"/>
                <w:szCs w:val="22"/>
              </w:rPr>
            </w:pPr>
          </w:p>
          <w:p w:rsidR="008E3BCC" w:rsidRPr="00133E12" w:rsidRDefault="008E3BCC" w:rsidP="00546C5D">
            <w:pPr>
              <w:ind w:right="-108" w:firstLine="0"/>
              <w:jc w:val="center"/>
              <w:rPr>
                <w:sz w:val="22"/>
                <w:szCs w:val="22"/>
              </w:rPr>
            </w:pPr>
            <w:r w:rsidRPr="00133E12">
              <w:rPr>
                <w:sz w:val="22"/>
                <w:szCs w:val="22"/>
              </w:rPr>
              <w:t>Бюджет муниципального образования «Дорогобужский муниципальный округ» Смоленской области</w:t>
            </w:r>
          </w:p>
        </w:tc>
        <w:tc>
          <w:tcPr>
            <w:tcW w:w="1418" w:type="dxa"/>
            <w:gridSpan w:val="2"/>
          </w:tcPr>
          <w:p w:rsidR="008E3BCC" w:rsidRPr="00133E12" w:rsidRDefault="008E3BCC" w:rsidP="00546C5D">
            <w:pPr>
              <w:ind w:left="-103" w:right="-108" w:firstLine="0"/>
              <w:jc w:val="center"/>
              <w:rPr>
                <w:sz w:val="22"/>
                <w:szCs w:val="22"/>
              </w:rPr>
            </w:pPr>
            <w:r>
              <w:rPr>
                <w:sz w:val="22"/>
                <w:szCs w:val="22"/>
              </w:rPr>
              <w:t>0,0</w:t>
            </w: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r>
              <w:rPr>
                <w:sz w:val="22"/>
                <w:szCs w:val="22"/>
              </w:rPr>
              <w:t>0,0</w:t>
            </w: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r>
              <w:rPr>
                <w:sz w:val="22"/>
                <w:szCs w:val="22"/>
              </w:rPr>
              <w:t>4 753,2</w:t>
            </w: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rPr>
                <w:sz w:val="22"/>
                <w:szCs w:val="22"/>
              </w:rPr>
            </w:pPr>
          </w:p>
          <w:p w:rsidR="008E3BCC" w:rsidRPr="00133E12" w:rsidRDefault="008E3BCC" w:rsidP="00546C5D">
            <w:pPr>
              <w:ind w:left="-103" w:right="-108" w:firstLine="0"/>
              <w:jc w:val="center"/>
              <w:rPr>
                <w:sz w:val="22"/>
                <w:szCs w:val="22"/>
              </w:rPr>
            </w:pPr>
            <w:r w:rsidRPr="00133E12">
              <w:rPr>
                <w:sz w:val="22"/>
                <w:szCs w:val="22"/>
              </w:rPr>
              <w:t xml:space="preserve"> </w:t>
            </w:r>
          </w:p>
        </w:tc>
        <w:tc>
          <w:tcPr>
            <w:tcW w:w="1134" w:type="dxa"/>
          </w:tcPr>
          <w:p w:rsidR="008E3BCC" w:rsidRPr="00133E12" w:rsidRDefault="008E3BCC" w:rsidP="00546C5D">
            <w:pPr>
              <w:ind w:left="-103" w:right="-108" w:firstLine="0"/>
              <w:jc w:val="center"/>
              <w:rPr>
                <w:sz w:val="22"/>
                <w:szCs w:val="22"/>
              </w:rPr>
            </w:pPr>
            <w:r>
              <w:rPr>
                <w:sz w:val="22"/>
                <w:szCs w:val="22"/>
              </w:rPr>
              <w:t>0,0</w:t>
            </w: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r>
              <w:rPr>
                <w:sz w:val="22"/>
                <w:szCs w:val="22"/>
              </w:rPr>
              <w:t>0,0</w:t>
            </w: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r>
              <w:rPr>
                <w:sz w:val="22"/>
                <w:szCs w:val="22"/>
              </w:rPr>
              <w:t>1 245,6</w:t>
            </w:r>
          </w:p>
        </w:tc>
        <w:tc>
          <w:tcPr>
            <w:tcW w:w="1275" w:type="dxa"/>
            <w:gridSpan w:val="2"/>
          </w:tcPr>
          <w:p w:rsidR="008E3BCC" w:rsidRPr="00133E12" w:rsidRDefault="008E3BCC" w:rsidP="00546C5D">
            <w:pPr>
              <w:ind w:left="-103" w:right="-108" w:firstLine="0"/>
              <w:jc w:val="center"/>
              <w:rPr>
                <w:sz w:val="22"/>
                <w:szCs w:val="22"/>
              </w:rPr>
            </w:pPr>
            <w:r>
              <w:rPr>
                <w:sz w:val="22"/>
                <w:szCs w:val="22"/>
              </w:rPr>
              <w:t>0,0</w:t>
            </w: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r>
              <w:rPr>
                <w:sz w:val="22"/>
                <w:szCs w:val="22"/>
              </w:rPr>
              <w:t>0,0</w:t>
            </w: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r>
              <w:rPr>
                <w:sz w:val="22"/>
                <w:szCs w:val="22"/>
              </w:rPr>
              <w:t>3 507,6</w:t>
            </w:r>
          </w:p>
        </w:tc>
        <w:tc>
          <w:tcPr>
            <w:tcW w:w="993" w:type="dxa"/>
          </w:tcPr>
          <w:p w:rsidR="008E3BCC" w:rsidRPr="00133E12" w:rsidRDefault="008E3BCC" w:rsidP="00546C5D">
            <w:pPr>
              <w:ind w:left="-103" w:right="-108" w:firstLine="0"/>
              <w:jc w:val="center"/>
              <w:rPr>
                <w:sz w:val="22"/>
                <w:szCs w:val="22"/>
              </w:rPr>
            </w:pPr>
            <w:r>
              <w:rPr>
                <w:sz w:val="22"/>
                <w:szCs w:val="22"/>
              </w:rPr>
              <w:t>0,0</w:t>
            </w: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r>
              <w:rPr>
                <w:sz w:val="22"/>
                <w:szCs w:val="22"/>
              </w:rPr>
              <w:t>0,0</w:t>
            </w: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r>
              <w:rPr>
                <w:sz w:val="22"/>
                <w:szCs w:val="22"/>
              </w:rPr>
              <w:t>0,0</w:t>
            </w:r>
          </w:p>
        </w:tc>
      </w:tr>
      <w:tr w:rsidR="008E3BCC" w:rsidRPr="00805F6F" w:rsidTr="00546C5D">
        <w:trPr>
          <w:trHeight w:val="327"/>
        </w:trPr>
        <w:tc>
          <w:tcPr>
            <w:tcW w:w="710" w:type="dxa"/>
            <w:vAlign w:val="center"/>
          </w:tcPr>
          <w:p w:rsidR="008E3BCC" w:rsidRPr="00805F6F" w:rsidRDefault="008E3BCC" w:rsidP="00546C5D">
            <w:pPr>
              <w:ind w:firstLine="0"/>
              <w:jc w:val="center"/>
              <w:rPr>
                <w:sz w:val="22"/>
                <w:szCs w:val="22"/>
              </w:rPr>
            </w:pPr>
            <w:r w:rsidRPr="00805F6F">
              <w:rPr>
                <w:sz w:val="22"/>
                <w:szCs w:val="22"/>
              </w:rPr>
              <w:t>1.3</w:t>
            </w:r>
          </w:p>
        </w:tc>
        <w:tc>
          <w:tcPr>
            <w:tcW w:w="1984" w:type="dxa"/>
            <w:vAlign w:val="center"/>
          </w:tcPr>
          <w:p w:rsidR="008E3BCC" w:rsidRPr="00133E12" w:rsidRDefault="008E3BCC" w:rsidP="00546C5D">
            <w:pPr>
              <w:autoSpaceDE w:val="0"/>
              <w:ind w:firstLine="0"/>
              <w:jc w:val="left"/>
              <w:rPr>
                <w:sz w:val="22"/>
                <w:szCs w:val="22"/>
              </w:rPr>
            </w:pPr>
            <w:r w:rsidRPr="00133E12">
              <w:rPr>
                <w:sz w:val="22"/>
                <w:szCs w:val="22"/>
              </w:rPr>
              <w:t>Мероприятие 3</w:t>
            </w:r>
          </w:p>
          <w:p w:rsidR="008E3BCC" w:rsidRPr="00133E12" w:rsidRDefault="008E3BCC" w:rsidP="00546C5D">
            <w:pPr>
              <w:autoSpaceDE w:val="0"/>
              <w:ind w:firstLine="0"/>
              <w:jc w:val="left"/>
              <w:rPr>
                <w:sz w:val="22"/>
                <w:szCs w:val="22"/>
              </w:rPr>
            </w:pPr>
            <w:r w:rsidRPr="00133E12">
              <w:rPr>
                <w:sz w:val="22"/>
                <w:szCs w:val="22"/>
              </w:rPr>
              <w:t>Капитальный ремонт зданий муниципальных образовательных организаций в рамках модернизации школьных систем образования</w:t>
            </w:r>
          </w:p>
        </w:tc>
        <w:tc>
          <w:tcPr>
            <w:tcW w:w="1412" w:type="dxa"/>
          </w:tcPr>
          <w:p w:rsidR="008E3BCC" w:rsidRPr="00133E12" w:rsidRDefault="008E3BCC" w:rsidP="00546C5D">
            <w:pPr>
              <w:ind w:firstLine="0"/>
              <w:rPr>
                <w:sz w:val="22"/>
                <w:szCs w:val="22"/>
              </w:rPr>
            </w:pPr>
            <w:r w:rsidRPr="00133E12">
              <w:rPr>
                <w:sz w:val="22"/>
                <w:szCs w:val="22"/>
              </w:rPr>
              <w:t>Управление по образованию, ОУ</w:t>
            </w:r>
          </w:p>
        </w:tc>
        <w:tc>
          <w:tcPr>
            <w:tcW w:w="1565" w:type="dxa"/>
            <w:gridSpan w:val="2"/>
          </w:tcPr>
          <w:p w:rsidR="008E3BCC" w:rsidRPr="00133E12" w:rsidRDefault="008E3BCC" w:rsidP="00546C5D">
            <w:pPr>
              <w:ind w:left="-103" w:right="-108" w:firstLine="0"/>
              <w:jc w:val="center"/>
              <w:rPr>
                <w:sz w:val="22"/>
                <w:szCs w:val="22"/>
              </w:rPr>
            </w:pPr>
            <w:r w:rsidRPr="00133E12">
              <w:rPr>
                <w:sz w:val="22"/>
                <w:szCs w:val="22"/>
              </w:rPr>
              <w:t>Областной</w:t>
            </w:r>
          </w:p>
          <w:p w:rsidR="008E3BCC" w:rsidRPr="00133E12" w:rsidRDefault="008E3BCC" w:rsidP="00546C5D">
            <w:pPr>
              <w:ind w:right="-108" w:firstLine="0"/>
              <w:rPr>
                <w:sz w:val="22"/>
                <w:szCs w:val="22"/>
              </w:rPr>
            </w:pPr>
            <w:r w:rsidRPr="00133E12">
              <w:rPr>
                <w:sz w:val="22"/>
                <w:szCs w:val="22"/>
              </w:rPr>
              <w:t xml:space="preserve">       бюджет </w:t>
            </w:r>
          </w:p>
          <w:p w:rsidR="008E3BCC" w:rsidRPr="00133E12" w:rsidRDefault="008E3BCC" w:rsidP="00546C5D">
            <w:pPr>
              <w:ind w:right="-108" w:firstLine="0"/>
              <w:rPr>
                <w:sz w:val="22"/>
                <w:szCs w:val="22"/>
              </w:rPr>
            </w:pPr>
          </w:p>
          <w:p w:rsidR="008E3BCC" w:rsidRPr="00133E12" w:rsidRDefault="008E3BCC" w:rsidP="00546C5D">
            <w:pPr>
              <w:ind w:right="-108" w:firstLine="0"/>
              <w:jc w:val="center"/>
              <w:rPr>
                <w:sz w:val="22"/>
                <w:szCs w:val="22"/>
              </w:rPr>
            </w:pPr>
            <w:r w:rsidRPr="00133E12">
              <w:rPr>
                <w:sz w:val="22"/>
                <w:szCs w:val="22"/>
              </w:rPr>
              <w:t>Бюджет муниципального образования «Дорогобужский муниципальный округ» Смоленской области</w:t>
            </w:r>
          </w:p>
        </w:tc>
        <w:tc>
          <w:tcPr>
            <w:tcW w:w="1418" w:type="dxa"/>
            <w:gridSpan w:val="2"/>
          </w:tcPr>
          <w:p w:rsidR="008E3BCC" w:rsidRPr="00133E12" w:rsidRDefault="008E3BCC" w:rsidP="00546C5D">
            <w:pPr>
              <w:ind w:left="-103" w:right="-108" w:firstLine="0"/>
              <w:jc w:val="center"/>
              <w:rPr>
                <w:sz w:val="22"/>
                <w:szCs w:val="22"/>
              </w:rPr>
            </w:pPr>
            <w:r>
              <w:rPr>
                <w:sz w:val="22"/>
                <w:szCs w:val="22"/>
              </w:rPr>
              <w:t>0,0</w:t>
            </w: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r>
              <w:rPr>
                <w:sz w:val="22"/>
                <w:szCs w:val="22"/>
              </w:rPr>
              <w:t>0,00</w:t>
            </w:r>
          </w:p>
        </w:tc>
        <w:tc>
          <w:tcPr>
            <w:tcW w:w="1134" w:type="dxa"/>
          </w:tcPr>
          <w:p w:rsidR="008E3BCC" w:rsidRPr="00133E12" w:rsidRDefault="008E3BCC" w:rsidP="00546C5D">
            <w:pPr>
              <w:ind w:left="-103" w:right="-108" w:firstLine="0"/>
              <w:jc w:val="center"/>
              <w:rPr>
                <w:sz w:val="22"/>
                <w:szCs w:val="22"/>
              </w:rPr>
            </w:pPr>
            <w:r>
              <w:rPr>
                <w:sz w:val="22"/>
                <w:szCs w:val="22"/>
              </w:rPr>
              <w:t>0,0</w:t>
            </w: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r>
              <w:rPr>
                <w:sz w:val="22"/>
                <w:szCs w:val="22"/>
              </w:rPr>
              <w:t>0,00</w:t>
            </w:r>
          </w:p>
        </w:tc>
        <w:tc>
          <w:tcPr>
            <w:tcW w:w="1275" w:type="dxa"/>
            <w:gridSpan w:val="2"/>
          </w:tcPr>
          <w:p w:rsidR="008E3BCC" w:rsidRPr="00133E12" w:rsidRDefault="008E3BCC" w:rsidP="00546C5D">
            <w:pPr>
              <w:ind w:left="-103" w:right="-108" w:firstLine="0"/>
              <w:jc w:val="center"/>
              <w:rPr>
                <w:sz w:val="22"/>
                <w:szCs w:val="22"/>
              </w:rPr>
            </w:pPr>
            <w:r>
              <w:rPr>
                <w:sz w:val="22"/>
                <w:szCs w:val="22"/>
              </w:rPr>
              <w:t>0,0</w:t>
            </w: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r>
              <w:rPr>
                <w:sz w:val="22"/>
                <w:szCs w:val="22"/>
              </w:rPr>
              <w:t>0,00</w:t>
            </w:r>
          </w:p>
        </w:tc>
        <w:tc>
          <w:tcPr>
            <w:tcW w:w="993" w:type="dxa"/>
          </w:tcPr>
          <w:p w:rsidR="008E3BCC" w:rsidRPr="00133E12" w:rsidRDefault="008E3BCC" w:rsidP="00546C5D">
            <w:pPr>
              <w:ind w:left="-103" w:right="-108" w:firstLine="0"/>
              <w:jc w:val="center"/>
              <w:rPr>
                <w:sz w:val="22"/>
                <w:szCs w:val="22"/>
              </w:rPr>
            </w:pPr>
            <w:r>
              <w:rPr>
                <w:sz w:val="22"/>
                <w:szCs w:val="22"/>
              </w:rPr>
              <w:t>0,0</w:t>
            </w: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r>
              <w:rPr>
                <w:sz w:val="22"/>
                <w:szCs w:val="22"/>
              </w:rPr>
              <w:t>0,0</w:t>
            </w:r>
          </w:p>
        </w:tc>
      </w:tr>
      <w:tr w:rsidR="008E3BCC" w:rsidRPr="00805F6F" w:rsidTr="00546C5D">
        <w:trPr>
          <w:trHeight w:val="327"/>
        </w:trPr>
        <w:tc>
          <w:tcPr>
            <w:tcW w:w="710" w:type="dxa"/>
            <w:vAlign w:val="center"/>
          </w:tcPr>
          <w:p w:rsidR="008E3BCC" w:rsidRPr="00805F6F" w:rsidRDefault="008E3BCC" w:rsidP="00546C5D">
            <w:pPr>
              <w:ind w:firstLine="0"/>
              <w:jc w:val="center"/>
              <w:rPr>
                <w:sz w:val="22"/>
                <w:szCs w:val="22"/>
              </w:rPr>
            </w:pPr>
            <w:r w:rsidRPr="00805F6F">
              <w:rPr>
                <w:sz w:val="22"/>
                <w:szCs w:val="22"/>
              </w:rPr>
              <w:t>1.4</w:t>
            </w:r>
          </w:p>
        </w:tc>
        <w:tc>
          <w:tcPr>
            <w:tcW w:w="1984" w:type="dxa"/>
            <w:vAlign w:val="center"/>
          </w:tcPr>
          <w:p w:rsidR="008E3BCC" w:rsidRPr="00133E12" w:rsidRDefault="008E3BCC" w:rsidP="00546C5D">
            <w:pPr>
              <w:autoSpaceDE w:val="0"/>
              <w:ind w:firstLine="0"/>
              <w:jc w:val="left"/>
              <w:rPr>
                <w:sz w:val="22"/>
                <w:szCs w:val="22"/>
              </w:rPr>
            </w:pPr>
            <w:r w:rsidRPr="00133E12">
              <w:rPr>
                <w:sz w:val="22"/>
                <w:szCs w:val="22"/>
              </w:rPr>
              <w:t>Мероприятие 4</w:t>
            </w:r>
          </w:p>
          <w:p w:rsidR="008E3BCC" w:rsidRPr="00133E12" w:rsidRDefault="008E3BCC" w:rsidP="00546C5D">
            <w:pPr>
              <w:ind w:firstLine="0"/>
              <w:jc w:val="left"/>
              <w:rPr>
                <w:sz w:val="22"/>
                <w:szCs w:val="22"/>
              </w:rPr>
            </w:pPr>
            <w:r w:rsidRPr="00133E12">
              <w:rPr>
                <w:sz w:val="22"/>
                <w:szCs w:val="22"/>
              </w:rPr>
              <w:t>Оснащение общеобразовательных организаций оборудованием, средствами обучения и воспитания</w:t>
            </w:r>
          </w:p>
          <w:p w:rsidR="008E3BCC" w:rsidRPr="00133E12" w:rsidRDefault="008E3BCC" w:rsidP="00546C5D">
            <w:pPr>
              <w:autoSpaceDE w:val="0"/>
              <w:ind w:firstLine="0"/>
              <w:jc w:val="left"/>
              <w:rPr>
                <w:sz w:val="22"/>
                <w:szCs w:val="22"/>
              </w:rPr>
            </w:pPr>
          </w:p>
        </w:tc>
        <w:tc>
          <w:tcPr>
            <w:tcW w:w="1412" w:type="dxa"/>
          </w:tcPr>
          <w:p w:rsidR="008E3BCC" w:rsidRPr="00133E12" w:rsidRDefault="008E3BCC" w:rsidP="00546C5D">
            <w:pPr>
              <w:ind w:firstLine="0"/>
              <w:rPr>
                <w:sz w:val="22"/>
                <w:szCs w:val="22"/>
              </w:rPr>
            </w:pPr>
            <w:r w:rsidRPr="00133E12">
              <w:rPr>
                <w:sz w:val="22"/>
                <w:szCs w:val="22"/>
              </w:rPr>
              <w:t>Управление по образованию, ОУ</w:t>
            </w:r>
          </w:p>
        </w:tc>
        <w:tc>
          <w:tcPr>
            <w:tcW w:w="1565" w:type="dxa"/>
            <w:gridSpan w:val="2"/>
          </w:tcPr>
          <w:p w:rsidR="008E3BCC" w:rsidRPr="00133E12" w:rsidRDefault="008E3BCC" w:rsidP="00546C5D">
            <w:pPr>
              <w:ind w:left="-103" w:right="-108" w:firstLine="0"/>
              <w:jc w:val="center"/>
              <w:rPr>
                <w:sz w:val="22"/>
                <w:szCs w:val="22"/>
              </w:rPr>
            </w:pPr>
            <w:r w:rsidRPr="00133E12">
              <w:rPr>
                <w:sz w:val="22"/>
                <w:szCs w:val="22"/>
              </w:rPr>
              <w:t>Областной</w:t>
            </w:r>
          </w:p>
          <w:p w:rsidR="008E3BCC" w:rsidRPr="00133E12" w:rsidRDefault="008E3BCC" w:rsidP="00546C5D">
            <w:pPr>
              <w:ind w:right="-108" w:firstLine="0"/>
              <w:rPr>
                <w:sz w:val="22"/>
                <w:szCs w:val="22"/>
              </w:rPr>
            </w:pPr>
            <w:r w:rsidRPr="00133E12">
              <w:rPr>
                <w:sz w:val="22"/>
                <w:szCs w:val="22"/>
              </w:rPr>
              <w:t xml:space="preserve">       бюджет </w:t>
            </w:r>
          </w:p>
          <w:p w:rsidR="008E3BCC" w:rsidRPr="00133E12" w:rsidRDefault="008E3BCC" w:rsidP="00546C5D">
            <w:pPr>
              <w:ind w:right="-108" w:firstLine="0"/>
              <w:rPr>
                <w:sz w:val="22"/>
                <w:szCs w:val="22"/>
              </w:rPr>
            </w:pPr>
          </w:p>
          <w:p w:rsidR="008E3BCC" w:rsidRPr="00133E12" w:rsidRDefault="008E3BCC" w:rsidP="00546C5D">
            <w:pPr>
              <w:ind w:right="-108" w:firstLine="0"/>
              <w:jc w:val="center"/>
              <w:rPr>
                <w:sz w:val="22"/>
                <w:szCs w:val="22"/>
              </w:rPr>
            </w:pPr>
            <w:r w:rsidRPr="00133E12">
              <w:rPr>
                <w:sz w:val="22"/>
                <w:szCs w:val="22"/>
              </w:rPr>
              <w:t>Бюджет муниципального образования «Дорогобужский муниципальный округ» Смоленской области</w:t>
            </w:r>
          </w:p>
        </w:tc>
        <w:tc>
          <w:tcPr>
            <w:tcW w:w="1418" w:type="dxa"/>
            <w:gridSpan w:val="2"/>
          </w:tcPr>
          <w:p w:rsidR="008E3BCC" w:rsidRPr="00133E12" w:rsidRDefault="008E3BCC" w:rsidP="00546C5D">
            <w:pPr>
              <w:ind w:left="-103" w:right="-108" w:firstLine="0"/>
              <w:jc w:val="center"/>
              <w:rPr>
                <w:sz w:val="22"/>
                <w:szCs w:val="22"/>
              </w:rPr>
            </w:pPr>
            <w:r>
              <w:rPr>
                <w:sz w:val="22"/>
                <w:szCs w:val="22"/>
              </w:rPr>
              <w:t>0,0</w:t>
            </w: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r>
              <w:rPr>
                <w:sz w:val="22"/>
                <w:szCs w:val="22"/>
              </w:rPr>
              <w:t>0,0</w:t>
            </w:r>
          </w:p>
        </w:tc>
        <w:tc>
          <w:tcPr>
            <w:tcW w:w="1134" w:type="dxa"/>
          </w:tcPr>
          <w:p w:rsidR="008E3BCC" w:rsidRPr="00133E12" w:rsidRDefault="008E3BCC" w:rsidP="00546C5D">
            <w:pPr>
              <w:ind w:left="-103" w:right="-108" w:firstLine="0"/>
              <w:jc w:val="center"/>
              <w:rPr>
                <w:sz w:val="22"/>
                <w:szCs w:val="22"/>
              </w:rPr>
            </w:pPr>
            <w:r>
              <w:rPr>
                <w:sz w:val="22"/>
                <w:szCs w:val="22"/>
              </w:rPr>
              <w:t>0,0</w:t>
            </w: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r>
              <w:rPr>
                <w:sz w:val="22"/>
                <w:szCs w:val="22"/>
              </w:rPr>
              <w:t>0,0</w:t>
            </w:r>
          </w:p>
        </w:tc>
        <w:tc>
          <w:tcPr>
            <w:tcW w:w="1275" w:type="dxa"/>
            <w:gridSpan w:val="2"/>
          </w:tcPr>
          <w:p w:rsidR="008E3BCC" w:rsidRPr="00133E12" w:rsidRDefault="008E3BCC" w:rsidP="00546C5D">
            <w:pPr>
              <w:ind w:left="-103" w:right="-108" w:firstLine="0"/>
              <w:jc w:val="center"/>
              <w:rPr>
                <w:sz w:val="22"/>
                <w:szCs w:val="22"/>
              </w:rPr>
            </w:pPr>
            <w:r w:rsidRPr="00133E12">
              <w:rPr>
                <w:sz w:val="22"/>
                <w:szCs w:val="22"/>
              </w:rPr>
              <w:t>0</w:t>
            </w:r>
            <w:r>
              <w:rPr>
                <w:sz w:val="22"/>
                <w:szCs w:val="22"/>
              </w:rPr>
              <w:t>,0</w:t>
            </w: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r w:rsidRPr="00133E12">
              <w:rPr>
                <w:sz w:val="22"/>
                <w:szCs w:val="22"/>
              </w:rPr>
              <w:t>0</w:t>
            </w:r>
            <w:r>
              <w:rPr>
                <w:sz w:val="22"/>
                <w:szCs w:val="22"/>
              </w:rPr>
              <w:t>,0</w:t>
            </w:r>
          </w:p>
        </w:tc>
        <w:tc>
          <w:tcPr>
            <w:tcW w:w="993" w:type="dxa"/>
          </w:tcPr>
          <w:p w:rsidR="008E3BCC" w:rsidRPr="00133E12" w:rsidRDefault="008E3BCC" w:rsidP="00546C5D">
            <w:pPr>
              <w:ind w:left="-103" w:right="-108" w:firstLine="0"/>
              <w:jc w:val="center"/>
              <w:rPr>
                <w:sz w:val="22"/>
                <w:szCs w:val="22"/>
              </w:rPr>
            </w:pPr>
            <w:r w:rsidRPr="00133E12">
              <w:rPr>
                <w:sz w:val="22"/>
                <w:szCs w:val="22"/>
              </w:rPr>
              <w:t>0</w:t>
            </w:r>
            <w:r>
              <w:rPr>
                <w:sz w:val="22"/>
                <w:szCs w:val="22"/>
              </w:rPr>
              <w:t>,0</w:t>
            </w: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r w:rsidRPr="00133E12">
              <w:rPr>
                <w:sz w:val="22"/>
                <w:szCs w:val="22"/>
              </w:rPr>
              <w:t>0</w:t>
            </w:r>
            <w:r>
              <w:rPr>
                <w:sz w:val="22"/>
                <w:szCs w:val="22"/>
              </w:rPr>
              <w:t>,0</w:t>
            </w:r>
          </w:p>
        </w:tc>
      </w:tr>
      <w:tr w:rsidR="008E3BCC" w:rsidRPr="00805F6F" w:rsidTr="00546C5D">
        <w:trPr>
          <w:trHeight w:val="327"/>
        </w:trPr>
        <w:tc>
          <w:tcPr>
            <w:tcW w:w="2694" w:type="dxa"/>
            <w:gridSpan w:val="2"/>
            <w:vAlign w:val="center"/>
          </w:tcPr>
          <w:p w:rsidR="008E3BCC" w:rsidRPr="00133E12" w:rsidRDefault="008E3BCC" w:rsidP="00546C5D">
            <w:pPr>
              <w:autoSpaceDE w:val="0"/>
              <w:ind w:firstLine="0"/>
              <w:rPr>
                <w:sz w:val="22"/>
                <w:szCs w:val="22"/>
              </w:rPr>
            </w:pPr>
            <w:r w:rsidRPr="00133E12">
              <w:rPr>
                <w:sz w:val="22"/>
                <w:szCs w:val="22"/>
              </w:rPr>
              <w:t>Итого по региональному проекту</w:t>
            </w:r>
          </w:p>
        </w:tc>
        <w:tc>
          <w:tcPr>
            <w:tcW w:w="1412" w:type="dxa"/>
          </w:tcPr>
          <w:p w:rsidR="008E3BCC" w:rsidRPr="00133E12" w:rsidRDefault="008E3BCC" w:rsidP="00546C5D">
            <w:pPr>
              <w:ind w:firstLine="0"/>
              <w:rPr>
                <w:sz w:val="22"/>
                <w:szCs w:val="22"/>
              </w:rPr>
            </w:pPr>
          </w:p>
        </w:tc>
        <w:tc>
          <w:tcPr>
            <w:tcW w:w="1565" w:type="dxa"/>
            <w:gridSpan w:val="2"/>
          </w:tcPr>
          <w:p w:rsidR="008E3BCC" w:rsidRPr="00133E12" w:rsidRDefault="008E3BCC" w:rsidP="00546C5D">
            <w:pPr>
              <w:ind w:left="-103" w:right="-108" w:firstLine="0"/>
              <w:jc w:val="center"/>
              <w:rPr>
                <w:sz w:val="22"/>
                <w:szCs w:val="22"/>
              </w:rPr>
            </w:pPr>
          </w:p>
        </w:tc>
        <w:tc>
          <w:tcPr>
            <w:tcW w:w="1418" w:type="dxa"/>
            <w:gridSpan w:val="2"/>
          </w:tcPr>
          <w:p w:rsidR="008E3BCC" w:rsidRPr="00133E12" w:rsidRDefault="008E3BCC" w:rsidP="00546C5D">
            <w:pPr>
              <w:ind w:left="-103" w:right="-108" w:firstLine="0"/>
              <w:jc w:val="center"/>
              <w:rPr>
                <w:b/>
                <w:sz w:val="22"/>
                <w:szCs w:val="22"/>
              </w:rPr>
            </w:pPr>
            <w:r>
              <w:rPr>
                <w:b/>
                <w:sz w:val="22"/>
                <w:szCs w:val="22"/>
              </w:rPr>
              <w:t>4 753,2</w:t>
            </w:r>
          </w:p>
        </w:tc>
        <w:tc>
          <w:tcPr>
            <w:tcW w:w="1134" w:type="dxa"/>
          </w:tcPr>
          <w:p w:rsidR="008E3BCC" w:rsidRPr="00133E12" w:rsidRDefault="008E3BCC" w:rsidP="00546C5D">
            <w:pPr>
              <w:ind w:left="-103" w:right="-108" w:firstLine="0"/>
              <w:jc w:val="center"/>
              <w:rPr>
                <w:b/>
                <w:sz w:val="22"/>
                <w:szCs w:val="22"/>
              </w:rPr>
            </w:pPr>
            <w:r>
              <w:rPr>
                <w:b/>
                <w:sz w:val="22"/>
                <w:szCs w:val="22"/>
              </w:rPr>
              <w:t>1 245,6</w:t>
            </w:r>
          </w:p>
        </w:tc>
        <w:tc>
          <w:tcPr>
            <w:tcW w:w="1275" w:type="dxa"/>
            <w:gridSpan w:val="2"/>
          </w:tcPr>
          <w:p w:rsidR="008E3BCC" w:rsidRPr="00133E12" w:rsidRDefault="008E3BCC" w:rsidP="00546C5D">
            <w:pPr>
              <w:pStyle w:val="af2"/>
              <w:ind w:left="0" w:right="-108"/>
              <w:jc w:val="center"/>
              <w:rPr>
                <w:rFonts w:ascii="Times New Roman" w:hAnsi="Times New Roman" w:cs="Times New Roman"/>
                <w:b/>
              </w:rPr>
            </w:pPr>
            <w:r>
              <w:rPr>
                <w:rFonts w:ascii="Times New Roman" w:hAnsi="Times New Roman" w:cs="Times New Roman"/>
                <w:b/>
              </w:rPr>
              <w:t>3 507,6</w:t>
            </w:r>
          </w:p>
        </w:tc>
        <w:tc>
          <w:tcPr>
            <w:tcW w:w="993" w:type="dxa"/>
          </w:tcPr>
          <w:p w:rsidR="008E3BCC" w:rsidRPr="00133E12" w:rsidRDefault="008E3BCC" w:rsidP="00546C5D">
            <w:pPr>
              <w:ind w:left="-103" w:right="-108" w:firstLine="0"/>
              <w:jc w:val="center"/>
              <w:rPr>
                <w:b/>
                <w:sz w:val="22"/>
                <w:szCs w:val="22"/>
              </w:rPr>
            </w:pPr>
            <w:r>
              <w:rPr>
                <w:b/>
                <w:sz w:val="22"/>
                <w:szCs w:val="22"/>
              </w:rPr>
              <w:t>0,0</w:t>
            </w:r>
          </w:p>
        </w:tc>
      </w:tr>
      <w:tr w:rsidR="008E3BCC" w:rsidRPr="00805F6F" w:rsidTr="00546C5D">
        <w:trPr>
          <w:trHeight w:val="327"/>
        </w:trPr>
        <w:tc>
          <w:tcPr>
            <w:tcW w:w="10491" w:type="dxa"/>
            <w:gridSpan w:val="11"/>
            <w:vAlign w:val="center"/>
          </w:tcPr>
          <w:p w:rsidR="008E3BCC" w:rsidRPr="00133E12" w:rsidRDefault="008E3BCC" w:rsidP="00546C5D">
            <w:pPr>
              <w:numPr>
                <w:ilvl w:val="0"/>
                <w:numId w:val="7"/>
              </w:numPr>
              <w:ind w:right="-108" w:firstLine="2372"/>
              <w:rPr>
                <w:b/>
                <w:sz w:val="22"/>
                <w:szCs w:val="22"/>
              </w:rPr>
            </w:pPr>
            <w:r w:rsidRPr="00133E12">
              <w:rPr>
                <w:b/>
                <w:sz w:val="22"/>
                <w:szCs w:val="22"/>
              </w:rPr>
              <w:t>Региональный проект «Педагоги и наставники»</w:t>
            </w:r>
          </w:p>
        </w:tc>
      </w:tr>
      <w:tr w:rsidR="008E3BCC" w:rsidRPr="00805F6F" w:rsidTr="00546C5D">
        <w:trPr>
          <w:trHeight w:val="327"/>
        </w:trPr>
        <w:tc>
          <w:tcPr>
            <w:tcW w:w="710" w:type="dxa"/>
            <w:vAlign w:val="center"/>
          </w:tcPr>
          <w:p w:rsidR="008E3BCC" w:rsidRPr="00805F6F" w:rsidRDefault="008E3BCC" w:rsidP="00546C5D">
            <w:pPr>
              <w:autoSpaceDE w:val="0"/>
              <w:ind w:firstLine="0"/>
              <w:rPr>
                <w:sz w:val="22"/>
                <w:szCs w:val="22"/>
              </w:rPr>
            </w:pPr>
            <w:r w:rsidRPr="00805F6F">
              <w:rPr>
                <w:sz w:val="22"/>
                <w:szCs w:val="22"/>
              </w:rPr>
              <w:t>1</w:t>
            </w:r>
          </w:p>
        </w:tc>
        <w:tc>
          <w:tcPr>
            <w:tcW w:w="1984" w:type="dxa"/>
            <w:vAlign w:val="center"/>
          </w:tcPr>
          <w:p w:rsidR="008E3BCC" w:rsidRPr="00133E12" w:rsidRDefault="008E3BCC" w:rsidP="00546C5D">
            <w:pPr>
              <w:autoSpaceDE w:val="0"/>
              <w:ind w:firstLine="0"/>
              <w:jc w:val="left"/>
              <w:rPr>
                <w:sz w:val="22"/>
                <w:szCs w:val="22"/>
              </w:rPr>
            </w:pPr>
            <w:r w:rsidRPr="00133E12">
              <w:rPr>
                <w:sz w:val="22"/>
                <w:szCs w:val="22"/>
              </w:rPr>
              <w:t>Результат 1</w:t>
            </w:r>
          </w:p>
          <w:p w:rsidR="008E3BCC" w:rsidRPr="00133E12" w:rsidRDefault="008E3BCC" w:rsidP="00546C5D">
            <w:pPr>
              <w:autoSpaceDE w:val="0"/>
              <w:ind w:firstLine="0"/>
              <w:jc w:val="left"/>
              <w:rPr>
                <w:sz w:val="22"/>
                <w:szCs w:val="22"/>
              </w:rPr>
            </w:pPr>
            <w:r w:rsidRPr="00133E12">
              <w:rPr>
                <w:color w:val="000000"/>
                <w:sz w:val="22"/>
                <w:szCs w:val="22"/>
              </w:rPr>
              <w:t>Количество общеобразователь</w:t>
            </w:r>
            <w:r w:rsidRPr="00133E12">
              <w:rPr>
                <w:color w:val="000000"/>
                <w:sz w:val="22"/>
                <w:szCs w:val="22"/>
              </w:rPr>
              <w:lastRenderedPageBreak/>
              <w:t>ных учреждений, в которых обеспечена деятельность советников директора по воспитанию и взаимодействию с детскими общественными объединениями</w:t>
            </w:r>
          </w:p>
        </w:tc>
        <w:tc>
          <w:tcPr>
            <w:tcW w:w="1412" w:type="dxa"/>
          </w:tcPr>
          <w:p w:rsidR="008E3BCC" w:rsidRPr="00133E12" w:rsidRDefault="008E3BCC" w:rsidP="00546C5D">
            <w:pPr>
              <w:ind w:firstLine="0"/>
              <w:rPr>
                <w:sz w:val="22"/>
                <w:szCs w:val="22"/>
              </w:rPr>
            </w:pPr>
          </w:p>
        </w:tc>
        <w:tc>
          <w:tcPr>
            <w:tcW w:w="1698" w:type="dxa"/>
            <w:gridSpan w:val="3"/>
          </w:tcPr>
          <w:p w:rsidR="008E3BCC" w:rsidRPr="00133E12" w:rsidRDefault="008E3BCC" w:rsidP="00546C5D">
            <w:pPr>
              <w:ind w:left="-103" w:right="-108" w:firstLine="0"/>
              <w:jc w:val="center"/>
              <w:rPr>
                <w:sz w:val="22"/>
                <w:szCs w:val="22"/>
              </w:rPr>
            </w:pPr>
          </w:p>
        </w:tc>
        <w:tc>
          <w:tcPr>
            <w:tcW w:w="1285" w:type="dxa"/>
          </w:tcPr>
          <w:p w:rsidR="008E3BCC" w:rsidRPr="00133E12" w:rsidRDefault="008E3BCC" w:rsidP="00546C5D">
            <w:pPr>
              <w:ind w:left="-103" w:right="-108" w:firstLine="0"/>
              <w:jc w:val="center"/>
              <w:rPr>
                <w:sz w:val="22"/>
                <w:szCs w:val="22"/>
              </w:rPr>
            </w:pPr>
          </w:p>
        </w:tc>
        <w:tc>
          <w:tcPr>
            <w:tcW w:w="1134" w:type="dxa"/>
          </w:tcPr>
          <w:p w:rsidR="008E3BCC" w:rsidRPr="00133E12" w:rsidRDefault="008E3BCC" w:rsidP="00546C5D">
            <w:pPr>
              <w:ind w:left="-103" w:right="-108" w:firstLine="0"/>
              <w:jc w:val="center"/>
              <w:rPr>
                <w:sz w:val="22"/>
                <w:szCs w:val="22"/>
              </w:rPr>
            </w:pPr>
          </w:p>
        </w:tc>
        <w:tc>
          <w:tcPr>
            <w:tcW w:w="1275" w:type="dxa"/>
            <w:gridSpan w:val="2"/>
          </w:tcPr>
          <w:p w:rsidR="008E3BCC" w:rsidRPr="00133E12" w:rsidRDefault="008E3BCC" w:rsidP="00546C5D">
            <w:pPr>
              <w:ind w:left="-103" w:right="-108" w:firstLine="0"/>
              <w:jc w:val="center"/>
              <w:rPr>
                <w:sz w:val="22"/>
                <w:szCs w:val="22"/>
              </w:rPr>
            </w:pPr>
          </w:p>
        </w:tc>
        <w:tc>
          <w:tcPr>
            <w:tcW w:w="993" w:type="dxa"/>
          </w:tcPr>
          <w:p w:rsidR="008E3BCC" w:rsidRPr="00133E12" w:rsidRDefault="008E3BCC" w:rsidP="00546C5D">
            <w:pPr>
              <w:ind w:left="-103" w:right="-108" w:firstLine="0"/>
              <w:jc w:val="center"/>
              <w:rPr>
                <w:sz w:val="22"/>
                <w:szCs w:val="22"/>
              </w:rPr>
            </w:pPr>
          </w:p>
        </w:tc>
      </w:tr>
      <w:tr w:rsidR="008E3BCC" w:rsidRPr="00805F6F" w:rsidTr="00546C5D">
        <w:trPr>
          <w:trHeight w:val="327"/>
        </w:trPr>
        <w:tc>
          <w:tcPr>
            <w:tcW w:w="710" w:type="dxa"/>
            <w:vAlign w:val="center"/>
          </w:tcPr>
          <w:p w:rsidR="008E3BCC" w:rsidRPr="00805F6F" w:rsidRDefault="008E3BCC" w:rsidP="00546C5D">
            <w:pPr>
              <w:autoSpaceDE w:val="0"/>
              <w:ind w:firstLine="0"/>
              <w:rPr>
                <w:sz w:val="22"/>
                <w:szCs w:val="22"/>
              </w:rPr>
            </w:pPr>
            <w:r w:rsidRPr="00805F6F">
              <w:rPr>
                <w:sz w:val="22"/>
                <w:szCs w:val="22"/>
              </w:rPr>
              <w:lastRenderedPageBreak/>
              <w:t>1.1</w:t>
            </w:r>
          </w:p>
        </w:tc>
        <w:tc>
          <w:tcPr>
            <w:tcW w:w="1984" w:type="dxa"/>
            <w:vAlign w:val="center"/>
          </w:tcPr>
          <w:p w:rsidR="008E3BCC" w:rsidRPr="00133E12" w:rsidRDefault="008E3BCC" w:rsidP="00546C5D">
            <w:pPr>
              <w:autoSpaceDE w:val="0"/>
              <w:ind w:firstLine="0"/>
              <w:jc w:val="left"/>
              <w:rPr>
                <w:sz w:val="22"/>
                <w:szCs w:val="22"/>
              </w:rPr>
            </w:pPr>
            <w:r w:rsidRPr="00133E12">
              <w:rPr>
                <w:sz w:val="22"/>
                <w:szCs w:val="22"/>
              </w:rPr>
              <w:t>Мероприятие 1</w:t>
            </w:r>
          </w:p>
          <w:p w:rsidR="008E3BCC" w:rsidRPr="00133E12" w:rsidRDefault="008E3BCC" w:rsidP="00546C5D">
            <w:pPr>
              <w:autoSpaceDE w:val="0"/>
              <w:ind w:firstLine="0"/>
              <w:jc w:val="left"/>
              <w:rPr>
                <w:sz w:val="22"/>
                <w:szCs w:val="22"/>
              </w:rPr>
            </w:pPr>
            <w:r w:rsidRPr="00133E12">
              <w:rPr>
                <w:sz w:val="22"/>
                <w:szCs w:val="22"/>
              </w:rPr>
              <w:t>Ежемесячное денежное вознаграждение за классное руководство педагогическим работникам образовательных организаций</w:t>
            </w:r>
          </w:p>
        </w:tc>
        <w:tc>
          <w:tcPr>
            <w:tcW w:w="1412" w:type="dxa"/>
          </w:tcPr>
          <w:p w:rsidR="008E3BCC" w:rsidRPr="00133E12" w:rsidRDefault="008E3BCC" w:rsidP="00546C5D">
            <w:pPr>
              <w:ind w:firstLine="0"/>
              <w:rPr>
                <w:sz w:val="22"/>
                <w:szCs w:val="22"/>
              </w:rPr>
            </w:pPr>
            <w:r w:rsidRPr="00133E12">
              <w:rPr>
                <w:sz w:val="22"/>
                <w:szCs w:val="22"/>
              </w:rPr>
              <w:t>Управление по образованию, ОУ</w:t>
            </w:r>
          </w:p>
        </w:tc>
        <w:tc>
          <w:tcPr>
            <w:tcW w:w="1698" w:type="dxa"/>
            <w:gridSpan w:val="3"/>
          </w:tcPr>
          <w:p w:rsidR="008E3BCC" w:rsidRPr="00133E12" w:rsidRDefault="008E3BCC" w:rsidP="00546C5D">
            <w:pPr>
              <w:ind w:right="-108" w:firstLine="0"/>
              <w:jc w:val="center"/>
              <w:rPr>
                <w:sz w:val="22"/>
                <w:szCs w:val="22"/>
              </w:rPr>
            </w:pPr>
            <w:r w:rsidRPr="009F0C9F">
              <w:rPr>
                <w:sz w:val="22"/>
                <w:szCs w:val="22"/>
              </w:rPr>
              <w:t>Федеральный бюджет</w:t>
            </w:r>
          </w:p>
          <w:p w:rsidR="008E3BCC" w:rsidRPr="00133E12" w:rsidRDefault="008E3BCC" w:rsidP="00546C5D">
            <w:pPr>
              <w:ind w:right="-108" w:firstLine="0"/>
              <w:jc w:val="center"/>
              <w:rPr>
                <w:sz w:val="22"/>
                <w:szCs w:val="22"/>
              </w:rPr>
            </w:pPr>
          </w:p>
        </w:tc>
        <w:tc>
          <w:tcPr>
            <w:tcW w:w="1285" w:type="dxa"/>
          </w:tcPr>
          <w:p w:rsidR="008E3BCC" w:rsidRPr="00133E12" w:rsidRDefault="008E3BCC" w:rsidP="00546C5D">
            <w:pPr>
              <w:ind w:left="-103" w:right="-108" w:firstLine="0"/>
              <w:jc w:val="center"/>
              <w:rPr>
                <w:sz w:val="22"/>
                <w:szCs w:val="22"/>
              </w:rPr>
            </w:pPr>
            <w:r>
              <w:rPr>
                <w:sz w:val="22"/>
                <w:szCs w:val="22"/>
              </w:rPr>
              <w:t>65 700,0</w:t>
            </w:r>
          </w:p>
        </w:tc>
        <w:tc>
          <w:tcPr>
            <w:tcW w:w="1134" w:type="dxa"/>
          </w:tcPr>
          <w:p w:rsidR="008E3BCC" w:rsidRPr="00133E12" w:rsidRDefault="008E3BCC" w:rsidP="00546C5D">
            <w:pPr>
              <w:ind w:left="-103" w:right="-108" w:firstLine="0"/>
              <w:jc w:val="center"/>
              <w:rPr>
                <w:sz w:val="22"/>
                <w:szCs w:val="22"/>
              </w:rPr>
            </w:pPr>
            <w:r>
              <w:rPr>
                <w:sz w:val="22"/>
                <w:szCs w:val="22"/>
              </w:rPr>
              <w:t>21 900,0</w:t>
            </w:r>
          </w:p>
        </w:tc>
        <w:tc>
          <w:tcPr>
            <w:tcW w:w="1275" w:type="dxa"/>
            <w:gridSpan w:val="2"/>
          </w:tcPr>
          <w:p w:rsidR="008E3BCC" w:rsidRPr="00133E12" w:rsidRDefault="008E3BCC" w:rsidP="00546C5D">
            <w:pPr>
              <w:ind w:left="-103" w:right="-108" w:firstLine="0"/>
              <w:jc w:val="center"/>
              <w:rPr>
                <w:sz w:val="22"/>
                <w:szCs w:val="22"/>
              </w:rPr>
            </w:pPr>
            <w:r>
              <w:rPr>
                <w:sz w:val="22"/>
                <w:szCs w:val="22"/>
              </w:rPr>
              <w:t>21 900,0</w:t>
            </w:r>
          </w:p>
        </w:tc>
        <w:tc>
          <w:tcPr>
            <w:tcW w:w="993" w:type="dxa"/>
          </w:tcPr>
          <w:p w:rsidR="008E3BCC" w:rsidRPr="00133E12" w:rsidRDefault="008E3BCC" w:rsidP="00546C5D">
            <w:pPr>
              <w:ind w:left="-103" w:right="-108" w:firstLine="0"/>
              <w:jc w:val="center"/>
              <w:rPr>
                <w:sz w:val="22"/>
                <w:szCs w:val="22"/>
              </w:rPr>
            </w:pPr>
            <w:r>
              <w:rPr>
                <w:sz w:val="22"/>
                <w:szCs w:val="22"/>
              </w:rPr>
              <w:t>21 900,0</w:t>
            </w:r>
          </w:p>
        </w:tc>
      </w:tr>
      <w:tr w:rsidR="008E3BCC" w:rsidRPr="00805F6F" w:rsidTr="00546C5D">
        <w:trPr>
          <w:trHeight w:val="327"/>
        </w:trPr>
        <w:tc>
          <w:tcPr>
            <w:tcW w:w="710" w:type="dxa"/>
            <w:vAlign w:val="center"/>
          </w:tcPr>
          <w:p w:rsidR="008E3BCC" w:rsidRPr="00805F6F" w:rsidRDefault="008E3BCC" w:rsidP="00546C5D">
            <w:pPr>
              <w:autoSpaceDE w:val="0"/>
              <w:ind w:firstLine="0"/>
              <w:rPr>
                <w:sz w:val="22"/>
                <w:szCs w:val="22"/>
              </w:rPr>
            </w:pPr>
            <w:r w:rsidRPr="00805F6F">
              <w:rPr>
                <w:sz w:val="22"/>
                <w:szCs w:val="22"/>
              </w:rPr>
              <w:t>1.2</w:t>
            </w:r>
          </w:p>
        </w:tc>
        <w:tc>
          <w:tcPr>
            <w:tcW w:w="1984" w:type="dxa"/>
            <w:vAlign w:val="center"/>
          </w:tcPr>
          <w:p w:rsidR="008E3BCC" w:rsidRPr="00801F46" w:rsidRDefault="008E3BCC" w:rsidP="00546C5D">
            <w:pPr>
              <w:autoSpaceDE w:val="0"/>
              <w:ind w:firstLine="0"/>
              <w:jc w:val="left"/>
              <w:rPr>
                <w:sz w:val="22"/>
                <w:szCs w:val="22"/>
              </w:rPr>
            </w:pPr>
            <w:r w:rsidRPr="00801F46">
              <w:rPr>
                <w:sz w:val="22"/>
                <w:szCs w:val="22"/>
              </w:rPr>
              <w:t>Мероприятие 2</w:t>
            </w:r>
          </w:p>
          <w:p w:rsidR="008E3BCC" w:rsidRPr="00801F46" w:rsidRDefault="008E3BCC" w:rsidP="00546C5D">
            <w:pPr>
              <w:autoSpaceDE w:val="0"/>
              <w:ind w:firstLine="0"/>
              <w:jc w:val="left"/>
              <w:rPr>
                <w:sz w:val="22"/>
                <w:szCs w:val="22"/>
              </w:rPr>
            </w:pPr>
            <w:r w:rsidRPr="00801F46">
              <w:rPr>
                <w:sz w:val="22"/>
                <w:szCs w:val="22"/>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2" w:type="dxa"/>
          </w:tcPr>
          <w:p w:rsidR="008E3BCC" w:rsidRPr="00801F46" w:rsidRDefault="008E3BCC" w:rsidP="00546C5D">
            <w:pPr>
              <w:ind w:firstLine="0"/>
              <w:rPr>
                <w:sz w:val="22"/>
                <w:szCs w:val="22"/>
              </w:rPr>
            </w:pPr>
            <w:r w:rsidRPr="00801F46">
              <w:rPr>
                <w:sz w:val="22"/>
                <w:szCs w:val="22"/>
              </w:rPr>
              <w:t>Управление по образованию, ОУ</w:t>
            </w:r>
          </w:p>
        </w:tc>
        <w:tc>
          <w:tcPr>
            <w:tcW w:w="1698" w:type="dxa"/>
            <w:gridSpan w:val="3"/>
          </w:tcPr>
          <w:p w:rsidR="008E3BCC" w:rsidRPr="00801F46" w:rsidRDefault="008E3BCC" w:rsidP="00546C5D">
            <w:pPr>
              <w:ind w:left="-103" w:right="-108" w:firstLine="0"/>
              <w:jc w:val="center"/>
              <w:rPr>
                <w:sz w:val="22"/>
                <w:szCs w:val="22"/>
              </w:rPr>
            </w:pPr>
            <w:r w:rsidRPr="00801F46">
              <w:rPr>
                <w:sz w:val="22"/>
                <w:szCs w:val="22"/>
              </w:rPr>
              <w:t>Федеральный бюджет</w:t>
            </w:r>
          </w:p>
        </w:tc>
        <w:tc>
          <w:tcPr>
            <w:tcW w:w="1285" w:type="dxa"/>
          </w:tcPr>
          <w:p w:rsidR="008E3BCC" w:rsidRPr="00801F46" w:rsidRDefault="008E3BCC" w:rsidP="00546C5D">
            <w:pPr>
              <w:ind w:left="-103" w:right="-108" w:firstLine="0"/>
              <w:jc w:val="center"/>
              <w:rPr>
                <w:sz w:val="22"/>
                <w:szCs w:val="22"/>
              </w:rPr>
            </w:pPr>
            <w:r>
              <w:rPr>
                <w:sz w:val="22"/>
                <w:szCs w:val="22"/>
              </w:rPr>
              <w:t>4 414,7</w:t>
            </w:r>
          </w:p>
        </w:tc>
        <w:tc>
          <w:tcPr>
            <w:tcW w:w="1134" w:type="dxa"/>
          </w:tcPr>
          <w:p w:rsidR="008E3BCC" w:rsidRPr="00801F46" w:rsidRDefault="008E3BCC" w:rsidP="00546C5D">
            <w:pPr>
              <w:ind w:left="-103" w:right="-108" w:firstLine="0"/>
              <w:jc w:val="center"/>
              <w:rPr>
                <w:sz w:val="22"/>
                <w:szCs w:val="22"/>
              </w:rPr>
            </w:pPr>
            <w:r>
              <w:rPr>
                <w:sz w:val="22"/>
                <w:szCs w:val="22"/>
              </w:rPr>
              <w:t>1 778,5</w:t>
            </w:r>
          </w:p>
        </w:tc>
        <w:tc>
          <w:tcPr>
            <w:tcW w:w="1275" w:type="dxa"/>
            <w:gridSpan w:val="2"/>
          </w:tcPr>
          <w:p w:rsidR="008E3BCC" w:rsidRPr="00801F46" w:rsidRDefault="008E3BCC" w:rsidP="00546C5D">
            <w:pPr>
              <w:ind w:left="-103" w:right="-108" w:firstLine="0"/>
              <w:jc w:val="center"/>
              <w:rPr>
                <w:sz w:val="22"/>
                <w:szCs w:val="22"/>
              </w:rPr>
            </w:pPr>
            <w:r>
              <w:rPr>
                <w:sz w:val="22"/>
                <w:szCs w:val="22"/>
              </w:rPr>
              <w:t>1 310,0</w:t>
            </w:r>
          </w:p>
        </w:tc>
        <w:tc>
          <w:tcPr>
            <w:tcW w:w="993" w:type="dxa"/>
          </w:tcPr>
          <w:p w:rsidR="008E3BCC" w:rsidRPr="00801F46" w:rsidRDefault="008E3BCC" w:rsidP="00546C5D">
            <w:pPr>
              <w:ind w:left="-103" w:right="-108" w:firstLine="0"/>
              <w:jc w:val="center"/>
              <w:rPr>
                <w:sz w:val="22"/>
                <w:szCs w:val="22"/>
              </w:rPr>
            </w:pPr>
            <w:r>
              <w:rPr>
                <w:sz w:val="22"/>
                <w:szCs w:val="22"/>
              </w:rPr>
              <w:t>1 326,2</w:t>
            </w:r>
          </w:p>
        </w:tc>
      </w:tr>
      <w:tr w:rsidR="008E3BCC" w:rsidRPr="00805F6F" w:rsidTr="00546C5D">
        <w:trPr>
          <w:trHeight w:val="327"/>
        </w:trPr>
        <w:tc>
          <w:tcPr>
            <w:tcW w:w="710" w:type="dxa"/>
            <w:vAlign w:val="center"/>
          </w:tcPr>
          <w:p w:rsidR="008E3BCC" w:rsidRPr="00805F6F" w:rsidRDefault="008E3BCC" w:rsidP="00546C5D">
            <w:pPr>
              <w:autoSpaceDE w:val="0"/>
              <w:ind w:firstLine="0"/>
              <w:rPr>
                <w:sz w:val="22"/>
                <w:szCs w:val="22"/>
              </w:rPr>
            </w:pPr>
            <w:r w:rsidRPr="00805F6F">
              <w:rPr>
                <w:sz w:val="22"/>
                <w:szCs w:val="22"/>
              </w:rPr>
              <w:t>1.3</w:t>
            </w:r>
          </w:p>
        </w:tc>
        <w:tc>
          <w:tcPr>
            <w:tcW w:w="1984" w:type="dxa"/>
            <w:vAlign w:val="center"/>
          </w:tcPr>
          <w:p w:rsidR="008E3BCC" w:rsidRPr="00801F46" w:rsidRDefault="008E3BCC" w:rsidP="00546C5D">
            <w:pPr>
              <w:autoSpaceDE w:val="0"/>
              <w:ind w:firstLine="0"/>
              <w:jc w:val="left"/>
              <w:rPr>
                <w:sz w:val="22"/>
                <w:szCs w:val="22"/>
              </w:rPr>
            </w:pPr>
            <w:r w:rsidRPr="00801F46">
              <w:rPr>
                <w:sz w:val="22"/>
                <w:szCs w:val="22"/>
              </w:rPr>
              <w:t>Мероприятие 3</w:t>
            </w:r>
          </w:p>
          <w:p w:rsidR="008E3BCC" w:rsidRPr="00801F46" w:rsidRDefault="008E3BCC" w:rsidP="00546C5D">
            <w:pPr>
              <w:autoSpaceDE w:val="0"/>
              <w:ind w:firstLine="0"/>
              <w:jc w:val="left"/>
              <w:rPr>
                <w:sz w:val="22"/>
                <w:szCs w:val="22"/>
              </w:rPr>
            </w:pPr>
            <w:r w:rsidRPr="00801F46">
              <w:rPr>
                <w:sz w:val="22"/>
                <w:szCs w:val="22"/>
              </w:rPr>
              <w:t>Выплаты ежемесячного денежного вознаграждения советникам директоров по воспитанию взаимодействию с детскими общественными объединениями образовательных организаций</w:t>
            </w:r>
          </w:p>
        </w:tc>
        <w:tc>
          <w:tcPr>
            <w:tcW w:w="1412" w:type="dxa"/>
          </w:tcPr>
          <w:p w:rsidR="008E3BCC" w:rsidRPr="00801F46" w:rsidRDefault="008E3BCC" w:rsidP="00546C5D">
            <w:pPr>
              <w:ind w:firstLine="0"/>
              <w:rPr>
                <w:sz w:val="22"/>
                <w:szCs w:val="22"/>
              </w:rPr>
            </w:pPr>
            <w:r w:rsidRPr="00801F46">
              <w:rPr>
                <w:sz w:val="22"/>
                <w:szCs w:val="22"/>
              </w:rPr>
              <w:t>Управление по образованию, ОУ</w:t>
            </w:r>
          </w:p>
        </w:tc>
        <w:tc>
          <w:tcPr>
            <w:tcW w:w="1698" w:type="dxa"/>
            <w:gridSpan w:val="3"/>
          </w:tcPr>
          <w:p w:rsidR="008E3BCC" w:rsidRPr="00801F46" w:rsidRDefault="008E3BCC" w:rsidP="00546C5D">
            <w:pPr>
              <w:ind w:left="-103" w:right="-108" w:firstLine="0"/>
              <w:jc w:val="center"/>
              <w:rPr>
                <w:sz w:val="22"/>
                <w:szCs w:val="22"/>
              </w:rPr>
            </w:pPr>
            <w:r w:rsidRPr="00801F46">
              <w:rPr>
                <w:sz w:val="22"/>
                <w:szCs w:val="22"/>
              </w:rPr>
              <w:t>Федеральный</w:t>
            </w:r>
          </w:p>
          <w:p w:rsidR="008E3BCC" w:rsidRPr="00801F46" w:rsidRDefault="008E3BCC" w:rsidP="00546C5D">
            <w:pPr>
              <w:ind w:left="-103" w:right="-108" w:firstLine="0"/>
              <w:jc w:val="center"/>
              <w:rPr>
                <w:sz w:val="22"/>
                <w:szCs w:val="22"/>
              </w:rPr>
            </w:pPr>
            <w:r w:rsidRPr="00801F46">
              <w:rPr>
                <w:sz w:val="22"/>
                <w:szCs w:val="22"/>
              </w:rPr>
              <w:t>бюджет</w:t>
            </w:r>
          </w:p>
        </w:tc>
        <w:tc>
          <w:tcPr>
            <w:tcW w:w="1285" w:type="dxa"/>
          </w:tcPr>
          <w:p w:rsidR="008E3BCC" w:rsidRPr="00801F46" w:rsidRDefault="008E3BCC" w:rsidP="00546C5D">
            <w:pPr>
              <w:ind w:left="-103" w:right="-108" w:firstLine="0"/>
              <w:jc w:val="center"/>
              <w:rPr>
                <w:sz w:val="22"/>
                <w:szCs w:val="22"/>
              </w:rPr>
            </w:pPr>
            <w:r>
              <w:rPr>
                <w:sz w:val="22"/>
                <w:szCs w:val="22"/>
              </w:rPr>
              <w:t>1 328,0</w:t>
            </w:r>
          </w:p>
        </w:tc>
        <w:tc>
          <w:tcPr>
            <w:tcW w:w="1134" w:type="dxa"/>
          </w:tcPr>
          <w:p w:rsidR="008E3BCC" w:rsidRPr="00801F46" w:rsidRDefault="008E3BCC" w:rsidP="00546C5D">
            <w:pPr>
              <w:ind w:left="-103" w:right="-108" w:firstLine="0"/>
              <w:jc w:val="center"/>
              <w:rPr>
                <w:sz w:val="22"/>
                <w:szCs w:val="22"/>
              </w:rPr>
            </w:pPr>
            <w:r>
              <w:rPr>
                <w:sz w:val="22"/>
                <w:szCs w:val="22"/>
              </w:rPr>
              <w:t>546,8</w:t>
            </w:r>
          </w:p>
        </w:tc>
        <w:tc>
          <w:tcPr>
            <w:tcW w:w="1275" w:type="dxa"/>
            <w:gridSpan w:val="2"/>
          </w:tcPr>
          <w:p w:rsidR="008E3BCC" w:rsidRPr="00801F46" w:rsidRDefault="008E3BCC" w:rsidP="00546C5D">
            <w:pPr>
              <w:ind w:left="-103" w:right="-108" w:firstLine="0"/>
              <w:jc w:val="center"/>
              <w:rPr>
                <w:sz w:val="22"/>
                <w:szCs w:val="22"/>
              </w:rPr>
            </w:pPr>
            <w:r>
              <w:rPr>
                <w:sz w:val="22"/>
                <w:szCs w:val="22"/>
              </w:rPr>
              <w:t>390,6</w:t>
            </w:r>
          </w:p>
        </w:tc>
        <w:tc>
          <w:tcPr>
            <w:tcW w:w="993" w:type="dxa"/>
          </w:tcPr>
          <w:p w:rsidR="008E3BCC" w:rsidRPr="00801F46" w:rsidRDefault="008E3BCC" w:rsidP="00546C5D">
            <w:pPr>
              <w:ind w:left="-103" w:right="-108" w:firstLine="0"/>
              <w:jc w:val="center"/>
              <w:rPr>
                <w:sz w:val="22"/>
                <w:szCs w:val="22"/>
              </w:rPr>
            </w:pPr>
            <w:r>
              <w:rPr>
                <w:sz w:val="22"/>
                <w:szCs w:val="22"/>
              </w:rPr>
              <w:t>390,6</w:t>
            </w:r>
          </w:p>
        </w:tc>
      </w:tr>
      <w:tr w:rsidR="008E3BCC" w:rsidRPr="00805F6F" w:rsidTr="00546C5D">
        <w:trPr>
          <w:trHeight w:val="327"/>
        </w:trPr>
        <w:tc>
          <w:tcPr>
            <w:tcW w:w="2694" w:type="dxa"/>
            <w:gridSpan w:val="2"/>
            <w:vAlign w:val="center"/>
          </w:tcPr>
          <w:p w:rsidR="008E3BCC" w:rsidRPr="00801F46" w:rsidRDefault="008E3BCC" w:rsidP="00546C5D">
            <w:pPr>
              <w:autoSpaceDE w:val="0"/>
              <w:ind w:firstLine="0"/>
              <w:rPr>
                <w:sz w:val="22"/>
                <w:szCs w:val="22"/>
              </w:rPr>
            </w:pPr>
            <w:r w:rsidRPr="00801F46">
              <w:rPr>
                <w:sz w:val="22"/>
                <w:szCs w:val="22"/>
              </w:rPr>
              <w:t>Итого по региональному проекту</w:t>
            </w:r>
          </w:p>
        </w:tc>
        <w:tc>
          <w:tcPr>
            <w:tcW w:w="1412" w:type="dxa"/>
          </w:tcPr>
          <w:p w:rsidR="008E3BCC" w:rsidRPr="00801F46" w:rsidRDefault="008E3BCC" w:rsidP="00546C5D">
            <w:pPr>
              <w:ind w:firstLine="0"/>
              <w:rPr>
                <w:sz w:val="22"/>
                <w:szCs w:val="22"/>
              </w:rPr>
            </w:pPr>
          </w:p>
        </w:tc>
        <w:tc>
          <w:tcPr>
            <w:tcW w:w="1698" w:type="dxa"/>
            <w:gridSpan w:val="3"/>
          </w:tcPr>
          <w:p w:rsidR="008E3BCC" w:rsidRPr="00801F46" w:rsidRDefault="008E3BCC" w:rsidP="00546C5D">
            <w:pPr>
              <w:ind w:left="-103" w:right="-108" w:firstLine="0"/>
              <w:jc w:val="center"/>
              <w:rPr>
                <w:sz w:val="22"/>
                <w:szCs w:val="22"/>
              </w:rPr>
            </w:pPr>
          </w:p>
        </w:tc>
        <w:tc>
          <w:tcPr>
            <w:tcW w:w="1285" w:type="dxa"/>
          </w:tcPr>
          <w:p w:rsidR="008E3BCC" w:rsidRPr="00801F46" w:rsidRDefault="008E3BCC" w:rsidP="00546C5D">
            <w:pPr>
              <w:ind w:left="-103" w:right="-108" w:firstLine="0"/>
              <w:jc w:val="center"/>
              <w:rPr>
                <w:b/>
                <w:sz w:val="22"/>
                <w:szCs w:val="22"/>
              </w:rPr>
            </w:pPr>
            <w:r>
              <w:rPr>
                <w:b/>
                <w:sz w:val="22"/>
                <w:szCs w:val="22"/>
              </w:rPr>
              <w:t>71 442,7</w:t>
            </w:r>
          </w:p>
        </w:tc>
        <w:tc>
          <w:tcPr>
            <w:tcW w:w="1134" w:type="dxa"/>
          </w:tcPr>
          <w:p w:rsidR="008E3BCC" w:rsidRPr="00801F46" w:rsidRDefault="008E3BCC" w:rsidP="00546C5D">
            <w:pPr>
              <w:ind w:left="-103" w:right="-108" w:firstLine="0"/>
              <w:jc w:val="center"/>
              <w:rPr>
                <w:b/>
                <w:sz w:val="22"/>
                <w:szCs w:val="22"/>
              </w:rPr>
            </w:pPr>
            <w:r>
              <w:rPr>
                <w:b/>
                <w:sz w:val="22"/>
                <w:szCs w:val="22"/>
              </w:rPr>
              <w:t>24 225,3</w:t>
            </w:r>
          </w:p>
        </w:tc>
        <w:tc>
          <w:tcPr>
            <w:tcW w:w="1275" w:type="dxa"/>
            <w:gridSpan w:val="2"/>
          </w:tcPr>
          <w:p w:rsidR="008E3BCC" w:rsidRPr="00801F46" w:rsidRDefault="008E3BCC" w:rsidP="00546C5D">
            <w:pPr>
              <w:ind w:left="-103" w:right="-108" w:firstLine="0"/>
              <w:jc w:val="center"/>
              <w:rPr>
                <w:b/>
                <w:sz w:val="22"/>
                <w:szCs w:val="22"/>
              </w:rPr>
            </w:pPr>
            <w:r>
              <w:rPr>
                <w:b/>
                <w:sz w:val="22"/>
                <w:szCs w:val="22"/>
              </w:rPr>
              <w:t>23 600,6</w:t>
            </w:r>
          </w:p>
        </w:tc>
        <w:tc>
          <w:tcPr>
            <w:tcW w:w="993" w:type="dxa"/>
          </w:tcPr>
          <w:p w:rsidR="008E3BCC" w:rsidRPr="00801F46" w:rsidRDefault="008E3BCC" w:rsidP="00546C5D">
            <w:pPr>
              <w:ind w:right="-108" w:firstLine="0"/>
              <w:rPr>
                <w:b/>
                <w:sz w:val="22"/>
                <w:szCs w:val="22"/>
              </w:rPr>
            </w:pPr>
            <w:r>
              <w:rPr>
                <w:b/>
                <w:sz w:val="22"/>
                <w:szCs w:val="22"/>
              </w:rPr>
              <w:t>23 616,8</w:t>
            </w:r>
          </w:p>
        </w:tc>
      </w:tr>
      <w:tr w:rsidR="008E3BCC" w:rsidRPr="00805F6F" w:rsidTr="00546C5D">
        <w:trPr>
          <w:trHeight w:val="418"/>
        </w:trPr>
        <w:tc>
          <w:tcPr>
            <w:tcW w:w="10491" w:type="dxa"/>
            <w:gridSpan w:val="11"/>
          </w:tcPr>
          <w:p w:rsidR="008E3BCC" w:rsidRPr="00801F46" w:rsidRDefault="008E3BCC" w:rsidP="00546C5D">
            <w:pPr>
              <w:ind w:left="-108" w:right="-108" w:firstLine="606"/>
              <w:jc w:val="center"/>
              <w:rPr>
                <w:sz w:val="22"/>
                <w:szCs w:val="22"/>
              </w:rPr>
            </w:pPr>
            <w:r w:rsidRPr="00801F46">
              <w:rPr>
                <w:b/>
                <w:color w:val="000000"/>
                <w:spacing w:val="-2"/>
                <w:sz w:val="22"/>
                <w:szCs w:val="22"/>
              </w:rPr>
              <w:t>3.Комплекс процессных мероприятий «Организация работы по созданию условий для функционирования общеобразовательных учреждений</w:t>
            </w:r>
            <w:r w:rsidRPr="00801F46">
              <w:rPr>
                <w:b/>
                <w:color w:val="000000"/>
                <w:sz w:val="22"/>
                <w:szCs w:val="22"/>
              </w:rPr>
              <w:t>»</w:t>
            </w:r>
          </w:p>
        </w:tc>
      </w:tr>
      <w:tr w:rsidR="008E3BCC" w:rsidRPr="00805F6F" w:rsidTr="00546C5D">
        <w:trPr>
          <w:trHeight w:val="418"/>
        </w:trPr>
        <w:tc>
          <w:tcPr>
            <w:tcW w:w="710" w:type="dxa"/>
          </w:tcPr>
          <w:p w:rsidR="008E3BCC" w:rsidRPr="00801F46" w:rsidRDefault="008E3BCC" w:rsidP="00546C5D">
            <w:pPr>
              <w:ind w:left="-103" w:right="-108" w:firstLine="0"/>
              <w:jc w:val="center"/>
              <w:rPr>
                <w:sz w:val="22"/>
                <w:szCs w:val="22"/>
              </w:rPr>
            </w:pPr>
            <w:r w:rsidRPr="00801F46">
              <w:rPr>
                <w:sz w:val="22"/>
                <w:szCs w:val="22"/>
              </w:rPr>
              <w:t>1.1.</w:t>
            </w:r>
          </w:p>
        </w:tc>
        <w:tc>
          <w:tcPr>
            <w:tcW w:w="1984" w:type="dxa"/>
          </w:tcPr>
          <w:p w:rsidR="008E3BCC" w:rsidRPr="00801F46" w:rsidRDefault="008E3BCC" w:rsidP="00546C5D">
            <w:pPr>
              <w:autoSpaceDE w:val="0"/>
              <w:ind w:firstLine="0"/>
              <w:jc w:val="left"/>
              <w:rPr>
                <w:sz w:val="22"/>
                <w:szCs w:val="22"/>
              </w:rPr>
            </w:pPr>
            <w:r w:rsidRPr="00801F46">
              <w:rPr>
                <w:sz w:val="22"/>
                <w:szCs w:val="22"/>
              </w:rPr>
              <w:t>Мероприятие 1</w:t>
            </w:r>
          </w:p>
          <w:p w:rsidR="008E3BCC" w:rsidRPr="00801F46" w:rsidRDefault="008E3BCC" w:rsidP="00546C5D">
            <w:pPr>
              <w:autoSpaceDE w:val="0"/>
              <w:ind w:firstLine="0"/>
              <w:jc w:val="left"/>
              <w:rPr>
                <w:sz w:val="22"/>
                <w:szCs w:val="22"/>
              </w:rPr>
            </w:pPr>
            <w:r w:rsidRPr="00801F46">
              <w:rPr>
                <w:sz w:val="22"/>
                <w:szCs w:val="22"/>
              </w:rPr>
              <w:t>Расходы на обеспечение деятельности муниципальных учреждений</w:t>
            </w:r>
          </w:p>
          <w:p w:rsidR="008E3BCC" w:rsidRPr="00801F46" w:rsidRDefault="008E3BCC" w:rsidP="00546C5D">
            <w:pPr>
              <w:autoSpaceDE w:val="0"/>
              <w:jc w:val="left"/>
              <w:rPr>
                <w:sz w:val="22"/>
                <w:szCs w:val="22"/>
              </w:rPr>
            </w:pPr>
          </w:p>
        </w:tc>
        <w:tc>
          <w:tcPr>
            <w:tcW w:w="1412" w:type="dxa"/>
          </w:tcPr>
          <w:p w:rsidR="008E3BCC" w:rsidRPr="00801F46" w:rsidRDefault="008E3BCC" w:rsidP="00546C5D">
            <w:pPr>
              <w:ind w:firstLine="0"/>
              <w:rPr>
                <w:sz w:val="22"/>
                <w:szCs w:val="22"/>
              </w:rPr>
            </w:pPr>
            <w:r w:rsidRPr="00801F46">
              <w:rPr>
                <w:sz w:val="22"/>
                <w:szCs w:val="22"/>
              </w:rPr>
              <w:t>Управление по образованию, ОУ</w:t>
            </w:r>
          </w:p>
        </w:tc>
        <w:tc>
          <w:tcPr>
            <w:tcW w:w="1698" w:type="dxa"/>
            <w:gridSpan w:val="3"/>
          </w:tcPr>
          <w:p w:rsidR="008E3BCC" w:rsidRPr="00801F46" w:rsidRDefault="008E3BCC" w:rsidP="00546C5D">
            <w:pPr>
              <w:ind w:left="-103" w:right="-108" w:firstLine="0"/>
              <w:jc w:val="center"/>
              <w:rPr>
                <w:sz w:val="22"/>
                <w:szCs w:val="22"/>
              </w:rPr>
            </w:pPr>
            <w:r w:rsidRPr="00801F46">
              <w:rPr>
                <w:sz w:val="22"/>
                <w:szCs w:val="22"/>
              </w:rPr>
              <w:t>Бюджет муниципального образования «Дорогобужский муниципальный округ» Смоленской области</w:t>
            </w:r>
          </w:p>
        </w:tc>
        <w:tc>
          <w:tcPr>
            <w:tcW w:w="1285" w:type="dxa"/>
          </w:tcPr>
          <w:p w:rsidR="008E3BCC" w:rsidRPr="00801F46" w:rsidRDefault="008E3BCC" w:rsidP="00546C5D">
            <w:pPr>
              <w:ind w:left="-103" w:right="-108" w:firstLine="0"/>
              <w:jc w:val="center"/>
              <w:rPr>
                <w:sz w:val="22"/>
                <w:szCs w:val="22"/>
              </w:rPr>
            </w:pPr>
            <w:r>
              <w:rPr>
                <w:sz w:val="22"/>
                <w:szCs w:val="22"/>
              </w:rPr>
              <w:t>10 888,7</w:t>
            </w:r>
          </w:p>
        </w:tc>
        <w:tc>
          <w:tcPr>
            <w:tcW w:w="1134" w:type="dxa"/>
          </w:tcPr>
          <w:p w:rsidR="008E3BCC" w:rsidRPr="00801F46" w:rsidRDefault="008E3BCC" w:rsidP="00546C5D">
            <w:pPr>
              <w:ind w:left="-103" w:right="-108" w:firstLine="0"/>
              <w:jc w:val="center"/>
              <w:rPr>
                <w:sz w:val="22"/>
                <w:szCs w:val="22"/>
              </w:rPr>
            </w:pPr>
            <w:r>
              <w:rPr>
                <w:sz w:val="22"/>
                <w:szCs w:val="22"/>
              </w:rPr>
              <w:t>6 232,3</w:t>
            </w:r>
          </w:p>
        </w:tc>
        <w:tc>
          <w:tcPr>
            <w:tcW w:w="1275" w:type="dxa"/>
            <w:gridSpan w:val="2"/>
          </w:tcPr>
          <w:p w:rsidR="008E3BCC" w:rsidRPr="00801F46" w:rsidRDefault="008E3BCC" w:rsidP="00546C5D">
            <w:pPr>
              <w:ind w:left="-103" w:right="-108" w:firstLine="0"/>
              <w:jc w:val="center"/>
              <w:rPr>
                <w:sz w:val="22"/>
                <w:szCs w:val="22"/>
              </w:rPr>
            </w:pPr>
            <w:r>
              <w:rPr>
                <w:sz w:val="22"/>
                <w:szCs w:val="22"/>
              </w:rPr>
              <w:t>2 328,2</w:t>
            </w:r>
          </w:p>
        </w:tc>
        <w:tc>
          <w:tcPr>
            <w:tcW w:w="993" w:type="dxa"/>
          </w:tcPr>
          <w:p w:rsidR="008E3BCC" w:rsidRPr="00133E12" w:rsidRDefault="008E3BCC" w:rsidP="00546C5D">
            <w:pPr>
              <w:ind w:left="-103" w:right="-108" w:firstLine="0"/>
              <w:jc w:val="center"/>
              <w:rPr>
                <w:sz w:val="22"/>
                <w:szCs w:val="22"/>
              </w:rPr>
            </w:pPr>
            <w:r>
              <w:rPr>
                <w:sz w:val="22"/>
                <w:szCs w:val="22"/>
              </w:rPr>
              <w:t>2 328,2</w:t>
            </w:r>
          </w:p>
        </w:tc>
      </w:tr>
      <w:tr w:rsidR="008E3BCC" w:rsidRPr="00805F6F" w:rsidTr="00546C5D">
        <w:trPr>
          <w:trHeight w:val="418"/>
        </w:trPr>
        <w:tc>
          <w:tcPr>
            <w:tcW w:w="710" w:type="dxa"/>
          </w:tcPr>
          <w:p w:rsidR="008E3BCC" w:rsidRPr="00801F46" w:rsidRDefault="008E3BCC" w:rsidP="00546C5D">
            <w:pPr>
              <w:ind w:left="-103" w:right="-108" w:firstLine="0"/>
              <w:jc w:val="center"/>
              <w:rPr>
                <w:sz w:val="22"/>
                <w:szCs w:val="22"/>
              </w:rPr>
            </w:pPr>
            <w:r w:rsidRPr="00801F46">
              <w:rPr>
                <w:sz w:val="22"/>
                <w:szCs w:val="22"/>
              </w:rPr>
              <w:lastRenderedPageBreak/>
              <w:t>1.2.</w:t>
            </w:r>
          </w:p>
        </w:tc>
        <w:tc>
          <w:tcPr>
            <w:tcW w:w="1984" w:type="dxa"/>
          </w:tcPr>
          <w:p w:rsidR="008E3BCC" w:rsidRPr="00801F46" w:rsidRDefault="008E3BCC" w:rsidP="00546C5D">
            <w:pPr>
              <w:autoSpaceDE w:val="0"/>
              <w:ind w:firstLine="0"/>
              <w:jc w:val="left"/>
              <w:rPr>
                <w:sz w:val="22"/>
                <w:szCs w:val="22"/>
              </w:rPr>
            </w:pPr>
            <w:r w:rsidRPr="00801F46">
              <w:rPr>
                <w:sz w:val="22"/>
                <w:szCs w:val="22"/>
              </w:rPr>
              <w:t>Мероприятие 2</w:t>
            </w:r>
          </w:p>
          <w:p w:rsidR="008E3BCC" w:rsidRPr="00801F46" w:rsidRDefault="008E3BCC" w:rsidP="00546C5D">
            <w:pPr>
              <w:autoSpaceDE w:val="0"/>
              <w:ind w:firstLine="0"/>
              <w:jc w:val="left"/>
              <w:rPr>
                <w:sz w:val="22"/>
                <w:szCs w:val="22"/>
              </w:rPr>
            </w:pPr>
            <w:r w:rsidRPr="00801F46">
              <w:rPr>
                <w:sz w:val="22"/>
                <w:szCs w:val="22"/>
              </w:rPr>
              <w:t>Расходы на обеспечение деятельности муниципальных учреждений (Оплата коммунальных услуг)</w:t>
            </w:r>
          </w:p>
        </w:tc>
        <w:tc>
          <w:tcPr>
            <w:tcW w:w="1412" w:type="dxa"/>
          </w:tcPr>
          <w:p w:rsidR="008E3BCC" w:rsidRPr="00801F46" w:rsidRDefault="008E3BCC" w:rsidP="00546C5D">
            <w:pPr>
              <w:ind w:firstLine="0"/>
              <w:rPr>
                <w:sz w:val="22"/>
                <w:szCs w:val="22"/>
              </w:rPr>
            </w:pPr>
            <w:r w:rsidRPr="00801F46">
              <w:rPr>
                <w:sz w:val="22"/>
                <w:szCs w:val="22"/>
              </w:rPr>
              <w:t xml:space="preserve"> Управление по образованию, ОУ</w:t>
            </w:r>
          </w:p>
        </w:tc>
        <w:tc>
          <w:tcPr>
            <w:tcW w:w="1698" w:type="dxa"/>
            <w:gridSpan w:val="3"/>
          </w:tcPr>
          <w:p w:rsidR="008E3BCC" w:rsidRPr="00801F46" w:rsidRDefault="008E3BCC" w:rsidP="00546C5D">
            <w:pPr>
              <w:ind w:left="-103" w:right="-108" w:firstLine="0"/>
              <w:jc w:val="center"/>
              <w:rPr>
                <w:sz w:val="22"/>
                <w:szCs w:val="22"/>
              </w:rPr>
            </w:pPr>
            <w:r w:rsidRPr="00801F46">
              <w:rPr>
                <w:sz w:val="22"/>
                <w:szCs w:val="22"/>
              </w:rPr>
              <w:t>Бюджет муниципального образования «Дорогобужский муниципальный округ» Смоленской области</w:t>
            </w:r>
          </w:p>
        </w:tc>
        <w:tc>
          <w:tcPr>
            <w:tcW w:w="1285" w:type="dxa"/>
          </w:tcPr>
          <w:p w:rsidR="008E3BCC" w:rsidRPr="00801F46" w:rsidRDefault="008E3BCC" w:rsidP="00546C5D">
            <w:pPr>
              <w:ind w:left="-103" w:right="-108" w:firstLine="0"/>
              <w:jc w:val="center"/>
              <w:rPr>
                <w:sz w:val="22"/>
                <w:szCs w:val="22"/>
              </w:rPr>
            </w:pPr>
            <w:r>
              <w:rPr>
                <w:sz w:val="22"/>
                <w:szCs w:val="22"/>
              </w:rPr>
              <w:t>68 507,3</w:t>
            </w:r>
          </w:p>
        </w:tc>
        <w:tc>
          <w:tcPr>
            <w:tcW w:w="1134" w:type="dxa"/>
          </w:tcPr>
          <w:p w:rsidR="008E3BCC" w:rsidRPr="00801F46" w:rsidRDefault="008E3BCC" w:rsidP="00546C5D">
            <w:pPr>
              <w:ind w:left="-103" w:right="-108" w:firstLine="0"/>
              <w:jc w:val="center"/>
              <w:rPr>
                <w:sz w:val="22"/>
                <w:szCs w:val="22"/>
              </w:rPr>
            </w:pPr>
            <w:r>
              <w:rPr>
                <w:sz w:val="22"/>
                <w:szCs w:val="22"/>
              </w:rPr>
              <w:t>34 750,0</w:t>
            </w:r>
          </w:p>
        </w:tc>
        <w:tc>
          <w:tcPr>
            <w:tcW w:w="1275" w:type="dxa"/>
            <w:gridSpan w:val="2"/>
          </w:tcPr>
          <w:p w:rsidR="008E3BCC" w:rsidRPr="00801F46" w:rsidRDefault="008E3BCC" w:rsidP="00546C5D">
            <w:pPr>
              <w:ind w:left="-103" w:right="-108" w:firstLine="0"/>
              <w:jc w:val="center"/>
              <w:rPr>
                <w:sz w:val="22"/>
                <w:szCs w:val="22"/>
              </w:rPr>
            </w:pPr>
            <w:r>
              <w:rPr>
                <w:sz w:val="22"/>
                <w:szCs w:val="22"/>
              </w:rPr>
              <w:t>14 750,0</w:t>
            </w:r>
          </w:p>
        </w:tc>
        <w:tc>
          <w:tcPr>
            <w:tcW w:w="993" w:type="dxa"/>
          </w:tcPr>
          <w:p w:rsidR="008E3BCC" w:rsidRPr="00133E12" w:rsidRDefault="008E3BCC" w:rsidP="00546C5D">
            <w:pPr>
              <w:ind w:left="-103" w:right="-108" w:firstLine="0"/>
              <w:jc w:val="center"/>
              <w:rPr>
                <w:sz w:val="22"/>
                <w:szCs w:val="22"/>
              </w:rPr>
            </w:pPr>
            <w:r>
              <w:rPr>
                <w:sz w:val="22"/>
                <w:szCs w:val="22"/>
              </w:rPr>
              <w:t>19 007,3</w:t>
            </w:r>
          </w:p>
        </w:tc>
      </w:tr>
      <w:tr w:rsidR="008E3BCC" w:rsidRPr="00805F6F" w:rsidTr="00546C5D">
        <w:trPr>
          <w:trHeight w:val="418"/>
        </w:trPr>
        <w:tc>
          <w:tcPr>
            <w:tcW w:w="710" w:type="dxa"/>
          </w:tcPr>
          <w:p w:rsidR="008E3BCC" w:rsidRPr="00801F46" w:rsidRDefault="008E3BCC" w:rsidP="00546C5D">
            <w:pPr>
              <w:ind w:left="-103" w:right="-108" w:firstLine="0"/>
              <w:jc w:val="center"/>
              <w:rPr>
                <w:sz w:val="22"/>
                <w:szCs w:val="22"/>
              </w:rPr>
            </w:pPr>
            <w:r w:rsidRPr="00801F46">
              <w:rPr>
                <w:sz w:val="22"/>
                <w:szCs w:val="22"/>
              </w:rPr>
              <w:t>1.3.</w:t>
            </w:r>
          </w:p>
        </w:tc>
        <w:tc>
          <w:tcPr>
            <w:tcW w:w="1984" w:type="dxa"/>
          </w:tcPr>
          <w:p w:rsidR="008E3BCC" w:rsidRPr="00801F46" w:rsidRDefault="008E3BCC" w:rsidP="00546C5D">
            <w:pPr>
              <w:autoSpaceDE w:val="0"/>
              <w:ind w:firstLine="0"/>
              <w:jc w:val="left"/>
              <w:rPr>
                <w:sz w:val="22"/>
                <w:szCs w:val="22"/>
              </w:rPr>
            </w:pPr>
            <w:r w:rsidRPr="00801F46">
              <w:rPr>
                <w:sz w:val="22"/>
                <w:szCs w:val="22"/>
              </w:rPr>
              <w:t>Мероприятие 3</w:t>
            </w:r>
          </w:p>
          <w:p w:rsidR="008E3BCC" w:rsidRPr="00801F46" w:rsidRDefault="008E3BCC" w:rsidP="00546C5D">
            <w:pPr>
              <w:autoSpaceDE w:val="0"/>
              <w:ind w:firstLine="0"/>
              <w:jc w:val="left"/>
              <w:rPr>
                <w:sz w:val="22"/>
                <w:szCs w:val="22"/>
              </w:rPr>
            </w:pPr>
            <w:r w:rsidRPr="00801F46">
              <w:rPr>
                <w:sz w:val="22"/>
                <w:szCs w:val="22"/>
              </w:rPr>
              <w:t>Расходы на обеспечение деятельности муниципальных учреждений (Уплата налоговых платежей (налог на имущество организаций и транспортный налог))</w:t>
            </w:r>
          </w:p>
        </w:tc>
        <w:tc>
          <w:tcPr>
            <w:tcW w:w="1412" w:type="dxa"/>
          </w:tcPr>
          <w:p w:rsidR="008E3BCC" w:rsidRPr="00801F46" w:rsidRDefault="008E3BCC" w:rsidP="00546C5D">
            <w:pPr>
              <w:ind w:firstLine="0"/>
              <w:rPr>
                <w:sz w:val="22"/>
                <w:szCs w:val="22"/>
              </w:rPr>
            </w:pPr>
            <w:r w:rsidRPr="00801F46">
              <w:rPr>
                <w:sz w:val="22"/>
                <w:szCs w:val="22"/>
              </w:rPr>
              <w:t>Управление по образованию, ОУ</w:t>
            </w:r>
          </w:p>
        </w:tc>
        <w:tc>
          <w:tcPr>
            <w:tcW w:w="1698" w:type="dxa"/>
            <w:gridSpan w:val="3"/>
          </w:tcPr>
          <w:p w:rsidR="008E3BCC" w:rsidRPr="00801F46" w:rsidRDefault="008E3BCC" w:rsidP="00546C5D">
            <w:pPr>
              <w:ind w:left="-103" w:right="-108" w:firstLine="0"/>
              <w:jc w:val="center"/>
              <w:rPr>
                <w:sz w:val="22"/>
                <w:szCs w:val="22"/>
              </w:rPr>
            </w:pPr>
            <w:r w:rsidRPr="00801F46">
              <w:rPr>
                <w:sz w:val="22"/>
                <w:szCs w:val="22"/>
              </w:rPr>
              <w:t>Бюджет муниципального образования «Дорогобужский муниципальный округ» Смоленской области</w:t>
            </w:r>
          </w:p>
        </w:tc>
        <w:tc>
          <w:tcPr>
            <w:tcW w:w="1285" w:type="dxa"/>
          </w:tcPr>
          <w:p w:rsidR="008E3BCC" w:rsidRPr="00801F46" w:rsidRDefault="008E3BCC" w:rsidP="00546C5D">
            <w:pPr>
              <w:ind w:left="-103" w:right="-108" w:firstLine="0"/>
              <w:jc w:val="center"/>
              <w:rPr>
                <w:sz w:val="22"/>
                <w:szCs w:val="22"/>
              </w:rPr>
            </w:pPr>
            <w:r>
              <w:rPr>
                <w:sz w:val="22"/>
                <w:szCs w:val="22"/>
              </w:rPr>
              <w:t>2 613,0</w:t>
            </w:r>
          </w:p>
        </w:tc>
        <w:tc>
          <w:tcPr>
            <w:tcW w:w="1134" w:type="dxa"/>
          </w:tcPr>
          <w:p w:rsidR="008E3BCC" w:rsidRPr="00801F46" w:rsidRDefault="008E3BCC" w:rsidP="00546C5D">
            <w:pPr>
              <w:ind w:left="-103" w:right="-108" w:firstLine="0"/>
              <w:jc w:val="center"/>
              <w:rPr>
                <w:sz w:val="22"/>
                <w:szCs w:val="22"/>
              </w:rPr>
            </w:pPr>
            <w:r>
              <w:rPr>
                <w:sz w:val="22"/>
                <w:szCs w:val="22"/>
              </w:rPr>
              <w:t>871,0</w:t>
            </w:r>
          </w:p>
        </w:tc>
        <w:tc>
          <w:tcPr>
            <w:tcW w:w="1275" w:type="dxa"/>
            <w:gridSpan w:val="2"/>
          </w:tcPr>
          <w:p w:rsidR="008E3BCC" w:rsidRPr="00801F46" w:rsidRDefault="008E3BCC" w:rsidP="00546C5D">
            <w:pPr>
              <w:ind w:left="-103" w:right="-108" w:firstLine="0"/>
              <w:jc w:val="center"/>
              <w:rPr>
                <w:sz w:val="22"/>
                <w:szCs w:val="22"/>
              </w:rPr>
            </w:pPr>
            <w:r>
              <w:rPr>
                <w:sz w:val="22"/>
                <w:szCs w:val="22"/>
              </w:rPr>
              <w:t>871,0</w:t>
            </w:r>
          </w:p>
        </w:tc>
        <w:tc>
          <w:tcPr>
            <w:tcW w:w="993" w:type="dxa"/>
          </w:tcPr>
          <w:p w:rsidR="008E3BCC" w:rsidRPr="00133E12" w:rsidRDefault="008E3BCC" w:rsidP="00546C5D">
            <w:pPr>
              <w:ind w:left="-103" w:right="-108" w:firstLine="0"/>
              <w:jc w:val="center"/>
              <w:rPr>
                <w:sz w:val="22"/>
                <w:szCs w:val="22"/>
              </w:rPr>
            </w:pPr>
            <w:r>
              <w:rPr>
                <w:sz w:val="22"/>
                <w:szCs w:val="22"/>
              </w:rPr>
              <w:t>871,0</w:t>
            </w:r>
          </w:p>
        </w:tc>
      </w:tr>
      <w:tr w:rsidR="008E3BCC" w:rsidRPr="00805F6F" w:rsidTr="00546C5D">
        <w:trPr>
          <w:trHeight w:val="418"/>
        </w:trPr>
        <w:tc>
          <w:tcPr>
            <w:tcW w:w="710" w:type="dxa"/>
          </w:tcPr>
          <w:p w:rsidR="008E3BCC" w:rsidRPr="00801F46" w:rsidRDefault="008E3BCC" w:rsidP="00546C5D">
            <w:pPr>
              <w:ind w:left="-103" w:right="-108" w:firstLine="0"/>
              <w:jc w:val="center"/>
              <w:rPr>
                <w:sz w:val="22"/>
                <w:szCs w:val="22"/>
              </w:rPr>
            </w:pPr>
            <w:r w:rsidRPr="00801F46">
              <w:rPr>
                <w:sz w:val="22"/>
                <w:szCs w:val="22"/>
              </w:rPr>
              <w:t>1.4.</w:t>
            </w:r>
          </w:p>
        </w:tc>
        <w:tc>
          <w:tcPr>
            <w:tcW w:w="1984" w:type="dxa"/>
          </w:tcPr>
          <w:p w:rsidR="008E3BCC" w:rsidRPr="00801F46" w:rsidRDefault="008E3BCC" w:rsidP="00546C5D">
            <w:pPr>
              <w:autoSpaceDE w:val="0"/>
              <w:ind w:firstLine="0"/>
              <w:jc w:val="left"/>
              <w:rPr>
                <w:sz w:val="22"/>
                <w:szCs w:val="22"/>
              </w:rPr>
            </w:pPr>
            <w:r w:rsidRPr="00801F46">
              <w:rPr>
                <w:sz w:val="22"/>
                <w:szCs w:val="22"/>
              </w:rPr>
              <w:t>Мероприятие 4</w:t>
            </w:r>
          </w:p>
          <w:p w:rsidR="008E3BCC" w:rsidRPr="00801F46" w:rsidRDefault="008E3BCC" w:rsidP="00546C5D">
            <w:pPr>
              <w:autoSpaceDE w:val="0"/>
              <w:ind w:firstLine="0"/>
              <w:jc w:val="left"/>
              <w:rPr>
                <w:sz w:val="22"/>
                <w:szCs w:val="22"/>
              </w:rPr>
            </w:pPr>
            <w:r w:rsidRPr="00801F46">
              <w:rPr>
                <w:sz w:val="22"/>
                <w:szCs w:val="22"/>
              </w:rPr>
              <w:t>Расходы на обеспечение деятельности муниципальных учреждений (Обеспечение мер пожарной безопасности учреждений)</w:t>
            </w:r>
          </w:p>
        </w:tc>
        <w:tc>
          <w:tcPr>
            <w:tcW w:w="1412" w:type="dxa"/>
          </w:tcPr>
          <w:p w:rsidR="008E3BCC" w:rsidRPr="00801F46" w:rsidRDefault="008E3BCC" w:rsidP="00546C5D">
            <w:pPr>
              <w:ind w:firstLine="0"/>
              <w:rPr>
                <w:sz w:val="22"/>
                <w:szCs w:val="22"/>
              </w:rPr>
            </w:pPr>
            <w:r w:rsidRPr="00801F46">
              <w:rPr>
                <w:sz w:val="22"/>
                <w:szCs w:val="22"/>
              </w:rPr>
              <w:t>Управление по образованию, ОУ</w:t>
            </w:r>
          </w:p>
        </w:tc>
        <w:tc>
          <w:tcPr>
            <w:tcW w:w="1698" w:type="dxa"/>
            <w:gridSpan w:val="3"/>
          </w:tcPr>
          <w:p w:rsidR="008E3BCC" w:rsidRPr="00801F46" w:rsidRDefault="008E3BCC" w:rsidP="00546C5D">
            <w:pPr>
              <w:ind w:left="-103" w:right="-108" w:firstLine="0"/>
              <w:jc w:val="center"/>
              <w:rPr>
                <w:sz w:val="22"/>
                <w:szCs w:val="22"/>
              </w:rPr>
            </w:pPr>
            <w:r w:rsidRPr="00801F46">
              <w:rPr>
                <w:sz w:val="22"/>
                <w:szCs w:val="22"/>
              </w:rPr>
              <w:t>Бюджет муниципального образования «Дорогобужский муниципальный округ» Смоленской области</w:t>
            </w:r>
          </w:p>
        </w:tc>
        <w:tc>
          <w:tcPr>
            <w:tcW w:w="1285" w:type="dxa"/>
          </w:tcPr>
          <w:p w:rsidR="008E3BCC" w:rsidRPr="00801F46" w:rsidRDefault="008E3BCC" w:rsidP="00546C5D">
            <w:pPr>
              <w:ind w:left="-103" w:right="-108" w:firstLine="0"/>
              <w:jc w:val="center"/>
              <w:rPr>
                <w:sz w:val="22"/>
                <w:szCs w:val="22"/>
              </w:rPr>
            </w:pPr>
            <w:r>
              <w:rPr>
                <w:sz w:val="22"/>
                <w:szCs w:val="22"/>
              </w:rPr>
              <w:t>826,8</w:t>
            </w:r>
          </w:p>
        </w:tc>
        <w:tc>
          <w:tcPr>
            <w:tcW w:w="1134" w:type="dxa"/>
          </w:tcPr>
          <w:p w:rsidR="008E3BCC" w:rsidRPr="00801F46" w:rsidRDefault="008E3BCC" w:rsidP="00546C5D">
            <w:pPr>
              <w:ind w:left="-103" w:right="-108" w:firstLine="0"/>
              <w:jc w:val="center"/>
              <w:rPr>
                <w:sz w:val="22"/>
                <w:szCs w:val="22"/>
              </w:rPr>
            </w:pPr>
            <w:r>
              <w:rPr>
                <w:sz w:val="22"/>
                <w:szCs w:val="22"/>
              </w:rPr>
              <w:t>826,8</w:t>
            </w:r>
          </w:p>
        </w:tc>
        <w:tc>
          <w:tcPr>
            <w:tcW w:w="1275" w:type="dxa"/>
            <w:gridSpan w:val="2"/>
          </w:tcPr>
          <w:p w:rsidR="008E3BCC" w:rsidRPr="00801F46" w:rsidRDefault="008E3BCC" w:rsidP="00546C5D">
            <w:pPr>
              <w:ind w:left="-103" w:right="-108" w:firstLine="0"/>
              <w:jc w:val="center"/>
              <w:rPr>
                <w:sz w:val="22"/>
                <w:szCs w:val="22"/>
              </w:rPr>
            </w:pPr>
            <w:r w:rsidRPr="00801F46">
              <w:rPr>
                <w:sz w:val="22"/>
                <w:szCs w:val="22"/>
              </w:rPr>
              <w:t>0</w:t>
            </w:r>
            <w:r>
              <w:rPr>
                <w:sz w:val="22"/>
                <w:szCs w:val="22"/>
              </w:rPr>
              <w:t>,0</w:t>
            </w:r>
          </w:p>
        </w:tc>
        <w:tc>
          <w:tcPr>
            <w:tcW w:w="993" w:type="dxa"/>
          </w:tcPr>
          <w:p w:rsidR="008E3BCC" w:rsidRPr="00133E12" w:rsidRDefault="008E3BCC" w:rsidP="00546C5D">
            <w:pPr>
              <w:ind w:left="-103" w:right="-108" w:firstLine="0"/>
              <w:jc w:val="center"/>
              <w:rPr>
                <w:sz w:val="22"/>
                <w:szCs w:val="22"/>
              </w:rPr>
            </w:pPr>
            <w:r w:rsidRPr="00133E12">
              <w:rPr>
                <w:sz w:val="22"/>
                <w:szCs w:val="22"/>
              </w:rPr>
              <w:t>0</w:t>
            </w:r>
            <w:r>
              <w:rPr>
                <w:sz w:val="22"/>
                <w:szCs w:val="22"/>
              </w:rPr>
              <w:t>,0</w:t>
            </w:r>
          </w:p>
        </w:tc>
      </w:tr>
      <w:tr w:rsidR="008E3BCC" w:rsidRPr="00805F6F" w:rsidTr="00546C5D">
        <w:trPr>
          <w:trHeight w:val="418"/>
        </w:trPr>
        <w:tc>
          <w:tcPr>
            <w:tcW w:w="710" w:type="dxa"/>
          </w:tcPr>
          <w:p w:rsidR="008E3BCC" w:rsidRPr="00801F46" w:rsidRDefault="008E3BCC" w:rsidP="00546C5D">
            <w:pPr>
              <w:ind w:left="-103" w:right="-108" w:firstLine="0"/>
              <w:jc w:val="center"/>
              <w:rPr>
                <w:sz w:val="22"/>
                <w:szCs w:val="22"/>
              </w:rPr>
            </w:pPr>
            <w:r w:rsidRPr="00801F46">
              <w:rPr>
                <w:sz w:val="22"/>
                <w:szCs w:val="22"/>
              </w:rPr>
              <w:t>1.5.</w:t>
            </w:r>
          </w:p>
        </w:tc>
        <w:tc>
          <w:tcPr>
            <w:tcW w:w="1984" w:type="dxa"/>
          </w:tcPr>
          <w:p w:rsidR="008E3BCC" w:rsidRPr="00801F46" w:rsidRDefault="008E3BCC" w:rsidP="00546C5D">
            <w:pPr>
              <w:autoSpaceDE w:val="0"/>
              <w:ind w:firstLine="0"/>
              <w:jc w:val="left"/>
              <w:rPr>
                <w:sz w:val="22"/>
                <w:szCs w:val="22"/>
              </w:rPr>
            </w:pPr>
            <w:r w:rsidRPr="00801F46">
              <w:rPr>
                <w:sz w:val="22"/>
                <w:szCs w:val="22"/>
              </w:rPr>
              <w:t>Мероприятие 5</w:t>
            </w:r>
          </w:p>
          <w:p w:rsidR="008E3BCC" w:rsidRPr="00801F46" w:rsidRDefault="008E3BCC" w:rsidP="00546C5D">
            <w:pPr>
              <w:autoSpaceDE w:val="0"/>
              <w:ind w:firstLine="0"/>
              <w:jc w:val="left"/>
              <w:rPr>
                <w:sz w:val="22"/>
                <w:szCs w:val="22"/>
              </w:rPr>
            </w:pPr>
            <w:r w:rsidRPr="00801F46">
              <w:rPr>
                <w:sz w:val="22"/>
                <w:szCs w:val="22"/>
              </w:rPr>
              <w:t>Расходы на обеспечение деятельности муниципальных учреждений (Реализация мероприятий, связанных с энергосбережением и повышением энергетической эффективности учреждений)</w:t>
            </w:r>
          </w:p>
        </w:tc>
        <w:tc>
          <w:tcPr>
            <w:tcW w:w="1412" w:type="dxa"/>
          </w:tcPr>
          <w:p w:rsidR="008E3BCC" w:rsidRPr="00801F46" w:rsidRDefault="008E3BCC" w:rsidP="00546C5D">
            <w:pPr>
              <w:ind w:firstLine="0"/>
              <w:rPr>
                <w:sz w:val="22"/>
                <w:szCs w:val="22"/>
              </w:rPr>
            </w:pPr>
            <w:r w:rsidRPr="00801F46">
              <w:rPr>
                <w:sz w:val="22"/>
                <w:szCs w:val="22"/>
              </w:rPr>
              <w:t>Управление по образованию, ОУ</w:t>
            </w:r>
          </w:p>
        </w:tc>
        <w:tc>
          <w:tcPr>
            <w:tcW w:w="1698" w:type="dxa"/>
            <w:gridSpan w:val="3"/>
          </w:tcPr>
          <w:p w:rsidR="008E3BCC" w:rsidRPr="00801F46" w:rsidRDefault="008E3BCC" w:rsidP="00546C5D">
            <w:pPr>
              <w:ind w:left="-103" w:right="-108" w:firstLine="0"/>
              <w:jc w:val="center"/>
              <w:rPr>
                <w:sz w:val="22"/>
                <w:szCs w:val="22"/>
              </w:rPr>
            </w:pPr>
            <w:r w:rsidRPr="00801F46">
              <w:rPr>
                <w:sz w:val="22"/>
                <w:szCs w:val="22"/>
              </w:rPr>
              <w:t>Бюджет муниципального образования «Дорогобужский муниципальный округ» Смоленской области</w:t>
            </w:r>
          </w:p>
        </w:tc>
        <w:tc>
          <w:tcPr>
            <w:tcW w:w="1285" w:type="dxa"/>
          </w:tcPr>
          <w:p w:rsidR="008E3BCC" w:rsidRPr="00801F46" w:rsidRDefault="008E3BCC" w:rsidP="00546C5D">
            <w:pPr>
              <w:ind w:left="-103" w:right="-108" w:firstLine="0"/>
              <w:jc w:val="center"/>
              <w:rPr>
                <w:sz w:val="22"/>
                <w:szCs w:val="22"/>
              </w:rPr>
            </w:pPr>
            <w:r>
              <w:rPr>
                <w:sz w:val="22"/>
                <w:szCs w:val="22"/>
              </w:rPr>
              <w:t>250</w:t>
            </w:r>
            <w:r w:rsidRPr="00801F46">
              <w:rPr>
                <w:sz w:val="22"/>
                <w:szCs w:val="22"/>
              </w:rPr>
              <w:t>,0</w:t>
            </w:r>
          </w:p>
        </w:tc>
        <w:tc>
          <w:tcPr>
            <w:tcW w:w="1134" w:type="dxa"/>
          </w:tcPr>
          <w:p w:rsidR="008E3BCC" w:rsidRPr="00801F46" w:rsidRDefault="008E3BCC" w:rsidP="00546C5D">
            <w:pPr>
              <w:ind w:left="-103" w:right="-108" w:firstLine="0"/>
              <w:jc w:val="center"/>
              <w:rPr>
                <w:sz w:val="22"/>
                <w:szCs w:val="22"/>
              </w:rPr>
            </w:pPr>
            <w:r w:rsidRPr="00801F46">
              <w:rPr>
                <w:sz w:val="22"/>
                <w:szCs w:val="22"/>
              </w:rPr>
              <w:t>250,0</w:t>
            </w:r>
          </w:p>
        </w:tc>
        <w:tc>
          <w:tcPr>
            <w:tcW w:w="1275" w:type="dxa"/>
            <w:gridSpan w:val="2"/>
          </w:tcPr>
          <w:p w:rsidR="008E3BCC" w:rsidRPr="00801F46" w:rsidRDefault="008E3BCC" w:rsidP="00546C5D">
            <w:pPr>
              <w:ind w:left="-103" w:right="-108" w:firstLine="0"/>
              <w:jc w:val="center"/>
              <w:rPr>
                <w:sz w:val="22"/>
                <w:szCs w:val="22"/>
              </w:rPr>
            </w:pPr>
            <w:r>
              <w:rPr>
                <w:sz w:val="22"/>
                <w:szCs w:val="22"/>
              </w:rPr>
              <w:t>0</w:t>
            </w:r>
            <w:r w:rsidRPr="00801F46">
              <w:rPr>
                <w:sz w:val="22"/>
                <w:szCs w:val="22"/>
              </w:rPr>
              <w:t>,0</w:t>
            </w:r>
          </w:p>
        </w:tc>
        <w:tc>
          <w:tcPr>
            <w:tcW w:w="993" w:type="dxa"/>
          </w:tcPr>
          <w:p w:rsidR="008E3BCC" w:rsidRPr="00133E12" w:rsidRDefault="008E3BCC" w:rsidP="00546C5D">
            <w:pPr>
              <w:ind w:left="-103" w:right="-108" w:firstLine="0"/>
              <w:jc w:val="center"/>
              <w:rPr>
                <w:sz w:val="22"/>
                <w:szCs w:val="22"/>
              </w:rPr>
            </w:pPr>
            <w:r>
              <w:rPr>
                <w:sz w:val="22"/>
                <w:szCs w:val="22"/>
              </w:rPr>
              <w:t>0</w:t>
            </w:r>
            <w:r w:rsidRPr="00133E12">
              <w:rPr>
                <w:sz w:val="22"/>
                <w:szCs w:val="22"/>
              </w:rPr>
              <w:t>,0</w:t>
            </w:r>
          </w:p>
        </w:tc>
      </w:tr>
      <w:tr w:rsidR="008E3BCC" w:rsidRPr="00805F6F" w:rsidTr="00546C5D">
        <w:trPr>
          <w:trHeight w:val="418"/>
        </w:trPr>
        <w:tc>
          <w:tcPr>
            <w:tcW w:w="710" w:type="dxa"/>
          </w:tcPr>
          <w:p w:rsidR="008E3BCC" w:rsidRPr="00801F46" w:rsidRDefault="008E3BCC" w:rsidP="00546C5D">
            <w:pPr>
              <w:ind w:left="-103" w:right="-108" w:firstLine="0"/>
              <w:jc w:val="center"/>
              <w:rPr>
                <w:sz w:val="22"/>
                <w:szCs w:val="22"/>
              </w:rPr>
            </w:pPr>
            <w:r w:rsidRPr="00801F46">
              <w:rPr>
                <w:sz w:val="22"/>
                <w:szCs w:val="22"/>
              </w:rPr>
              <w:t>1.6.</w:t>
            </w:r>
          </w:p>
        </w:tc>
        <w:tc>
          <w:tcPr>
            <w:tcW w:w="1984" w:type="dxa"/>
          </w:tcPr>
          <w:p w:rsidR="008E3BCC" w:rsidRPr="00801F46" w:rsidRDefault="008E3BCC" w:rsidP="00546C5D">
            <w:pPr>
              <w:autoSpaceDE w:val="0"/>
              <w:ind w:firstLine="0"/>
              <w:jc w:val="left"/>
              <w:rPr>
                <w:sz w:val="22"/>
                <w:szCs w:val="22"/>
              </w:rPr>
            </w:pPr>
            <w:r w:rsidRPr="00801F46">
              <w:rPr>
                <w:sz w:val="22"/>
                <w:szCs w:val="22"/>
              </w:rPr>
              <w:t>Мероприятие 6</w:t>
            </w:r>
          </w:p>
          <w:p w:rsidR="008E3BCC" w:rsidRPr="00801F46" w:rsidRDefault="008E3BCC" w:rsidP="00546C5D">
            <w:pPr>
              <w:autoSpaceDE w:val="0"/>
              <w:ind w:firstLine="0"/>
              <w:jc w:val="left"/>
              <w:rPr>
                <w:sz w:val="22"/>
                <w:szCs w:val="22"/>
              </w:rPr>
            </w:pPr>
            <w:r w:rsidRPr="00801F46">
              <w:rPr>
                <w:sz w:val="22"/>
                <w:szCs w:val="22"/>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c>
          <w:tcPr>
            <w:tcW w:w="1412" w:type="dxa"/>
          </w:tcPr>
          <w:p w:rsidR="008E3BCC" w:rsidRPr="00801F46" w:rsidRDefault="008E3BCC" w:rsidP="00546C5D">
            <w:pPr>
              <w:ind w:firstLine="0"/>
              <w:rPr>
                <w:sz w:val="22"/>
                <w:szCs w:val="22"/>
              </w:rPr>
            </w:pPr>
            <w:r w:rsidRPr="00801F46">
              <w:rPr>
                <w:sz w:val="22"/>
                <w:szCs w:val="22"/>
              </w:rPr>
              <w:t>Управление по образованию, ОУ</w:t>
            </w:r>
          </w:p>
        </w:tc>
        <w:tc>
          <w:tcPr>
            <w:tcW w:w="1698" w:type="dxa"/>
            <w:gridSpan w:val="3"/>
          </w:tcPr>
          <w:p w:rsidR="008E3BCC" w:rsidRPr="00801F46" w:rsidRDefault="008E3BCC" w:rsidP="00546C5D">
            <w:pPr>
              <w:ind w:left="-103" w:right="-108" w:firstLine="0"/>
              <w:jc w:val="center"/>
              <w:rPr>
                <w:sz w:val="22"/>
                <w:szCs w:val="22"/>
              </w:rPr>
            </w:pPr>
            <w:r w:rsidRPr="00801F46">
              <w:rPr>
                <w:sz w:val="22"/>
                <w:szCs w:val="22"/>
              </w:rPr>
              <w:t>Областной</w:t>
            </w:r>
          </w:p>
          <w:p w:rsidR="008E3BCC" w:rsidRPr="00801F46" w:rsidRDefault="008E3BCC" w:rsidP="00546C5D">
            <w:pPr>
              <w:ind w:left="-103" w:right="-108" w:firstLine="0"/>
              <w:jc w:val="center"/>
              <w:rPr>
                <w:sz w:val="22"/>
                <w:szCs w:val="22"/>
              </w:rPr>
            </w:pPr>
            <w:r w:rsidRPr="00801F46">
              <w:rPr>
                <w:sz w:val="22"/>
                <w:szCs w:val="22"/>
              </w:rPr>
              <w:t xml:space="preserve"> бюджет</w:t>
            </w:r>
          </w:p>
        </w:tc>
        <w:tc>
          <w:tcPr>
            <w:tcW w:w="1285" w:type="dxa"/>
          </w:tcPr>
          <w:p w:rsidR="008E3BCC" w:rsidRPr="00801F46" w:rsidRDefault="008E3BCC" w:rsidP="00546C5D">
            <w:pPr>
              <w:ind w:left="-103" w:right="-108" w:firstLine="0"/>
              <w:jc w:val="center"/>
              <w:rPr>
                <w:sz w:val="22"/>
                <w:szCs w:val="22"/>
              </w:rPr>
            </w:pPr>
            <w:r>
              <w:rPr>
                <w:sz w:val="22"/>
                <w:szCs w:val="22"/>
              </w:rPr>
              <w:t>978 166,8</w:t>
            </w:r>
          </w:p>
        </w:tc>
        <w:tc>
          <w:tcPr>
            <w:tcW w:w="1134" w:type="dxa"/>
          </w:tcPr>
          <w:p w:rsidR="008E3BCC" w:rsidRPr="00801F46" w:rsidRDefault="008E3BCC" w:rsidP="00546C5D">
            <w:pPr>
              <w:ind w:left="-103" w:right="-108" w:firstLine="0"/>
              <w:jc w:val="center"/>
              <w:rPr>
                <w:sz w:val="22"/>
                <w:szCs w:val="22"/>
              </w:rPr>
            </w:pPr>
            <w:r>
              <w:rPr>
                <w:sz w:val="22"/>
                <w:szCs w:val="22"/>
              </w:rPr>
              <w:t>303 685,6</w:t>
            </w:r>
          </w:p>
        </w:tc>
        <w:tc>
          <w:tcPr>
            <w:tcW w:w="1275" w:type="dxa"/>
            <w:gridSpan w:val="2"/>
          </w:tcPr>
          <w:p w:rsidR="008E3BCC" w:rsidRPr="00801F46" w:rsidRDefault="008E3BCC" w:rsidP="00546C5D">
            <w:pPr>
              <w:ind w:left="-103" w:right="-108" w:firstLine="0"/>
              <w:jc w:val="center"/>
              <w:rPr>
                <w:sz w:val="22"/>
                <w:szCs w:val="22"/>
              </w:rPr>
            </w:pPr>
            <w:r>
              <w:rPr>
                <w:sz w:val="22"/>
                <w:szCs w:val="22"/>
              </w:rPr>
              <w:t>326 150,2</w:t>
            </w:r>
          </w:p>
        </w:tc>
        <w:tc>
          <w:tcPr>
            <w:tcW w:w="993" w:type="dxa"/>
          </w:tcPr>
          <w:p w:rsidR="008E3BCC" w:rsidRPr="00133E12" w:rsidRDefault="008E3BCC" w:rsidP="00546C5D">
            <w:pPr>
              <w:ind w:left="-103" w:right="-108" w:firstLine="0"/>
              <w:jc w:val="center"/>
              <w:rPr>
                <w:sz w:val="22"/>
                <w:szCs w:val="22"/>
              </w:rPr>
            </w:pPr>
            <w:r>
              <w:rPr>
                <w:sz w:val="22"/>
                <w:szCs w:val="22"/>
              </w:rPr>
              <w:t>348 331,0</w:t>
            </w:r>
          </w:p>
        </w:tc>
      </w:tr>
      <w:tr w:rsidR="008E3BCC" w:rsidRPr="00805F6F" w:rsidTr="00546C5D">
        <w:trPr>
          <w:trHeight w:val="418"/>
        </w:trPr>
        <w:tc>
          <w:tcPr>
            <w:tcW w:w="710" w:type="dxa"/>
          </w:tcPr>
          <w:p w:rsidR="008E3BCC" w:rsidRPr="00801F46" w:rsidRDefault="008E3BCC" w:rsidP="00546C5D">
            <w:pPr>
              <w:ind w:left="-103" w:right="-108" w:firstLine="0"/>
              <w:jc w:val="center"/>
              <w:rPr>
                <w:sz w:val="22"/>
                <w:szCs w:val="22"/>
              </w:rPr>
            </w:pPr>
            <w:r w:rsidRPr="00801F46">
              <w:rPr>
                <w:sz w:val="22"/>
                <w:szCs w:val="22"/>
              </w:rPr>
              <w:lastRenderedPageBreak/>
              <w:t>1.7.</w:t>
            </w:r>
          </w:p>
        </w:tc>
        <w:tc>
          <w:tcPr>
            <w:tcW w:w="1984" w:type="dxa"/>
          </w:tcPr>
          <w:p w:rsidR="008E3BCC" w:rsidRPr="00801F46" w:rsidRDefault="008E3BCC" w:rsidP="00546C5D">
            <w:pPr>
              <w:autoSpaceDE w:val="0"/>
              <w:ind w:firstLine="0"/>
              <w:jc w:val="left"/>
              <w:rPr>
                <w:sz w:val="22"/>
                <w:szCs w:val="22"/>
              </w:rPr>
            </w:pPr>
            <w:r w:rsidRPr="00801F46">
              <w:rPr>
                <w:sz w:val="22"/>
                <w:szCs w:val="22"/>
              </w:rPr>
              <w:t>Мероприятие 7</w:t>
            </w:r>
          </w:p>
          <w:p w:rsidR="008E3BCC" w:rsidRPr="00801F46" w:rsidRDefault="008E3BCC" w:rsidP="00546C5D">
            <w:pPr>
              <w:autoSpaceDE w:val="0"/>
              <w:ind w:firstLine="0"/>
              <w:jc w:val="left"/>
              <w:rPr>
                <w:sz w:val="22"/>
                <w:szCs w:val="22"/>
              </w:rPr>
            </w:pPr>
            <w:r w:rsidRPr="00801F46">
              <w:rPr>
                <w:sz w:val="22"/>
                <w:szCs w:val="22"/>
              </w:rPr>
              <w:t>Выплаты вознаграждения за выполнение функций классного руководителя</w:t>
            </w:r>
          </w:p>
        </w:tc>
        <w:tc>
          <w:tcPr>
            <w:tcW w:w="1412" w:type="dxa"/>
          </w:tcPr>
          <w:p w:rsidR="008E3BCC" w:rsidRPr="00801F46" w:rsidRDefault="008E3BCC" w:rsidP="00546C5D">
            <w:pPr>
              <w:ind w:firstLine="0"/>
              <w:rPr>
                <w:sz w:val="22"/>
                <w:szCs w:val="22"/>
              </w:rPr>
            </w:pPr>
            <w:r w:rsidRPr="00801F46">
              <w:rPr>
                <w:sz w:val="22"/>
                <w:szCs w:val="22"/>
              </w:rPr>
              <w:t>Управление по образованию, ОУ</w:t>
            </w:r>
          </w:p>
        </w:tc>
        <w:tc>
          <w:tcPr>
            <w:tcW w:w="1698" w:type="dxa"/>
            <w:gridSpan w:val="3"/>
          </w:tcPr>
          <w:p w:rsidR="008E3BCC" w:rsidRPr="00801F46" w:rsidRDefault="008E3BCC" w:rsidP="00546C5D">
            <w:pPr>
              <w:ind w:left="-103" w:right="-108" w:firstLine="0"/>
              <w:jc w:val="center"/>
              <w:rPr>
                <w:sz w:val="22"/>
                <w:szCs w:val="22"/>
              </w:rPr>
            </w:pPr>
            <w:r w:rsidRPr="00801F46">
              <w:rPr>
                <w:sz w:val="22"/>
                <w:szCs w:val="22"/>
              </w:rPr>
              <w:t>Областной</w:t>
            </w:r>
          </w:p>
          <w:p w:rsidR="008E3BCC" w:rsidRPr="00801F46" w:rsidRDefault="008E3BCC" w:rsidP="00546C5D">
            <w:pPr>
              <w:ind w:left="-103" w:right="-108" w:firstLine="0"/>
              <w:jc w:val="center"/>
              <w:rPr>
                <w:sz w:val="22"/>
                <w:szCs w:val="22"/>
              </w:rPr>
            </w:pPr>
            <w:r w:rsidRPr="00801F46">
              <w:rPr>
                <w:sz w:val="22"/>
                <w:szCs w:val="22"/>
              </w:rPr>
              <w:t xml:space="preserve"> бюджет</w:t>
            </w:r>
          </w:p>
        </w:tc>
        <w:tc>
          <w:tcPr>
            <w:tcW w:w="1285" w:type="dxa"/>
          </w:tcPr>
          <w:p w:rsidR="008E3BCC" w:rsidRPr="00801F46" w:rsidRDefault="008E3BCC" w:rsidP="00546C5D">
            <w:pPr>
              <w:ind w:left="-103" w:right="-108" w:firstLine="0"/>
              <w:jc w:val="center"/>
              <w:rPr>
                <w:sz w:val="22"/>
                <w:szCs w:val="22"/>
              </w:rPr>
            </w:pPr>
            <w:r>
              <w:rPr>
                <w:sz w:val="22"/>
                <w:szCs w:val="22"/>
              </w:rPr>
              <w:t>4 807,8</w:t>
            </w:r>
          </w:p>
        </w:tc>
        <w:tc>
          <w:tcPr>
            <w:tcW w:w="1134" w:type="dxa"/>
          </w:tcPr>
          <w:p w:rsidR="008E3BCC" w:rsidRPr="00801F46" w:rsidRDefault="008E3BCC" w:rsidP="00546C5D">
            <w:pPr>
              <w:ind w:left="-103" w:right="-108" w:firstLine="0"/>
              <w:jc w:val="center"/>
              <w:rPr>
                <w:sz w:val="22"/>
                <w:szCs w:val="22"/>
              </w:rPr>
            </w:pPr>
            <w:r>
              <w:rPr>
                <w:sz w:val="22"/>
                <w:szCs w:val="22"/>
              </w:rPr>
              <w:t>1 602,6</w:t>
            </w:r>
          </w:p>
        </w:tc>
        <w:tc>
          <w:tcPr>
            <w:tcW w:w="1275" w:type="dxa"/>
            <w:gridSpan w:val="2"/>
          </w:tcPr>
          <w:p w:rsidR="008E3BCC" w:rsidRPr="00801F46" w:rsidRDefault="008E3BCC" w:rsidP="00546C5D">
            <w:pPr>
              <w:ind w:left="-103" w:right="-108" w:firstLine="0"/>
              <w:jc w:val="center"/>
              <w:rPr>
                <w:sz w:val="22"/>
                <w:szCs w:val="22"/>
              </w:rPr>
            </w:pPr>
            <w:r>
              <w:rPr>
                <w:sz w:val="22"/>
                <w:szCs w:val="22"/>
              </w:rPr>
              <w:t>1 602,6</w:t>
            </w:r>
          </w:p>
        </w:tc>
        <w:tc>
          <w:tcPr>
            <w:tcW w:w="993" w:type="dxa"/>
          </w:tcPr>
          <w:p w:rsidR="008E3BCC" w:rsidRPr="00133E12" w:rsidRDefault="008E3BCC" w:rsidP="00546C5D">
            <w:pPr>
              <w:ind w:left="-103" w:right="-108" w:firstLine="0"/>
              <w:jc w:val="center"/>
              <w:rPr>
                <w:sz w:val="22"/>
                <w:szCs w:val="22"/>
              </w:rPr>
            </w:pPr>
            <w:r>
              <w:rPr>
                <w:sz w:val="22"/>
                <w:szCs w:val="22"/>
              </w:rPr>
              <w:t>1 602,6</w:t>
            </w:r>
          </w:p>
        </w:tc>
      </w:tr>
      <w:tr w:rsidR="008E3BCC" w:rsidRPr="00805F6F" w:rsidTr="00546C5D">
        <w:trPr>
          <w:trHeight w:val="68"/>
        </w:trPr>
        <w:tc>
          <w:tcPr>
            <w:tcW w:w="710" w:type="dxa"/>
          </w:tcPr>
          <w:p w:rsidR="008E3BCC" w:rsidRPr="00801F46" w:rsidRDefault="008E3BCC" w:rsidP="00546C5D">
            <w:pPr>
              <w:ind w:left="-103" w:right="-108" w:firstLine="0"/>
              <w:jc w:val="center"/>
              <w:rPr>
                <w:sz w:val="22"/>
                <w:szCs w:val="22"/>
              </w:rPr>
            </w:pPr>
            <w:r w:rsidRPr="00801F46">
              <w:rPr>
                <w:sz w:val="22"/>
                <w:szCs w:val="22"/>
              </w:rPr>
              <w:t>1.8.</w:t>
            </w:r>
          </w:p>
        </w:tc>
        <w:tc>
          <w:tcPr>
            <w:tcW w:w="1984" w:type="dxa"/>
          </w:tcPr>
          <w:p w:rsidR="008E3BCC" w:rsidRPr="00801F46" w:rsidRDefault="008E3BCC" w:rsidP="00546C5D">
            <w:pPr>
              <w:autoSpaceDE w:val="0"/>
              <w:ind w:firstLine="0"/>
              <w:jc w:val="left"/>
              <w:rPr>
                <w:sz w:val="22"/>
                <w:szCs w:val="22"/>
              </w:rPr>
            </w:pPr>
            <w:r w:rsidRPr="00801F46">
              <w:rPr>
                <w:sz w:val="22"/>
                <w:szCs w:val="22"/>
              </w:rPr>
              <w:t xml:space="preserve">Мероприятие </w:t>
            </w:r>
            <w:r>
              <w:rPr>
                <w:sz w:val="22"/>
                <w:szCs w:val="22"/>
              </w:rPr>
              <w:t>8</w:t>
            </w:r>
          </w:p>
          <w:p w:rsidR="008E3BCC" w:rsidRPr="00801F46" w:rsidRDefault="008E3BCC" w:rsidP="00546C5D">
            <w:pPr>
              <w:autoSpaceDE w:val="0"/>
              <w:ind w:firstLine="0"/>
              <w:jc w:val="left"/>
              <w:rPr>
                <w:sz w:val="22"/>
                <w:szCs w:val="22"/>
              </w:rPr>
            </w:pPr>
            <w:r w:rsidRPr="00801F46">
              <w:rPr>
                <w:color w:val="000000"/>
                <w:sz w:val="22"/>
                <w:szCs w:val="22"/>
              </w:rPr>
              <w:t>Расходы на текущие и капитальные ремонты зданий и сооружений муниципальных учреждений</w:t>
            </w:r>
          </w:p>
        </w:tc>
        <w:tc>
          <w:tcPr>
            <w:tcW w:w="1412" w:type="dxa"/>
          </w:tcPr>
          <w:p w:rsidR="008E3BCC" w:rsidRPr="00801F46" w:rsidRDefault="008E3BCC" w:rsidP="00546C5D">
            <w:pPr>
              <w:ind w:firstLine="0"/>
              <w:rPr>
                <w:sz w:val="22"/>
                <w:szCs w:val="22"/>
              </w:rPr>
            </w:pPr>
            <w:r w:rsidRPr="00801F46">
              <w:rPr>
                <w:sz w:val="22"/>
                <w:szCs w:val="22"/>
              </w:rPr>
              <w:t>Управление по образованию, ОУ</w:t>
            </w:r>
          </w:p>
        </w:tc>
        <w:tc>
          <w:tcPr>
            <w:tcW w:w="1698" w:type="dxa"/>
            <w:gridSpan w:val="3"/>
          </w:tcPr>
          <w:p w:rsidR="008E3BCC" w:rsidRPr="00801F46" w:rsidRDefault="008E3BCC" w:rsidP="00546C5D">
            <w:pPr>
              <w:ind w:left="-103" w:right="-108" w:firstLine="0"/>
              <w:jc w:val="center"/>
              <w:rPr>
                <w:sz w:val="22"/>
                <w:szCs w:val="22"/>
              </w:rPr>
            </w:pPr>
            <w:r w:rsidRPr="00801F46">
              <w:rPr>
                <w:sz w:val="22"/>
                <w:szCs w:val="22"/>
              </w:rPr>
              <w:t>Бюджет муниципального образования «Дорогобужский муниципальный округ» Смоленской области</w:t>
            </w:r>
          </w:p>
        </w:tc>
        <w:tc>
          <w:tcPr>
            <w:tcW w:w="1285" w:type="dxa"/>
          </w:tcPr>
          <w:p w:rsidR="008E3BCC" w:rsidRPr="00801F46" w:rsidRDefault="008E3BCC" w:rsidP="00546C5D">
            <w:pPr>
              <w:ind w:right="-108" w:firstLine="0"/>
              <w:jc w:val="center"/>
              <w:rPr>
                <w:sz w:val="22"/>
                <w:szCs w:val="22"/>
              </w:rPr>
            </w:pPr>
            <w:r>
              <w:rPr>
                <w:sz w:val="22"/>
                <w:szCs w:val="22"/>
              </w:rPr>
              <w:t>180,0</w:t>
            </w:r>
          </w:p>
        </w:tc>
        <w:tc>
          <w:tcPr>
            <w:tcW w:w="1134" w:type="dxa"/>
          </w:tcPr>
          <w:p w:rsidR="008E3BCC" w:rsidRPr="00801F46" w:rsidRDefault="008E3BCC" w:rsidP="00546C5D">
            <w:pPr>
              <w:ind w:right="-108" w:firstLine="0"/>
              <w:jc w:val="center"/>
              <w:rPr>
                <w:sz w:val="22"/>
                <w:szCs w:val="22"/>
              </w:rPr>
            </w:pPr>
            <w:r>
              <w:rPr>
                <w:sz w:val="22"/>
                <w:szCs w:val="22"/>
              </w:rPr>
              <w:t>180,0</w:t>
            </w:r>
          </w:p>
        </w:tc>
        <w:tc>
          <w:tcPr>
            <w:tcW w:w="1275" w:type="dxa"/>
            <w:gridSpan w:val="2"/>
          </w:tcPr>
          <w:p w:rsidR="008E3BCC" w:rsidRPr="00801F46" w:rsidRDefault="008E3BCC" w:rsidP="00546C5D">
            <w:pPr>
              <w:ind w:left="-103" w:right="-108" w:firstLine="0"/>
              <w:jc w:val="center"/>
              <w:rPr>
                <w:sz w:val="22"/>
                <w:szCs w:val="22"/>
              </w:rPr>
            </w:pPr>
            <w:r w:rsidRPr="00801F46">
              <w:rPr>
                <w:sz w:val="22"/>
                <w:szCs w:val="22"/>
              </w:rPr>
              <w:t>0</w:t>
            </w:r>
            <w:r>
              <w:rPr>
                <w:sz w:val="22"/>
                <w:szCs w:val="22"/>
              </w:rPr>
              <w:t>,0</w:t>
            </w:r>
          </w:p>
        </w:tc>
        <w:tc>
          <w:tcPr>
            <w:tcW w:w="993" w:type="dxa"/>
          </w:tcPr>
          <w:p w:rsidR="008E3BCC" w:rsidRPr="00133E12" w:rsidRDefault="008E3BCC" w:rsidP="00546C5D">
            <w:pPr>
              <w:ind w:left="-103" w:right="-108" w:firstLine="0"/>
              <w:jc w:val="center"/>
              <w:rPr>
                <w:sz w:val="22"/>
                <w:szCs w:val="22"/>
              </w:rPr>
            </w:pPr>
            <w:r w:rsidRPr="00133E12">
              <w:rPr>
                <w:sz w:val="22"/>
                <w:szCs w:val="22"/>
              </w:rPr>
              <w:t>0</w:t>
            </w:r>
            <w:r>
              <w:rPr>
                <w:sz w:val="22"/>
                <w:szCs w:val="22"/>
              </w:rPr>
              <w:t>,0</w:t>
            </w:r>
          </w:p>
        </w:tc>
      </w:tr>
      <w:tr w:rsidR="008E3BCC" w:rsidRPr="00805F6F" w:rsidTr="00546C5D">
        <w:trPr>
          <w:trHeight w:val="2106"/>
        </w:trPr>
        <w:tc>
          <w:tcPr>
            <w:tcW w:w="710" w:type="dxa"/>
          </w:tcPr>
          <w:p w:rsidR="008E3BCC" w:rsidRPr="00801F46" w:rsidRDefault="008E3BCC" w:rsidP="00546C5D">
            <w:pPr>
              <w:ind w:left="-103" w:right="-108" w:firstLine="0"/>
              <w:jc w:val="center"/>
              <w:rPr>
                <w:sz w:val="22"/>
                <w:szCs w:val="22"/>
              </w:rPr>
            </w:pPr>
            <w:r w:rsidRPr="00801F46">
              <w:rPr>
                <w:sz w:val="22"/>
                <w:szCs w:val="22"/>
              </w:rPr>
              <w:t>1.9.</w:t>
            </w:r>
          </w:p>
        </w:tc>
        <w:tc>
          <w:tcPr>
            <w:tcW w:w="1984" w:type="dxa"/>
          </w:tcPr>
          <w:p w:rsidR="008E3BCC" w:rsidRPr="00801F46" w:rsidRDefault="008E3BCC" w:rsidP="00546C5D">
            <w:pPr>
              <w:autoSpaceDE w:val="0"/>
              <w:ind w:firstLine="0"/>
              <w:jc w:val="left"/>
              <w:rPr>
                <w:sz w:val="22"/>
                <w:szCs w:val="22"/>
              </w:rPr>
            </w:pPr>
            <w:r w:rsidRPr="00801F46">
              <w:rPr>
                <w:sz w:val="22"/>
                <w:szCs w:val="22"/>
              </w:rPr>
              <w:t xml:space="preserve">Мероприятие </w:t>
            </w:r>
            <w:r>
              <w:rPr>
                <w:sz w:val="22"/>
                <w:szCs w:val="22"/>
              </w:rPr>
              <w:t>9</w:t>
            </w:r>
          </w:p>
          <w:p w:rsidR="008E3BCC" w:rsidRPr="00801F46" w:rsidRDefault="008E3BCC" w:rsidP="00546C5D">
            <w:pPr>
              <w:autoSpaceDE w:val="0"/>
              <w:ind w:firstLine="0"/>
              <w:jc w:val="left"/>
              <w:rPr>
                <w:sz w:val="22"/>
                <w:szCs w:val="22"/>
              </w:rPr>
            </w:pPr>
            <w:r w:rsidRPr="00801F46">
              <w:rPr>
                <w:sz w:val="22"/>
                <w:szCs w:val="22"/>
              </w:rPr>
              <w:t>Расходы на ежемесячную денежную выплату студентам, заключившим договор о целевом обучении с общеобразовательными учреждениями</w:t>
            </w:r>
          </w:p>
        </w:tc>
        <w:tc>
          <w:tcPr>
            <w:tcW w:w="1412" w:type="dxa"/>
          </w:tcPr>
          <w:p w:rsidR="008E3BCC" w:rsidRPr="00801F46" w:rsidRDefault="008E3BCC" w:rsidP="00546C5D">
            <w:pPr>
              <w:ind w:firstLine="0"/>
              <w:rPr>
                <w:sz w:val="22"/>
                <w:szCs w:val="22"/>
              </w:rPr>
            </w:pPr>
            <w:r w:rsidRPr="00801F46">
              <w:rPr>
                <w:sz w:val="22"/>
                <w:szCs w:val="22"/>
              </w:rPr>
              <w:t>Управление по образованию, ОУ</w:t>
            </w:r>
          </w:p>
        </w:tc>
        <w:tc>
          <w:tcPr>
            <w:tcW w:w="1698" w:type="dxa"/>
            <w:gridSpan w:val="3"/>
          </w:tcPr>
          <w:p w:rsidR="008E3BCC" w:rsidRPr="00801F46" w:rsidRDefault="008E3BCC" w:rsidP="00546C5D">
            <w:pPr>
              <w:ind w:left="-103" w:right="-108" w:firstLine="0"/>
              <w:jc w:val="center"/>
              <w:rPr>
                <w:sz w:val="22"/>
                <w:szCs w:val="22"/>
              </w:rPr>
            </w:pPr>
            <w:r w:rsidRPr="00801F46">
              <w:rPr>
                <w:sz w:val="22"/>
                <w:szCs w:val="22"/>
              </w:rPr>
              <w:t>Бюджет муниципального образования «Дорогобужский муниципальный округ» Смоленской области</w:t>
            </w:r>
          </w:p>
        </w:tc>
        <w:tc>
          <w:tcPr>
            <w:tcW w:w="1285" w:type="dxa"/>
          </w:tcPr>
          <w:p w:rsidR="008E3BCC" w:rsidRPr="00801F46" w:rsidRDefault="008E3BCC" w:rsidP="00546C5D">
            <w:pPr>
              <w:ind w:right="-108" w:firstLine="0"/>
              <w:jc w:val="center"/>
              <w:rPr>
                <w:sz w:val="22"/>
                <w:szCs w:val="22"/>
              </w:rPr>
            </w:pPr>
            <w:r>
              <w:rPr>
                <w:sz w:val="22"/>
                <w:szCs w:val="22"/>
              </w:rPr>
              <w:t>576</w:t>
            </w:r>
            <w:r w:rsidRPr="00801F46">
              <w:rPr>
                <w:sz w:val="22"/>
                <w:szCs w:val="22"/>
              </w:rPr>
              <w:t>,0</w:t>
            </w:r>
          </w:p>
        </w:tc>
        <w:tc>
          <w:tcPr>
            <w:tcW w:w="1134" w:type="dxa"/>
          </w:tcPr>
          <w:p w:rsidR="008E3BCC" w:rsidRPr="00801F46" w:rsidRDefault="008E3BCC" w:rsidP="00546C5D">
            <w:pPr>
              <w:ind w:right="-108" w:firstLine="0"/>
              <w:jc w:val="center"/>
              <w:rPr>
                <w:sz w:val="22"/>
                <w:szCs w:val="22"/>
              </w:rPr>
            </w:pPr>
            <w:r>
              <w:rPr>
                <w:sz w:val="22"/>
                <w:szCs w:val="22"/>
              </w:rPr>
              <w:t>192</w:t>
            </w:r>
            <w:r w:rsidRPr="00801F46">
              <w:rPr>
                <w:sz w:val="22"/>
                <w:szCs w:val="22"/>
              </w:rPr>
              <w:t>,0</w:t>
            </w:r>
          </w:p>
        </w:tc>
        <w:tc>
          <w:tcPr>
            <w:tcW w:w="1275" w:type="dxa"/>
            <w:gridSpan w:val="2"/>
          </w:tcPr>
          <w:p w:rsidR="008E3BCC" w:rsidRPr="00801F46" w:rsidRDefault="008E3BCC" w:rsidP="00546C5D">
            <w:pPr>
              <w:ind w:left="-103" w:right="-108" w:firstLine="0"/>
              <w:jc w:val="center"/>
              <w:rPr>
                <w:sz w:val="22"/>
                <w:szCs w:val="22"/>
              </w:rPr>
            </w:pPr>
            <w:r>
              <w:rPr>
                <w:sz w:val="22"/>
                <w:szCs w:val="22"/>
              </w:rPr>
              <w:t>192,</w:t>
            </w:r>
            <w:r w:rsidRPr="00801F46">
              <w:rPr>
                <w:sz w:val="22"/>
                <w:szCs w:val="22"/>
              </w:rPr>
              <w:t>0</w:t>
            </w:r>
          </w:p>
        </w:tc>
        <w:tc>
          <w:tcPr>
            <w:tcW w:w="993" w:type="dxa"/>
          </w:tcPr>
          <w:p w:rsidR="008E3BCC" w:rsidRPr="00133E12" w:rsidRDefault="008E3BCC" w:rsidP="00546C5D">
            <w:pPr>
              <w:ind w:left="-103" w:right="-108" w:firstLine="0"/>
              <w:jc w:val="center"/>
              <w:rPr>
                <w:sz w:val="22"/>
                <w:szCs w:val="22"/>
              </w:rPr>
            </w:pPr>
            <w:r>
              <w:rPr>
                <w:sz w:val="22"/>
                <w:szCs w:val="22"/>
              </w:rPr>
              <w:t>192,</w:t>
            </w:r>
            <w:r w:rsidRPr="00133E12">
              <w:rPr>
                <w:sz w:val="22"/>
                <w:szCs w:val="22"/>
              </w:rPr>
              <w:t>0</w:t>
            </w:r>
          </w:p>
        </w:tc>
      </w:tr>
      <w:tr w:rsidR="008E3BCC" w:rsidRPr="00805F6F" w:rsidTr="00546C5D">
        <w:trPr>
          <w:trHeight w:val="2106"/>
        </w:trPr>
        <w:tc>
          <w:tcPr>
            <w:tcW w:w="710" w:type="dxa"/>
          </w:tcPr>
          <w:p w:rsidR="008E3BCC" w:rsidRPr="00801F46" w:rsidRDefault="008E3BCC" w:rsidP="00546C5D">
            <w:pPr>
              <w:ind w:left="-103" w:right="-108" w:firstLine="0"/>
              <w:jc w:val="center"/>
              <w:rPr>
                <w:sz w:val="22"/>
                <w:szCs w:val="22"/>
              </w:rPr>
            </w:pPr>
            <w:r w:rsidRPr="00801F46">
              <w:rPr>
                <w:sz w:val="22"/>
                <w:szCs w:val="22"/>
              </w:rPr>
              <w:t>1.10</w:t>
            </w:r>
          </w:p>
        </w:tc>
        <w:tc>
          <w:tcPr>
            <w:tcW w:w="1984" w:type="dxa"/>
          </w:tcPr>
          <w:p w:rsidR="008E3BCC" w:rsidRPr="00801F46" w:rsidRDefault="008E3BCC" w:rsidP="00546C5D">
            <w:pPr>
              <w:autoSpaceDE w:val="0"/>
              <w:ind w:firstLine="0"/>
              <w:jc w:val="left"/>
              <w:rPr>
                <w:sz w:val="22"/>
                <w:szCs w:val="22"/>
              </w:rPr>
            </w:pPr>
            <w:r w:rsidRPr="00801F46">
              <w:rPr>
                <w:sz w:val="22"/>
                <w:szCs w:val="22"/>
              </w:rPr>
              <w:t>Мероприятие 1</w:t>
            </w:r>
            <w:r>
              <w:rPr>
                <w:sz w:val="22"/>
                <w:szCs w:val="22"/>
              </w:rPr>
              <w:t>0</w:t>
            </w:r>
          </w:p>
          <w:p w:rsidR="008E3BCC" w:rsidRPr="00801F46" w:rsidRDefault="008E3BCC" w:rsidP="00546C5D">
            <w:pPr>
              <w:autoSpaceDE w:val="0"/>
              <w:ind w:firstLine="0"/>
              <w:jc w:val="left"/>
              <w:rPr>
                <w:sz w:val="22"/>
                <w:szCs w:val="22"/>
              </w:rPr>
            </w:pPr>
            <w:r w:rsidRPr="00801F46">
              <w:rPr>
                <w:sz w:val="22"/>
                <w:szCs w:val="22"/>
              </w:rPr>
              <w:t>Расходы за счет средств резервного фонда Правительства Смоленской области</w:t>
            </w:r>
          </w:p>
        </w:tc>
        <w:tc>
          <w:tcPr>
            <w:tcW w:w="1412" w:type="dxa"/>
          </w:tcPr>
          <w:p w:rsidR="008E3BCC" w:rsidRPr="00801F46" w:rsidRDefault="008E3BCC" w:rsidP="00546C5D">
            <w:pPr>
              <w:ind w:firstLine="0"/>
              <w:rPr>
                <w:sz w:val="22"/>
                <w:szCs w:val="22"/>
              </w:rPr>
            </w:pPr>
            <w:r w:rsidRPr="00801F46">
              <w:rPr>
                <w:sz w:val="22"/>
                <w:szCs w:val="22"/>
              </w:rPr>
              <w:t>Управление по образованию, ОУ</w:t>
            </w:r>
          </w:p>
        </w:tc>
        <w:tc>
          <w:tcPr>
            <w:tcW w:w="1698" w:type="dxa"/>
            <w:gridSpan w:val="3"/>
          </w:tcPr>
          <w:p w:rsidR="008E3BCC" w:rsidRPr="00801F46" w:rsidRDefault="008E3BCC" w:rsidP="00546C5D">
            <w:pPr>
              <w:ind w:left="-103" w:right="-108" w:firstLine="0"/>
              <w:jc w:val="center"/>
              <w:rPr>
                <w:sz w:val="22"/>
                <w:szCs w:val="22"/>
              </w:rPr>
            </w:pPr>
            <w:r w:rsidRPr="00801F46">
              <w:rPr>
                <w:sz w:val="22"/>
                <w:szCs w:val="22"/>
              </w:rPr>
              <w:t>Областной</w:t>
            </w:r>
          </w:p>
          <w:p w:rsidR="008E3BCC" w:rsidRPr="00801F46" w:rsidRDefault="008E3BCC" w:rsidP="00546C5D">
            <w:pPr>
              <w:ind w:left="-103" w:right="-108" w:firstLine="0"/>
              <w:jc w:val="center"/>
              <w:rPr>
                <w:sz w:val="22"/>
                <w:szCs w:val="22"/>
              </w:rPr>
            </w:pPr>
            <w:r w:rsidRPr="00801F46">
              <w:rPr>
                <w:sz w:val="22"/>
                <w:szCs w:val="22"/>
              </w:rPr>
              <w:t xml:space="preserve"> бюджет</w:t>
            </w:r>
          </w:p>
        </w:tc>
        <w:tc>
          <w:tcPr>
            <w:tcW w:w="1285" w:type="dxa"/>
          </w:tcPr>
          <w:p w:rsidR="008E3BCC" w:rsidRPr="00801F46" w:rsidRDefault="008E3BCC" w:rsidP="00546C5D">
            <w:pPr>
              <w:ind w:left="-103" w:right="-108" w:firstLine="0"/>
              <w:jc w:val="center"/>
              <w:rPr>
                <w:sz w:val="22"/>
                <w:szCs w:val="22"/>
              </w:rPr>
            </w:pPr>
            <w:r>
              <w:rPr>
                <w:sz w:val="22"/>
                <w:szCs w:val="22"/>
              </w:rPr>
              <w:t>0</w:t>
            </w:r>
            <w:r w:rsidRPr="00801F46">
              <w:rPr>
                <w:sz w:val="22"/>
                <w:szCs w:val="22"/>
              </w:rPr>
              <w:t>,0</w:t>
            </w:r>
          </w:p>
        </w:tc>
        <w:tc>
          <w:tcPr>
            <w:tcW w:w="1134" w:type="dxa"/>
          </w:tcPr>
          <w:p w:rsidR="008E3BCC" w:rsidRPr="00801F46" w:rsidRDefault="008E3BCC" w:rsidP="00546C5D">
            <w:pPr>
              <w:ind w:left="-103" w:right="-108" w:firstLine="0"/>
              <w:jc w:val="center"/>
              <w:rPr>
                <w:sz w:val="22"/>
                <w:szCs w:val="22"/>
              </w:rPr>
            </w:pPr>
            <w:r>
              <w:rPr>
                <w:sz w:val="22"/>
                <w:szCs w:val="22"/>
              </w:rPr>
              <w:t>0</w:t>
            </w:r>
            <w:r w:rsidRPr="00801F46">
              <w:rPr>
                <w:sz w:val="22"/>
                <w:szCs w:val="22"/>
              </w:rPr>
              <w:t>,0</w:t>
            </w:r>
          </w:p>
        </w:tc>
        <w:tc>
          <w:tcPr>
            <w:tcW w:w="1275" w:type="dxa"/>
            <w:gridSpan w:val="2"/>
          </w:tcPr>
          <w:p w:rsidR="008E3BCC" w:rsidRPr="00801F46" w:rsidRDefault="008E3BCC" w:rsidP="00546C5D">
            <w:pPr>
              <w:ind w:left="-103" w:right="-108" w:firstLine="0"/>
              <w:jc w:val="center"/>
              <w:rPr>
                <w:sz w:val="22"/>
                <w:szCs w:val="22"/>
              </w:rPr>
            </w:pPr>
            <w:r w:rsidRPr="00801F46">
              <w:rPr>
                <w:sz w:val="22"/>
                <w:szCs w:val="22"/>
              </w:rPr>
              <w:t>0</w:t>
            </w:r>
            <w:r>
              <w:rPr>
                <w:sz w:val="22"/>
                <w:szCs w:val="22"/>
              </w:rPr>
              <w:t>,0</w:t>
            </w:r>
          </w:p>
        </w:tc>
        <w:tc>
          <w:tcPr>
            <w:tcW w:w="993" w:type="dxa"/>
          </w:tcPr>
          <w:p w:rsidR="008E3BCC" w:rsidRPr="00133E12" w:rsidRDefault="008E3BCC" w:rsidP="00546C5D">
            <w:pPr>
              <w:ind w:left="-103" w:right="-108" w:firstLine="0"/>
              <w:jc w:val="center"/>
              <w:rPr>
                <w:sz w:val="22"/>
                <w:szCs w:val="22"/>
              </w:rPr>
            </w:pPr>
            <w:r w:rsidRPr="00133E12">
              <w:rPr>
                <w:sz w:val="22"/>
                <w:szCs w:val="22"/>
              </w:rPr>
              <w:t>0</w:t>
            </w:r>
            <w:r>
              <w:rPr>
                <w:sz w:val="22"/>
                <w:szCs w:val="22"/>
              </w:rPr>
              <w:t>,0</w:t>
            </w:r>
          </w:p>
        </w:tc>
      </w:tr>
      <w:tr w:rsidR="008E3BCC" w:rsidRPr="00805F6F" w:rsidTr="00546C5D">
        <w:trPr>
          <w:trHeight w:val="1275"/>
        </w:trPr>
        <w:tc>
          <w:tcPr>
            <w:tcW w:w="710" w:type="dxa"/>
          </w:tcPr>
          <w:p w:rsidR="008E3BCC" w:rsidRPr="00801F46" w:rsidRDefault="008E3BCC" w:rsidP="00546C5D">
            <w:pPr>
              <w:ind w:left="-103" w:right="-108" w:firstLine="0"/>
              <w:jc w:val="center"/>
              <w:rPr>
                <w:sz w:val="22"/>
                <w:szCs w:val="22"/>
              </w:rPr>
            </w:pPr>
            <w:r w:rsidRPr="00801F46">
              <w:rPr>
                <w:sz w:val="22"/>
                <w:szCs w:val="22"/>
              </w:rPr>
              <w:t>1.11</w:t>
            </w:r>
          </w:p>
        </w:tc>
        <w:tc>
          <w:tcPr>
            <w:tcW w:w="1984" w:type="dxa"/>
          </w:tcPr>
          <w:p w:rsidR="008E3BCC" w:rsidRPr="00801F46" w:rsidRDefault="008E3BCC" w:rsidP="00546C5D">
            <w:pPr>
              <w:autoSpaceDE w:val="0"/>
              <w:ind w:firstLine="0"/>
              <w:jc w:val="left"/>
              <w:rPr>
                <w:sz w:val="22"/>
                <w:szCs w:val="22"/>
              </w:rPr>
            </w:pPr>
            <w:r w:rsidRPr="00801F46">
              <w:rPr>
                <w:sz w:val="22"/>
                <w:szCs w:val="22"/>
              </w:rPr>
              <w:t>Мероприятие 1</w:t>
            </w:r>
            <w:r>
              <w:rPr>
                <w:sz w:val="22"/>
                <w:szCs w:val="22"/>
              </w:rPr>
              <w:t>1</w:t>
            </w:r>
          </w:p>
          <w:p w:rsidR="008E3BCC" w:rsidRPr="00801F46" w:rsidRDefault="008E3BCC" w:rsidP="00546C5D">
            <w:pPr>
              <w:autoSpaceDE w:val="0"/>
              <w:ind w:firstLine="0"/>
              <w:jc w:val="left"/>
              <w:rPr>
                <w:sz w:val="22"/>
                <w:szCs w:val="22"/>
              </w:rPr>
            </w:pPr>
            <w:r w:rsidRPr="00801F46">
              <w:rPr>
                <w:sz w:val="22"/>
                <w:szCs w:val="22"/>
              </w:rPr>
              <w:t>Расходы на обеспечение деятельности муниципальных учреждений (Организация подвоза обучающихся общеобразовательных учреждений, проживающих в сельской местности, к месту учебы)</w:t>
            </w:r>
          </w:p>
        </w:tc>
        <w:tc>
          <w:tcPr>
            <w:tcW w:w="1412" w:type="dxa"/>
          </w:tcPr>
          <w:p w:rsidR="008E3BCC" w:rsidRPr="00801F46" w:rsidRDefault="008E3BCC" w:rsidP="00546C5D">
            <w:pPr>
              <w:ind w:firstLine="0"/>
              <w:rPr>
                <w:sz w:val="22"/>
                <w:szCs w:val="22"/>
              </w:rPr>
            </w:pPr>
            <w:r w:rsidRPr="00801F46">
              <w:rPr>
                <w:sz w:val="22"/>
                <w:szCs w:val="22"/>
              </w:rPr>
              <w:t xml:space="preserve">Управление по образованию, ОУ </w:t>
            </w:r>
          </w:p>
          <w:p w:rsidR="008E3BCC" w:rsidRPr="00801F46" w:rsidRDefault="008E3BCC" w:rsidP="00546C5D">
            <w:pPr>
              <w:ind w:firstLine="0"/>
              <w:rPr>
                <w:sz w:val="22"/>
                <w:szCs w:val="22"/>
              </w:rPr>
            </w:pPr>
            <w:r w:rsidRPr="00801F46">
              <w:rPr>
                <w:sz w:val="22"/>
                <w:szCs w:val="22"/>
              </w:rPr>
              <w:t xml:space="preserve"> </w:t>
            </w:r>
          </w:p>
        </w:tc>
        <w:tc>
          <w:tcPr>
            <w:tcW w:w="1698" w:type="dxa"/>
            <w:gridSpan w:val="3"/>
          </w:tcPr>
          <w:p w:rsidR="008E3BCC" w:rsidRPr="00801F46" w:rsidRDefault="008E3BCC" w:rsidP="00546C5D">
            <w:pPr>
              <w:ind w:left="-103" w:right="-108" w:firstLine="0"/>
              <w:jc w:val="center"/>
              <w:rPr>
                <w:sz w:val="22"/>
                <w:szCs w:val="22"/>
              </w:rPr>
            </w:pPr>
            <w:r w:rsidRPr="00801F46">
              <w:rPr>
                <w:sz w:val="22"/>
                <w:szCs w:val="22"/>
              </w:rPr>
              <w:t>Бюджет муниципального образования «Дорогобужский муниципальный округ» Смоленской области</w:t>
            </w:r>
          </w:p>
        </w:tc>
        <w:tc>
          <w:tcPr>
            <w:tcW w:w="1285" w:type="dxa"/>
          </w:tcPr>
          <w:p w:rsidR="008E3BCC" w:rsidRPr="00801F46" w:rsidRDefault="008E3BCC" w:rsidP="00546C5D">
            <w:pPr>
              <w:ind w:left="-103" w:right="-108" w:firstLine="0"/>
              <w:jc w:val="center"/>
              <w:rPr>
                <w:sz w:val="22"/>
                <w:szCs w:val="22"/>
              </w:rPr>
            </w:pPr>
            <w:r>
              <w:rPr>
                <w:sz w:val="22"/>
                <w:szCs w:val="22"/>
              </w:rPr>
              <w:t>600</w:t>
            </w:r>
            <w:r w:rsidRPr="00801F46">
              <w:rPr>
                <w:sz w:val="22"/>
                <w:szCs w:val="22"/>
              </w:rPr>
              <w:t>,</w:t>
            </w:r>
            <w:r>
              <w:rPr>
                <w:sz w:val="22"/>
                <w:szCs w:val="22"/>
              </w:rPr>
              <w:t>0</w:t>
            </w:r>
          </w:p>
        </w:tc>
        <w:tc>
          <w:tcPr>
            <w:tcW w:w="1134" w:type="dxa"/>
          </w:tcPr>
          <w:p w:rsidR="008E3BCC" w:rsidRPr="00801F46" w:rsidRDefault="008E3BCC" w:rsidP="00546C5D">
            <w:pPr>
              <w:ind w:left="-103" w:right="-108" w:firstLine="0"/>
              <w:jc w:val="center"/>
              <w:rPr>
                <w:sz w:val="22"/>
                <w:szCs w:val="22"/>
              </w:rPr>
            </w:pPr>
            <w:r>
              <w:rPr>
                <w:sz w:val="22"/>
                <w:szCs w:val="22"/>
              </w:rPr>
              <w:t>600</w:t>
            </w:r>
            <w:r w:rsidRPr="00801F46">
              <w:rPr>
                <w:sz w:val="22"/>
                <w:szCs w:val="22"/>
              </w:rPr>
              <w:t>,</w:t>
            </w:r>
            <w:r>
              <w:rPr>
                <w:sz w:val="22"/>
                <w:szCs w:val="22"/>
              </w:rPr>
              <w:t>0</w:t>
            </w:r>
          </w:p>
        </w:tc>
        <w:tc>
          <w:tcPr>
            <w:tcW w:w="1275" w:type="dxa"/>
            <w:gridSpan w:val="2"/>
          </w:tcPr>
          <w:p w:rsidR="008E3BCC" w:rsidRPr="00801F46" w:rsidRDefault="008E3BCC" w:rsidP="00546C5D">
            <w:pPr>
              <w:ind w:left="-103" w:right="-108" w:firstLine="0"/>
              <w:jc w:val="center"/>
              <w:rPr>
                <w:sz w:val="22"/>
                <w:szCs w:val="22"/>
              </w:rPr>
            </w:pPr>
            <w:r w:rsidRPr="00801F46">
              <w:rPr>
                <w:sz w:val="22"/>
                <w:szCs w:val="22"/>
              </w:rPr>
              <w:t>0</w:t>
            </w:r>
            <w:r>
              <w:rPr>
                <w:sz w:val="22"/>
                <w:szCs w:val="22"/>
              </w:rPr>
              <w:t>,0</w:t>
            </w:r>
          </w:p>
        </w:tc>
        <w:tc>
          <w:tcPr>
            <w:tcW w:w="993" w:type="dxa"/>
          </w:tcPr>
          <w:p w:rsidR="008E3BCC" w:rsidRPr="00133E12" w:rsidRDefault="008E3BCC" w:rsidP="00546C5D">
            <w:pPr>
              <w:ind w:left="-103" w:right="-108" w:firstLine="0"/>
              <w:jc w:val="center"/>
              <w:rPr>
                <w:sz w:val="22"/>
                <w:szCs w:val="22"/>
              </w:rPr>
            </w:pPr>
            <w:r w:rsidRPr="00133E12">
              <w:rPr>
                <w:sz w:val="22"/>
                <w:szCs w:val="22"/>
              </w:rPr>
              <w:t>0</w:t>
            </w:r>
            <w:r>
              <w:rPr>
                <w:sz w:val="22"/>
                <w:szCs w:val="22"/>
              </w:rPr>
              <w:t>,0</w:t>
            </w:r>
          </w:p>
        </w:tc>
      </w:tr>
      <w:tr w:rsidR="008E3BCC" w:rsidRPr="00805F6F" w:rsidTr="00546C5D">
        <w:trPr>
          <w:trHeight w:val="1275"/>
        </w:trPr>
        <w:tc>
          <w:tcPr>
            <w:tcW w:w="710" w:type="dxa"/>
          </w:tcPr>
          <w:p w:rsidR="008E3BCC" w:rsidRPr="00801F46" w:rsidRDefault="008E3BCC" w:rsidP="00546C5D">
            <w:pPr>
              <w:ind w:left="-103" w:right="-108" w:firstLine="0"/>
              <w:jc w:val="center"/>
              <w:rPr>
                <w:sz w:val="22"/>
                <w:szCs w:val="22"/>
              </w:rPr>
            </w:pPr>
            <w:r w:rsidRPr="00801F46">
              <w:rPr>
                <w:sz w:val="22"/>
                <w:szCs w:val="22"/>
              </w:rPr>
              <w:t>1.12</w:t>
            </w:r>
          </w:p>
        </w:tc>
        <w:tc>
          <w:tcPr>
            <w:tcW w:w="1984" w:type="dxa"/>
          </w:tcPr>
          <w:p w:rsidR="008E3BCC" w:rsidRPr="00801F46" w:rsidRDefault="008E3BCC" w:rsidP="00546C5D">
            <w:pPr>
              <w:autoSpaceDE w:val="0"/>
              <w:ind w:firstLine="0"/>
              <w:jc w:val="left"/>
              <w:rPr>
                <w:sz w:val="22"/>
                <w:szCs w:val="22"/>
              </w:rPr>
            </w:pPr>
            <w:r w:rsidRPr="00801F46">
              <w:rPr>
                <w:sz w:val="22"/>
                <w:szCs w:val="22"/>
              </w:rPr>
              <w:t>Мероприятие 1</w:t>
            </w:r>
            <w:r>
              <w:rPr>
                <w:sz w:val="22"/>
                <w:szCs w:val="22"/>
              </w:rPr>
              <w:t>2</w:t>
            </w:r>
          </w:p>
          <w:p w:rsidR="008E3BCC" w:rsidRPr="00801F46" w:rsidRDefault="008E3BCC" w:rsidP="00546C5D">
            <w:pPr>
              <w:autoSpaceDE w:val="0"/>
              <w:ind w:firstLine="0"/>
              <w:jc w:val="left"/>
              <w:rPr>
                <w:sz w:val="22"/>
                <w:szCs w:val="22"/>
              </w:rPr>
            </w:pPr>
            <w:r w:rsidRPr="00801F46">
              <w:rPr>
                <w:sz w:val="22"/>
                <w:szCs w:val="22"/>
              </w:rPr>
              <w:t xml:space="preserve">Расходы на разработку проектно-сметной документации на ремонт (капитальный ремонт) зданий и сооружений </w:t>
            </w:r>
            <w:r w:rsidRPr="00801F46">
              <w:rPr>
                <w:sz w:val="22"/>
                <w:szCs w:val="22"/>
              </w:rPr>
              <w:lastRenderedPageBreak/>
              <w:t>муниципальных учреждений с получением положительного заключения государственной экспертизы</w:t>
            </w:r>
          </w:p>
        </w:tc>
        <w:tc>
          <w:tcPr>
            <w:tcW w:w="1412" w:type="dxa"/>
          </w:tcPr>
          <w:p w:rsidR="008E3BCC" w:rsidRPr="00801F46" w:rsidRDefault="008E3BCC" w:rsidP="00546C5D">
            <w:pPr>
              <w:ind w:firstLine="0"/>
              <w:rPr>
                <w:sz w:val="22"/>
                <w:szCs w:val="22"/>
              </w:rPr>
            </w:pPr>
            <w:r w:rsidRPr="00801F46">
              <w:rPr>
                <w:sz w:val="22"/>
                <w:szCs w:val="22"/>
              </w:rPr>
              <w:lastRenderedPageBreak/>
              <w:t xml:space="preserve">Управление по образованию, ОУ </w:t>
            </w:r>
          </w:p>
          <w:p w:rsidR="008E3BCC" w:rsidRPr="00801F46" w:rsidRDefault="008E3BCC" w:rsidP="00546C5D">
            <w:pPr>
              <w:ind w:firstLine="0"/>
              <w:rPr>
                <w:sz w:val="22"/>
                <w:szCs w:val="22"/>
              </w:rPr>
            </w:pPr>
          </w:p>
        </w:tc>
        <w:tc>
          <w:tcPr>
            <w:tcW w:w="1698" w:type="dxa"/>
            <w:gridSpan w:val="3"/>
          </w:tcPr>
          <w:p w:rsidR="008E3BCC" w:rsidRPr="00801F46" w:rsidRDefault="008E3BCC" w:rsidP="00546C5D">
            <w:pPr>
              <w:ind w:left="-103" w:right="-108" w:firstLine="0"/>
              <w:jc w:val="center"/>
              <w:rPr>
                <w:sz w:val="22"/>
                <w:szCs w:val="22"/>
              </w:rPr>
            </w:pPr>
            <w:r w:rsidRPr="00801F46">
              <w:rPr>
                <w:sz w:val="22"/>
                <w:szCs w:val="22"/>
              </w:rPr>
              <w:t>Бюджет муниципального образования «Дорогобужский муниципальный округ» Смоленской области</w:t>
            </w:r>
          </w:p>
        </w:tc>
        <w:tc>
          <w:tcPr>
            <w:tcW w:w="1285" w:type="dxa"/>
          </w:tcPr>
          <w:p w:rsidR="008E3BCC" w:rsidRPr="00801F46" w:rsidRDefault="008E3BCC" w:rsidP="00546C5D">
            <w:pPr>
              <w:ind w:left="-103" w:right="-108" w:firstLine="0"/>
              <w:jc w:val="center"/>
              <w:rPr>
                <w:sz w:val="22"/>
                <w:szCs w:val="22"/>
              </w:rPr>
            </w:pPr>
            <w:r>
              <w:rPr>
                <w:sz w:val="22"/>
                <w:szCs w:val="22"/>
              </w:rPr>
              <w:t>244,2</w:t>
            </w:r>
          </w:p>
        </w:tc>
        <w:tc>
          <w:tcPr>
            <w:tcW w:w="1134" w:type="dxa"/>
          </w:tcPr>
          <w:p w:rsidR="008E3BCC" w:rsidRPr="00801F46" w:rsidRDefault="008E3BCC" w:rsidP="00546C5D">
            <w:pPr>
              <w:ind w:left="-103" w:right="-108" w:firstLine="0"/>
              <w:jc w:val="center"/>
              <w:rPr>
                <w:sz w:val="22"/>
                <w:szCs w:val="22"/>
              </w:rPr>
            </w:pPr>
            <w:r>
              <w:rPr>
                <w:sz w:val="22"/>
                <w:szCs w:val="22"/>
              </w:rPr>
              <w:t>244,2</w:t>
            </w:r>
          </w:p>
        </w:tc>
        <w:tc>
          <w:tcPr>
            <w:tcW w:w="1275" w:type="dxa"/>
            <w:gridSpan w:val="2"/>
          </w:tcPr>
          <w:p w:rsidR="008E3BCC" w:rsidRPr="00801F46" w:rsidRDefault="008E3BCC" w:rsidP="00546C5D">
            <w:pPr>
              <w:ind w:left="-103" w:right="-108" w:firstLine="0"/>
              <w:jc w:val="center"/>
              <w:rPr>
                <w:sz w:val="22"/>
                <w:szCs w:val="22"/>
              </w:rPr>
            </w:pPr>
            <w:r w:rsidRPr="00801F46">
              <w:rPr>
                <w:sz w:val="22"/>
                <w:szCs w:val="22"/>
              </w:rPr>
              <w:t>0</w:t>
            </w:r>
            <w:r>
              <w:rPr>
                <w:sz w:val="22"/>
                <w:szCs w:val="22"/>
              </w:rPr>
              <w:t>,0</w:t>
            </w:r>
          </w:p>
        </w:tc>
        <w:tc>
          <w:tcPr>
            <w:tcW w:w="993" w:type="dxa"/>
          </w:tcPr>
          <w:p w:rsidR="008E3BCC" w:rsidRPr="00133E12" w:rsidRDefault="008E3BCC" w:rsidP="00546C5D">
            <w:pPr>
              <w:ind w:left="-103" w:right="-108" w:firstLine="0"/>
              <w:jc w:val="center"/>
              <w:rPr>
                <w:sz w:val="22"/>
                <w:szCs w:val="22"/>
              </w:rPr>
            </w:pPr>
            <w:r w:rsidRPr="00133E12">
              <w:rPr>
                <w:sz w:val="22"/>
                <w:szCs w:val="22"/>
              </w:rPr>
              <w:t>0</w:t>
            </w:r>
            <w:r>
              <w:rPr>
                <w:sz w:val="22"/>
                <w:szCs w:val="22"/>
              </w:rPr>
              <w:t>,0</w:t>
            </w:r>
          </w:p>
        </w:tc>
      </w:tr>
      <w:tr w:rsidR="008E3BCC" w:rsidRPr="00805F6F" w:rsidTr="00546C5D">
        <w:trPr>
          <w:trHeight w:val="1275"/>
        </w:trPr>
        <w:tc>
          <w:tcPr>
            <w:tcW w:w="710" w:type="dxa"/>
          </w:tcPr>
          <w:p w:rsidR="008E3BCC" w:rsidRPr="00801F46" w:rsidRDefault="008E3BCC" w:rsidP="00546C5D">
            <w:pPr>
              <w:ind w:left="-103" w:right="-108" w:firstLine="0"/>
              <w:jc w:val="center"/>
              <w:rPr>
                <w:sz w:val="22"/>
                <w:szCs w:val="22"/>
              </w:rPr>
            </w:pPr>
            <w:r w:rsidRPr="00801F46">
              <w:rPr>
                <w:sz w:val="22"/>
                <w:szCs w:val="22"/>
              </w:rPr>
              <w:lastRenderedPageBreak/>
              <w:t>1.13</w:t>
            </w:r>
          </w:p>
        </w:tc>
        <w:tc>
          <w:tcPr>
            <w:tcW w:w="1984" w:type="dxa"/>
          </w:tcPr>
          <w:p w:rsidR="008E3BCC" w:rsidRPr="00801F46" w:rsidRDefault="008E3BCC" w:rsidP="00546C5D">
            <w:pPr>
              <w:autoSpaceDE w:val="0"/>
              <w:ind w:firstLine="0"/>
              <w:jc w:val="left"/>
              <w:rPr>
                <w:sz w:val="22"/>
                <w:szCs w:val="22"/>
              </w:rPr>
            </w:pPr>
            <w:r w:rsidRPr="00801F46">
              <w:rPr>
                <w:sz w:val="22"/>
                <w:szCs w:val="22"/>
              </w:rPr>
              <w:t>Мероприятие 1</w:t>
            </w:r>
            <w:r>
              <w:rPr>
                <w:sz w:val="22"/>
                <w:szCs w:val="22"/>
              </w:rPr>
              <w:t>3</w:t>
            </w:r>
          </w:p>
          <w:p w:rsidR="008E3BCC" w:rsidRPr="00801F46" w:rsidRDefault="008E3BCC" w:rsidP="00546C5D">
            <w:pPr>
              <w:autoSpaceDE w:val="0"/>
              <w:ind w:firstLine="0"/>
              <w:jc w:val="left"/>
              <w:rPr>
                <w:sz w:val="22"/>
                <w:szCs w:val="22"/>
              </w:rPr>
            </w:pPr>
            <w:r w:rsidRPr="00801F46">
              <w:rPr>
                <w:sz w:val="22"/>
                <w:szCs w:val="22"/>
              </w:rPr>
              <w:t xml:space="preserve">Расходы на обеспечение деятельности муниципальных учреждений (Проведение медицинских осмотров, в том числе </w:t>
            </w:r>
            <w:proofErr w:type="spellStart"/>
            <w:r w:rsidRPr="00801F46">
              <w:rPr>
                <w:sz w:val="22"/>
                <w:szCs w:val="22"/>
              </w:rPr>
              <w:t>предрейсовых</w:t>
            </w:r>
            <w:proofErr w:type="spellEnd"/>
            <w:r w:rsidRPr="00801F46">
              <w:rPr>
                <w:sz w:val="22"/>
                <w:szCs w:val="22"/>
              </w:rPr>
              <w:t xml:space="preserve"> медицинских осмотров водителей)</w:t>
            </w:r>
          </w:p>
        </w:tc>
        <w:tc>
          <w:tcPr>
            <w:tcW w:w="1412" w:type="dxa"/>
          </w:tcPr>
          <w:p w:rsidR="008E3BCC" w:rsidRPr="00801F46" w:rsidRDefault="008E3BCC" w:rsidP="00546C5D">
            <w:pPr>
              <w:ind w:firstLine="0"/>
              <w:rPr>
                <w:sz w:val="22"/>
                <w:szCs w:val="22"/>
              </w:rPr>
            </w:pPr>
            <w:r w:rsidRPr="00801F46">
              <w:rPr>
                <w:sz w:val="22"/>
                <w:szCs w:val="22"/>
              </w:rPr>
              <w:t xml:space="preserve">Управление по образованию, ОУ </w:t>
            </w:r>
          </w:p>
          <w:p w:rsidR="008E3BCC" w:rsidRPr="00801F46" w:rsidRDefault="008E3BCC" w:rsidP="00546C5D">
            <w:pPr>
              <w:ind w:firstLine="0"/>
              <w:rPr>
                <w:sz w:val="22"/>
                <w:szCs w:val="22"/>
              </w:rPr>
            </w:pPr>
          </w:p>
        </w:tc>
        <w:tc>
          <w:tcPr>
            <w:tcW w:w="1698" w:type="dxa"/>
            <w:gridSpan w:val="3"/>
          </w:tcPr>
          <w:p w:rsidR="008E3BCC" w:rsidRPr="00801F46" w:rsidRDefault="008E3BCC" w:rsidP="00546C5D">
            <w:pPr>
              <w:ind w:left="-103" w:right="-108" w:firstLine="0"/>
              <w:jc w:val="center"/>
              <w:rPr>
                <w:sz w:val="22"/>
                <w:szCs w:val="22"/>
              </w:rPr>
            </w:pPr>
            <w:r w:rsidRPr="00801F46">
              <w:rPr>
                <w:sz w:val="22"/>
                <w:szCs w:val="22"/>
              </w:rPr>
              <w:t>Бюджет муниципального образования «Дорогобужский муниципальный округ» Смоленской области</w:t>
            </w:r>
          </w:p>
        </w:tc>
        <w:tc>
          <w:tcPr>
            <w:tcW w:w="1285" w:type="dxa"/>
          </w:tcPr>
          <w:p w:rsidR="008E3BCC" w:rsidRPr="00801F46" w:rsidRDefault="008E3BCC" w:rsidP="00546C5D">
            <w:pPr>
              <w:ind w:left="-103" w:right="-108" w:firstLine="0"/>
              <w:jc w:val="center"/>
              <w:rPr>
                <w:sz w:val="22"/>
                <w:szCs w:val="22"/>
              </w:rPr>
            </w:pPr>
            <w:r>
              <w:rPr>
                <w:sz w:val="22"/>
                <w:szCs w:val="22"/>
              </w:rPr>
              <w:t>710,9</w:t>
            </w:r>
          </w:p>
        </w:tc>
        <w:tc>
          <w:tcPr>
            <w:tcW w:w="1134" w:type="dxa"/>
          </w:tcPr>
          <w:p w:rsidR="008E3BCC" w:rsidRPr="00801F46" w:rsidRDefault="008E3BCC" w:rsidP="00546C5D">
            <w:pPr>
              <w:ind w:left="-103" w:right="-108" w:firstLine="0"/>
              <w:jc w:val="center"/>
              <w:rPr>
                <w:sz w:val="22"/>
                <w:szCs w:val="22"/>
              </w:rPr>
            </w:pPr>
            <w:r>
              <w:rPr>
                <w:sz w:val="22"/>
                <w:szCs w:val="22"/>
              </w:rPr>
              <w:t>710,9</w:t>
            </w:r>
          </w:p>
        </w:tc>
        <w:tc>
          <w:tcPr>
            <w:tcW w:w="1275" w:type="dxa"/>
            <w:gridSpan w:val="2"/>
          </w:tcPr>
          <w:p w:rsidR="008E3BCC" w:rsidRPr="00801F46" w:rsidRDefault="008E3BCC" w:rsidP="00546C5D">
            <w:pPr>
              <w:ind w:left="-103" w:right="-108" w:firstLine="0"/>
              <w:jc w:val="center"/>
              <w:rPr>
                <w:sz w:val="22"/>
                <w:szCs w:val="22"/>
              </w:rPr>
            </w:pPr>
            <w:r w:rsidRPr="00801F46">
              <w:rPr>
                <w:sz w:val="22"/>
                <w:szCs w:val="22"/>
              </w:rPr>
              <w:t>0</w:t>
            </w:r>
          </w:p>
        </w:tc>
        <w:tc>
          <w:tcPr>
            <w:tcW w:w="993" w:type="dxa"/>
          </w:tcPr>
          <w:p w:rsidR="008E3BCC" w:rsidRPr="00133E12" w:rsidRDefault="008E3BCC" w:rsidP="00546C5D">
            <w:pPr>
              <w:ind w:left="-103" w:right="-108" w:firstLine="0"/>
              <w:jc w:val="center"/>
              <w:rPr>
                <w:sz w:val="22"/>
                <w:szCs w:val="22"/>
              </w:rPr>
            </w:pPr>
            <w:r w:rsidRPr="00133E12">
              <w:rPr>
                <w:sz w:val="22"/>
                <w:szCs w:val="22"/>
              </w:rPr>
              <w:t>0</w:t>
            </w:r>
          </w:p>
        </w:tc>
      </w:tr>
      <w:tr w:rsidR="008E3BCC" w:rsidRPr="00805F6F" w:rsidTr="00546C5D">
        <w:trPr>
          <w:trHeight w:val="1275"/>
        </w:trPr>
        <w:tc>
          <w:tcPr>
            <w:tcW w:w="710" w:type="dxa"/>
          </w:tcPr>
          <w:p w:rsidR="008E3BCC" w:rsidRPr="00801F46" w:rsidRDefault="008E3BCC" w:rsidP="00546C5D">
            <w:pPr>
              <w:ind w:left="-103" w:right="-108" w:firstLine="0"/>
              <w:jc w:val="center"/>
              <w:rPr>
                <w:sz w:val="22"/>
                <w:szCs w:val="22"/>
              </w:rPr>
            </w:pPr>
            <w:r w:rsidRPr="00801F46">
              <w:rPr>
                <w:sz w:val="22"/>
                <w:szCs w:val="22"/>
              </w:rPr>
              <w:t>1.14</w:t>
            </w:r>
          </w:p>
        </w:tc>
        <w:tc>
          <w:tcPr>
            <w:tcW w:w="1984" w:type="dxa"/>
          </w:tcPr>
          <w:p w:rsidR="008E3BCC" w:rsidRPr="00801F46" w:rsidRDefault="008E3BCC" w:rsidP="00546C5D">
            <w:pPr>
              <w:autoSpaceDE w:val="0"/>
              <w:ind w:firstLine="0"/>
              <w:jc w:val="left"/>
              <w:rPr>
                <w:sz w:val="22"/>
                <w:szCs w:val="22"/>
              </w:rPr>
            </w:pPr>
            <w:r w:rsidRPr="00801F46">
              <w:rPr>
                <w:sz w:val="22"/>
                <w:szCs w:val="22"/>
              </w:rPr>
              <w:t>Мероприятие 1</w:t>
            </w:r>
            <w:r>
              <w:rPr>
                <w:sz w:val="22"/>
                <w:szCs w:val="22"/>
              </w:rPr>
              <w:t>4</w:t>
            </w:r>
          </w:p>
          <w:p w:rsidR="008E3BCC" w:rsidRPr="00801F46" w:rsidRDefault="008E3BCC" w:rsidP="00546C5D">
            <w:pPr>
              <w:autoSpaceDE w:val="0"/>
              <w:ind w:firstLine="0"/>
              <w:jc w:val="left"/>
              <w:rPr>
                <w:sz w:val="22"/>
                <w:szCs w:val="22"/>
              </w:rPr>
            </w:pPr>
            <w:r w:rsidRPr="00801F46">
              <w:rPr>
                <w:sz w:val="22"/>
                <w:szCs w:val="22"/>
              </w:rPr>
              <w:t>Реализация мероприятий по модернизации школьных систем образования</w:t>
            </w:r>
          </w:p>
        </w:tc>
        <w:tc>
          <w:tcPr>
            <w:tcW w:w="1412" w:type="dxa"/>
          </w:tcPr>
          <w:p w:rsidR="008E3BCC" w:rsidRPr="00801F46" w:rsidRDefault="008E3BCC" w:rsidP="00546C5D">
            <w:pPr>
              <w:ind w:firstLine="0"/>
              <w:rPr>
                <w:sz w:val="22"/>
                <w:szCs w:val="22"/>
              </w:rPr>
            </w:pPr>
            <w:r w:rsidRPr="00801F46">
              <w:rPr>
                <w:sz w:val="22"/>
                <w:szCs w:val="22"/>
              </w:rPr>
              <w:t xml:space="preserve">Управление по образованию, ОУ </w:t>
            </w:r>
          </w:p>
          <w:p w:rsidR="008E3BCC" w:rsidRPr="00801F46" w:rsidRDefault="008E3BCC" w:rsidP="00546C5D">
            <w:pPr>
              <w:ind w:firstLine="0"/>
              <w:rPr>
                <w:sz w:val="22"/>
                <w:szCs w:val="22"/>
              </w:rPr>
            </w:pPr>
          </w:p>
        </w:tc>
        <w:tc>
          <w:tcPr>
            <w:tcW w:w="1698" w:type="dxa"/>
            <w:gridSpan w:val="3"/>
          </w:tcPr>
          <w:p w:rsidR="008E3BCC" w:rsidRPr="00801F46" w:rsidRDefault="008E3BCC" w:rsidP="00546C5D">
            <w:pPr>
              <w:ind w:right="-108" w:firstLine="0"/>
              <w:jc w:val="center"/>
              <w:rPr>
                <w:sz w:val="22"/>
                <w:szCs w:val="22"/>
              </w:rPr>
            </w:pPr>
            <w:r w:rsidRPr="00801F46">
              <w:rPr>
                <w:sz w:val="22"/>
                <w:szCs w:val="22"/>
              </w:rPr>
              <w:t>Федеральный бюджет</w:t>
            </w:r>
          </w:p>
          <w:p w:rsidR="008E3BCC" w:rsidRPr="00801F46" w:rsidRDefault="008E3BCC" w:rsidP="00546C5D">
            <w:pPr>
              <w:ind w:right="-108" w:firstLine="0"/>
              <w:jc w:val="center"/>
              <w:rPr>
                <w:sz w:val="22"/>
                <w:szCs w:val="22"/>
              </w:rPr>
            </w:pPr>
          </w:p>
          <w:p w:rsidR="008E3BCC" w:rsidRPr="00801F46" w:rsidRDefault="008E3BCC" w:rsidP="00546C5D">
            <w:pPr>
              <w:ind w:right="-108" w:firstLine="0"/>
              <w:jc w:val="center"/>
              <w:rPr>
                <w:sz w:val="22"/>
                <w:szCs w:val="22"/>
              </w:rPr>
            </w:pPr>
            <w:r w:rsidRPr="00801F46">
              <w:rPr>
                <w:sz w:val="22"/>
                <w:szCs w:val="22"/>
              </w:rPr>
              <w:t>Областной бюджет</w:t>
            </w:r>
          </w:p>
          <w:p w:rsidR="008E3BCC" w:rsidRPr="00801F46" w:rsidRDefault="008E3BCC" w:rsidP="00546C5D">
            <w:pPr>
              <w:ind w:left="-103" w:right="-108" w:firstLine="0"/>
              <w:jc w:val="center"/>
              <w:rPr>
                <w:sz w:val="22"/>
                <w:szCs w:val="22"/>
              </w:rPr>
            </w:pPr>
          </w:p>
          <w:p w:rsidR="008E3BCC" w:rsidRPr="00801F46" w:rsidRDefault="008E3BCC" w:rsidP="00546C5D">
            <w:pPr>
              <w:ind w:left="-103" w:right="-108" w:firstLine="0"/>
              <w:jc w:val="center"/>
              <w:rPr>
                <w:sz w:val="22"/>
                <w:szCs w:val="22"/>
              </w:rPr>
            </w:pPr>
            <w:r w:rsidRPr="00801F46">
              <w:rPr>
                <w:sz w:val="22"/>
                <w:szCs w:val="22"/>
              </w:rPr>
              <w:t>Бюджет муниципального образования «Дорогобужский муниципальный округ» Смоленской области</w:t>
            </w:r>
          </w:p>
        </w:tc>
        <w:tc>
          <w:tcPr>
            <w:tcW w:w="1285" w:type="dxa"/>
          </w:tcPr>
          <w:p w:rsidR="008E3BCC" w:rsidRPr="00801F46" w:rsidRDefault="008E3BCC" w:rsidP="00546C5D">
            <w:pPr>
              <w:ind w:right="-108" w:firstLine="0"/>
              <w:jc w:val="center"/>
              <w:rPr>
                <w:sz w:val="22"/>
                <w:szCs w:val="22"/>
              </w:rPr>
            </w:pPr>
            <w:r w:rsidRPr="00801F46">
              <w:rPr>
                <w:sz w:val="22"/>
                <w:szCs w:val="22"/>
              </w:rPr>
              <w:t>0</w:t>
            </w:r>
            <w:r>
              <w:rPr>
                <w:sz w:val="22"/>
                <w:szCs w:val="22"/>
              </w:rPr>
              <w:t>,0</w:t>
            </w:r>
          </w:p>
          <w:p w:rsidR="008E3BCC" w:rsidRPr="00801F46" w:rsidRDefault="008E3BCC" w:rsidP="00546C5D">
            <w:pPr>
              <w:ind w:right="-108" w:firstLine="0"/>
              <w:jc w:val="center"/>
              <w:rPr>
                <w:sz w:val="22"/>
                <w:szCs w:val="22"/>
              </w:rPr>
            </w:pPr>
          </w:p>
          <w:p w:rsidR="008E3BCC" w:rsidRPr="00801F46" w:rsidRDefault="008E3BCC" w:rsidP="00546C5D">
            <w:pPr>
              <w:ind w:right="-108" w:firstLine="0"/>
              <w:jc w:val="center"/>
              <w:rPr>
                <w:sz w:val="22"/>
                <w:szCs w:val="22"/>
              </w:rPr>
            </w:pPr>
          </w:p>
          <w:p w:rsidR="008E3BCC" w:rsidRPr="00801F46" w:rsidRDefault="008E3BCC" w:rsidP="00546C5D">
            <w:pPr>
              <w:ind w:right="-108" w:firstLine="0"/>
              <w:jc w:val="center"/>
              <w:rPr>
                <w:sz w:val="22"/>
                <w:szCs w:val="22"/>
              </w:rPr>
            </w:pPr>
          </w:p>
          <w:p w:rsidR="008E3BCC" w:rsidRPr="00801F46" w:rsidRDefault="008E3BCC" w:rsidP="00546C5D">
            <w:pPr>
              <w:ind w:right="-108" w:firstLine="0"/>
              <w:jc w:val="center"/>
              <w:rPr>
                <w:sz w:val="22"/>
                <w:szCs w:val="22"/>
              </w:rPr>
            </w:pPr>
            <w:r w:rsidRPr="00801F46">
              <w:rPr>
                <w:sz w:val="22"/>
                <w:szCs w:val="22"/>
              </w:rPr>
              <w:t>0</w:t>
            </w:r>
            <w:r>
              <w:rPr>
                <w:sz w:val="22"/>
                <w:szCs w:val="22"/>
              </w:rPr>
              <w:t>,0</w:t>
            </w:r>
          </w:p>
          <w:p w:rsidR="008E3BCC" w:rsidRPr="00801F46" w:rsidRDefault="008E3BCC" w:rsidP="00546C5D">
            <w:pPr>
              <w:ind w:right="-108" w:firstLine="0"/>
              <w:jc w:val="center"/>
              <w:rPr>
                <w:sz w:val="22"/>
                <w:szCs w:val="22"/>
              </w:rPr>
            </w:pPr>
          </w:p>
          <w:p w:rsidR="008E3BCC" w:rsidRPr="00801F46" w:rsidRDefault="008E3BCC" w:rsidP="00546C5D">
            <w:pPr>
              <w:ind w:right="-108" w:firstLine="0"/>
              <w:jc w:val="center"/>
              <w:rPr>
                <w:sz w:val="22"/>
                <w:szCs w:val="22"/>
              </w:rPr>
            </w:pPr>
          </w:p>
          <w:p w:rsidR="008E3BCC" w:rsidRPr="00801F46" w:rsidRDefault="008E3BCC" w:rsidP="00546C5D">
            <w:pPr>
              <w:ind w:right="-108" w:firstLine="0"/>
              <w:jc w:val="center"/>
              <w:rPr>
                <w:sz w:val="22"/>
                <w:szCs w:val="22"/>
              </w:rPr>
            </w:pPr>
            <w:r w:rsidRPr="00801F46">
              <w:rPr>
                <w:sz w:val="22"/>
                <w:szCs w:val="22"/>
              </w:rPr>
              <w:t>0</w:t>
            </w:r>
            <w:r>
              <w:rPr>
                <w:sz w:val="22"/>
                <w:szCs w:val="22"/>
              </w:rPr>
              <w:t>,0</w:t>
            </w:r>
          </w:p>
          <w:p w:rsidR="008E3BCC" w:rsidRPr="00801F46" w:rsidRDefault="008E3BCC" w:rsidP="00546C5D">
            <w:pPr>
              <w:ind w:right="-108" w:firstLine="0"/>
              <w:jc w:val="center"/>
              <w:rPr>
                <w:sz w:val="22"/>
                <w:szCs w:val="22"/>
              </w:rPr>
            </w:pPr>
          </w:p>
          <w:p w:rsidR="008E3BCC" w:rsidRPr="00801F46" w:rsidRDefault="008E3BCC" w:rsidP="00546C5D">
            <w:pPr>
              <w:ind w:right="-108" w:firstLine="0"/>
              <w:jc w:val="center"/>
              <w:rPr>
                <w:sz w:val="22"/>
                <w:szCs w:val="22"/>
              </w:rPr>
            </w:pPr>
          </w:p>
          <w:p w:rsidR="008E3BCC" w:rsidRPr="00801F46" w:rsidRDefault="008E3BCC" w:rsidP="00546C5D">
            <w:pPr>
              <w:ind w:right="-108" w:firstLine="0"/>
              <w:rPr>
                <w:sz w:val="22"/>
                <w:szCs w:val="22"/>
              </w:rPr>
            </w:pPr>
          </w:p>
        </w:tc>
        <w:tc>
          <w:tcPr>
            <w:tcW w:w="1134" w:type="dxa"/>
          </w:tcPr>
          <w:p w:rsidR="008E3BCC" w:rsidRPr="00801F46" w:rsidRDefault="008E3BCC" w:rsidP="00546C5D">
            <w:pPr>
              <w:ind w:right="-108" w:firstLine="0"/>
              <w:jc w:val="center"/>
              <w:rPr>
                <w:sz w:val="22"/>
                <w:szCs w:val="22"/>
              </w:rPr>
            </w:pPr>
            <w:r w:rsidRPr="00801F46">
              <w:rPr>
                <w:sz w:val="22"/>
                <w:szCs w:val="22"/>
              </w:rPr>
              <w:t>0</w:t>
            </w:r>
            <w:r>
              <w:rPr>
                <w:sz w:val="22"/>
                <w:szCs w:val="22"/>
              </w:rPr>
              <w:t>,0</w:t>
            </w:r>
          </w:p>
          <w:p w:rsidR="008E3BCC" w:rsidRPr="00801F46" w:rsidRDefault="008E3BCC" w:rsidP="00546C5D">
            <w:pPr>
              <w:ind w:right="-108" w:firstLine="0"/>
              <w:jc w:val="center"/>
              <w:rPr>
                <w:sz w:val="22"/>
                <w:szCs w:val="22"/>
              </w:rPr>
            </w:pPr>
          </w:p>
          <w:p w:rsidR="008E3BCC" w:rsidRPr="00801F46" w:rsidRDefault="008E3BCC" w:rsidP="00546C5D">
            <w:pPr>
              <w:ind w:right="-108" w:firstLine="0"/>
              <w:jc w:val="center"/>
              <w:rPr>
                <w:sz w:val="22"/>
                <w:szCs w:val="22"/>
              </w:rPr>
            </w:pPr>
          </w:p>
          <w:p w:rsidR="008E3BCC" w:rsidRPr="00801F46" w:rsidRDefault="008E3BCC" w:rsidP="00546C5D">
            <w:pPr>
              <w:ind w:right="-108" w:firstLine="0"/>
              <w:jc w:val="center"/>
              <w:rPr>
                <w:sz w:val="22"/>
                <w:szCs w:val="22"/>
              </w:rPr>
            </w:pPr>
          </w:p>
          <w:p w:rsidR="008E3BCC" w:rsidRPr="00801F46" w:rsidRDefault="008E3BCC" w:rsidP="00546C5D">
            <w:pPr>
              <w:ind w:right="-108" w:firstLine="0"/>
              <w:jc w:val="center"/>
              <w:rPr>
                <w:sz w:val="22"/>
                <w:szCs w:val="22"/>
              </w:rPr>
            </w:pPr>
            <w:r w:rsidRPr="00801F46">
              <w:rPr>
                <w:sz w:val="22"/>
                <w:szCs w:val="22"/>
              </w:rPr>
              <w:t>0</w:t>
            </w:r>
            <w:r>
              <w:rPr>
                <w:sz w:val="22"/>
                <w:szCs w:val="22"/>
              </w:rPr>
              <w:t>,0</w:t>
            </w:r>
          </w:p>
          <w:p w:rsidR="008E3BCC" w:rsidRPr="00801F46" w:rsidRDefault="008E3BCC" w:rsidP="00546C5D">
            <w:pPr>
              <w:ind w:right="-108" w:firstLine="0"/>
              <w:jc w:val="center"/>
              <w:rPr>
                <w:sz w:val="22"/>
                <w:szCs w:val="22"/>
              </w:rPr>
            </w:pPr>
          </w:p>
          <w:p w:rsidR="008E3BCC" w:rsidRPr="00801F46" w:rsidRDefault="008E3BCC" w:rsidP="00546C5D">
            <w:pPr>
              <w:ind w:right="-108" w:firstLine="0"/>
              <w:jc w:val="center"/>
              <w:rPr>
                <w:sz w:val="22"/>
                <w:szCs w:val="22"/>
              </w:rPr>
            </w:pPr>
          </w:p>
          <w:p w:rsidR="008E3BCC" w:rsidRPr="00801F46" w:rsidRDefault="008E3BCC" w:rsidP="00546C5D">
            <w:pPr>
              <w:ind w:right="-108" w:firstLine="0"/>
              <w:jc w:val="center"/>
              <w:rPr>
                <w:sz w:val="22"/>
                <w:szCs w:val="22"/>
              </w:rPr>
            </w:pPr>
            <w:r w:rsidRPr="00801F46">
              <w:rPr>
                <w:sz w:val="22"/>
                <w:szCs w:val="22"/>
              </w:rPr>
              <w:t>0</w:t>
            </w:r>
            <w:r>
              <w:rPr>
                <w:sz w:val="22"/>
                <w:szCs w:val="22"/>
              </w:rPr>
              <w:t>,0</w:t>
            </w:r>
          </w:p>
        </w:tc>
        <w:tc>
          <w:tcPr>
            <w:tcW w:w="1275" w:type="dxa"/>
            <w:gridSpan w:val="2"/>
          </w:tcPr>
          <w:p w:rsidR="008E3BCC" w:rsidRPr="00801F46" w:rsidRDefault="008E3BCC" w:rsidP="00546C5D">
            <w:pPr>
              <w:ind w:right="-108" w:firstLine="0"/>
              <w:jc w:val="center"/>
              <w:rPr>
                <w:sz w:val="22"/>
                <w:szCs w:val="22"/>
              </w:rPr>
            </w:pPr>
            <w:r w:rsidRPr="00801F46">
              <w:rPr>
                <w:sz w:val="22"/>
                <w:szCs w:val="22"/>
              </w:rPr>
              <w:t>0</w:t>
            </w:r>
            <w:r>
              <w:rPr>
                <w:sz w:val="22"/>
                <w:szCs w:val="22"/>
              </w:rPr>
              <w:t>,0</w:t>
            </w:r>
          </w:p>
          <w:p w:rsidR="008E3BCC" w:rsidRPr="00801F46" w:rsidRDefault="008E3BCC" w:rsidP="00546C5D">
            <w:pPr>
              <w:ind w:left="-103" w:right="-108" w:firstLine="0"/>
              <w:jc w:val="center"/>
              <w:rPr>
                <w:sz w:val="22"/>
                <w:szCs w:val="22"/>
              </w:rPr>
            </w:pPr>
          </w:p>
          <w:p w:rsidR="008E3BCC" w:rsidRPr="00801F46" w:rsidRDefault="008E3BCC" w:rsidP="00546C5D">
            <w:pPr>
              <w:ind w:right="-108" w:firstLine="0"/>
              <w:rPr>
                <w:sz w:val="22"/>
                <w:szCs w:val="22"/>
              </w:rPr>
            </w:pPr>
          </w:p>
          <w:p w:rsidR="008E3BCC" w:rsidRPr="00801F46" w:rsidRDefault="008E3BCC" w:rsidP="00546C5D">
            <w:pPr>
              <w:ind w:left="-103" w:right="-108" w:firstLine="0"/>
              <w:jc w:val="center"/>
              <w:rPr>
                <w:sz w:val="22"/>
                <w:szCs w:val="22"/>
              </w:rPr>
            </w:pPr>
          </w:p>
          <w:p w:rsidR="008E3BCC" w:rsidRPr="00801F46" w:rsidRDefault="008E3BCC" w:rsidP="00546C5D">
            <w:pPr>
              <w:ind w:left="-103" w:right="-108" w:firstLine="0"/>
              <w:jc w:val="center"/>
              <w:rPr>
                <w:sz w:val="22"/>
                <w:szCs w:val="22"/>
              </w:rPr>
            </w:pPr>
            <w:r w:rsidRPr="00801F46">
              <w:rPr>
                <w:sz w:val="22"/>
                <w:szCs w:val="22"/>
              </w:rPr>
              <w:t>0</w:t>
            </w:r>
            <w:r>
              <w:rPr>
                <w:sz w:val="22"/>
                <w:szCs w:val="22"/>
              </w:rPr>
              <w:t>,0</w:t>
            </w:r>
          </w:p>
          <w:p w:rsidR="008E3BCC" w:rsidRPr="00801F46" w:rsidRDefault="008E3BCC" w:rsidP="00546C5D">
            <w:pPr>
              <w:ind w:left="-103" w:right="-108" w:firstLine="0"/>
              <w:jc w:val="center"/>
              <w:rPr>
                <w:sz w:val="22"/>
                <w:szCs w:val="22"/>
              </w:rPr>
            </w:pPr>
          </w:p>
          <w:p w:rsidR="008E3BCC" w:rsidRPr="00801F46" w:rsidRDefault="008E3BCC" w:rsidP="00546C5D">
            <w:pPr>
              <w:ind w:left="-103" w:right="-108" w:firstLine="0"/>
              <w:jc w:val="center"/>
              <w:rPr>
                <w:sz w:val="22"/>
                <w:szCs w:val="22"/>
              </w:rPr>
            </w:pPr>
          </w:p>
          <w:p w:rsidR="008E3BCC" w:rsidRPr="00801F46" w:rsidRDefault="008E3BCC" w:rsidP="00546C5D">
            <w:pPr>
              <w:ind w:left="-103" w:right="-108" w:firstLine="0"/>
              <w:jc w:val="center"/>
              <w:rPr>
                <w:sz w:val="22"/>
                <w:szCs w:val="22"/>
              </w:rPr>
            </w:pPr>
            <w:r w:rsidRPr="00801F46">
              <w:rPr>
                <w:sz w:val="22"/>
                <w:szCs w:val="22"/>
              </w:rPr>
              <w:t>0</w:t>
            </w:r>
            <w:r>
              <w:rPr>
                <w:sz w:val="22"/>
                <w:szCs w:val="22"/>
              </w:rPr>
              <w:t>,0</w:t>
            </w:r>
          </w:p>
          <w:p w:rsidR="008E3BCC" w:rsidRPr="00801F46" w:rsidRDefault="008E3BCC" w:rsidP="00546C5D">
            <w:pPr>
              <w:ind w:left="-103" w:right="-108" w:firstLine="0"/>
              <w:jc w:val="center"/>
              <w:rPr>
                <w:sz w:val="22"/>
                <w:szCs w:val="22"/>
              </w:rPr>
            </w:pPr>
          </w:p>
        </w:tc>
        <w:tc>
          <w:tcPr>
            <w:tcW w:w="993" w:type="dxa"/>
          </w:tcPr>
          <w:p w:rsidR="008E3BCC" w:rsidRPr="00133E12" w:rsidRDefault="008E3BCC" w:rsidP="00546C5D">
            <w:pPr>
              <w:ind w:right="-108" w:firstLine="0"/>
              <w:jc w:val="center"/>
              <w:rPr>
                <w:sz w:val="22"/>
                <w:szCs w:val="22"/>
              </w:rPr>
            </w:pPr>
            <w:r w:rsidRPr="00133E12">
              <w:rPr>
                <w:sz w:val="22"/>
                <w:szCs w:val="22"/>
              </w:rPr>
              <w:t>0</w:t>
            </w:r>
            <w:r>
              <w:rPr>
                <w:sz w:val="22"/>
                <w:szCs w:val="22"/>
              </w:rPr>
              <w:t>,0</w:t>
            </w: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r w:rsidRPr="00133E12">
              <w:rPr>
                <w:sz w:val="22"/>
                <w:szCs w:val="22"/>
              </w:rPr>
              <w:t>0</w:t>
            </w:r>
            <w:r>
              <w:rPr>
                <w:sz w:val="22"/>
                <w:szCs w:val="22"/>
              </w:rPr>
              <w:t>,0</w:t>
            </w: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r w:rsidRPr="00133E12">
              <w:rPr>
                <w:sz w:val="22"/>
                <w:szCs w:val="22"/>
              </w:rPr>
              <w:t>0</w:t>
            </w:r>
            <w:r>
              <w:rPr>
                <w:sz w:val="22"/>
                <w:szCs w:val="22"/>
              </w:rPr>
              <w:t>,0</w:t>
            </w:r>
          </w:p>
        </w:tc>
      </w:tr>
      <w:tr w:rsidR="008E3BCC" w:rsidRPr="00805F6F" w:rsidTr="00546C5D">
        <w:trPr>
          <w:trHeight w:val="1275"/>
        </w:trPr>
        <w:tc>
          <w:tcPr>
            <w:tcW w:w="710" w:type="dxa"/>
          </w:tcPr>
          <w:p w:rsidR="008E3BCC" w:rsidRPr="00801F46" w:rsidRDefault="008E3BCC" w:rsidP="00546C5D">
            <w:pPr>
              <w:ind w:left="-103" w:right="-108" w:firstLine="0"/>
              <w:jc w:val="center"/>
              <w:rPr>
                <w:sz w:val="22"/>
                <w:szCs w:val="22"/>
              </w:rPr>
            </w:pPr>
            <w:r w:rsidRPr="00801F46">
              <w:rPr>
                <w:sz w:val="22"/>
                <w:szCs w:val="22"/>
              </w:rPr>
              <w:t>1.15</w:t>
            </w:r>
          </w:p>
        </w:tc>
        <w:tc>
          <w:tcPr>
            <w:tcW w:w="1984" w:type="dxa"/>
          </w:tcPr>
          <w:p w:rsidR="008E3BCC" w:rsidRPr="00801F46" w:rsidRDefault="008E3BCC" w:rsidP="00546C5D">
            <w:pPr>
              <w:autoSpaceDE w:val="0"/>
              <w:ind w:firstLine="0"/>
              <w:jc w:val="left"/>
              <w:rPr>
                <w:sz w:val="22"/>
                <w:szCs w:val="22"/>
              </w:rPr>
            </w:pPr>
            <w:r w:rsidRPr="00801F46">
              <w:rPr>
                <w:sz w:val="22"/>
                <w:szCs w:val="22"/>
              </w:rPr>
              <w:t>Мероприятие 1</w:t>
            </w:r>
            <w:r>
              <w:rPr>
                <w:sz w:val="22"/>
                <w:szCs w:val="22"/>
              </w:rPr>
              <w:t>5</w:t>
            </w:r>
          </w:p>
          <w:p w:rsidR="008E3BCC" w:rsidRPr="00801F46" w:rsidRDefault="008E3BCC" w:rsidP="00546C5D">
            <w:pPr>
              <w:autoSpaceDE w:val="0"/>
              <w:ind w:firstLine="0"/>
              <w:jc w:val="left"/>
              <w:rPr>
                <w:sz w:val="22"/>
                <w:szCs w:val="22"/>
              </w:rPr>
            </w:pPr>
            <w:r w:rsidRPr="00801F46">
              <w:rPr>
                <w:sz w:val="22"/>
                <w:szCs w:val="22"/>
              </w:rPr>
              <w:t>Расходы на обеспечение деятельности муниципальных учреждений (Обеспечение развития и укрепления материально-технической базы муниципальных учреждений)</w:t>
            </w:r>
          </w:p>
        </w:tc>
        <w:tc>
          <w:tcPr>
            <w:tcW w:w="1412" w:type="dxa"/>
          </w:tcPr>
          <w:p w:rsidR="008E3BCC" w:rsidRPr="00801F46" w:rsidRDefault="008E3BCC" w:rsidP="00546C5D">
            <w:pPr>
              <w:ind w:firstLine="0"/>
              <w:rPr>
                <w:sz w:val="22"/>
                <w:szCs w:val="22"/>
              </w:rPr>
            </w:pPr>
            <w:r w:rsidRPr="00801F46">
              <w:rPr>
                <w:sz w:val="22"/>
                <w:szCs w:val="22"/>
              </w:rPr>
              <w:t xml:space="preserve">Управление по образованию, ОУ </w:t>
            </w:r>
          </w:p>
          <w:p w:rsidR="008E3BCC" w:rsidRPr="00801F46" w:rsidRDefault="008E3BCC" w:rsidP="00546C5D">
            <w:pPr>
              <w:ind w:firstLine="0"/>
              <w:rPr>
                <w:sz w:val="22"/>
                <w:szCs w:val="22"/>
              </w:rPr>
            </w:pPr>
          </w:p>
        </w:tc>
        <w:tc>
          <w:tcPr>
            <w:tcW w:w="1698" w:type="dxa"/>
            <w:gridSpan w:val="3"/>
          </w:tcPr>
          <w:p w:rsidR="008E3BCC" w:rsidRPr="00801F46" w:rsidRDefault="008E3BCC" w:rsidP="00546C5D">
            <w:pPr>
              <w:ind w:left="-103" w:right="-108" w:firstLine="0"/>
              <w:jc w:val="center"/>
              <w:rPr>
                <w:sz w:val="22"/>
                <w:szCs w:val="22"/>
              </w:rPr>
            </w:pPr>
            <w:r w:rsidRPr="00801F46">
              <w:rPr>
                <w:sz w:val="22"/>
                <w:szCs w:val="22"/>
              </w:rPr>
              <w:t>Бюджет муниципального образования «Дорогобужский муниципальный округ» Смоленской области</w:t>
            </w:r>
          </w:p>
        </w:tc>
        <w:tc>
          <w:tcPr>
            <w:tcW w:w="1285" w:type="dxa"/>
          </w:tcPr>
          <w:p w:rsidR="008E3BCC" w:rsidRPr="00801F46" w:rsidRDefault="008E3BCC" w:rsidP="00546C5D">
            <w:pPr>
              <w:ind w:right="-108" w:firstLine="0"/>
              <w:jc w:val="center"/>
              <w:rPr>
                <w:sz w:val="22"/>
                <w:szCs w:val="22"/>
              </w:rPr>
            </w:pPr>
            <w:r>
              <w:rPr>
                <w:sz w:val="22"/>
                <w:szCs w:val="22"/>
              </w:rPr>
              <w:t>1 650,0</w:t>
            </w:r>
          </w:p>
        </w:tc>
        <w:tc>
          <w:tcPr>
            <w:tcW w:w="1134" w:type="dxa"/>
          </w:tcPr>
          <w:p w:rsidR="008E3BCC" w:rsidRPr="00801F46" w:rsidRDefault="008E3BCC" w:rsidP="00546C5D">
            <w:pPr>
              <w:ind w:right="-108" w:firstLine="0"/>
              <w:jc w:val="center"/>
              <w:rPr>
                <w:sz w:val="22"/>
                <w:szCs w:val="22"/>
              </w:rPr>
            </w:pPr>
            <w:r>
              <w:rPr>
                <w:sz w:val="22"/>
                <w:szCs w:val="22"/>
              </w:rPr>
              <w:t>1 650,0</w:t>
            </w:r>
          </w:p>
        </w:tc>
        <w:tc>
          <w:tcPr>
            <w:tcW w:w="1275" w:type="dxa"/>
            <w:gridSpan w:val="2"/>
          </w:tcPr>
          <w:p w:rsidR="008E3BCC" w:rsidRPr="00801F46" w:rsidRDefault="008E3BCC" w:rsidP="00546C5D">
            <w:pPr>
              <w:ind w:left="-103" w:right="-108" w:firstLine="0"/>
              <w:jc w:val="center"/>
              <w:rPr>
                <w:sz w:val="22"/>
                <w:szCs w:val="22"/>
              </w:rPr>
            </w:pPr>
            <w:r>
              <w:rPr>
                <w:sz w:val="22"/>
                <w:szCs w:val="22"/>
              </w:rPr>
              <w:t>0,</w:t>
            </w:r>
            <w:r w:rsidRPr="00801F46">
              <w:rPr>
                <w:sz w:val="22"/>
                <w:szCs w:val="22"/>
              </w:rPr>
              <w:t>0</w:t>
            </w:r>
          </w:p>
        </w:tc>
        <w:tc>
          <w:tcPr>
            <w:tcW w:w="993" w:type="dxa"/>
          </w:tcPr>
          <w:p w:rsidR="008E3BCC" w:rsidRPr="00133E12" w:rsidRDefault="008E3BCC" w:rsidP="00546C5D">
            <w:pPr>
              <w:ind w:left="-103" w:right="-108" w:firstLine="0"/>
              <w:jc w:val="center"/>
              <w:rPr>
                <w:sz w:val="22"/>
                <w:szCs w:val="22"/>
              </w:rPr>
            </w:pPr>
            <w:r>
              <w:rPr>
                <w:sz w:val="22"/>
                <w:szCs w:val="22"/>
              </w:rPr>
              <w:t>0,</w:t>
            </w:r>
            <w:r w:rsidRPr="00133E12">
              <w:rPr>
                <w:sz w:val="22"/>
                <w:szCs w:val="22"/>
              </w:rPr>
              <w:t>0</w:t>
            </w:r>
          </w:p>
        </w:tc>
      </w:tr>
      <w:tr w:rsidR="008E3BCC" w:rsidRPr="00805F6F" w:rsidTr="00546C5D">
        <w:trPr>
          <w:trHeight w:val="1275"/>
        </w:trPr>
        <w:tc>
          <w:tcPr>
            <w:tcW w:w="710" w:type="dxa"/>
          </w:tcPr>
          <w:p w:rsidR="008E3BCC" w:rsidRPr="00801F46" w:rsidRDefault="008E3BCC" w:rsidP="00546C5D">
            <w:pPr>
              <w:ind w:left="-103" w:right="-108" w:firstLine="0"/>
              <w:jc w:val="center"/>
              <w:rPr>
                <w:sz w:val="22"/>
                <w:szCs w:val="22"/>
              </w:rPr>
            </w:pPr>
            <w:r w:rsidRPr="00801F46">
              <w:rPr>
                <w:sz w:val="22"/>
                <w:szCs w:val="22"/>
              </w:rPr>
              <w:t>1.16</w:t>
            </w:r>
          </w:p>
        </w:tc>
        <w:tc>
          <w:tcPr>
            <w:tcW w:w="1984" w:type="dxa"/>
          </w:tcPr>
          <w:p w:rsidR="008E3BCC" w:rsidRPr="00801F46" w:rsidRDefault="008E3BCC" w:rsidP="00546C5D">
            <w:pPr>
              <w:autoSpaceDE w:val="0"/>
              <w:ind w:firstLine="0"/>
              <w:jc w:val="left"/>
              <w:rPr>
                <w:sz w:val="22"/>
                <w:szCs w:val="22"/>
              </w:rPr>
            </w:pPr>
            <w:r w:rsidRPr="00801F46">
              <w:rPr>
                <w:sz w:val="22"/>
                <w:szCs w:val="22"/>
              </w:rPr>
              <w:t>Мероприятие 1</w:t>
            </w:r>
            <w:r>
              <w:rPr>
                <w:sz w:val="22"/>
                <w:szCs w:val="22"/>
              </w:rPr>
              <w:t>6</w:t>
            </w:r>
          </w:p>
          <w:p w:rsidR="008E3BCC" w:rsidRPr="00801F46" w:rsidRDefault="008E3BCC" w:rsidP="00546C5D">
            <w:pPr>
              <w:autoSpaceDE w:val="0"/>
              <w:ind w:firstLine="0"/>
              <w:jc w:val="left"/>
              <w:rPr>
                <w:sz w:val="22"/>
                <w:szCs w:val="22"/>
              </w:rPr>
            </w:pPr>
            <w:r w:rsidRPr="00801F46">
              <w:rPr>
                <w:sz w:val="22"/>
                <w:szCs w:val="22"/>
              </w:rPr>
              <w:t>Реализация мероприятий антитеррористической направленности</w:t>
            </w:r>
          </w:p>
        </w:tc>
        <w:tc>
          <w:tcPr>
            <w:tcW w:w="1412" w:type="dxa"/>
          </w:tcPr>
          <w:p w:rsidR="008E3BCC" w:rsidRPr="00801F46" w:rsidRDefault="008E3BCC" w:rsidP="00546C5D">
            <w:pPr>
              <w:ind w:firstLine="0"/>
              <w:rPr>
                <w:sz w:val="22"/>
                <w:szCs w:val="22"/>
              </w:rPr>
            </w:pPr>
            <w:r w:rsidRPr="00801F46">
              <w:rPr>
                <w:sz w:val="22"/>
                <w:szCs w:val="22"/>
              </w:rPr>
              <w:t xml:space="preserve">Комитет по образованию, ОУ </w:t>
            </w:r>
          </w:p>
          <w:p w:rsidR="008E3BCC" w:rsidRPr="00801F46" w:rsidRDefault="008E3BCC" w:rsidP="00546C5D">
            <w:pPr>
              <w:ind w:firstLine="0"/>
              <w:rPr>
                <w:sz w:val="22"/>
                <w:szCs w:val="22"/>
              </w:rPr>
            </w:pPr>
          </w:p>
        </w:tc>
        <w:tc>
          <w:tcPr>
            <w:tcW w:w="1698" w:type="dxa"/>
            <w:gridSpan w:val="3"/>
          </w:tcPr>
          <w:p w:rsidR="008E3BCC" w:rsidRPr="00801F46" w:rsidRDefault="008E3BCC" w:rsidP="00546C5D">
            <w:pPr>
              <w:ind w:left="-103" w:right="-108" w:firstLine="0"/>
              <w:jc w:val="center"/>
              <w:rPr>
                <w:sz w:val="22"/>
                <w:szCs w:val="22"/>
              </w:rPr>
            </w:pPr>
            <w:r w:rsidRPr="00801F46">
              <w:rPr>
                <w:sz w:val="22"/>
                <w:szCs w:val="22"/>
              </w:rPr>
              <w:t>Бюджет муниципального образования «Дорогобужский муниципальный округ» Смоленской области</w:t>
            </w:r>
          </w:p>
        </w:tc>
        <w:tc>
          <w:tcPr>
            <w:tcW w:w="1285" w:type="dxa"/>
          </w:tcPr>
          <w:p w:rsidR="008E3BCC" w:rsidRPr="00801F46" w:rsidRDefault="008E3BCC" w:rsidP="00546C5D">
            <w:pPr>
              <w:ind w:right="-108" w:firstLine="0"/>
              <w:jc w:val="center"/>
              <w:rPr>
                <w:sz w:val="22"/>
                <w:szCs w:val="22"/>
              </w:rPr>
            </w:pPr>
            <w:r>
              <w:rPr>
                <w:sz w:val="22"/>
                <w:szCs w:val="22"/>
              </w:rPr>
              <w:t>0,0</w:t>
            </w:r>
          </w:p>
        </w:tc>
        <w:tc>
          <w:tcPr>
            <w:tcW w:w="1134" w:type="dxa"/>
          </w:tcPr>
          <w:p w:rsidR="008E3BCC" w:rsidRPr="00801F46" w:rsidRDefault="008E3BCC" w:rsidP="00546C5D">
            <w:pPr>
              <w:ind w:right="-108" w:firstLine="0"/>
              <w:jc w:val="center"/>
              <w:rPr>
                <w:sz w:val="22"/>
                <w:szCs w:val="22"/>
              </w:rPr>
            </w:pPr>
            <w:r>
              <w:rPr>
                <w:sz w:val="22"/>
                <w:szCs w:val="22"/>
              </w:rPr>
              <w:t>0,0</w:t>
            </w:r>
          </w:p>
        </w:tc>
        <w:tc>
          <w:tcPr>
            <w:tcW w:w="1275" w:type="dxa"/>
            <w:gridSpan w:val="2"/>
          </w:tcPr>
          <w:p w:rsidR="008E3BCC" w:rsidRPr="00801F46" w:rsidRDefault="008E3BCC" w:rsidP="00546C5D">
            <w:pPr>
              <w:ind w:left="-103" w:right="-108" w:firstLine="0"/>
              <w:jc w:val="center"/>
              <w:rPr>
                <w:sz w:val="22"/>
                <w:szCs w:val="22"/>
              </w:rPr>
            </w:pPr>
            <w:r w:rsidRPr="00801F46">
              <w:rPr>
                <w:sz w:val="22"/>
                <w:szCs w:val="22"/>
              </w:rPr>
              <w:t>0</w:t>
            </w:r>
            <w:r>
              <w:rPr>
                <w:sz w:val="22"/>
                <w:szCs w:val="22"/>
              </w:rPr>
              <w:t>,0</w:t>
            </w:r>
          </w:p>
        </w:tc>
        <w:tc>
          <w:tcPr>
            <w:tcW w:w="993" w:type="dxa"/>
          </w:tcPr>
          <w:p w:rsidR="008E3BCC" w:rsidRPr="00133E12" w:rsidRDefault="008E3BCC" w:rsidP="00546C5D">
            <w:pPr>
              <w:ind w:left="-103" w:right="-108" w:firstLine="0"/>
              <w:jc w:val="center"/>
              <w:rPr>
                <w:sz w:val="22"/>
                <w:szCs w:val="22"/>
              </w:rPr>
            </w:pPr>
            <w:r w:rsidRPr="00133E12">
              <w:rPr>
                <w:sz w:val="22"/>
                <w:szCs w:val="22"/>
              </w:rPr>
              <w:t>0</w:t>
            </w:r>
            <w:r>
              <w:rPr>
                <w:sz w:val="22"/>
                <w:szCs w:val="22"/>
              </w:rPr>
              <w:t>,0</w:t>
            </w:r>
          </w:p>
        </w:tc>
      </w:tr>
      <w:tr w:rsidR="008E3BCC" w:rsidRPr="00805F6F" w:rsidTr="00546C5D">
        <w:trPr>
          <w:trHeight w:val="1275"/>
        </w:trPr>
        <w:tc>
          <w:tcPr>
            <w:tcW w:w="710" w:type="dxa"/>
          </w:tcPr>
          <w:p w:rsidR="008E3BCC" w:rsidRPr="00801F46" w:rsidRDefault="008E3BCC" w:rsidP="00546C5D">
            <w:pPr>
              <w:ind w:left="-103" w:right="-108" w:firstLine="0"/>
              <w:jc w:val="center"/>
              <w:rPr>
                <w:sz w:val="22"/>
                <w:szCs w:val="22"/>
              </w:rPr>
            </w:pPr>
            <w:r w:rsidRPr="00801F46">
              <w:rPr>
                <w:sz w:val="22"/>
                <w:szCs w:val="22"/>
              </w:rPr>
              <w:lastRenderedPageBreak/>
              <w:t>1.17</w:t>
            </w:r>
          </w:p>
        </w:tc>
        <w:tc>
          <w:tcPr>
            <w:tcW w:w="1984" w:type="dxa"/>
          </w:tcPr>
          <w:p w:rsidR="008E3BCC" w:rsidRPr="00801F46" w:rsidRDefault="008E3BCC" w:rsidP="00546C5D">
            <w:pPr>
              <w:autoSpaceDE w:val="0"/>
              <w:ind w:firstLine="0"/>
              <w:jc w:val="left"/>
              <w:rPr>
                <w:sz w:val="22"/>
                <w:szCs w:val="22"/>
              </w:rPr>
            </w:pPr>
            <w:r w:rsidRPr="00801F46">
              <w:rPr>
                <w:sz w:val="22"/>
                <w:szCs w:val="22"/>
              </w:rPr>
              <w:t>Мероприятие 1</w:t>
            </w:r>
            <w:r>
              <w:rPr>
                <w:sz w:val="22"/>
                <w:szCs w:val="22"/>
              </w:rPr>
              <w:t>7</w:t>
            </w:r>
          </w:p>
          <w:p w:rsidR="008E3BCC" w:rsidRPr="00801F46" w:rsidRDefault="008E3BCC" w:rsidP="00546C5D">
            <w:pPr>
              <w:autoSpaceDE w:val="0"/>
              <w:ind w:firstLine="0"/>
              <w:jc w:val="left"/>
              <w:rPr>
                <w:sz w:val="22"/>
                <w:szCs w:val="22"/>
              </w:rPr>
            </w:pPr>
            <w:r w:rsidRPr="00801F46">
              <w:rPr>
                <w:sz w:val="22"/>
                <w:szCs w:val="22"/>
              </w:rPr>
              <w:t>Обеспечение условий для функционирования центров «Точка роста»</w:t>
            </w:r>
          </w:p>
        </w:tc>
        <w:tc>
          <w:tcPr>
            <w:tcW w:w="1412" w:type="dxa"/>
          </w:tcPr>
          <w:p w:rsidR="008E3BCC" w:rsidRPr="00801F46" w:rsidRDefault="008E3BCC" w:rsidP="00546C5D">
            <w:pPr>
              <w:ind w:firstLine="0"/>
              <w:rPr>
                <w:sz w:val="22"/>
                <w:szCs w:val="22"/>
              </w:rPr>
            </w:pPr>
            <w:r w:rsidRPr="00801F46">
              <w:rPr>
                <w:sz w:val="22"/>
                <w:szCs w:val="22"/>
              </w:rPr>
              <w:t>Управление по образованию, ОУ</w:t>
            </w:r>
          </w:p>
        </w:tc>
        <w:tc>
          <w:tcPr>
            <w:tcW w:w="1698" w:type="dxa"/>
            <w:gridSpan w:val="3"/>
          </w:tcPr>
          <w:p w:rsidR="008E3BCC" w:rsidRPr="00801F46" w:rsidRDefault="008E3BCC" w:rsidP="00546C5D">
            <w:pPr>
              <w:ind w:left="-103" w:right="-108" w:firstLine="0"/>
              <w:jc w:val="center"/>
              <w:rPr>
                <w:sz w:val="22"/>
                <w:szCs w:val="22"/>
              </w:rPr>
            </w:pPr>
            <w:r w:rsidRPr="00801F46">
              <w:rPr>
                <w:sz w:val="22"/>
                <w:szCs w:val="22"/>
              </w:rPr>
              <w:t>Областной</w:t>
            </w:r>
          </w:p>
          <w:p w:rsidR="008E3BCC" w:rsidRPr="00801F46" w:rsidRDefault="008E3BCC" w:rsidP="00546C5D">
            <w:pPr>
              <w:ind w:left="-103" w:right="-108" w:firstLine="0"/>
              <w:jc w:val="center"/>
              <w:rPr>
                <w:sz w:val="22"/>
                <w:szCs w:val="22"/>
              </w:rPr>
            </w:pPr>
            <w:r w:rsidRPr="00801F46">
              <w:rPr>
                <w:sz w:val="22"/>
                <w:szCs w:val="22"/>
              </w:rPr>
              <w:t xml:space="preserve"> Бюджет</w:t>
            </w:r>
          </w:p>
          <w:p w:rsidR="008E3BCC" w:rsidRPr="00801F46" w:rsidRDefault="008E3BCC" w:rsidP="00546C5D">
            <w:pPr>
              <w:ind w:left="-103" w:right="-108" w:firstLine="0"/>
              <w:jc w:val="center"/>
              <w:rPr>
                <w:sz w:val="22"/>
                <w:szCs w:val="22"/>
              </w:rPr>
            </w:pPr>
          </w:p>
          <w:p w:rsidR="008E3BCC" w:rsidRPr="00801F46" w:rsidRDefault="008E3BCC" w:rsidP="00546C5D">
            <w:pPr>
              <w:ind w:left="-103" w:right="-108" w:firstLine="0"/>
              <w:jc w:val="center"/>
              <w:rPr>
                <w:sz w:val="22"/>
                <w:szCs w:val="22"/>
              </w:rPr>
            </w:pPr>
            <w:r w:rsidRPr="00801F46">
              <w:rPr>
                <w:sz w:val="22"/>
                <w:szCs w:val="22"/>
              </w:rPr>
              <w:t>Бюджет муниципального образования «Дорогобужский муниципальный округ» Смоленской области</w:t>
            </w:r>
          </w:p>
        </w:tc>
        <w:tc>
          <w:tcPr>
            <w:tcW w:w="1285" w:type="dxa"/>
          </w:tcPr>
          <w:p w:rsidR="008E3BCC" w:rsidRPr="00801F46" w:rsidRDefault="008E3BCC" w:rsidP="00546C5D">
            <w:pPr>
              <w:ind w:right="-108" w:firstLine="0"/>
              <w:jc w:val="center"/>
              <w:rPr>
                <w:sz w:val="22"/>
                <w:szCs w:val="22"/>
              </w:rPr>
            </w:pPr>
            <w:r>
              <w:rPr>
                <w:sz w:val="22"/>
                <w:szCs w:val="22"/>
              </w:rPr>
              <w:t>0,0</w:t>
            </w:r>
          </w:p>
          <w:p w:rsidR="008E3BCC" w:rsidRPr="00801F46" w:rsidRDefault="008E3BCC" w:rsidP="00546C5D">
            <w:pPr>
              <w:ind w:right="-108" w:firstLine="0"/>
              <w:jc w:val="center"/>
              <w:rPr>
                <w:sz w:val="22"/>
                <w:szCs w:val="22"/>
              </w:rPr>
            </w:pPr>
          </w:p>
          <w:p w:rsidR="008E3BCC" w:rsidRPr="00801F46" w:rsidRDefault="008E3BCC" w:rsidP="00546C5D">
            <w:pPr>
              <w:ind w:right="-108" w:firstLine="0"/>
              <w:jc w:val="center"/>
              <w:rPr>
                <w:sz w:val="22"/>
                <w:szCs w:val="22"/>
              </w:rPr>
            </w:pPr>
          </w:p>
          <w:p w:rsidR="008E3BCC" w:rsidRPr="00801F46" w:rsidRDefault="008E3BCC" w:rsidP="00546C5D">
            <w:pPr>
              <w:ind w:right="-108" w:firstLine="0"/>
              <w:jc w:val="center"/>
              <w:rPr>
                <w:sz w:val="22"/>
                <w:szCs w:val="22"/>
              </w:rPr>
            </w:pPr>
            <w:r>
              <w:rPr>
                <w:sz w:val="22"/>
                <w:szCs w:val="22"/>
              </w:rPr>
              <w:t>88,5</w:t>
            </w:r>
          </w:p>
        </w:tc>
        <w:tc>
          <w:tcPr>
            <w:tcW w:w="1134" w:type="dxa"/>
          </w:tcPr>
          <w:p w:rsidR="008E3BCC" w:rsidRPr="00801F46" w:rsidRDefault="008E3BCC" w:rsidP="00546C5D">
            <w:pPr>
              <w:ind w:right="-108" w:firstLine="0"/>
              <w:jc w:val="center"/>
              <w:rPr>
                <w:sz w:val="22"/>
                <w:szCs w:val="22"/>
              </w:rPr>
            </w:pPr>
            <w:r>
              <w:rPr>
                <w:sz w:val="22"/>
                <w:szCs w:val="22"/>
              </w:rPr>
              <w:t>0,0</w:t>
            </w:r>
          </w:p>
          <w:p w:rsidR="008E3BCC" w:rsidRPr="00801F46" w:rsidRDefault="008E3BCC" w:rsidP="00546C5D">
            <w:pPr>
              <w:ind w:right="-108" w:firstLine="0"/>
              <w:jc w:val="center"/>
              <w:rPr>
                <w:sz w:val="22"/>
                <w:szCs w:val="22"/>
              </w:rPr>
            </w:pPr>
          </w:p>
          <w:p w:rsidR="008E3BCC" w:rsidRPr="00801F46" w:rsidRDefault="008E3BCC" w:rsidP="00546C5D">
            <w:pPr>
              <w:ind w:right="-108" w:firstLine="0"/>
              <w:jc w:val="center"/>
              <w:rPr>
                <w:sz w:val="22"/>
                <w:szCs w:val="22"/>
              </w:rPr>
            </w:pPr>
          </w:p>
          <w:p w:rsidR="008E3BCC" w:rsidRPr="00801F46" w:rsidRDefault="008E3BCC" w:rsidP="00546C5D">
            <w:pPr>
              <w:ind w:right="-108" w:firstLine="0"/>
              <w:jc w:val="center"/>
              <w:rPr>
                <w:sz w:val="22"/>
                <w:szCs w:val="22"/>
              </w:rPr>
            </w:pPr>
            <w:r>
              <w:rPr>
                <w:sz w:val="22"/>
                <w:szCs w:val="22"/>
              </w:rPr>
              <w:t>29,5</w:t>
            </w:r>
          </w:p>
        </w:tc>
        <w:tc>
          <w:tcPr>
            <w:tcW w:w="1275" w:type="dxa"/>
            <w:gridSpan w:val="2"/>
          </w:tcPr>
          <w:p w:rsidR="008E3BCC" w:rsidRPr="00801F46" w:rsidRDefault="008E3BCC" w:rsidP="00546C5D">
            <w:pPr>
              <w:ind w:left="-103" w:right="-108" w:firstLine="0"/>
              <w:jc w:val="center"/>
              <w:rPr>
                <w:sz w:val="22"/>
                <w:szCs w:val="22"/>
              </w:rPr>
            </w:pPr>
            <w:r>
              <w:rPr>
                <w:sz w:val="22"/>
                <w:szCs w:val="22"/>
              </w:rPr>
              <w:t>0,0</w:t>
            </w:r>
          </w:p>
          <w:p w:rsidR="008E3BCC" w:rsidRPr="00801F46" w:rsidRDefault="008E3BCC" w:rsidP="00546C5D">
            <w:pPr>
              <w:ind w:left="-103" w:right="-108" w:firstLine="0"/>
              <w:jc w:val="center"/>
              <w:rPr>
                <w:sz w:val="22"/>
                <w:szCs w:val="22"/>
              </w:rPr>
            </w:pPr>
          </w:p>
          <w:p w:rsidR="008E3BCC" w:rsidRPr="00801F46" w:rsidRDefault="008E3BCC" w:rsidP="00546C5D">
            <w:pPr>
              <w:ind w:left="-103" w:right="-108" w:firstLine="0"/>
              <w:jc w:val="center"/>
              <w:rPr>
                <w:sz w:val="22"/>
                <w:szCs w:val="22"/>
              </w:rPr>
            </w:pPr>
          </w:p>
          <w:p w:rsidR="008E3BCC" w:rsidRPr="00801F46" w:rsidRDefault="008E3BCC" w:rsidP="00546C5D">
            <w:pPr>
              <w:ind w:left="-103" w:right="-108" w:firstLine="0"/>
              <w:jc w:val="center"/>
              <w:rPr>
                <w:sz w:val="22"/>
                <w:szCs w:val="22"/>
              </w:rPr>
            </w:pPr>
            <w:r>
              <w:rPr>
                <w:sz w:val="22"/>
                <w:szCs w:val="22"/>
              </w:rPr>
              <w:t>29,5</w:t>
            </w:r>
          </w:p>
        </w:tc>
        <w:tc>
          <w:tcPr>
            <w:tcW w:w="993" w:type="dxa"/>
          </w:tcPr>
          <w:p w:rsidR="008E3BCC" w:rsidRPr="00133E12" w:rsidRDefault="008E3BCC" w:rsidP="00546C5D">
            <w:pPr>
              <w:ind w:left="-103" w:right="-108" w:firstLine="0"/>
              <w:jc w:val="center"/>
              <w:rPr>
                <w:sz w:val="22"/>
                <w:szCs w:val="22"/>
              </w:rPr>
            </w:pPr>
            <w:r>
              <w:rPr>
                <w:sz w:val="22"/>
                <w:szCs w:val="22"/>
              </w:rPr>
              <w:t>0,0</w:t>
            </w: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r>
              <w:rPr>
                <w:sz w:val="22"/>
                <w:szCs w:val="22"/>
              </w:rPr>
              <w:t>29,5</w:t>
            </w:r>
          </w:p>
        </w:tc>
      </w:tr>
      <w:tr w:rsidR="008E3BCC" w:rsidRPr="00805F6F" w:rsidTr="00546C5D">
        <w:trPr>
          <w:trHeight w:val="1275"/>
        </w:trPr>
        <w:tc>
          <w:tcPr>
            <w:tcW w:w="710" w:type="dxa"/>
          </w:tcPr>
          <w:p w:rsidR="008E3BCC" w:rsidRPr="00801F46" w:rsidRDefault="008E3BCC" w:rsidP="00546C5D">
            <w:pPr>
              <w:ind w:left="-103" w:right="-108" w:firstLine="0"/>
              <w:jc w:val="center"/>
              <w:rPr>
                <w:sz w:val="22"/>
                <w:szCs w:val="22"/>
              </w:rPr>
            </w:pPr>
            <w:r w:rsidRPr="00801F46">
              <w:rPr>
                <w:sz w:val="22"/>
                <w:szCs w:val="22"/>
              </w:rPr>
              <w:t>1.18</w:t>
            </w:r>
          </w:p>
        </w:tc>
        <w:tc>
          <w:tcPr>
            <w:tcW w:w="1984" w:type="dxa"/>
          </w:tcPr>
          <w:p w:rsidR="008E3BCC" w:rsidRDefault="008E3BCC" w:rsidP="00546C5D">
            <w:pPr>
              <w:autoSpaceDE w:val="0"/>
              <w:ind w:firstLine="0"/>
              <w:rPr>
                <w:sz w:val="22"/>
                <w:szCs w:val="22"/>
              </w:rPr>
            </w:pPr>
            <w:r w:rsidRPr="00801F46">
              <w:rPr>
                <w:sz w:val="22"/>
                <w:szCs w:val="22"/>
              </w:rPr>
              <w:t xml:space="preserve">Мероприятие </w:t>
            </w:r>
            <w:r>
              <w:rPr>
                <w:sz w:val="22"/>
                <w:szCs w:val="22"/>
              </w:rPr>
              <w:t>18</w:t>
            </w:r>
          </w:p>
          <w:p w:rsidR="008E3BCC" w:rsidRPr="00801F46" w:rsidRDefault="008E3BCC" w:rsidP="00546C5D">
            <w:pPr>
              <w:autoSpaceDE w:val="0"/>
              <w:ind w:firstLine="0"/>
              <w:rPr>
                <w:sz w:val="22"/>
                <w:szCs w:val="22"/>
              </w:rPr>
            </w:pPr>
            <w:r w:rsidRPr="00801F46">
              <w:rPr>
                <w:sz w:val="22"/>
                <w:szCs w:val="22"/>
              </w:rPr>
              <w:t>Укрепление материально-технической базы образовательных учреждений</w:t>
            </w:r>
          </w:p>
        </w:tc>
        <w:tc>
          <w:tcPr>
            <w:tcW w:w="1412" w:type="dxa"/>
          </w:tcPr>
          <w:p w:rsidR="008E3BCC" w:rsidRPr="00801F46" w:rsidRDefault="008E3BCC" w:rsidP="00546C5D">
            <w:pPr>
              <w:ind w:firstLine="0"/>
              <w:rPr>
                <w:sz w:val="22"/>
                <w:szCs w:val="22"/>
              </w:rPr>
            </w:pPr>
            <w:r w:rsidRPr="00801F46">
              <w:rPr>
                <w:sz w:val="22"/>
                <w:szCs w:val="22"/>
              </w:rPr>
              <w:t>Управление по образованию, ОУ</w:t>
            </w:r>
          </w:p>
        </w:tc>
        <w:tc>
          <w:tcPr>
            <w:tcW w:w="1698" w:type="dxa"/>
            <w:gridSpan w:val="3"/>
          </w:tcPr>
          <w:p w:rsidR="008E3BCC" w:rsidRPr="00801F46" w:rsidRDefault="008E3BCC" w:rsidP="00546C5D">
            <w:pPr>
              <w:ind w:left="-103" w:right="-108" w:firstLine="0"/>
              <w:jc w:val="center"/>
              <w:rPr>
                <w:sz w:val="22"/>
                <w:szCs w:val="22"/>
              </w:rPr>
            </w:pPr>
            <w:r w:rsidRPr="00801F46">
              <w:rPr>
                <w:sz w:val="22"/>
                <w:szCs w:val="22"/>
              </w:rPr>
              <w:t>Областной</w:t>
            </w:r>
          </w:p>
          <w:p w:rsidR="008E3BCC" w:rsidRPr="00801F46" w:rsidRDefault="008E3BCC" w:rsidP="00546C5D">
            <w:pPr>
              <w:ind w:left="-103" w:right="-108" w:firstLine="0"/>
              <w:jc w:val="center"/>
              <w:rPr>
                <w:sz w:val="22"/>
                <w:szCs w:val="22"/>
              </w:rPr>
            </w:pPr>
            <w:r w:rsidRPr="00801F46">
              <w:rPr>
                <w:sz w:val="22"/>
                <w:szCs w:val="22"/>
              </w:rPr>
              <w:t xml:space="preserve"> Бюджет</w:t>
            </w:r>
          </w:p>
          <w:p w:rsidR="008E3BCC" w:rsidRPr="00801F46" w:rsidRDefault="008E3BCC" w:rsidP="00546C5D">
            <w:pPr>
              <w:ind w:left="-103" w:right="-108" w:firstLine="0"/>
              <w:jc w:val="center"/>
              <w:rPr>
                <w:sz w:val="22"/>
                <w:szCs w:val="22"/>
              </w:rPr>
            </w:pPr>
          </w:p>
          <w:p w:rsidR="008E3BCC" w:rsidRPr="00801F46" w:rsidRDefault="008E3BCC" w:rsidP="00546C5D">
            <w:pPr>
              <w:ind w:left="-103" w:right="-108" w:firstLine="0"/>
              <w:jc w:val="center"/>
              <w:rPr>
                <w:sz w:val="22"/>
                <w:szCs w:val="22"/>
              </w:rPr>
            </w:pPr>
            <w:r w:rsidRPr="00801F46">
              <w:rPr>
                <w:sz w:val="22"/>
                <w:szCs w:val="22"/>
              </w:rPr>
              <w:t>Бюджет муниципального образования «Дорогобужский муниципальный округ» Смоленской области</w:t>
            </w:r>
          </w:p>
        </w:tc>
        <w:tc>
          <w:tcPr>
            <w:tcW w:w="1285" w:type="dxa"/>
          </w:tcPr>
          <w:p w:rsidR="008E3BCC" w:rsidRPr="00801F46" w:rsidRDefault="008E3BCC" w:rsidP="00546C5D">
            <w:pPr>
              <w:ind w:right="-108" w:firstLine="0"/>
              <w:jc w:val="center"/>
              <w:rPr>
                <w:sz w:val="22"/>
                <w:szCs w:val="22"/>
              </w:rPr>
            </w:pPr>
            <w:r>
              <w:rPr>
                <w:sz w:val="22"/>
                <w:szCs w:val="22"/>
              </w:rPr>
              <w:t>0,0</w:t>
            </w:r>
          </w:p>
          <w:p w:rsidR="008E3BCC" w:rsidRPr="00801F46" w:rsidRDefault="008E3BCC" w:rsidP="00546C5D">
            <w:pPr>
              <w:ind w:right="-108" w:firstLine="0"/>
              <w:jc w:val="center"/>
              <w:rPr>
                <w:sz w:val="22"/>
                <w:szCs w:val="22"/>
              </w:rPr>
            </w:pPr>
          </w:p>
          <w:p w:rsidR="008E3BCC" w:rsidRPr="00801F46" w:rsidRDefault="008E3BCC" w:rsidP="00546C5D">
            <w:pPr>
              <w:ind w:right="-108" w:firstLine="0"/>
              <w:jc w:val="center"/>
              <w:rPr>
                <w:sz w:val="22"/>
                <w:szCs w:val="22"/>
              </w:rPr>
            </w:pPr>
          </w:p>
          <w:p w:rsidR="008E3BCC" w:rsidRPr="00801F46" w:rsidRDefault="008E3BCC" w:rsidP="00546C5D">
            <w:pPr>
              <w:ind w:right="-108" w:firstLine="0"/>
              <w:jc w:val="center"/>
              <w:rPr>
                <w:sz w:val="22"/>
                <w:szCs w:val="22"/>
              </w:rPr>
            </w:pPr>
            <w:r>
              <w:rPr>
                <w:sz w:val="22"/>
                <w:szCs w:val="22"/>
              </w:rPr>
              <w:t>2 210,0</w:t>
            </w:r>
          </w:p>
        </w:tc>
        <w:tc>
          <w:tcPr>
            <w:tcW w:w="1134" w:type="dxa"/>
          </w:tcPr>
          <w:p w:rsidR="008E3BCC" w:rsidRPr="00801F46" w:rsidRDefault="008E3BCC" w:rsidP="00546C5D">
            <w:pPr>
              <w:ind w:right="-108" w:firstLine="0"/>
              <w:jc w:val="center"/>
              <w:rPr>
                <w:sz w:val="22"/>
                <w:szCs w:val="22"/>
              </w:rPr>
            </w:pPr>
            <w:r>
              <w:rPr>
                <w:sz w:val="22"/>
                <w:szCs w:val="22"/>
              </w:rPr>
              <w:t>0,0</w:t>
            </w:r>
          </w:p>
          <w:p w:rsidR="008E3BCC" w:rsidRPr="00801F46" w:rsidRDefault="008E3BCC" w:rsidP="00546C5D">
            <w:pPr>
              <w:ind w:right="-108" w:firstLine="0"/>
              <w:jc w:val="center"/>
              <w:rPr>
                <w:sz w:val="22"/>
                <w:szCs w:val="22"/>
              </w:rPr>
            </w:pPr>
          </w:p>
          <w:p w:rsidR="008E3BCC" w:rsidRPr="00801F46" w:rsidRDefault="008E3BCC" w:rsidP="00546C5D">
            <w:pPr>
              <w:ind w:right="-108" w:firstLine="0"/>
              <w:jc w:val="center"/>
              <w:rPr>
                <w:sz w:val="22"/>
                <w:szCs w:val="22"/>
              </w:rPr>
            </w:pPr>
          </w:p>
          <w:p w:rsidR="008E3BCC" w:rsidRPr="00801F46" w:rsidRDefault="008E3BCC" w:rsidP="00546C5D">
            <w:pPr>
              <w:ind w:right="-108" w:firstLine="0"/>
              <w:jc w:val="center"/>
              <w:rPr>
                <w:sz w:val="22"/>
                <w:szCs w:val="22"/>
              </w:rPr>
            </w:pPr>
            <w:r>
              <w:rPr>
                <w:sz w:val="22"/>
                <w:szCs w:val="22"/>
              </w:rPr>
              <w:t>2 210,0</w:t>
            </w:r>
          </w:p>
        </w:tc>
        <w:tc>
          <w:tcPr>
            <w:tcW w:w="1275" w:type="dxa"/>
            <w:gridSpan w:val="2"/>
          </w:tcPr>
          <w:p w:rsidR="008E3BCC" w:rsidRPr="00801F46" w:rsidRDefault="008E3BCC" w:rsidP="00546C5D">
            <w:pPr>
              <w:ind w:left="-103" w:right="-108" w:firstLine="0"/>
              <w:jc w:val="center"/>
              <w:rPr>
                <w:sz w:val="22"/>
                <w:szCs w:val="22"/>
              </w:rPr>
            </w:pPr>
            <w:r w:rsidRPr="00801F46">
              <w:rPr>
                <w:sz w:val="22"/>
                <w:szCs w:val="22"/>
              </w:rPr>
              <w:t>0</w:t>
            </w:r>
            <w:r>
              <w:rPr>
                <w:sz w:val="22"/>
                <w:szCs w:val="22"/>
              </w:rPr>
              <w:t>,0</w:t>
            </w:r>
          </w:p>
          <w:p w:rsidR="008E3BCC" w:rsidRPr="00801F46" w:rsidRDefault="008E3BCC" w:rsidP="00546C5D">
            <w:pPr>
              <w:ind w:left="-103" w:right="-108" w:firstLine="0"/>
              <w:jc w:val="center"/>
              <w:rPr>
                <w:sz w:val="22"/>
                <w:szCs w:val="22"/>
              </w:rPr>
            </w:pPr>
          </w:p>
          <w:p w:rsidR="008E3BCC" w:rsidRPr="00801F46" w:rsidRDefault="008E3BCC" w:rsidP="00546C5D">
            <w:pPr>
              <w:ind w:left="-103" w:right="-108" w:firstLine="0"/>
              <w:jc w:val="center"/>
              <w:rPr>
                <w:sz w:val="22"/>
                <w:szCs w:val="22"/>
              </w:rPr>
            </w:pPr>
          </w:p>
          <w:p w:rsidR="008E3BCC" w:rsidRPr="00075E8C" w:rsidRDefault="008E3BCC" w:rsidP="00546C5D">
            <w:pPr>
              <w:ind w:left="-103" w:right="-108" w:firstLine="0"/>
              <w:jc w:val="center"/>
              <w:rPr>
                <w:sz w:val="22"/>
                <w:szCs w:val="22"/>
              </w:rPr>
            </w:pPr>
            <w:r>
              <w:rPr>
                <w:sz w:val="22"/>
                <w:szCs w:val="22"/>
              </w:rPr>
              <w:t>0,0</w:t>
            </w:r>
          </w:p>
        </w:tc>
        <w:tc>
          <w:tcPr>
            <w:tcW w:w="993" w:type="dxa"/>
          </w:tcPr>
          <w:p w:rsidR="008E3BCC" w:rsidRPr="00133E12" w:rsidRDefault="008E3BCC" w:rsidP="00546C5D">
            <w:pPr>
              <w:ind w:left="-103" w:right="-108" w:firstLine="0"/>
              <w:jc w:val="center"/>
              <w:rPr>
                <w:sz w:val="22"/>
                <w:szCs w:val="22"/>
              </w:rPr>
            </w:pPr>
            <w:r w:rsidRPr="00133E12">
              <w:rPr>
                <w:sz w:val="22"/>
                <w:szCs w:val="22"/>
              </w:rPr>
              <w:t>0</w:t>
            </w:r>
            <w:r>
              <w:rPr>
                <w:sz w:val="22"/>
                <w:szCs w:val="22"/>
              </w:rPr>
              <w:t>,0</w:t>
            </w: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r w:rsidRPr="00133E12">
              <w:rPr>
                <w:sz w:val="22"/>
                <w:szCs w:val="22"/>
              </w:rPr>
              <w:t>0</w:t>
            </w:r>
            <w:r>
              <w:rPr>
                <w:sz w:val="22"/>
                <w:szCs w:val="22"/>
              </w:rPr>
              <w:t>,0</w:t>
            </w:r>
          </w:p>
        </w:tc>
      </w:tr>
      <w:tr w:rsidR="008E3BCC" w:rsidRPr="00805F6F" w:rsidTr="00546C5D">
        <w:trPr>
          <w:trHeight w:val="1275"/>
        </w:trPr>
        <w:tc>
          <w:tcPr>
            <w:tcW w:w="710" w:type="dxa"/>
          </w:tcPr>
          <w:p w:rsidR="008E3BCC" w:rsidRPr="00801F46" w:rsidRDefault="008E3BCC" w:rsidP="00546C5D">
            <w:pPr>
              <w:ind w:left="-103" w:right="-108" w:firstLine="0"/>
              <w:jc w:val="center"/>
              <w:rPr>
                <w:sz w:val="22"/>
                <w:szCs w:val="22"/>
              </w:rPr>
            </w:pPr>
            <w:r w:rsidRPr="00801F46">
              <w:rPr>
                <w:sz w:val="22"/>
                <w:szCs w:val="22"/>
              </w:rPr>
              <w:t>1.19</w:t>
            </w:r>
          </w:p>
        </w:tc>
        <w:tc>
          <w:tcPr>
            <w:tcW w:w="1984" w:type="dxa"/>
          </w:tcPr>
          <w:p w:rsidR="008E3BCC" w:rsidRPr="00801F46" w:rsidRDefault="008E3BCC" w:rsidP="00546C5D">
            <w:pPr>
              <w:autoSpaceDE w:val="0"/>
              <w:ind w:firstLine="0"/>
              <w:rPr>
                <w:sz w:val="22"/>
                <w:szCs w:val="22"/>
              </w:rPr>
            </w:pPr>
            <w:r w:rsidRPr="00801F46">
              <w:rPr>
                <w:sz w:val="22"/>
                <w:szCs w:val="22"/>
              </w:rPr>
              <w:t>Мероприятие</w:t>
            </w:r>
            <w:r>
              <w:rPr>
                <w:sz w:val="22"/>
                <w:szCs w:val="22"/>
              </w:rPr>
              <w:t xml:space="preserve"> 19</w:t>
            </w:r>
          </w:p>
          <w:p w:rsidR="008E3BCC" w:rsidRPr="00801F46" w:rsidRDefault="008E3BCC" w:rsidP="00546C5D">
            <w:pPr>
              <w:autoSpaceDE w:val="0"/>
              <w:ind w:firstLine="0"/>
              <w:rPr>
                <w:sz w:val="22"/>
                <w:szCs w:val="22"/>
              </w:rPr>
            </w:pPr>
            <w:r w:rsidRPr="00801F46">
              <w:rPr>
                <w:sz w:val="22"/>
                <w:szCs w:val="22"/>
              </w:rPr>
              <w:t>Расходы на  мероприятия, связанные с обеспечением мер по антитеррористической защищенности муниципальных общеобразовательных учреждений</w:t>
            </w:r>
          </w:p>
        </w:tc>
        <w:tc>
          <w:tcPr>
            <w:tcW w:w="1412" w:type="dxa"/>
          </w:tcPr>
          <w:p w:rsidR="008E3BCC" w:rsidRPr="00801F46" w:rsidRDefault="008E3BCC" w:rsidP="00546C5D">
            <w:pPr>
              <w:ind w:firstLine="0"/>
              <w:rPr>
                <w:sz w:val="22"/>
                <w:szCs w:val="22"/>
              </w:rPr>
            </w:pPr>
            <w:r w:rsidRPr="00801F46">
              <w:rPr>
                <w:sz w:val="22"/>
                <w:szCs w:val="22"/>
              </w:rPr>
              <w:t>Управление по образованию, ОУ</w:t>
            </w:r>
          </w:p>
        </w:tc>
        <w:tc>
          <w:tcPr>
            <w:tcW w:w="1698" w:type="dxa"/>
            <w:gridSpan w:val="3"/>
          </w:tcPr>
          <w:p w:rsidR="008E3BCC" w:rsidRPr="00801F46" w:rsidRDefault="008E3BCC" w:rsidP="00546C5D">
            <w:pPr>
              <w:ind w:left="-103" w:right="-108" w:firstLine="0"/>
              <w:jc w:val="center"/>
              <w:rPr>
                <w:sz w:val="22"/>
                <w:szCs w:val="22"/>
              </w:rPr>
            </w:pPr>
            <w:r w:rsidRPr="00801F46">
              <w:rPr>
                <w:sz w:val="22"/>
                <w:szCs w:val="22"/>
              </w:rPr>
              <w:t>Бюджет муниципального образования «Дорогобужский муниципальный округ» Смоленской области</w:t>
            </w:r>
          </w:p>
        </w:tc>
        <w:tc>
          <w:tcPr>
            <w:tcW w:w="1285" w:type="dxa"/>
          </w:tcPr>
          <w:p w:rsidR="008E3BCC" w:rsidRPr="00801F46" w:rsidRDefault="008E3BCC" w:rsidP="00546C5D">
            <w:pPr>
              <w:ind w:right="-108" w:firstLine="0"/>
              <w:jc w:val="center"/>
              <w:rPr>
                <w:sz w:val="22"/>
                <w:szCs w:val="22"/>
              </w:rPr>
            </w:pPr>
            <w:r>
              <w:rPr>
                <w:sz w:val="22"/>
                <w:szCs w:val="22"/>
              </w:rPr>
              <w:t>0</w:t>
            </w:r>
            <w:r w:rsidRPr="00801F46">
              <w:rPr>
                <w:sz w:val="22"/>
                <w:szCs w:val="22"/>
              </w:rPr>
              <w:t>,0</w:t>
            </w:r>
          </w:p>
        </w:tc>
        <w:tc>
          <w:tcPr>
            <w:tcW w:w="1134" w:type="dxa"/>
          </w:tcPr>
          <w:p w:rsidR="008E3BCC" w:rsidRPr="00801F46" w:rsidRDefault="008E3BCC" w:rsidP="00546C5D">
            <w:pPr>
              <w:ind w:right="-108" w:firstLine="0"/>
              <w:jc w:val="center"/>
              <w:rPr>
                <w:sz w:val="22"/>
                <w:szCs w:val="22"/>
              </w:rPr>
            </w:pPr>
            <w:r>
              <w:rPr>
                <w:sz w:val="22"/>
                <w:szCs w:val="22"/>
              </w:rPr>
              <w:t>0</w:t>
            </w:r>
            <w:r w:rsidRPr="00801F46">
              <w:rPr>
                <w:sz w:val="22"/>
                <w:szCs w:val="22"/>
              </w:rPr>
              <w:t>,0</w:t>
            </w:r>
          </w:p>
        </w:tc>
        <w:tc>
          <w:tcPr>
            <w:tcW w:w="1275" w:type="dxa"/>
            <w:gridSpan w:val="2"/>
          </w:tcPr>
          <w:p w:rsidR="008E3BCC" w:rsidRPr="00801F46" w:rsidRDefault="008E3BCC" w:rsidP="00546C5D">
            <w:pPr>
              <w:ind w:left="-103" w:right="-108" w:firstLine="0"/>
              <w:jc w:val="center"/>
              <w:rPr>
                <w:sz w:val="22"/>
                <w:szCs w:val="22"/>
              </w:rPr>
            </w:pPr>
            <w:r>
              <w:rPr>
                <w:sz w:val="22"/>
                <w:szCs w:val="22"/>
              </w:rPr>
              <w:t>0,0</w:t>
            </w:r>
          </w:p>
        </w:tc>
        <w:tc>
          <w:tcPr>
            <w:tcW w:w="993" w:type="dxa"/>
          </w:tcPr>
          <w:p w:rsidR="008E3BCC" w:rsidRPr="00133E12" w:rsidRDefault="008E3BCC" w:rsidP="00546C5D">
            <w:pPr>
              <w:ind w:left="-103" w:right="-108" w:firstLine="0"/>
              <w:jc w:val="center"/>
              <w:rPr>
                <w:sz w:val="22"/>
                <w:szCs w:val="22"/>
              </w:rPr>
            </w:pPr>
            <w:r>
              <w:rPr>
                <w:sz w:val="22"/>
                <w:szCs w:val="22"/>
              </w:rPr>
              <w:t>0,0</w:t>
            </w:r>
          </w:p>
        </w:tc>
      </w:tr>
      <w:tr w:rsidR="008E3BCC" w:rsidRPr="00805F6F" w:rsidTr="00546C5D">
        <w:trPr>
          <w:trHeight w:val="1275"/>
        </w:trPr>
        <w:tc>
          <w:tcPr>
            <w:tcW w:w="710" w:type="dxa"/>
          </w:tcPr>
          <w:p w:rsidR="008E3BCC" w:rsidRPr="00801F46" w:rsidRDefault="008E3BCC" w:rsidP="00546C5D">
            <w:pPr>
              <w:ind w:left="-103" w:right="-108" w:firstLine="0"/>
              <w:jc w:val="center"/>
              <w:rPr>
                <w:sz w:val="22"/>
                <w:szCs w:val="22"/>
              </w:rPr>
            </w:pPr>
            <w:r>
              <w:rPr>
                <w:sz w:val="22"/>
                <w:szCs w:val="22"/>
              </w:rPr>
              <w:t>1.20</w:t>
            </w:r>
          </w:p>
        </w:tc>
        <w:tc>
          <w:tcPr>
            <w:tcW w:w="1984" w:type="dxa"/>
          </w:tcPr>
          <w:p w:rsidR="008E3BCC" w:rsidRDefault="008E3BCC" w:rsidP="00546C5D">
            <w:pPr>
              <w:autoSpaceDE w:val="0"/>
              <w:ind w:firstLine="0"/>
              <w:rPr>
                <w:sz w:val="22"/>
                <w:szCs w:val="22"/>
              </w:rPr>
            </w:pPr>
            <w:r w:rsidRPr="00801F46">
              <w:rPr>
                <w:sz w:val="22"/>
                <w:szCs w:val="22"/>
              </w:rPr>
              <w:t>Мероприятие</w:t>
            </w:r>
            <w:r>
              <w:rPr>
                <w:sz w:val="22"/>
                <w:szCs w:val="22"/>
              </w:rPr>
              <w:t xml:space="preserve"> 20 </w:t>
            </w:r>
          </w:p>
          <w:p w:rsidR="008E3BCC" w:rsidRPr="00801F46" w:rsidRDefault="008E3BCC" w:rsidP="00546C5D">
            <w:pPr>
              <w:autoSpaceDE w:val="0"/>
              <w:ind w:firstLine="0"/>
              <w:rPr>
                <w:sz w:val="22"/>
                <w:szCs w:val="22"/>
              </w:rPr>
            </w:pPr>
            <w:r>
              <w:rPr>
                <w:sz w:val="22"/>
                <w:szCs w:val="22"/>
              </w:rPr>
              <w:t>Реализация мероприятий по капитальному</w:t>
            </w:r>
            <w:r w:rsidRPr="00133E12">
              <w:rPr>
                <w:sz w:val="22"/>
                <w:szCs w:val="22"/>
              </w:rPr>
              <w:t xml:space="preserve"> ремонт</w:t>
            </w:r>
            <w:r>
              <w:rPr>
                <w:sz w:val="22"/>
                <w:szCs w:val="22"/>
              </w:rPr>
              <w:t>у</w:t>
            </w:r>
            <w:r w:rsidRPr="00133E12">
              <w:rPr>
                <w:sz w:val="22"/>
                <w:szCs w:val="22"/>
              </w:rPr>
              <w:t xml:space="preserve"> зданий муниципальных образовательных организаций в рамках модернизации школьных систем образования</w:t>
            </w:r>
            <w:r w:rsidRPr="00801F46">
              <w:rPr>
                <w:sz w:val="22"/>
                <w:szCs w:val="22"/>
              </w:rPr>
              <w:t xml:space="preserve"> </w:t>
            </w:r>
          </w:p>
        </w:tc>
        <w:tc>
          <w:tcPr>
            <w:tcW w:w="1412" w:type="dxa"/>
          </w:tcPr>
          <w:p w:rsidR="008E3BCC" w:rsidRPr="00801F46" w:rsidRDefault="008E3BCC" w:rsidP="00546C5D">
            <w:pPr>
              <w:ind w:firstLine="0"/>
              <w:rPr>
                <w:sz w:val="22"/>
                <w:szCs w:val="22"/>
              </w:rPr>
            </w:pPr>
            <w:r w:rsidRPr="00801F46">
              <w:rPr>
                <w:sz w:val="22"/>
                <w:szCs w:val="22"/>
              </w:rPr>
              <w:t xml:space="preserve">Управление по образованию, ОУ </w:t>
            </w:r>
          </w:p>
          <w:p w:rsidR="008E3BCC" w:rsidRPr="00801F46" w:rsidRDefault="008E3BCC" w:rsidP="00546C5D">
            <w:pPr>
              <w:ind w:firstLine="0"/>
              <w:rPr>
                <w:sz w:val="22"/>
                <w:szCs w:val="22"/>
              </w:rPr>
            </w:pPr>
          </w:p>
        </w:tc>
        <w:tc>
          <w:tcPr>
            <w:tcW w:w="1698" w:type="dxa"/>
            <w:gridSpan w:val="3"/>
          </w:tcPr>
          <w:p w:rsidR="008E3BCC" w:rsidRPr="00801F46" w:rsidRDefault="008E3BCC" w:rsidP="00546C5D">
            <w:pPr>
              <w:ind w:right="-108" w:firstLine="0"/>
              <w:jc w:val="center"/>
              <w:rPr>
                <w:sz w:val="22"/>
                <w:szCs w:val="22"/>
              </w:rPr>
            </w:pPr>
            <w:r w:rsidRPr="00801F46">
              <w:rPr>
                <w:sz w:val="22"/>
                <w:szCs w:val="22"/>
              </w:rPr>
              <w:t>Федеральный бюджет</w:t>
            </w:r>
          </w:p>
          <w:p w:rsidR="008E3BCC" w:rsidRPr="00801F46" w:rsidRDefault="008E3BCC" w:rsidP="00546C5D">
            <w:pPr>
              <w:ind w:right="-108" w:firstLine="0"/>
              <w:jc w:val="center"/>
              <w:rPr>
                <w:sz w:val="22"/>
                <w:szCs w:val="22"/>
              </w:rPr>
            </w:pPr>
          </w:p>
          <w:p w:rsidR="008E3BCC" w:rsidRPr="00801F46" w:rsidRDefault="008E3BCC" w:rsidP="00546C5D">
            <w:pPr>
              <w:ind w:right="-108" w:firstLine="0"/>
              <w:jc w:val="center"/>
              <w:rPr>
                <w:sz w:val="22"/>
                <w:szCs w:val="22"/>
              </w:rPr>
            </w:pPr>
            <w:r w:rsidRPr="00801F46">
              <w:rPr>
                <w:sz w:val="22"/>
                <w:szCs w:val="22"/>
              </w:rPr>
              <w:t>Областной бюджет</w:t>
            </w:r>
          </w:p>
          <w:p w:rsidR="008E3BCC" w:rsidRPr="00801F46" w:rsidRDefault="008E3BCC" w:rsidP="00546C5D">
            <w:pPr>
              <w:ind w:left="-103" w:right="-108" w:firstLine="0"/>
              <w:jc w:val="center"/>
              <w:rPr>
                <w:sz w:val="22"/>
                <w:szCs w:val="22"/>
              </w:rPr>
            </w:pPr>
          </w:p>
          <w:p w:rsidR="008E3BCC" w:rsidRPr="00801F46" w:rsidRDefault="008E3BCC" w:rsidP="00546C5D">
            <w:pPr>
              <w:ind w:left="-103" w:right="-108" w:firstLine="0"/>
              <w:jc w:val="center"/>
              <w:rPr>
                <w:sz w:val="22"/>
                <w:szCs w:val="22"/>
              </w:rPr>
            </w:pPr>
            <w:r w:rsidRPr="00801F46">
              <w:rPr>
                <w:sz w:val="22"/>
                <w:szCs w:val="22"/>
              </w:rPr>
              <w:t>Бюджет муниципального образования «Дорогобужский муниципальный округ» Смоленской области</w:t>
            </w:r>
          </w:p>
        </w:tc>
        <w:tc>
          <w:tcPr>
            <w:tcW w:w="1285" w:type="dxa"/>
          </w:tcPr>
          <w:p w:rsidR="008E3BCC" w:rsidRDefault="008E3BCC" w:rsidP="00546C5D">
            <w:pPr>
              <w:ind w:right="-108" w:firstLine="0"/>
              <w:jc w:val="center"/>
              <w:rPr>
                <w:sz w:val="22"/>
                <w:szCs w:val="22"/>
              </w:rPr>
            </w:pPr>
          </w:p>
          <w:p w:rsidR="008E3BCC" w:rsidRDefault="008E3BCC" w:rsidP="00546C5D">
            <w:pPr>
              <w:ind w:right="-108" w:firstLine="0"/>
              <w:jc w:val="center"/>
              <w:rPr>
                <w:sz w:val="22"/>
                <w:szCs w:val="22"/>
              </w:rPr>
            </w:pPr>
            <w:r>
              <w:rPr>
                <w:sz w:val="22"/>
                <w:szCs w:val="22"/>
              </w:rPr>
              <w:t>0,00</w:t>
            </w:r>
          </w:p>
          <w:p w:rsidR="008E3BCC" w:rsidRDefault="008E3BCC" w:rsidP="00546C5D">
            <w:pPr>
              <w:ind w:right="-108" w:firstLine="0"/>
              <w:jc w:val="center"/>
              <w:rPr>
                <w:sz w:val="22"/>
                <w:szCs w:val="22"/>
              </w:rPr>
            </w:pPr>
          </w:p>
          <w:p w:rsidR="008E3BCC" w:rsidRDefault="008E3BCC" w:rsidP="00546C5D">
            <w:pPr>
              <w:ind w:right="-108" w:firstLine="0"/>
              <w:jc w:val="center"/>
              <w:rPr>
                <w:sz w:val="22"/>
                <w:szCs w:val="22"/>
              </w:rPr>
            </w:pPr>
          </w:p>
          <w:p w:rsidR="008E3BCC" w:rsidRDefault="008E3BCC" w:rsidP="00546C5D">
            <w:pPr>
              <w:ind w:right="-108" w:firstLine="0"/>
              <w:jc w:val="center"/>
              <w:rPr>
                <w:sz w:val="22"/>
                <w:szCs w:val="22"/>
              </w:rPr>
            </w:pPr>
            <w:r>
              <w:rPr>
                <w:sz w:val="22"/>
                <w:szCs w:val="22"/>
              </w:rPr>
              <w:t>0,00</w:t>
            </w:r>
          </w:p>
          <w:p w:rsidR="008E3BCC" w:rsidRDefault="008E3BCC" w:rsidP="00546C5D">
            <w:pPr>
              <w:ind w:right="-108" w:firstLine="0"/>
              <w:jc w:val="center"/>
              <w:rPr>
                <w:sz w:val="22"/>
                <w:szCs w:val="22"/>
              </w:rPr>
            </w:pPr>
          </w:p>
          <w:p w:rsidR="008E3BCC" w:rsidRDefault="008E3BCC" w:rsidP="00546C5D">
            <w:pPr>
              <w:ind w:right="-108" w:firstLine="0"/>
              <w:jc w:val="center"/>
              <w:rPr>
                <w:sz w:val="22"/>
                <w:szCs w:val="22"/>
              </w:rPr>
            </w:pPr>
          </w:p>
          <w:p w:rsidR="008E3BCC" w:rsidRDefault="008E3BCC" w:rsidP="00546C5D">
            <w:pPr>
              <w:ind w:right="-108" w:firstLine="0"/>
              <w:jc w:val="center"/>
              <w:rPr>
                <w:sz w:val="22"/>
                <w:szCs w:val="22"/>
              </w:rPr>
            </w:pPr>
          </w:p>
          <w:p w:rsidR="008E3BCC" w:rsidRDefault="008E3BCC" w:rsidP="00546C5D">
            <w:pPr>
              <w:ind w:right="-108" w:firstLine="0"/>
              <w:jc w:val="center"/>
              <w:rPr>
                <w:sz w:val="22"/>
                <w:szCs w:val="22"/>
              </w:rPr>
            </w:pPr>
            <w:r>
              <w:rPr>
                <w:sz w:val="22"/>
                <w:szCs w:val="22"/>
              </w:rPr>
              <w:t>457,1</w:t>
            </w:r>
          </w:p>
        </w:tc>
        <w:tc>
          <w:tcPr>
            <w:tcW w:w="1134" w:type="dxa"/>
          </w:tcPr>
          <w:p w:rsidR="008E3BCC" w:rsidRDefault="008E3BCC" w:rsidP="00546C5D">
            <w:pPr>
              <w:ind w:right="-108" w:firstLine="0"/>
              <w:jc w:val="center"/>
              <w:rPr>
                <w:sz w:val="22"/>
                <w:szCs w:val="22"/>
              </w:rPr>
            </w:pPr>
          </w:p>
          <w:p w:rsidR="008E3BCC" w:rsidRDefault="008E3BCC" w:rsidP="00546C5D">
            <w:pPr>
              <w:ind w:right="-108" w:firstLine="0"/>
              <w:jc w:val="center"/>
              <w:rPr>
                <w:sz w:val="22"/>
                <w:szCs w:val="22"/>
              </w:rPr>
            </w:pPr>
            <w:r>
              <w:rPr>
                <w:sz w:val="22"/>
                <w:szCs w:val="22"/>
              </w:rPr>
              <w:t>0,00</w:t>
            </w:r>
          </w:p>
          <w:p w:rsidR="008E3BCC" w:rsidRDefault="008E3BCC" w:rsidP="00546C5D">
            <w:pPr>
              <w:ind w:right="-108" w:firstLine="0"/>
              <w:jc w:val="center"/>
              <w:rPr>
                <w:sz w:val="22"/>
                <w:szCs w:val="22"/>
              </w:rPr>
            </w:pPr>
          </w:p>
          <w:p w:rsidR="008E3BCC" w:rsidRDefault="008E3BCC" w:rsidP="00546C5D">
            <w:pPr>
              <w:ind w:right="-108" w:firstLine="0"/>
              <w:jc w:val="center"/>
              <w:rPr>
                <w:sz w:val="22"/>
                <w:szCs w:val="22"/>
              </w:rPr>
            </w:pPr>
          </w:p>
          <w:p w:rsidR="008E3BCC" w:rsidRDefault="008E3BCC" w:rsidP="00546C5D">
            <w:pPr>
              <w:ind w:right="-108" w:firstLine="0"/>
              <w:jc w:val="center"/>
              <w:rPr>
                <w:sz w:val="22"/>
                <w:szCs w:val="22"/>
              </w:rPr>
            </w:pPr>
            <w:r>
              <w:rPr>
                <w:sz w:val="22"/>
                <w:szCs w:val="22"/>
              </w:rPr>
              <w:t>0,00</w:t>
            </w:r>
          </w:p>
          <w:p w:rsidR="008E3BCC" w:rsidRDefault="008E3BCC" w:rsidP="00546C5D">
            <w:pPr>
              <w:ind w:right="-108" w:firstLine="0"/>
              <w:jc w:val="center"/>
              <w:rPr>
                <w:sz w:val="22"/>
                <w:szCs w:val="22"/>
              </w:rPr>
            </w:pPr>
          </w:p>
          <w:p w:rsidR="008E3BCC" w:rsidRDefault="008E3BCC" w:rsidP="00546C5D">
            <w:pPr>
              <w:ind w:right="-108" w:firstLine="0"/>
              <w:jc w:val="center"/>
              <w:rPr>
                <w:sz w:val="22"/>
                <w:szCs w:val="22"/>
              </w:rPr>
            </w:pPr>
          </w:p>
          <w:p w:rsidR="008E3BCC" w:rsidRDefault="008E3BCC" w:rsidP="00546C5D">
            <w:pPr>
              <w:ind w:right="-108" w:firstLine="0"/>
              <w:jc w:val="center"/>
              <w:rPr>
                <w:sz w:val="22"/>
                <w:szCs w:val="22"/>
              </w:rPr>
            </w:pPr>
          </w:p>
          <w:p w:rsidR="008E3BCC" w:rsidRDefault="008E3BCC" w:rsidP="00546C5D">
            <w:pPr>
              <w:ind w:right="-108" w:firstLine="0"/>
              <w:jc w:val="center"/>
              <w:rPr>
                <w:sz w:val="22"/>
                <w:szCs w:val="22"/>
              </w:rPr>
            </w:pPr>
            <w:r>
              <w:rPr>
                <w:sz w:val="22"/>
                <w:szCs w:val="22"/>
              </w:rPr>
              <w:t>33,5</w:t>
            </w:r>
          </w:p>
        </w:tc>
        <w:tc>
          <w:tcPr>
            <w:tcW w:w="1275" w:type="dxa"/>
            <w:gridSpan w:val="2"/>
          </w:tcPr>
          <w:p w:rsidR="008E3BCC" w:rsidRDefault="008E3BCC" w:rsidP="00546C5D">
            <w:pPr>
              <w:ind w:left="-103" w:right="-108" w:firstLine="0"/>
              <w:jc w:val="center"/>
              <w:rPr>
                <w:sz w:val="22"/>
                <w:szCs w:val="22"/>
              </w:rPr>
            </w:pPr>
          </w:p>
          <w:p w:rsidR="008E3BCC" w:rsidRDefault="008E3BCC" w:rsidP="00546C5D">
            <w:pPr>
              <w:ind w:left="-103" w:right="-108" w:firstLine="0"/>
              <w:jc w:val="center"/>
              <w:rPr>
                <w:sz w:val="22"/>
                <w:szCs w:val="22"/>
              </w:rPr>
            </w:pPr>
            <w:r>
              <w:rPr>
                <w:sz w:val="22"/>
                <w:szCs w:val="22"/>
              </w:rPr>
              <w:t>0,00</w:t>
            </w:r>
          </w:p>
          <w:p w:rsidR="008E3BCC" w:rsidRDefault="008E3BCC" w:rsidP="00546C5D">
            <w:pPr>
              <w:ind w:left="-103" w:right="-108" w:firstLine="0"/>
              <w:jc w:val="center"/>
              <w:rPr>
                <w:sz w:val="22"/>
                <w:szCs w:val="22"/>
              </w:rPr>
            </w:pPr>
          </w:p>
          <w:p w:rsidR="008E3BCC" w:rsidRDefault="008E3BCC" w:rsidP="00546C5D">
            <w:pPr>
              <w:ind w:left="-103" w:right="-108" w:firstLine="0"/>
              <w:jc w:val="center"/>
              <w:rPr>
                <w:sz w:val="22"/>
                <w:szCs w:val="22"/>
              </w:rPr>
            </w:pPr>
          </w:p>
          <w:p w:rsidR="008E3BCC" w:rsidRDefault="008E3BCC" w:rsidP="00546C5D">
            <w:pPr>
              <w:ind w:left="-103" w:right="-108" w:firstLine="0"/>
              <w:jc w:val="center"/>
              <w:rPr>
                <w:sz w:val="22"/>
                <w:szCs w:val="22"/>
              </w:rPr>
            </w:pPr>
            <w:r>
              <w:rPr>
                <w:sz w:val="22"/>
                <w:szCs w:val="22"/>
              </w:rPr>
              <w:t>0,00</w:t>
            </w:r>
          </w:p>
          <w:p w:rsidR="008E3BCC" w:rsidRDefault="008E3BCC" w:rsidP="00546C5D">
            <w:pPr>
              <w:ind w:left="-103" w:right="-108" w:firstLine="0"/>
              <w:jc w:val="center"/>
              <w:rPr>
                <w:sz w:val="22"/>
                <w:szCs w:val="22"/>
              </w:rPr>
            </w:pPr>
          </w:p>
          <w:p w:rsidR="008E3BCC" w:rsidRDefault="008E3BCC" w:rsidP="00546C5D">
            <w:pPr>
              <w:ind w:left="-103" w:right="-108" w:firstLine="0"/>
              <w:jc w:val="center"/>
              <w:rPr>
                <w:sz w:val="22"/>
                <w:szCs w:val="22"/>
              </w:rPr>
            </w:pPr>
          </w:p>
          <w:p w:rsidR="008E3BCC" w:rsidRDefault="008E3BCC" w:rsidP="00546C5D">
            <w:pPr>
              <w:ind w:left="-103" w:right="-108" w:firstLine="0"/>
              <w:jc w:val="center"/>
              <w:rPr>
                <w:sz w:val="22"/>
                <w:szCs w:val="22"/>
              </w:rPr>
            </w:pPr>
          </w:p>
          <w:p w:rsidR="008E3BCC" w:rsidRDefault="008E3BCC" w:rsidP="00546C5D">
            <w:pPr>
              <w:ind w:left="-103" w:right="-108" w:firstLine="0"/>
              <w:jc w:val="center"/>
              <w:rPr>
                <w:sz w:val="22"/>
                <w:szCs w:val="22"/>
              </w:rPr>
            </w:pPr>
            <w:r>
              <w:rPr>
                <w:sz w:val="22"/>
                <w:szCs w:val="22"/>
              </w:rPr>
              <w:t>423,6</w:t>
            </w:r>
          </w:p>
        </w:tc>
        <w:tc>
          <w:tcPr>
            <w:tcW w:w="993" w:type="dxa"/>
          </w:tcPr>
          <w:p w:rsidR="008E3BCC" w:rsidRDefault="008E3BCC" w:rsidP="00546C5D">
            <w:pPr>
              <w:ind w:left="-103" w:right="-108" w:firstLine="0"/>
              <w:jc w:val="center"/>
              <w:rPr>
                <w:sz w:val="22"/>
                <w:szCs w:val="22"/>
              </w:rPr>
            </w:pPr>
          </w:p>
          <w:p w:rsidR="008E3BCC" w:rsidRDefault="008E3BCC" w:rsidP="00546C5D">
            <w:pPr>
              <w:ind w:right="-108" w:firstLine="0"/>
              <w:jc w:val="center"/>
              <w:rPr>
                <w:sz w:val="22"/>
                <w:szCs w:val="22"/>
              </w:rPr>
            </w:pPr>
            <w:r>
              <w:rPr>
                <w:sz w:val="22"/>
                <w:szCs w:val="22"/>
              </w:rPr>
              <w:t>0,00</w:t>
            </w:r>
          </w:p>
          <w:p w:rsidR="008E3BCC" w:rsidRDefault="008E3BCC" w:rsidP="00546C5D">
            <w:pPr>
              <w:ind w:right="-108" w:firstLine="0"/>
              <w:rPr>
                <w:sz w:val="22"/>
                <w:szCs w:val="22"/>
              </w:rPr>
            </w:pPr>
          </w:p>
          <w:p w:rsidR="008E3BCC" w:rsidRDefault="008E3BCC" w:rsidP="00546C5D">
            <w:pPr>
              <w:ind w:left="-103" w:right="-108" w:firstLine="0"/>
              <w:jc w:val="center"/>
              <w:rPr>
                <w:sz w:val="22"/>
                <w:szCs w:val="22"/>
              </w:rPr>
            </w:pPr>
          </w:p>
          <w:p w:rsidR="008E3BCC" w:rsidRDefault="008E3BCC" w:rsidP="00546C5D">
            <w:pPr>
              <w:ind w:left="-103" w:right="-108" w:firstLine="0"/>
              <w:jc w:val="center"/>
              <w:rPr>
                <w:sz w:val="22"/>
                <w:szCs w:val="22"/>
              </w:rPr>
            </w:pPr>
            <w:r>
              <w:rPr>
                <w:sz w:val="22"/>
                <w:szCs w:val="22"/>
              </w:rPr>
              <w:t>0,00</w:t>
            </w:r>
          </w:p>
          <w:p w:rsidR="008E3BCC" w:rsidRDefault="008E3BCC" w:rsidP="00546C5D">
            <w:pPr>
              <w:ind w:left="-103" w:right="-108" w:firstLine="0"/>
              <w:jc w:val="center"/>
              <w:rPr>
                <w:sz w:val="22"/>
                <w:szCs w:val="22"/>
              </w:rPr>
            </w:pPr>
          </w:p>
          <w:p w:rsidR="008E3BCC" w:rsidRDefault="008E3BCC" w:rsidP="00546C5D">
            <w:pPr>
              <w:ind w:left="-103" w:right="-108" w:firstLine="0"/>
              <w:jc w:val="center"/>
              <w:rPr>
                <w:sz w:val="22"/>
                <w:szCs w:val="22"/>
              </w:rPr>
            </w:pPr>
          </w:p>
          <w:p w:rsidR="008E3BCC" w:rsidRDefault="008E3BCC" w:rsidP="00546C5D">
            <w:pPr>
              <w:ind w:left="-103" w:right="-108" w:firstLine="0"/>
              <w:jc w:val="center"/>
              <w:rPr>
                <w:sz w:val="22"/>
                <w:szCs w:val="22"/>
              </w:rPr>
            </w:pPr>
          </w:p>
          <w:p w:rsidR="008E3BCC" w:rsidRDefault="008E3BCC" w:rsidP="00546C5D">
            <w:pPr>
              <w:ind w:left="-103" w:right="-108" w:firstLine="0"/>
              <w:jc w:val="center"/>
              <w:rPr>
                <w:sz w:val="22"/>
                <w:szCs w:val="22"/>
              </w:rPr>
            </w:pPr>
            <w:r>
              <w:rPr>
                <w:sz w:val="22"/>
                <w:szCs w:val="22"/>
              </w:rPr>
              <w:t>0,00</w:t>
            </w:r>
          </w:p>
        </w:tc>
      </w:tr>
      <w:tr w:rsidR="008E3BCC" w:rsidRPr="00805F6F" w:rsidTr="00546C5D">
        <w:trPr>
          <w:trHeight w:val="418"/>
        </w:trPr>
        <w:tc>
          <w:tcPr>
            <w:tcW w:w="2694" w:type="dxa"/>
            <w:gridSpan w:val="2"/>
          </w:tcPr>
          <w:p w:rsidR="008E3BCC" w:rsidRPr="00801F46" w:rsidRDefault="008E3BCC" w:rsidP="00546C5D">
            <w:pPr>
              <w:ind w:firstLine="0"/>
              <w:rPr>
                <w:sz w:val="22"/>
                <w:szCs w:val="22"/>
              </w:rPr>
            </w:pPr>
            <w:r w:rsidRPr="00801F46">
              <w:rPr>
                <w:sz w:val="22"/>
                <w:szCs w:val="22"/>
              </w:rPr>
              <w:t>Итого по комплексу процессных мероприятий</w:t>
            </w:r>
          </w:p>
        </w:tc>
        <w:tc>
          <w:tcPr>
            <w:tcW w:w="1412" w:type="dxa"/>
          </w:tcPr>
          <w:p w:rsidR="008E3BCC" w:rsidRPr="00801F46" w:rsidRDefault="008E3BCC" w:rsidP="00546C5D">
            <w:pPr>
              <w:ind w:left="-103" w:right="-108" w:firstLine="0"/>
              <w:jc w:val="center"/>
              <w:rPr>
                <w:sz w:val="22"/>
                <w:szCs w:val="22"/>
              </w:rPr>
            </w:pPr>
          </w:p>
        </w:tc>
        <w:tc>
          <w:tcPr>
            <w:tcW w:w="1698" w:type="dxa"/>
            <w:gridSpan w:val="3"/>
          </w:tcPr>
          <w:p w:rsidR="008E3BCC" w:rsidRPr="00801F46" w:rsidRDefault="008E3BCC" w:rsidP="00546C5D">
            <w:pPr>
              <w:ind w:left="-103" w:right="-108" w:firstLine="0"/>
              <w:jc w:val="center"/>
              <w:rPr>
                <w:sz w:val="22"/>
                <w:szCs w:val="22"/>
              </w:rPr>
            </w:pPr>
          </w:p>
        </w:tc>
        <w:tc>
          <w:tcPr>
            <w:tcW w:w="1285" w:type="dxa"/>
          </w:tcPr>
          <w:p w:rsidR="008E3BCC" w:rsidRPr="00801F46" w:rsidRDefault="008E3BCC" w:rsidP="00546C5D">
            <w:pPr>
              <w:ind w:right="-108" w:firstLine="0"/>
              <w:rPr>
                <w:b/>
                <w:sz w:val="22"/>
                <w:szCs w:val="22"/>
              </w:rPr>
            </w:pPr>
            <w:r>
              <w:rPr>
                <w:b/>
                <w:sz w:val="22"/>
                <w:szCs w:val="22"/>
              </w:rPr>
              <w:t>1 072 777,1</w:t>
            </w:r>
          </w:p>
        </w:tc>
        <w:tc>
          <w:tcPr>
            <w:tcW w:w="1134" w:type="dxa"/>
          </w:tcPr>
          <w:p w:rsidR="008E3BCC" w:rsidRPr="00801F46" w:rsidRDefault="008E3BCC" w:rsidP="00546C5D">
            <w:pPr>
              <w:ind w:left="-103" w:right="-108" w:firstLine="0"/>
              <w:jc w:val="center"/>
              <w:rPr>
                <w:b/>
                <w:sz w:val="22"/>
                <w:szCs w:val="22"/>
              </w:rPr>
            </w:pPr>
            <w:r>
              <w:rPr>
                <w:b/>
                <w:sz w:val="22"/>
                <w:szCs w:val="22"/>
              </w:rPr>
              <w:t>354 068,4</w:t>
            </w:r>
          </w:p>
        </w:tc>
        <w:tc>
          <w:tcPr>
            <w:tcW w:w="1275" w:type="dxa"/>
            <w:gridSpan w:val="2"/>
          </w:tcPr>
          <w:p w:rsidR="008E3BCC" w:rsidRPr="00801F46" w:rsidRDefault="008E3BCC" w:rsidP="00546C5D">
            <w:pPr>
              <w:ind w:left="-103" w:right="-108" w:firstLine="0"/>
              <w:jc w:val="center"/>
              <w:rPr>
                <w:b/>
                <w:sz w:val="22"/>
                <w:szCs w:val="22"/>
              </w:rPr>
            </w:pPr>
            <w:r>
              <w:rPr>
                <w:b/>
                <w:sz w:val="22"/>
                <w:szCs w:val="22"/>
              </w:rPr>
              <w:t>346 347,1</w:t>
            </w:r>
          </w:p>
        </w:tc>
        <w:tc>
          <w:tcPr>
            <w:tcW w:w="993" w:type="dxa"/>
          </w:tcPr>
          <w:p w:rsidR="008E3BCC" w:rsidRPr="00133E12" w:rsidRDefault="008E3BCC" w:rsidP="00546C5D">
            <w:pPr>
              <w:ind w:left="-103" w:right="-108" w:firstLine="0"/>
              <w:jc w:val="center"/>
              <w:rPr>
                <w:b/>
                <w:sz w:val="22"/>
                <w:szCs w:val="22"/>
              </w:rPr>
            </w:pPr>
            <w:r>
              <w:rPr>
                <w:b/>
                <w:sz w:val="22"/>
                <w:szCs w:val="22"/>
              </w:rPr>
              <w:t>372 361,6</w:t>
            </w:r>
          </w:p>
        </w:tc>
      </w:tr>
      <w:tr w:rsidR="008E3BCC" w:rsidRPr="00805F6F" w:rsidTr="00546C5D">
        <w:trPr>
          <w:trHeight w:val="418"/>
        </w:trPr>
        <w:tc>
          <w:tcPr>
            <w:tcW w:w="10491" w:type="dxa"/>
            <w:gridSpan w:val="11"/>
          </w:tcPr>
          <w:p w:rsidR="008E3BCC" w:rsidRPr="00801F46" w:rsidRDefault="008E3BCC" w:rsidP="00546C5D">
            <w:pPr>
              <w:suppressAutoHyphens/>
              <w:ind w:left="113" w:right="96" w:firstLine="0"/>
              <w:jc w:val="center"/>
              <w:rPr>
                <w:b/>
                <w:sz w:val="22"/>
                <w:szCs w:val="22"/>
              </w:rPr>
            </w:pPr>
            <w:r w:rsidRPr="00801F46">
              <w:rPr>
                <w:b/>
                <w:color w:val="000000"/>
                <w:spacing w:val="-2"/>
                <w:sz w:val="22"/>
                <w:szCs w:val="22"/>
              </w:rPr>
              <w:t>4. Комплекс процессных мероприятий «</w:t>
            </w:r>
            <w:r w:rsidRPr="00801F46">
              <w:rPr>
                <w:b/>
                <w:sz w:val="22"/>
                <w:szCs w:val="22"/>
              </w:rPr>
              <w:t xml:space="preserve">Организация работы по созданию условий </w:t>
            </w:r>
            <w:proofErr w:type="gramStart"/>
            <w:r w:rsidRPr="00801F46">
              <w:rPr>
                <w:b/>
                <w:sz w:val="22"/>
                <w:szCs w:val="22"/>
              </w:rPr>
              <w:t>для</w:t>
            </w:r>
            <w:proofErr w:type="gramEnd"/>
          </w:p>
          <w:p w:rsidR="008E3BCC" w:rsidRPr="00801F46" w:rsidRDefault="008E3BCC" w:rsidP="00546C5D">
            <w:pPr>
              <w:ind w:left="-103" w:right="-108" w:firstLine="0"/>
              <w:jc w:val="center"/>
              <w:rPr>
                <w:sz w:val="22"/>
                <w:szCs w:val="22"/>
              </w:rPr>
            </w:pPr>
            <w:r w:rsidRPr="00801F46">
              <w:rPr>
                <w:b/>
                <w:color w:val="000000"/>
                <w:sz w:val="22"/>
                <w:szCs w:val="22"/>
              </w:rPr>
              <w:t>функционирования образовательных учреждений, реализующих программы дошкольного образования»</w:t>
            </w:r>
          </w:p>
        </w:tc>
      </w:tr>
      <w:tr w:rsidR="008E3BCC" w:rsidRPr="00805F6F" w:rsidTr="00546C5D">
        <w:trPr>
          <w:trHeight w:val="418"/>
        </w:trPr>
        <w:tc>
          <w:tcPr>
            <w:tcW w:w="710" w:type="dxa"/>
          </w:tcPr>
          <w:p w:rsidR="008E3BCC" w:rsidRPr="00801F46" w:rsidRDefault="008E3BCC" w:rsidP="00546C5D">
            <w:pPr>
              <w:ind w:left="-103" w:right="-108" w:firstLine="0"/>
              <w:jc w:val="center"/>
              <w:rPr>
                <w:sz w:val="22"/>
                <w:szCs w:val="22"/>
              </w:rPr>
            </w:pPr>
            <w:r w:rsidRPr="00801F46">
              <w:rPr>
                <w:sz w:val="22"/>
                <w:szCs w:val="22"/>
              </w:rPr>
              <w:t>1.1.</w:t>
            </w:r>
          </w:p>
        </w:tc>
        <w:tc>
          <w:tcPr>
            <w:tcW w:w="1984" w:type="dxa"/>
          </w:tcPr>
          <w:p w:rsidR="008E3BCC" w:rsidRPr="00801F46" w:rsidRDefault="008E3BCC" w:rsidP="00546C5D">
            <w:pPr>
              <w:autoSpaceDE w:val="0"/>
              <w:ind w:firstLine="0"/>
              <w:jc w:val="left"/>
              <w:rPr>
                <w:sz w:val="22"/>
                <w:szCs w:val="22"/>
              </w:rPr>
            </w:pPr>
            <w:r w:rsidRPr="00801F46">
              <w:rPr>
                <w:sz w:val="22"/>
                <w:szCs w:val="22"/>
              </w:rPr>
              <w:t xml:space="preserve">Мероприятие 1 </w:t>
            </w:r>
          </w:p>
          <w:p w:rsidR="008E3BCC" w:rsidRPr="00801F46" w:rsidRDefault="008E3BCC" w:rsidP="00546C5D">
            <w:pPr>
              <w:autoSpaceDE w:val="0"/>
              <w:ind w:firstLine="0"/>
              <w:jc w:val="left"/>
              <w:rPr>
                <w:sz w:val="22"/>
                <w:szCs w:val="22"/>
              </w:rPr>
            </w:pPr>
            <w:r w:rsidRPr="00801F46">
              <w:rPr>
                <w:sz w:val="22"/>
                <w:szCs w:val="22"/>
              </w:rPr>
              <w:t xml:space="preserve">Расходы на обеспечение деятельности муниципальных учреждений </w:t>
            </w:r>
          </w:p>
        </w:tc>
        <w:tc>
          <w:tcPr>
            <w:tcW w:w="1412" w:type="dxa"/>
          </w:tcPr>
          <w:p w:rsidR="008E3BCC" w:rsidRPr="00801F46" w:rsidRDefault="008E3BCC" w:rsidP="00546C5D">
            <w:pPr>
              <w:ind w:firstLine="0"/>
              <w:rPr>
                <w:sz w:val="22"/>
                <w:szCs w:val="22"/>
              </w:rPr>
            </w:pPr>
            <w:r w:rsidRPr="00801F46">
              <w:rPr>
                <w:sz w:val="22"/>
                <w:szCs w:val="22"/>
              </w:rPr>
              <w:t>Управление по образованию, ОУ</w:t>
            </w:r>
          </w:p>
        </w:tc>
        <w:tc>
          <w:tcPr>
            <w:tcW w:w="1698" w:type="dxa"/>
            <w:gridSpan w:val="3"/>
          </w:tcPr>
          <w:p w:rsidR="008E3BCC" w:rsidRPr="00801F46" w:rsidRDefault="008E3BCC" w:rsidP="00546C5D">
            <w:pPr>
              <w:ind w:left="-103" w:right="-108" w:firstLine="0"/>
              <w:jc w:val="center"/>
              <w:rPr>
                <w:sz w:val="22"/>
                <w:szCs w:val="22"/>
              </w:rPr>
            </w:pPr>
            <w:r w:rsidRPr="00801F46">
              <w:rPr>
                <w:sz w:val="22"/>
                <w:szCs w:val="22"/>
              </w:rPr>
              <w:t xml:space="preserve">Бюджет муниципального образования «Дорогобужский муниципальный округ» </w:t>
            </w:r>
            <w:r w:rsidRPr="00801F46">
              <w:rPr>
                <w:sz w:val="22"/>
                <w:szCs w:val="22"/>
              </w:rPr>
              <w:lastRenderedPageBreak/>
              <w:t>Смоленской области</w:t>
            </w:r>
          </w:p>
        </w:tc>
        <w:tc>
          <w:tcPr>
            <w:tcW w:w="1285" w:type="dxa"/>
          </w:tcPr>
          <w:p w:rsidR="008E3BCC" w:rsidRPr="00075E8C" w:rsidRDefault="008E3BCC" w:rsidP="00546C5D">
            <w:pPr>
              <w:ind w:left="-103" w:right="-108" w:firstLine="0"/>
              <w:jc w:val="center"/>
              <w:rPr>
                <w:sz w:val="22"/>
                <w:szCs w:val="22"/>
              </w:rPr>
            </w:pPr>
            <w:r>
              <w:rPr>
                <w:sz w:val="22"/>
                <w:szCs w:val="22"/>
              </w:rPr>
              <w:lastRenderedPageBreak/>
              <w:t>261 011,7</w:t>
            </w:r>
          </w:p>
        </w:tc>
        <w:tc>
          <w:tcPr>
            <w:tcW w:w="1134" w:type="dxa"/>
          </w:tcPr>
          <w:p w:rsidR="008E3BCC" w:rsidRPr="00801F46" w:rsidRDefault="008E3BCC" w:rsidP="00546C5D">
            <w:pPr>
              <w:ind w:left="-103" w:right="-108" w:firstLine="0"/>
              <w:jc w:val="center"/>
              <w:rPr>
                <w:sz w:val="22"/>
                <w:szCs w:val="22"/>
              </w:rPr>
            </w:pPr>
            <w:r>
              <w:rPr>
                <w:sz w:val="22"/>
                <w:szCs w:val="22"/>
              </w:rPr>
              <w:t>88 503,2</w:t>
            </w:r>
          </w:p>
        </w:tc>
        <w:tc>
          <w:tcPr>
            <w:tcW w:w="1275" w:type="dxa"/>
            <w:gridSpan w:val="2"/>
          </w:tcPr>
          <w:p w:rsidR="008E3BCC" w:rsidRPr="00075E8C" w:rsidRDefault="008E3BCC" w:rsidP="00546C5D">
            <w:pPr>
              <w:ind w:left="-103" w:right="-108" w:firstLine="0"/>
              <w:jc w:val="center"/>
              <w:rPr>
                <w:sz w:val="22"/>
                <w:szCs w:val="22"/>
              </w:rPr>
            </w:pPr>
            <w:r>
              <w:rPr>
                <w:sz w:val="22"/>
                <w:szCs w:val="22"/>
              </w:rPr>
              <w:t>83 773,5</w:t>
            </w:r>
          </w:p>
        </w:tc>
        <w:tc>
          <w:tcPr>
            <w:tcW w:w="993" w:type="dxa"/>
          </w:tcPr>
          <w:p w:rsidR="008E3BCC" w:rsidRPr="00133E12" w:rsidRDefault="008E3BCC" w:rsidP="00546C5D">
            <w:pPr>
              <w:ind w:left="-103" w:right="-108" w:firstLine="0"/>
              <w:jc w:val="center"/>
              <w:rPr>
                <w:sz w:val="22"/>
                <w:szCs w:val="22"/>
              </w:rPr>
            </w:pPr>
            <w:r>
              <w:rPr>
                <w:sz w:val="22"/>
                <w:szCs w:val="22"/>
              </w:rPr>
              <w:t>88 735,0</w:t>
            </w:r>
          </w:p>
        </w:tc>
      </w:tr>
      <w:tr w:rsidR="008E3BCC" w:rsidRPr="00805F6F" w:rsidTr="00546C5D">
        <w:trPr>
          <w:trHeight w:val="418"/>
        </w:trPr>
        <w:tc>
          <w:tcPr>
            <w:tcW w:w="710" w:type="dxa"/>
          </w:tcPr>
          <w:p w:rsidR="008E3BCC" w:rsidRPr="00801F46" w:rsidRDefault="008E3BCC" w:rsidP="00546C5D">
            <w:pPr>
              <w:ind w:left="-103" w:right="-108" w:firstLine="0"/>
              <w:jc w:val="center"/>
              <w:rPr>
                <w:sz w:val="22"/>
                <w:szCs w:val="22"/>
              </w:rPr>
            </w:pPr>
            <w:r w:rsidRPr="00801F46">
              <w:rPr>
                <w:sz w:val="22"/>
                <w:szCs w:val="22"/>
              </w:rPr>
              <w:lastRenderedPageBreak/>
              <w:t>1.2.</w:t>
            </w:r>
          </w:p>
        </w:tc>
        <w:tc>
          <w:tcPr>
            <w:tcW w:w="1984" w:type="dxa"/>
          </w:tcPr>
          <w:p w:rsidR="008E3BCC" w:rsidRPr="00801F46" w:rsidRDefault="008E3BCC" w:rsidP="00546C5D">
            <w:pPr>
              <w:autoSpaceDE w:val="0"/>
              <w:ind w:firstLine="0"/>
              <w:jc w:val="left"/>
              <w:rPr>
                <w:sz w:val="22"/>
                <w:szCs w:val="22"/>
              </w:rPr>
            </w:pPr>
            <w:r w:rsidRPr="00801F46">
              <w:rPr>
                <w:sz w:val="22"/>
                <w:szCs w:val="22"/>
              </w:rPr>
              <w:t>Мероприятие 2</w:t>
            </w:r>
          </w:p>
          <w:p w:rsidR="008E3BCC" w:rsidRPr="00801F46" w:rsidRDefault="008E3BCC" w:rsidP="00546C5D">
            <w:pPr>
              <w:autoSpaceDE w:val="0"/>
              <w:ind w:firstLine="0"/>
              <w:jc w:val="left"/>
              <w:rPr>
                <w:sz w:val="22"/>
                <w:szCs w:val="22"/>
              </w:rPr>
            </w:pPr>
            <w:r w:rsidRPr="00801F46">
              <w:rPr>
                <w:sz w:val="22"/>
                <w:szCs w:val="22"/>
              </w:rPr>
              <w:t>Расходы на обеспечение деятельности муниципальных учреждений (Оплата коммунальных услуг)</w:t>
            </w:r>
          </w:p>
        </w:tc>
        <w:tc>
          <w:tcPr>
            <w:tcW w:w="1412" w:type="dxa"/>
          </w:tcPr>
          <w:p w:rsidR="008E3BCC" w:rsidRPr="00801F46" w:rsidRDefault="008E3BCC" w:rsidP="00546C5D">
            <w:pPr>
              <w:ind w:firstLine="0"/>
              <w:rPr>
                <w:sz w:val="22"/>
                <w:szCs w:val="22"/>
              </w:rPr>
            </w:pPr>
            <w:r w:rsidRPr="00801F46">
              <w:rPr>
                <w:sz w:val="22"/>
                <w:szCs w:val="22"/>
              </w:rPr>
              <w:t>Управление по образованию, ОУ</w:t>
            </w:r>
          </w:p>
        </w:tc>
        <w:tc>
          <w:tcPr>
            <w:tcW w:w="1698" w:type="dxa"/>
            <w:gridSpan w:val="3"/>
          </w:tcPr>
          <w:p w:rsidR="008E3BCC" w:rsidRPr="00801F46" w:rsidRDefault="008E3BCC" w:rsidP="00546C5D">
            <w:pPr>
              <w:ind w:left="-103" w:right="-108" w:firstLine="0"/>
              <w:jc w:val="center"/>
              <w:rPr>
                <w:sz w:val="22"/>
                <w:szCs w:val="22"/>
              </w:rPr>
            </w:pPr>
            <w:r w:rsidRPr="00801F46">
              <w:rPr>
                <w:sz w:val="22"/>
                <w:szCs w:val="22"/>
              </w:rPr>
              <w:t>Бюджет муниципального образования «Дорогобужский муниципальный округ» Смоленской области</w:t>
            </w:r>
          </w:p>
        </w:tc>
        <w:tc>
          <w:tcPr>
            <w:tcW w:w="1285" w:type="dxa"/>
          </w:tcPr>
          <w:p w:rsidR="008E3BCC" w:rsidRPr="00801F46" w:rsidRDefault="008E3BCC" w:rsidP="00546C5D">
            <w:pPr>
              <w:ind w:left="-103" w:right="-108" w:firstLine="0"/>
              <w:jc w:val="center"/>
              <w:rPr>
                <w:sz w:val="22"/>
                <w:szCs w:val="22"/>
              </w:rPr>
            </w:pPr>
            <w:r>
              <w:rPr>
                <w:sz w:val="22"/>
                <w:szCs w:val="22"/>
              </w:rPr>
              <w:t>42 480,0</w:t>
            </w:r>
          </w:p>
        </w:tc>
        <w:tc>
          <w:tcPr>
            <w:tcW w:w="1134" w:type="dxa"/>
          </w:tcPr>
          <w:p w:rsidR="008E3BCC" w:rsidRPr="00801F46" w:rsidRDefault="008E3BCC" w:rsidP="00546C5D">
            <w:pPr>
              <w:ind w:left="-103" w:right="-108" w:firstLine="0"/>
              <w:jc w:val="center"/>
              <w:rPr>
                <w:sz w:val="22"/>
                <w:szCs w:val="22"/>
              </w:rPr>
            </w:pPr>
            <w:r w:rsidRPr="00801F46">
              <w:rPr>
                <w:sz w:val="22"/>
                <w:szCs w:val="22"/>
              </w:rPr>
              <w:t>16</w:t>
            </w:r>
            <w:r>
              <w:rPr>
                <w:sz w:val="22"/>
                <w:szCs w:val="22"/>
              </w:rPr>
              <w:t> 160,0</w:t>
            </w:r>
          </w:p>
        </w:tc>
        <w:tc>
          <w:tcPr>
            <w:tcW w:w="1275" w:type="dxa"/>
            <w:gridSpan w:val="2"/>
          </w:tcPr>
          <w:p w:rsidR="008E3BCC" w:rsidRPr="00801F46" w:rsidRDefault="008E3BCC" w:rsidP="00546C5D">
            <w:pPr>
              <w:ind w:left="-103" w:right="-108" w:firstLine="0"/>
              <w:jc w:val="center"/>
              <w:rPr>
                <w:sz w:val="22"/>
                <w:szCs w:val="22"/>
              </w:rPr>
            </w:pPr>
            <w:r>
              <w:rPr>
                <w:sz w:val="22"/>
                <w:szCs w:val="22"/>
              </w:rPr>
              <w:t>10 160,0</w:t>
            </w:r>
          </w:p>
        </w:tc>
        <w:tc>
          <w:tcPr>
            <w:tcW w:w="993" w:type="dxa"/>
          </w:tcPr>
          <w:p w:rsidR="008E3BCC" w:rsidRPr="00133E12" w:rsidRDefault="008E3BCC" w:rsidP="00546C5D">
            <w:pPr>
              <w:ind w:left="-103" w:right="-108" w:firstLine="0"/>
              <w:jc w:val="center"/>
              <w:rPr>
                <w:sz w:val="22"/>
                <w:szCs w:val="22"/>
              </w:rPr>
            </w:pPr>
            <w:r>
              <w:rPr>
                <w:sz w:val="22"/>
                <w:szCs w:val="22"/>
              </w:rPr>
              <w:t>16</w:t>
            </w:r>
            <w:r w:rsidRPr="00133E12">
              <w:rPr>
                <w:sz w:val="22"/>
                <w:szCs w:val="22"/>
              </w:rPr>
              <w:t xml:space="preserve"> 160,0</w:t>
            </w:r>
          </w:p>
        </w:tc>
      </w:tr>
      <w:tr w:rsidR="008E3BCC" w:rsidRPr="00805F6F" w:rsidTr="00546C5D">
        <w:trPr>
          <w:trHeight w:val="418"/>
        </w:trPr>
        <w:tc>
          <w:tcPr>
            <w:tcW w:w="710" w:type="dxa"/>
          </w:tcPr>
          <w:p w:rsidR="008E3BCC" w:rsidRPr="00801F46" w:rsidRDefault="008E3BCC" w:rsidP="00546C5D">
            <w:pPr>
              <w:ind w:left="-103" w:right="-108" w:firstLine="0"/>
              <w:jc w:val="center"/>
              <w:rPr>
                <w:sz w:val="22"/>
                <w:szCs w:val="22"/>
              </w:rPr>
            </w:pPr>
            <w:r w:rsidRPr="00801F46">
              <w:rPr>
                <w:sz w:val="22"/>
                <w:szCs w:val="22"/>
              </w:rPr>
              <w:t>1.3.</w:t>
            </w:r>
          </w:p>
        </w:tc>
        <w:tc>
          <w:tcPr>
            <w:tcW w:w="1984" w:type="dxa"/>
          </w:tcPr>
          <w:p w:rsidR="008E3BCC" w:rsidRPr="00801F46" w:rsidRDefault="008E3BCC" w:rsidP="00546C5D">
            <w:pPr>
              <w:autoSpaceDE w:val="0"/>
              <w:ind w:firstLine="0"/>
              <w:jc w:val="left"/>
              <w:rPr>
                <w:sz w:val="22"/>
                <w:szCs w:val="22"/>
              </w:rPr>
            </w:pPr>
            <w:r w:rsidRPr="00801F46">
              <w:rPr>
                <w:sz w:val="22"/>
                <w:szCs w:val="22"/>
              </w:rPr>
              <w:t>Мероприятие 3</w:t>
            </w:r>
          </w:p>
          <w:p w:rsidR="008E3BCC" w:rsidRPr="00801F46" w:rsidRDefault="008E3BCC" w:rsidP="00546C5D">
            <w:pPr>
              <w:autoSpaceDE w:val="0"/>
              <w:ind w:firstLine="0"/>
              <w:jc w:val="left"/>
              <w:rPr>
                <w:sz w:val="22"/>
                <w:szCs w:val="22"/>
              </w:rPr>
            </w:pPr>
            <w:r w:rsidRPr="00801F46">
              <w:rPr>
                <w:sz w:val="22"/>
                <w:szCs w:val="22"/>
              </w:rPr>
              <w:t>Расходы на обеспечение деятельности муниципальных учреждений (Уплата налоговых платежей (налог на имущество организаций и транспортный налог))</w:t>
            </w:r>
          </w:p>
        </w:tc>
        <w:tc>
          <w:tcPr>
            <w:tcW w:w="1412" w:type="dxa"/>
          </w:tcPr>
          <w:p w:rsidR="008E3BCC" w:rsidRPr="00801F46" w:rsidRDefault="008E3BCC" w:rsidP="00546C5D">
            <w:pPr>
              <w:ind w:firstLine="0"/>
              <w:rPr>
                <w:sz w:val="22"/>
                <w:szCs w:val="22"/>
              </w:rPr>
            </w:pPr>
            <w:r w:rsidRPr="00801F46">
              <w:rPr>
                <w:sz w:val="22"/>
                <w:szCs w:val="22"/>
              </w:rPr>
              <w:t>Управление по образованию, ОУ</w:t>
            </w:r>
          </w:p>
        </w:tc>
        <w:tc>
          <w:tcPr>
            <w:tcW w:w="1698" w:type="dxa"/>
            <w:gridSpan w:val="3"/>
          </w:tcPr>
          <w:p w:rsidR="008E3BCC" w:rsidRPr="00801F46" w:rsidRDefault="008E3BCC" w:rsidP="00546C5D">
            <w:pPr>
              <w:ind w:left="-103" w:right="-108" w:firstLine="0"/>
              <w:jc w:val="center"/>
              <w:rPr>
                <w:sz w:val="22"/>
                <w:szCs w:val="22"/>
              </w:rPr>
            </w:pPr>
            <w:r w:rsidRPr="00801F46">
              <w:rPr>
                <w:sz w:val="22"/>
                <w:szCs w:val="22"/>
              </w:rPr>
              <w:t>Бюджет муниципального образования «Дорогобужский муниципальный округ» Смоленской области</w:t>
            </w:r>
          </w:p>
        </w:tc>
        <w:tc>
          <w:tcPr>
            <w:tcW w:w="1285" w:type="dxa"/>
          </w:tcPr>
          <w:p w:rsidR="008E3BCC" w:rsidRPr="00801F46" w:rsidRDefault="008E3BCC" w:rsidP="00546C5D">
            <w:pPr>
              <w:ind w:left="-103" w:right="-108" w:firstLine="0"/>
              <w:jc w:val="center"/>
              <w:rPr>
                <w:sz w:val="22"/>
                <w:szCs w:val="22"/>
              </w:rPr>
            </w:pPr>
            <w:r>
              <w:rPr>
                <w:sz w:val="22"/>
                <w:szCs w:val="22"/>
              </w:rPr>
              <w:t>660,0</w:t>
            </w:r>
          </w:p>
        </w:tc>
        <w:tc>
          <w:tcPr>
            <w:tcW w:w="1134" w:type="dxa"/>
          </w:tcPr>
          <w:p w:rsidR="008E3BCC" w:rsidRPr="00801F46" w:rsidRDefault="008E3BCC" w:rsidP="00546C5D">
            <w:pPr>
              <w:ind w:left="-103" w:right="-108" w:firstLine="0"/>
              <w:jc w:val="center"/>
              <w:rPr>
                <w:sz w:val="22"/>
                <w:szCs w:val="22"/>
              </w:rPr>
            </w:pPr>
            <w:r>
              <w:rPr>
                <w:sz w:val="22"/>
                <w:szCs w:val="22"/>
              </w:rPr>
              <w:t>220,0</w:t>
            </w:r>
          </w:p>
        </w:tc>
        <w:tc>
          <w:tcPr>
            <w:tcW w:w="1275" w:type="dxa"/>
            <w:gridSpan w:val="2"/>
          </w:tcPr>
          <w:p w:rsidR="008E3BCC" w:rsidRPr="00801F46" w:rsidRDefault="008E3BCC" w:rsidP="00546C5D">
            <w:pPr>
              <w:ind w:left="-103" w:right="-108" w:firstLine="0"/>
              <w:jc w:val="center"/>
              <w:rPr>
                <w:sz w:val="22"/>
                <w:szCs w:val="22"/>
              </w:rPr>
            </w:pPr>
            <w:r>
              <w:rPr>
                <w:sz w:val="22"/>
                <w:szCs w:val="22"/>
              </w:rPr>
              <w:t>220,</w:t>
            </w:r>
            <w:r w:rsidRPr="00801F46">
              <w:rPr>
                <w:sz w:val="22"/>
                <w:szCs w:val="22"/>
              </w:rPr>
              <w:t>0</w:t>
            </w:r>
          </w:p>
        </w:tc>
        <w:tc>
          <w:tcPr>
            <w:tcW w:w="993" w:type="dxa"/>
          </w:tcPr>
          <w:p w:rsidR="008E3BCC" w:rsidRPr="00133E12" w:rsidRDefault="008E3BCC" w:rsidP="00546C5D">
            <w:pPr>
              <w:ind w:left="-103" w:right="-108" w:firstLine="0"/>
              <w:jc w:val="center"/>
              <w:rPr>
                <w:sz w:val="22"/>
                <w:szCs w:val="22"/>
              </w:rPr>
            </w:pPr>
            <w:r>
              <w:rPr>
                <w:sz w:val="22"/>
                <w:szCs w:val="22"/>
              </w:rPr>
              <w:t>220,</w:t>
            </w:r>
            <w:r w:rsidRPr="00133E12">
              <w:rPr>
                <w:sz w:val="22"/>
                <w:szCs w:val="22"/>
              </w:rPr>
              <w:t>0</w:t>
            </w:r>
          </w:p>
        </w:tc>
      </w:tr>
      <w:tr w:rsidR="008E3BCC" w:rsidRPr="00805F6F" w:rsidTr="00546C5D">
        <w:trPr>
          <w:trHeight w:val="418"/>
        </w:trPr>
        <w:tc>
          <w:tcPr>
            <w:tcW w:w="710" w:type="dxa"/>
          </w:tcPr>
          <w:p w:rsidR="008E3BCC" w:rsidRPr="00801F46" w:rsidRDefault="008E3BCC" w:rsidP="00546C5D">
            <w:pPr>
              <w:ind w:left="-103" w:right="-108" w:firstLine="0"/>
              <w:jc w:val="center"/>
              <w:rPr>
                <w:sz w:val="22"/>
                <w:szCs w:val="22"/>
              </w:rPr>
            </w:pPr>
            <w:r w:rsidRPr="00801F46">
              <w:rPr>
                <w:sz w:val="22"/>
                <w:szCs w:val="22"/>
              </w:rPr>
              <w:t>1.4.</w:t>
            </w:r>
          </w:p>
        </w:tc>
        <w:tc>
          <w:tcPr>
            <w:tcW w:w="1984" w:type="dxa"/>
          </w:tcPr>
          <w:p w:rsidR="008E3BCC" w:rsidRPr="00801F46" w:rsidRDefault="008E3BCC" w:rsidP="00546C5D">
            <w:pPr>
              <w:autoSpaceDE w:val="0"/>
              <w:ind w:firstLine="0"/>
              <w:jc w:val="left"/>
              <w:rPr>
                <w:sz w:val="22"/>
                <w:szCs w:val="22"/>
              </w:rPr>
            </w:pPr>
            <w:r w:rsidRPr="00801F46">
              <w:rPr>
                <w:sz w:val="22"/>
                <w:szCs w:val="22"/>
              </w:rPr>
              <w:t>Мероприятие 4</w:t>
            </w:r>
          </w:p>
          <w:p w:rsidR="008E3BCC" w:rsidRPr="00801F46" w:rsidRDefault="008E3BCC" w:rsidP="00546C5D">
            <w:pPr>
              <w:autoSpaceDE w:val="0"/>
              <w:ind w:firstLine="0"/>
              <w:jc w:val="left"/>
              <w:rPr>
                <w:sz w:val="22"/>
                <w:szCs w:val="22"/>
              </w:rPr>
            </w:pPr>
            <w:r w:rsidRPr="00801F46">
              <w:rPr>
                <w:sz w:val="22"/>
                <w:szCs w:val="22"/>
              </w:rPr>
              <w:t>Расходы на обеспечение деятельности муниципальных учреждений (Обеспечение мер пожарной безопасности учреждений)</w:t>
            </w:r>
          </w:p>
        </w:tc>
        <w:tc>
          <w:tcPr>
            <w:tcW w:w="1412" w:type="dxa"/>
          </w:tcPr>
          <w:p w:rsidR="008E3BCC" w:rsidRPr="00801F46" w:rsidRDefault="008E3BCC" w:rsidP="00546C5D">
            <w:pPr>
              <w:ind w:firstLine="0"/>
              <w:rPr>
                <w:sz w:val="22"/>
                <w:szCs w:val="22"/>
              </w:rPr>
            </w:pPr>
            <w:r w:rsidRPr="00801F46">
              <w:rPr>
                <w:sz w:val="22"/>
                <w:szCs w:val="22"/>
              </w:rPr>
              <w:t>Комитет по образованию, ОУ</w:t>
            </w:r>
          </w:p>
        </w:tc>
        <w:tc>
          <w:tcPr>
            <w:tcW w:w="1698" w:type="dxa"/>
            <w:gridSpan w:val="3"/>
          </w:tcPr>
          <w:p w:rsidR="008E3BCC" w:rsidRPr="00801F46" w:rsidRDefault="008E3BCC" w:rsidP="00546C5D">
            <w:pPr>
              <w:ind w:left="-103" w:right="-108" w:firstLine="0"/>
              <w:jc w:val="center"/>
              <w:rPr>
                <w:sz w:val="22"/>
                <w:szCs w:val="22"/>
              </w:rPr>
            </w:pPr>
            <w:r w:rsidRPr="00801F46">
              <w:rPr>
                <w:sz w:val="22"/>
                <w:szCs w:val="22"/>
              </w:rPr>
              <w:t>Бюджет муниципального образования «Дорогобужский муниципальный округ» Смоленской области</w:t>
            </w:r>
          </w:p>
        </w:tc>
        <w:tc>
          <w:tcPr>
            <w:tcW w:w="1285" w:type="dxa"/>
          </w:tcPr>
          <w:p w:rsidR="008E3BCC" w:rsidRPr="00801F46" w:rsidRDefault="008E3BCC" w:rsidP="00546C5D">
            <w:pPr>
              <w:ind w:left="-103" w:right="-108" w:firstLine="0"/>
              <w:jc w:val="center"/>
              <w:rPr>
                <w:sz w:val="22"/>
                <w:szCs w:val="22"/>
              </w:rPr>
            </w:pPr>
            <w:r>
              <w:rPr>
                <w:sz w:val="22"/>
                <w:szCs w:val="22"/>
              </w:rPr>
              <w:t>600,0</w:t>
            </w:r>
          </w:p>
        </w:tc>
        <w:tc>
          <w:tcPr>
            <w:tcW w:w="1134" w:type="dxa"/>
          </w:tcPr>
          <w:p w:rsidR="008E3BCC" w:rsidRPr="00801F46" w:rsidRDefault="008E3BCC" w:rsidP="00546C5D">
            <w:pPr>
              <w:ind w:left="-103" w:right="-108" w:firstLine="0"/>
              <w:jc w:val="center"/>
              <w:rPr>
                <w:sz w:val="22"/>
                <w:szCs w:val="22"/>
              </w:rPr>
            </w:pPr>
            <w:r>
              <w:rPr>
                <w:sz w:val="22"/>
                <w:szCs w:val="22"/>
              </w:rPr>
              <w:t>600,0</w:t>
            </w:r>
          </w:p>
        </w:tc>
        <w:tc>
          <w:tcPr>
            <w:tcW w:w="1275" w:type="dxa"/>
            <w:gridSpan w:val="2"/>
          </w:tcPr>
          <w:p w:rsidR="008E3BCC" w:rsidRPr="00801F46" w:rsidRDefault="008E3BCC" w:rsidP="00546C5D">
            <w:pPr>
              <w:ind w:left="-103" w:right="-108" w:firstLine="0"/>
              <w:jc w:val="center"/>
              <w:rPr>
                <w:sz w:val="22"/>
                <w:szCs w:val="22"/>
              </w:rPr>
            </w:pPr>
            <w:r w:rsidRPr="00801F46">
              <w:rPr>
                <w:sz w:val="22"/>
                <w:szCs w:val="22"/>
              </w:rPr>
              <w:t>0</w:t>
            </w:r>
            <w:r>
              <w:rPr>
                <w:sz w:val="22"/>
                <w:szCs w:val="22"/>
              </w:rPr>
              <w:t>,0</w:t>
            </w:r>
          </w:p>
        </w:tc>
        <w:tc>
          <w:tcPr>
            <w:tcW w:w="993" w:type="dxa"/>
          </w:tcPr>
          <w:p w:rsidR="008E3BCC" w:rsidRPr="00133E12" w:rsidRDefault="008E3BCC" w:rsidP="00546C5D">
            <w:pPr>
              <w:ind w:left="-103" w:right="-108" w:firstLine="0"/>
              <w:jc w:val="center"/>
              <w:rPr>
                <w:sz w:val="22"/>
                <w:szCs w:val="22"/>
              </w:rPr>
            </w:pPr>
            <w:r w:rsidRPr="00133E12">
              <w:rPr>
                <w:sz w:val="22"/>
                <w:szCs w:val="22"/>
              </w:rPr>
              <w:t>0</w:t>
            </w:r>
            <w:r>
              <w:rPr>
                <w:sz w:val="22"/>
                <w:szCs w:val="22"/>
              </w:rPr>
              <w:t>,0</w:t>
            </w:r>
          </w:p>
        </w:tc>
      </w:tr>
      <w:tr w:rsidR="008E3BCC" w:rsidRPr="00805F6F" w:rsidTr="00546C5D">
        <w:trPr>
          <w:trHeight w:val="418"/>
        </w:trPr>
        <w:tc>
          <w:tcPr>
            <w:tcW w:w="710" w:type="dxa"/>
          </w:tcPr>
          <w:p w:rsidR="008E3BCC" w:rsidRPr="00801F46" w:rsidRDefault="008E3BCC" w:rsidP="00546C5D">
            <w:pPr>
              <w:ind w:left="-103" w:right="-108" w:firstLine="0"/>
              <w:jc w:val="center"/>
              <w:rPr>
                <w:sz w:val="22"/>
                <w:szCs w:val="22"/>
              </w:rPr>
            </w:pPr>
            <w:r w:rsidRPr="00801F46">
              <w:rPr>
                <w:sz w:val="22"/>
                <w:szCs w:val="22"/>
              </w:rPr>
              <w:t>1.5.</w:t>
            </w:r>
          </w:p>
        </w:tc>
        <w:tc>
          <w:tcPr>
            <w:tcW w:w="1984" w:type="dxa"/>
          </w:tcPr>
          <w:p w:rsidR="008E3BCC" w:rsidRPr="00801F46" w:rsidRDefault="008E3BCC" w:rsidP="00546C5D">
            <w:pPr>
              <w:autoSpaceDE w:val="0"/>
              <w:ind w:firstLine="0"/>
              <w:jc w:val="left"/>
              <w:rPr>
                <w:sz w:val="22"/>
                <w:szCs w:val="22"/>
              </w:rPr>
            </w:pPr>
            <w:r w:rsidRPr="00801F46">
              <w:rPr>
                <w:sz w:val="22"/>
                <w:szCs w:val="22"/>
              </w:rPr>
              <w:t>Мероприятие 5</w:t>
            </w:r>
          </w:p>
          <w:p w:rsidR="008E3BCC" w:rsidRPr="00801F46" w:rsidRDefault="008E3BCC" w:rsidP="00546C5D">
            <w:pPr>
              <w:autoSpaceDE w:val="0"/>
              <w:ind w:firstLine="0"/>
              <w:jc w:val="left"/>
              <w:rPr>
                <w:sz w:val="22"/>
                <w:szCs w:val="22"/>
              </w:rPr>
            </w:pPr>
            <w:r w:rsidRPr="00801F46">
              <w:rPr>
                <w:sz w:val="22"/>
                <w:szCs w:val="22"/>
              </w:rPr>
              <w:t>Расходы на обеспечение деятельности муниципальных учреждений (Реализация мероприятий, связанных с энергосбережением и повышением энергетической эффективности учреждений)</w:t>
            </w:r>
          </w:p>
        </w:tc>
        <w:tc>
          <w:tcPr>
            <w:tcW w:w="1412" w:type="dxa"/>
          </w:tcPr>
          <w:p w:rsidR="008E3BCC" w:rsidRPr="00801F46" w:rsidRDefault="008E3BCC" w:rsidP="00546C5D">
            <w:pPr>
              <w:ind w:firstLine="0"/>
              <w:rPr>
                <w:sz w:val="22"/>
                <w:szCs w:val="22"/>
              </w:rPr>
            </w:pPr>
            <w:r w:rsidRPr="00801F46">
              <w:rPr>
                <w:sz w:val="22"/>
                <w:szCs w:val="22"/>
              </w:rPr>
              <w:t>Управление по образованию, ОУ</w:t>
            </w:r>
          </w:p>
        </w:tc>
        <w:tc>
          <w:tcPr>
            <w:tcW w:w="1698" w:type="dxa"/>
            <w:gridSpan w:val="3"/>
          </w:tcPr>
          <w:p w:rsidR="008E3BCC" w:rsidRPr="00801F46" w:rsidRDefault="008E3BCC" w:rsidP="00546C5D">
            <w:pPr>
              <w:ind w:left="-103" w:right="-108" w:firstLine="0"/>
              <w:jc w:val="center"/>
              <w:rPr>
                <w:sz w:val="22"/>
                <w:szCs w:val="22"/>
              </w:rPr>
            </w:pPr>
            <w:r w:rsidRPr="00801F46">
              <w:rPr>
                <w:sz w:val="22"/>
                <w:szCs w:val="22"/>
              </w:rPr>
              <w:t>Бюджет муниципального образования «Дорогобужский муниципальный округ» Смоленской области</w:t>
            </w:r>
          </w:p>
        </w:tc>
        <w:tc>
          <w:tcPr>
            <w:tcW w:w="1285" w:type="dxa"/>
          </w:tcPr>
          <w:p w:rsidR="008E3BCC" w:rsidRPr="00801F46" w:rsidRDefault="008E3BCC" w:rsidP="00546C5D">
            <w:pPr>
              <w:ind w:left="-103" w:right="-108" w:firstLine="0"/>
              <w:jc w:val="center"/>
              <w:rPr>
                <w:sz w:val="22"/>
                <w:szCs w:val="22"/>
              </w:rPr>
            </w:pPr>
            <w:r>
              <w:rPr>
                <w:sz w:val="22"/>
                <w:szCs w:val="22"/>
              </w:rPr>
              <w:t>240</w:t>
            </w:r>
            <w:r w:rsidRPr="00801F46">
              <w:rPr>
                <w:sz w:val="22"/>
                <w:szCs w:val="22"/>
              </w:rPr>
              <w:t>,0</w:t>
            </w:r>
          </w:p>
        </w:tc>
        <w:tc>
          <w:tcPr>
            <w:tcW w:w="1134" w:type="dxa"/>
          </w:tcPr>
          <w:p w:rsidR="008E3BCC" w:rsidRPr="00801F46" w:rsidRDefault="008E3BCC" w:rsidP="00546C5D">
            <w:pPr>
              <w:ind w:left="-103" w:right="-108" w:firstLine="0"/>
              <w:jc w:val="center"/>
              <w:rPr>
                <w:sz w:val="22"/>
                <w:szCs w:val="22"/>
              </w:rPr>
            </w:pPr>
            <w:r w:rsidRPr="00801F46">
              <w:rPr>
                <w:sz w:val="22"/>
                <w:szCs w:val="22"/>
              </w:rPr>
              <w:t>240,0</w:t>
            </w:r>
          </w:p>
        </w:tc>
        <w:tc>
          <w:tcPr>
            <w:tcW w:w="1275" w:type="dxa"/>
            <w:gridSpan w:val="2"/>
          </w:tcPr>
          <w:p w:rsidR="008E3BCC" w:rsidRPr="00801F46" w:rsidRDefault="008E3BCC" w:rsidP="00546C5D">
            <w:pPr>
              <w:ind w:left="-103" w:right="-108" w:firstLine="0"/>
              <w:jc w:val="center"/>
              <w:rPr>
                <w:sz w:val="22"/>
                <w:szCs w:val="22"/>
              </w:rPr>
            </w:pPr>
            <w:r>
              <w:rPr>
                <w:sz w:val="22"/>
                <w:szCs w:val="22"/>
              </w:rPr>
              <w:t>0</w:t>
            </w:r>
            <w:r w:rsidRPr="00801F46">
              <w:rPr>
                <w:sz w:val="22"/>
                <w:szCs w:val="22"/>
              </w:rPr>
              <w:t>,0</w:t>
            </w:r>
          </w:p>
        </w:tc>
        <w:tc>
          <w:tcPr>
            <w:tcW w:w="993" w:type="dxa"/>
          </w:tcPr>
          <w:p w:rsidR="008E3BCC" w:rsidRPr="00133E12" w:rsidRDefault="008E3BCC" w:rsidP="00546C5D">
            <w:pPr>
              <w:ind w:left="-103" w:right="-108" w:firstLine="0"/>
              <w:jc w:val="center"/>
              <w:rPr>
                <w:sz w:val="22"/>
                <w:szCs w:val="22"/>
              </w:rPr>
            </w:pPr>
            <w:r>
              <w:rPr>
                <w:sz w:val="22"/>
                <w:szCs w:val="22"/>
              </w:rPr>
              <w:t>0</w:t>
            </w:r>
            <w:r w:rsidRPr="00133E12">
              <w:rPr>
                <w:sz w:val="22"/>
                <w:szCs w:val="22"/>
              </w:rPr>
              <w:t>,0</w:t>
            </w:r>
          </w:p>
        </w:tc>
      </w:tr>
      <w:tr w:rsidR="008E3BCC" w:rsidRPr="00805F6F" w:rsidTr="00546C5D">
        <w:trPr>
          <w:trHeight w:val="2295"/>
        </w:trPr>
        <w:tc>
          <w:tcPr>
            <w:tcW w:w="710" w:type="dxa"/>
          </w:tcPr>
          <w:p w:rsidR="008E3BCC" w:rsidRPr="00801F46" w:rsidRDefault="008E3BCC" w:rsidP="00546C5D">
            <w:pPr>
              <w:ind w:left="-103" w:right="-108" w:firstLine="0"/>
              <w:jc w:val="center"/>
              <w:rPr>
                <w:sz w:val="22"/>
                <w:szCs w:val="22"/>
              </w:rPr>
            </w:pPr>
            <w:r w:rsidRPr="00801F46">
              <w:rPr>
                <w:sz w:val="22"/>
                <w:szCs w:val="22"/>
              </w:rPr>
              <w:t>1.6.</w:t>
            </w:r>
          </w:p>
        </w:tc>
        <w:tc>
          <w:tcPr>
            <w:tcW w:w="1984" w:type="dxa"/>
            <w:vAlign w:val="center"/>
          </w:tcPr>
          <w:p w:rsidR="008E3BCC" w:rsidRPr="00801F46" w:rsidRDefault="008E3BCC" w:rsidP="00546C5D">
            <w:pPr>
              <w:autoSpaceDE w:val="0"/>
              <w:ind w:firstLine="0"/>
              <w:jc w:val="left"/>
              <w:rPr>
                <w:sz w:val="22"/>
                <w:szCs w:val="22"/>
              </w:rPr>
            </w:pPr>
            <w:r w:rsidRPr="00801F46">
              <w:rPr>
                <w:sz w:val="22"/>
                <w:szCs w:val="22"/>
              </w:rPr>
              <w:t>Мероприятие 6</w:t>
            </w:r>
          </w:p>
          <w:p w:rsidR="008E3BCC" w:rsidRPr="00801F46" w:rsidRDefault="008E3BCC" w:rsidP="00546C5D">
            <w:pPr>
              <w:autoSpaceDE w:val="0"/>
              <w:ind w:firstLine="0"/>
              <w:jc w:val="left"/>
              <w:rPr>
                <w:sz w:val="22"/>
                <w:szCs w:val="22"/>
              </w:rPr>
            </w:pPr>
            <w:r w:rsidRPr="00801F46">
              <w:rPr>
                <w:sz w:val="22"/>
                <w:szCs w:val="22"/>
              </w:rPr>
              <w:t>Обеспечение государственных гарантий реализации прав на получение общедоступного и бесплатного дошкольного образования</w:t>
            </w:r>
          </w:p>
        </w:tc>
        <w:tc>
          <w:tcPr>
            <w:tcW w:w="1412" w:type="dxa"/>
          </w:tcPr>
          <w:p w:rsidR="008E3BCC" w:rsidRPr="00801F46" w:rsidRDefault="008E3BCC" w:rsidP="00546C5D">
            <w:pPr>
              <w:ind w:firstLine="0"/>
              <w:rPr>
                <w:sz w:val="22"/>
                <w:szCs w:val="22"/>
              </w:rPr>
            </w:pPr>
            <w:r w:rsidRPr="00801F46">
              <w:rPr>
                <w:sz w:val="22"/>
                <w:szCs w:val="22"/>
              </w:rPr>
              <w:t>Управление по образованию, ОУ</w:t>
            </w:r>
          </w:p>
        </w:tc>
        <w:tc>
          <w:tcPr>
            <w:tcW w:w="1698" w:type="dxa"/>
            <w:gridSpan w:val="3"/>
          </w:tcPr>
          <w:p w:rsidR="008E3BCC" w:rsidRPr="00801F46" w:rsidRDefault="008E3BCC" w:rsidP="00546C5D">
            <w:pPr>
              <w:ind w:left="-103" w:right="-108" w:firstLine="0"/>
              <w:jc w:val="center"/>
              <w:rPr>
                <w:sz w:val="22"/>
                <w:szCs w:val="22"/>
              </w:rPr>
            </w:pPr>
            <w:r w:rsidRPr="00801F46">
              <w:rPr>
                <w:sz w:val="22"/>
                <w:szCs w:val="22"/>
              </w:rPr>
              <w:t>Областной</w:t>
            </w:r>
          </w:p>
          <w:p w:rsidR="008E3BCC" w:rsidRPr="00801F46" w:rsidRDefault="008E3BCC" w:rsidP="00546C5D">
            <w:pPr>
              <w:ind w:left="-103" w:right="-108" w:firstLine="0"/>
              <w:jc w:val="center"/>
              <w:rPr>
                <w:sz w:val="22"/>
                <w:szCs w:val="22"/>
              </w:rPr>
            </w:pPr>
            <w:r w:rsidRPr="00801F46">
              <w:rPr>
                <w:sz w:val="22"/>
                <w:szCs w:val="22"/>
              </w:rPr>
              <w:t xml:space="preserve"> бюджет</w:t>
            </w:r>
          </w:p>
        </w:tc>
        <w:tc>
          <w:tcPr>
            <w:tcW w:w="1285" w:type="dxa"/>
          </w:tcPr>
          <w:p w:rsidR="008E3BCC" w:rsidRPr="00801F46" w:rsidRDefault="008E3BCC" w:rsidP="00546C5D">
            <w:pPr>
              <w:ind w:left="-103" w:right="-108" w:firstLine="0"/>
              <w:jc w:val="center"/>
              <w:rPr>
                <w:sz w:val="22"/>
                <w:szCs w:val="22"/>
              </w:rPr>
            </w:pPr>
            <w:r>
              <w:rPr>
                <w:sz w:val="22"/>
                <w:szCs w:val="22"/>
              </w:rPr>
              <w:t>242 945,6</w:t>
            </w:r>
          </w:p>
        </w:tc>
        <w:tc>
          <w:tcPr>
            <w:tcW w:w="1134" w:type="dxa"/>
          </w:tcPr>
          <w:p w:rsidR="008E3BCC" w:rsidRPr="00801F46" w:rsidRDefault="008E3BCC" w:rsidP="00546C5D">
            <w:pPr>
              <w:ind w:left="-103" w:right="-108" w:firstLine="0"/>
              <w:jc w:val="center"/>
              <w:rPr>
                <w:sz w:val="22"/>
                <w:szCs w:val="22"/>
              </w:rPr>
            </w:pPr>
            <w:r>
              <w:rPr>
                <w:sz w:val="22"/>
                <w:szCs w:val="22"/>
              </w:rPr>
              <w:t>75</w:t>
            </w:r>
            <w:r w:rsidRPr="00801F46">
              <w:rPr>
                <w:sz w:val="22"/>
                <w:szCs w:val="22"/>
              </w:rPr>
              <w:t> </w:t>
            </w:r>
            <w:r>
              <w:rPr>
                <w:sz w:val="22"/>
                <w:szCs w:val="22"/>
              </w:rPr>
              <w:t>031</w:t>
            </w:r>
            <w:r w:rsidRPr="00801F46">
              <w:rPr>
                <w:sz w:val="22"/>
                <w:szCs w:val="22"/>
              </w:rPr>
              <w:t>,</w:t>
            </w:r>
            <w:r>
              <w:rPr>
                <w:sz w:val="22"/>
                <w:szCs w:val="22"/>
              </w:rPr>
              <w:t>9</w:t>
            </w:r>
          </w:p>
        </w:tc>
        <w:tc>
          <w:tcPr>
            <w:tcW w:w="1275" w:type="dxa"/>
            <w:gridSpan w:val="2"/>
          </w:tcPr>
          <w:p w:rsidR="008E3BCC" w:rsidRPr="00801F46" w:rsidRDefault="008E3BCC" w:rsidP="00546C5D">
            <w:pPr>
              <w:ind w:left="-103" w:right="-108" w:firstLine="0"/>
              <w:jc w:val="center"/>
              <w:rPr>
                <w:sz w:val="22"/>
                <w:szCs w:val="22"/>
              </w:rPr>
            </w:pPr>
            <w:r>
              <w:rPr>
                <w:sz w:val="22"/>
                <w:szCs w:val="22"/>
              </w:rPr>
              <w:t>81 010,7</w:t>
            </w:r>
          </w:p>
        </w:tc>
        <w:tc>
          <w:tcPr>
            <w:tcW w:w="993" w:type="dxa"/>
          </w:tcPr>
          <w:p w:rsidR="008E3BCC" w:rsidRPr="00133E12" w:rsidRDefault="008E3BCC" w:rsidP="00546C5D">
            <w:pPr>
              <w:ind w:left="-103" w:right="-108" w:firstLine="0"/>
              <w:jc w:val="center"/>
              <w:rPr>
                <w:sz w:val="22"/>
                <w:szCs w:val="22"/>
              </w:rPr>
            </w:pPr>
            <w:r>
              <w:rPr>
                <w:sz w:val="22"/>
                <w:szCs w:val="22"/>
              </w:rPr>
              <w:t>86 903,0</w:t>
            </w:r>
          </w:p>
        </w:tc>
      </w:tr>
      <w:tr w:rsidR="008E3BCC" w:rsidRPr="00805F6F" w:rsidTr="00546C5D">
        <w:trPr>
          <w:trHeight w:val="1965"/>
        </w:trPr>
        <w:tc>
          <w:tcPr>
            <w:tcW w:w="710" w:type="dxa"/>
          </w:tcPr>
          <w:p w:rsidR="008E3BCC" w:rsidRPr="00801F46" w:rsidRDefault="008E3BCC" w:rsidP="00546C5D">
            <w:pPr>
              <w:ind w:left="-103" w:right="-108" w:firstLine="0"/>
              <w:jc w:val="center"/>
              <w:rPr>
                <w:sz w:val="22"/>
                <w:szCs w:val="22"/>
              </w:rPr>
            </w:pPr>
            <w:r w:rsidRPr="00801F46">
              <w:rPr>
                <w:sz w:val="22"/>
                <w:szCs w:val="22"/>
              </w:rPr>
              <w:lastRenderedPageBreak/>
              <w:t>1.7.</w:t>
            </w:r>
          </w:p>
        </w:tc>
        <w:tc>
          <w:tcPr>
            <w:tcW w:w="1984" w:type="dxa"/>
          </w:tcPr>
          <w:p w:rsidR="008E3BCC" w:rsidRPr="00801F46" w:rsidRDefault="008E3BCC" w:rsidP="00546C5D">
            <w:pPr>
              <w:autoSpaceDE w:val="0"/>
              <w:ind w:firstLine="0"/>
              <w:jc w:val="left"/>
              <w:rPr>
                <w:sz w:val="22"/>
                <w:szCs w:val="22"/>
              </w:rPr>
            </w:pPr>
            <w:r w:rsidRPr="00801F46">
              <w:rPr>
                <w:sz w:val="22"/>
                <w:szCs w:val="22"/>
              </w:rPr>
              <w:t>Мероприятие 7</w:t>
            </w:r>
          </w:p>
          <w:p w:rsidR="008E3BCC" w:rsidRPr="00801F46" w:rsidRDefault="008E3BCC" w:rsidP="00546C5D">
            <w:pPr>
              <w:autoSpaceDE w:val="0"/>
              <w:ind w:firstLine="0"/>
              <w:jc w:val="left"/>
              <w:rPr>
                <w:sz w:val="22"/>
                <w:szCs w:val="22"/>
              </w:rPr>
            </w:pPr>
            <w:r w:rsidRPr="00801F46">
              <w:rPr>
                <w:sz w:val="22"/>
                <w:szCs w:val="22"/>
              </w:rPr>
              <w:t>Расходы на текущие и капитальные ремонты зданий и сооружений муниципальных учреждений</w:t>
            </w:r>
          </w:p>
        </w:tc>
        <w:tc>
          <w:tcPr>
            <w:tcW w:w="1412" w:type="dxa"/>
          </w:tcPr>
          <w:p w:rsidR="008E3BCC" w:rsidRPr="00801F46" w:rsidRDefault="008E3BCC" w:rsidP="00546C5D">
            <w:pPr>
              <w:ind w:firstLine="0"/>
              <w:rPr>
                <w:sz w:val="22"/>
                <w:szCs w:val="22"/>
              </w:rPr>
            </w:pPr>
            <w:r w:rsidRPr="00801F46">
              <w:rPr>
                <w:sz w:val="22"/>
                <w:szCs w:val="22"/>
              </w:rPr>
              <w:t>Управление по образованию, ОУ</w:t>
            </w:r>
          </w:p>
        </w:tc>
        <w:tc>
          <w:tcPr>
            <w:tcW w:w="1698" w:type="dxa"/>
            <w:gridSpan w:val="3"/>
          </w:tcPr>
          <w:p w:rsidR="008E3BCC" w:rsidRPr="00801F46" w:rsidRDefault="008E3BCC" w:rsidP="00546C5D">
            <w:pPr>
              <w:ind w:left="-103" w:right="-108" w:firstLine="0"/>
              <w:jc w:val="center"/>
              <w:rPr>
                <w:sz w:val="22"/>
                <w:szCs w:val="22"/>
              </w:rPr>
            </w:pPr>
            <w:r w:rsidRPr="00801F46">
              <w:rPr>
                <w:sz w:val="22"/>
                <w:szCs w:val="22"/>
              </w:rPr>
              <w:t>Бюджет муниципального образования «Дорогобужский муниципальный округ» Смоленской области</w:t>
            </w:r>
          </w:p>
        </w:tc>
        <w:tc>
          <w:tcPr>
            <w:tcW w:w="1285" w:type="dxa"/>
          </w:tcPr>
          <w:p w:rsidR="008E3BCC" w:rsidRPr="00801F46" w:rsidRDefault="008E3BCC" w:rsidP="00546C5D">
            <w:pPr>
              <w:ind w:left="-103" w:right="-108" w:firstLine="0"/>
              <w:jc w:val="center"/>
              <w:rPr>
                <w:sz w:val="22"/>
                <w:szCs w:val="22"/>
              </w:rPr>
            </w:pPr>
            <w:r>
              <w:rPr>
                <w:sz w:val="22"/>
                <w:szCs w:val="22"/>
              </w:rPr>
              <w:t>50,0</w:t>
            </w:r>
          </w:p>
        </w:tc>
        <w:tc>
          <w:tcPr>
            <w:tcW w:w="1134" w:type="dxa"/>
          </w:tcPr>
          <w:p w:rsidR="008E3BCC" w:rsidRPr="00801F46" w:rsidRDefault="008E3BCC" w:rsidP="00546C5D">
            <w:pPr>
              <w:ind w:left="-103" w:right="-108" w:firstLine="0"/>
              <w:jc w:val="center"/>
              <w:rPr>
                <w:sz w:val="22"/>
                <w:szCs w:val="22"/>
              </w:rPr>
            </w:pPr>
            <w:r>
              <w:rPr>
                <w:sz w:val="22"/>
                <w:szCs w:val="22"/>
              </w:rPr>
              <w:t>50,0</w:t>
            </w:r>
          </w:p>
        </w:tc>
        <w:tc>
          <w:tcPr>
            <w:tcW w:w="1275" w:type="dxa"/>
            <w:gridSpan w:val="2"/>
          </w:tcPr>
          <w:p w:rsidR="008E3BCC" w:rsidRPr="00801F46" w:rsidRDefault="008E3BCC" w:rsidP="00546C5D">
            <w:pPr>
              <w:ind w:left="-103" w:right="-108" w:firstLine="0"/>
              <w:jc w:val="center"/>
              <w:rPr>
                <w:sz w:val="22"/>
                <w:szCs w:val="22"/>
              </w:rPr>
            </w:pPr>
            <w:r w:rsidRPr="00801F46">
              <w:rPr>
                <w:sz w:val="22"/>
                <w:szCs w:val="22"/>
              </w:rPr>
              <w:t>0</w:t>
            </w:r>
            <w:r>
              <w:rPr>
                <w:sz w:val="22"/>
                <w:szCs w:val="22"/>
              </w:rPr>
              <w:t>,0</w:t>
            </w:r>
          </w:p>
        </w:tc>
        <w:tc>
          <w:tcPr>
            <w:tcW w:w="993" w:type="dxa"/>
          </w:tcPr>
          <w:p w:rsidR="008E3BCC" w:rsidRPr="00133E12" w:rsidRDefault="008E3BCC" w:rsidP="00546C5D">
            <w:pPr>
              <w:ind w:left="-103" w:right="-108" w:firstLine="0"/>
              <w:jc w:val="center"/>
              <w:rPr>
                <w:sz w:val="22"/>
                <w:szCs w:val="22"/>
              </w:rPr>
            </w:pPr>
            <w:r w:rsidRPr="00133E12">
              <w:rPr>
                <w:sz w:val="22"/>
                <w:szCs w:val="22"/>
              </w:rPr>
              <w:t>0</w:t>
            </w:r>
            <w:r>
              <w:rPr>
                <w:sz w:val="22"/>
                <w:szCs w:val="22"/>
              </w:rPr>
              <w:t>,0</w:t>
            </w:r>
          </w:p>
        </w:tc>
      </w:tr>
      <w:tr w:rsidR="008E3BCC" w:rsidRPr="00805F6F" w:rsidTr="00546C5D">
        <w:trPr>
          <w:trHeight w:val="1845"/>
        </w:trPr>
        <w:tc>
          <w:tcPr>
            <w:tcW w:w="710" w:type="dxa"/>
          </w:tcPr>
          <w:p w:rsidR="008E3BCC" w:rsidRPr="00801F46" w:rsidRDefault="008E3BCC" w:rsidP="00546C5D">
            <w:pPr>
              <w:ind w:left="-103" w:right="-108" w:firstLine="0"/>
              <w:jc w:val="center"/>
              <w:rPr>
                <w:sz w:val="22"/>
                <w:szCs w:val="22"/>
              </w:rPr>
            </w:pPr>
            <w:r w:rsidRPr="00801F46">
              <w:rPr>
                <w:sz w:val="22"/>
                <w:szCs w:val="22"/>
              </w:rPr>
              <w:t>1.8</w:t>
            </w:r>
          </w:p>
        </w:tc>
        <w:tc>
          <w:tcPr>
            <w:tcW w:w="1984" w:type="dxa"/>
          </w:tcPr>
          <w:p w:rsidR="008E3BCC" w:rsidRPr="00801F46" w:rsidRDefault="008E3BCC" w:rsidP="00546C5D">
            <w:pPr>
              <w:autoSpaceDE w:val="0"/>
              <w:ind w:firstLine="0"/>
              <w:jc w:val="left"/>
              <w:rPr>
                <w:sz w:val="22"/>
                <w:szCs w:val="22"/>
              </w:rPr>
            </w:pPr>
            <w:r w:rsidRPr="00801F46">
              <w:rPr>
                <w:sz w:val="22"/>
                <w:szCs w:val="22"/>
              </w:rPr>
              <w:t>Мероприятие 8</w:t>
            </w:r>
          </w:p>
          <w:p w:rsidR="008E3BCC" w:rsidRPr="00801F46" w:rsidRDefault="008E3BCC" w:rsidP="00546C5D">
            <w:pPr>
              <w:autoSpaceDE w:val="0"/>
              <w:ind w:firstLine="0"/>
              <w:jc w:val="left"/>
              <w:rPr>
                <w:color w:val="000000"/>
                <w:sz w:val="22"/>
                <w:szCs w:val="22"/>
              </w:rPr>
            </w:pPr>
            <w:r w:rsidRPr="00801F46">
              <w:rPr>
                <w:color w:val="000000"/>
                <w:sz w:val="22"/>
                <w:szCs w:val="22"/>
              </w:rPr>
              <w:t>Создание в образовательных организациях условий для получения детьми-инвалидами качественного образования</w:t>
            </w:r>
          </w:p>
          <w:p w:rsidR="008E3BCC" w:rsidRPr="00801F46" w:rsidRDefault="008E3BCC" w:rsidP="00546C5D">
            <w:pPr>
              <w:autoSpaceDE w:val="0"/>
              <w:ind w:firstLine="0"/>
              <w:rPr>
                <w:sz w:val="22"/>
                <w:szCs w:val="22"/>
              </w:rPr>
            </w:pPr>
          </w:p>
        </w:tc>
        <w:tc>
          <w:tcPr>
            <w:tcW w:w="1412" w:type="dxa"/>
          </w:tcPr>
          <w:p w:rsidR="008E3BCC" w:rsidRPr="00801F46" w:rsidRDefault="008E3BCC" w:rsidP="00546C5D">
            <w:pPr>
              <w:ind w:firstLine="0"/>
              <w:rPr>
                <w:sz w:val="22"/>
                <w:szCs w:val="22"/>
              </w:rPr>
            </w:pPr>
            <w:r w:rsidRPr="00801F46">
              <w:rPr>
                <w:sz w:val="22"/>
                <w:szCs w:val="22"/>
              </w:rPr>
              <w:t>Управление по образованию, ОУ</w:t>
            </w:r>
          </w:p>
        </w:tc>
        <w:tc>
          <w:tcPr>
            <w:tcW w:w="1698" w:type="dxa"/>
            <w:gridSpan w:val="3"/>
          </w:tcPr>
          <w:p w:rsidR="008E3BCC" w:rsidRPr="00801F46" w:rsidRDefault="008E3BCC" w:rsidP="00546C5D">
            <w:pPr>
              <w:ind w:left="-103" w:right="-108" w:firstLine="0"/>
              <w:jc w:val="center"/>
              <w:rPr>
                <w:sz w:val="22"/>
                <w:szCs w:val="22"/>
              </w:rPr>
            </w:pPr>
            <w:r w:rsidRPr="00801F46">
              <w:rPr>
                <w:sz w:val="22"/>
                <w:szCs w:val="22"/>
              </w:rPr>
              <w:t>Областной</w:t>
            </w:r>
          </w:p>
          <w:p w:rsidR="008E3BCC" w:rsidRPr="00801F46" w:rsidRDefault="008E3BCC" w:rsidP="00546C5D">
            <w:pPr>
              <w:ind w:left="-103" w:right="-108" w:firstLine="0"/>
              <w:jc w:val="center"/>
              <w:rPr>
                <w:sz w:val="22"/>
                <w:szCs w:val="22"/>
              </w:rPr>
            </w:pPr>
            <w:r w:rsidRPr="00801F46">
              <w:rPr>
                <w:sz w:val="22"/>
                <w:szCs w:val="22"/>
              </w:rPr>
              <w:t xml:space="preserve"> бюджет</w:t>
            </w:r>
          </w:p>
          <w:p w:rsidR="008E3BCC" w:rsidRPr="00801F46" w:rsidRDefault="008E3BCC" w:rsidP="00546C5D">
            <w:pPr>
              <w:ind w:left="-103" w:right="-108" w:firstLine="0"/>
              <w:jc w:val="center"/>
              <w:rPr>
                <w:sz w:val="22"/>
                <w:szCs w:val="22"/>
              </w:rPr>
            </w:pPr>
          </w:p>
          <w:p w:rsidR="008E3BCC" w:rsidRPr="00801F46" w:rsidRDefault="008E3BCC" w:rsidP="00546C5D">
            <w:pPr>
              <w:ind w:left="-103" w:right="-108" w:firstLine="0"/>
              <w:jc w:val="center"/>
              <w:rPr>
                <w:sz w:val="22"/>
                <w:szCs w:val="22"/>
              </w:rPr>
            </w:pPr>
            <w:r w:rsidRPr="00801F46">
              <w:rPr>
                <w:sz w:val="22"/>
                <w:szCs w:val="22"/>
              </w:rPr>
              <w:t>Бюджет муниципального образования «Дорогобужский муниципальный округ» Смоленской области</w:t>
            </w:r>
          </w:p>
        </w:tc>
        <w:tc>
          <w:tcPr>
            <w:tcW w:w="1285" w:type="dxa"/>
          </w:tcPr>
          <w:p w:rsidR="008E3BCC" w:rsidRPr="00801F46" w:rsidRDefault="008E3BCC" w:rsidP="00546C5D">
            <w:pPr>
              <w:ind w:left="-103" w:right="-108" w:firstLine="0"/>
              <w:jc w:val="center"/>
              <w:rPr>
                <w:sz w:val="22"/>
                <w:szCs w:val="22"/>
              </w:rPr>
            </w:pPr>
            <w:r>
              <w:rPr>
                <w:sz w:val="22"/>
                <w:szCs w:val="22"/>
              </w:rPr>
              <w:t>0,0</w:t>
            </w:r>
          </w:p>
          <w:p w:rsidR="008E3BCC" w:rsidRPr="00801F46" w:rsidRDefault="008E3BCC" w:rsidP="00546C5D">
            <w:pPr>
              <w:ind w:left="-103" w:right="-108" w:firstLine="0"/>
              <w:jc w:val="center"/>
              <w:rPr>
                <w:sz w:val="22"/>
                <w:szCs w:val="22"/>
              </w:rPr>
            </w:pPr>
          </w:p>
          <w:p w:rsidR="008E3BCC" w:rsidRPr="00801F46" w:rsidRDefault="008E3BCC" w:rsidP="00546C5D">
            <w:pPr>
              <w:ind w:left="-103" w:right="-108" w:firstLine="0"/>
              <w:jc w:val="center"/>
              <w:rPr>
                <w:sz w:val="22"/>
                <w:szCs w:val="22"/>
              </w:rPr>
            </w:pPr>
          </w:p>
          <w:p w:rsidR="008E3BCC" w:rsidRPr="00801F46" w:rsidRDefault="008E3BCC" w:rsidP="00546C5D">
            <w:pPr>
              <w:ind w:left="-103" w:right="-108" w:firstLine="0"/>
              <w:jc w:val="center"/>
              <w:rPr>
                <w:sz w:val="22"/>
                <w:szCs w:val="22"/>
              </w:rPr>
            </w:pPr>
            <w:r>
              <w:rPr>
                <w:sz w:val="22"/>
                <w:szCs w:val="22"/>
              </w:rPr>
              <w:t>0,0</w:t>
            </w:r>
          </w:p>
        </w:tc>
        <w:tc>
          <w:tcPr>
            <w:tcW w:w="1134" w:type="dxa"/>
          </w:tcPr>
          <w:p w:rsidR="008E3BCC" w:rsidRPr="00801F46" w:rsidRDefault="008E3BCC" w:rsidP="00546C5D">
            <w:pPr>
              <w:ind w:left="-103" w:right="-108" w:firstLine="0"/>
              <w:jc w:val="center"/>
              <w:rPr>
                <w:sz w:val="22"/>
                <w:szCs w:val="22"/>
              </w:rPr>
            </w:pPr>
            <w:r>
              <w:rPr>
                <w:sz w:val="22"/>
                <w:szCs w:val="22"/>
              </w:rPr>
              <w:t>0,0</w:t>
            </w:r>
          </w:p>
          <w:p w:rsidR="008E3BCC" w:rsidRPr="00801F46" w:rsidRDefault="008E3BCC" w:rsidP="00546C5D">
            <w:pPr>
              <w:ind w:left="-103" w:right="-108" w:firstLine="0"/>
              <w:jc w:val="center"/>
              <w:rPr>
                <w:sz w:val="22"/>
                <w:szCs w:val="22"/>
              </w:rPr>
            </w:pPr>
          </w:p>
          <w:p w:rsidR="008E3BCC" w:rsidRPr="00801F46" w:rsidRDefault="008E3BCC" w:rsidP="00546C5D">
            <w:pPr>
              <w:ind w:left="-103" w:right="-108" w:firstLine="0"/>
              <w:jc w:val="center"/>
              <w:rPr>
                <w:sz w:val="22"/>
                <w:szCs w:val="22"/>
              </w:rPr>
            </w:pPr>
          </w:p>
          <w:p w:rsidR="008E3BCC" w:rsidRPr="00801F46" w:rsidRDefault="008E3BCC" w:rsidP="00546C5D">
            <w:pPr>
              <w:ind w:left="-103" w:right="-108" w:firstLine="0"/>
              <w:jc w:val="center"/>
              <w:rPr>
                <w:sz w:val="22"/>
                <w:szCs w:val="22"/>
              </w:rPr>
            </w:pPr>
            <w:r>
              <w:rPr>
                <w:sz w:val="22"/>
                <w:szCs w:val="22"/>
              </w:rPr>
              <w:t>0,0</w:t>
            </w:r>
          </w:p>
        </w:tc>
        <w:tc>
          <w:tcPr>
            <w:tcW w:w="1275" w:type="dxa"/>
            <w:gridSpan w:val="2"/>
          </w:tcPr>
          <w:p w:rsidR="008E3BCC" w:rsidRDefault="008E3BCC" w:rsidP="00546C5D">
            <w:pPr>
              <w:ind w:left="-103" w:right="-108" w:firstLine="0"/>
              <w:jc w:val="center"/>
              <w:rPr>
                <w:sz w:val="22"/>
                <w:szCs w:val="22"/>
              </w:rPr>
            </w:pPr>
            <w:r>
              <w:rPr>
                <w:sz w:val="22"/>
                <w:szCs w:val="22"/>
              </w:rPr>
              <w:t>0,</w:t>
            </w:r>
            <w:r w:rsidRPr="00801F46">
              <w:rPr>
                <w:sz w:val="22"/>
                <w:szCs w:val="22"/>
              </w:rPr>
              <w:t>0</w:t>
            </w:r>
          </w:p>
          <w:p w:rsidR="008E3BCC" w:rsidRDefault="008E3BCC" w:rsidP="00546C5D">
            <w:pPr>
              <w:ind w:left="-103" w:right="-108" w:firstLine="0"/>
              <w:jc w:val="center"/>
              <w:rPr>
                <w:sz w:val="22"/>
                <w:szCs w:val="22"/>
              </w:rPr>
            </w:pPr>
          </w:p>
          <w:p w:rsidR="008E3BCC" w:rsidRDefault="008E3BCC" w:rsidP="00546C5D">
            <w:pPr>
              <w:ind w:left="-103" w:right="-108" w:firstLine="0"/>
              <w:jc w:val="center"/>
              <w:rPr>
                <w:sz w:val="22"/>
                <w:szCs w:val="22"/>
              </w:rPr>
            </w:pPr>
          </w:p>
          <w:p w:rsidR="008E3BCC" w:rsidRPr="00801F46" w:rsidRDefault="008E3BCC" w:rsidP="00546C5D">
            <w:pPr>
              <w:ind w:left="-103" w:right="-108" w:firstLine="0"/>
              <w:jc w:val="center"/>
              <w:rPr>
                <w:sz w:val="22"/>
                <w:szCs w:val="22"/>
              </w:rPr>
            </w:pPr>
            <w:r>
              <w:rPr>
                <w:sz w:val="22"/>
                <w:szCs w:val="22"/>
              </w:rPr>
              <w:t>0,0</w:t>
            </w:r>
          </w:p>
        </w:tc>
        <w:tc>
          <w:tcPr>
            <w:tcW w:w="993" w:type="dxa"/>
          </w:tcPr>
          <w:p w:rsidR="008E3BCC" w:rsidRDefault="008E3BCC" w:rsidP="00546C5D">
            <w:pPr>
              <w:ind w:left="-103" w:right="-108" w:firstLine="0"/>
              <w:jc w:val="center"/>
              <w:rPr>
                <w:sz w:val="22"/>
                <w:szCs w:val="22"/>
              </w:rPr>
            </w:pPr>
            <w:r>
              <w:rPr>
                <w:sz w:val="22"/>
                <w:szCs w:val="22"/>
              </w:rPr>
              <w:t>0,</w:t>
            </w:r>
            <w:r w:rsidRPr="00133E12">
              <w:rPr>
                <w:sz w:val="22"/>
                <w:szCs w:val="22"/>
              </w:rPr>
              <w:t>0</w:t>
            </w:r>
          </w:p>
          <w:p w:rsidR="008E3BCC" w:rsidRDefault="008E3BCC" w:rsidP="00546C5D">
            <w:pPr>
              <w:ind w:left="-103" w:right="-108" w:firstLine="0"/>
              <w:jc w:val="center"/>
              <w:rPr>
                <w:sz w:val="22"/>
                <w:szCs w:val="22"/>
              </w:rPr>
            </w:pPr>
          </w:p>
          <w:p w:rsidR="008E3BCC"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r>
              <w:rPr>
                <w:sz w:val="22"/>
                <w:szCs w:val="22"/>
              </w:rPr>
              <w:t>0,0</w:t>
            </w:r>
          </w:p>
        </w:tc>
      </w:tr>
      <w:tr w:rsidR="008E3BCC" w:rsidRPr="00805F6F" w:rsidTr="00546C5D">
        <w:trPr>
          <w:trHeight w:val="1845"/>
        </w:trPr>
        <w:tc>
          <w:tcPr>
            <w:tcW w:w="710" w:type="dxa"/>
          </w:tcPr>
          <w:p w:rsidR="008E3BCC" w:rsidRPr="00801F46" w:rsidRDefault="008E3BCC" w:rsidP="00546C5D">
            <w:pPr>
              <w:ind w:left="-103" w:right="-108" w:firstLine="0"/>
              <w:jc w:val="center"/>
              <w:rPr>
                <w:sz w:val="22"/>
                <w:szCs w:val="22"/>
              </w:rPr>
            </w:pPr>
            <w:r w:rsidRPr="00801F46">
              <w:rPr>
                <w:sz w:val="22"/>
                <w:szCs w:val="22"/>
              </w:rPr>
              <w:t>1.9.</w:t>
            </w:r>
          </w:p>
        </w:tc>
        <w:tc>
          <w:tcPr>
            <w:tcW w:w="1984" w:type="dxa"/>
          </w:tcPr>
          <w:p w:rsidR="008E3BCC" w:rsidRPr="00801F46" w:rsidRDefault="008E3BCC" w:rsidP="00546C5D">
            <w:pPr>
              <w:autoSpaceDE w:val="0"/>
              <w:ind w:firstLine="0"/>
              <w:jc w:val="left"/>
              <w:rPr>
                <w:sz w:val="22"/>
                <w:szCs w:val="22"/>
              </w:rPr>
            </w:pPr>
            <w:r w:rsidRPr="00801F46">
              <w:rPr>
                <w:sz w:val="22"/>
                <w:szCs w:val="22"/>
              </w:rPr>
              <w:t>Мероприятие 9</w:t>
            </w:r>
          </w:p>
          <w:p w:rsidR="008E3BCC" w:rsidRPr="00801F46" w:rsidRDefault="008E3BCC" w:rsidP="00546C5D">
            <w:pPr>
              <w:autoSpaceDE w:val="0"/>
              <w:ind w:firstLine="0"/>
              <w:jc w:val="left"/>
              <w:rPr>
                <w:sz w:val="22"/>
                <w:szCs w:val="22"/>
              </w:rPr>
            </w:pPr>
            <w:proofErr w:type="gramStart"/>
            <w:r w:rsidRPr="00801F46">
              <w:rPr>
                <w:sz w:val="22"/>
                <w:szCs w:val="22"/>
              </w:rPr>
              <w:t>Освобождение от платы, взимаемой с родителей (законных представителей) за присмотр и уход за детьми в муниципальных образовательных организациях, реализующих образовательную программу  дошкольного образования  в соответствии с Указом Губернатора Смоленской области от 19.10.2022 № 103)</w:t>
            </w:r>
            <w:proofErr w:type="gramEnd"/>
          </w:p>
        </w:tc>
        <w:tc>
          <w:tcPr>
            <w:tcW w:w="1412" w:type="dxa"/>
          </w:tcPr>
          <w:p w:rsidR="008E3BCC" w:rsidRPr="00801F46" w:rsidRDefault="008E3BCC" w:rsidP="00546C5D">
            <w:pPr>
              <w:ind w:firstLine="0"/>
              <w:rPr>
                <w:sz w:val="22"/>
                <w:szCs w:val="22"/>
              </w:rPr>
            </w:pPr>
            <w:r w:rsidRPr="00801F46">
              <w:rPr>
                <w:sz w:val="22"/>
                <w:szCs w:val="22"/>
              </w:rPr>
              <w:t>Управление по образованию, ОУ</w:t>
            </w:r>
          </w:p>
        </w:tc>
        <w:tc>
          <w:tcPr>
            <w:tcW w:w="1698" w:type="dxa"/>
            <w:gridSpan w:val="3"/>
          </w:tcPr>
          <w:p w:rsidR="008E3BCC" w:rsidRPr="00801F46" w:rsidRDefault="008E3BCC" w:rsidP="00546C5D">
            <w:pPr>
              <w:ind w:left="-103" w:right="-108" w:firstLine="0"/>
              <w:jc w:val="center"/>
              <w:rPr>
                <w:sz w:val="22"/>
                <w:szCs w:val="22"/>
              </w:rPr>
            </w:pPr>
            <w:r w:rsidRPr="00801F46">
              <w:rPr>
                <w:sz w:val="22"/>
                <w:szCs w:val="22"/>
              </w:rPr>
              <w:t>Бюджет муниципального образования «Дорогобужский муниципальный округ» Смоленской области</w:t>
            </w:r>
          </w:p>
        </w:tc>
        <w:tc>
          <w:tcPr>
            <w:tcW w:w="1285" w:type="dxa"/>
          </w:tcPr>
          <w:p w:rsidR="008E3BCC" w:rsidRPr="00801F46" w:rsidRDefault="008E3BCC" w:rsidP="00546C5D">
            <w:pPr>
              <w:ind w:left="-103" w:right="-108" w:firstLine="0"/>
              <w:jc w:val="center"/>
              <w:rPr>
                <w:sz w:val="22"/>
                <w:szCs w:val="22"/>
              </w:rPr>
            </w:pPr>
            <w:r>
              <w:rPr>
                <w:sz w:val="22"/>
                <w:szCs w:val="22"/>
              </w:rPr>
              <w:t>2 560,3</w:t>
            </w:r>
          </w:p>
        </w:tc>
        <w:tc>
          <w:tcPr>
            <w:tcW w:w="1134" w:type="dxa"/>
          </w:tcPr>
          <w:p w:rsidR="008E3BCC" w:rsidRPr="00801F46" w:rsidRDefault="008E3BCC" w:rsidP="00546C5D">
            <w:pPr>
              <w:ind w:left="-103" w:right="-108" w:firstLine="0"/>
              <w:jc w:val="center"/>
              <w:rPr>
                <w:sz w:val="22"/>
                <w:szCs w:val="22"/>
              </w:rPr>
            </w:pPr>
            <w:r>
              <w:rPr>
                <w:sz w:val="22"/>
                <w:szCs w:val="22"/>
              </w:rPr>
              <w:t>1 560,3</w:t>
            </w:r>
          </w:p>
        </w:tc>
        <w:tc>
          <w:tcPr>
            <w:tcW w:w="1275" w:type="dxa"/>
            <w:gridSpan w:val="2"/>
          </w:tcPr>
          <w:p w:rsidR="008E3BCC" w:rsidRPr="00801F46" w:rsidRDefault="008E3BCC" w:rsidP="00546C5D">
            <w:pPr>
              <w:ind w:left="-103" w:right="-108" w:firstLine="0"/>
              <w:jc w:val="center"/>
              <w:rPr>
                <w:sz w:val="22"/>
                <w:szCs w:val="22"/>
              </w:rPr>
            </w:pPr>
            <w:r>
              <w:rPr>
                <w:sz w:val="22"/>
                <w:szCs w:val="22"/>
              </w:rPr>
              <w:t>500,0</w:t>
            </w:r>
          </w:p>
        </w:tc>
        <w:tc>
          <w:tcPr>
            <w:tcW w:w="993" w:type="dxa"/>
          </w:tcPr>
          <w:p w:rsidR="008E3BCC" w:rsidRPr="00133E12" w:rsidRDefault="008E3BCC" w:rsidP="00546C5D">
            <w:pPr>
              <w:ind w:left="-103" w:right="-108" w:firstLine="0"/>
              <w:jc w:val="center"/>
              <w:rPr>
                <w:sz w:val="22"/>
                <w:szCs w:val="22"/>
              </w:rPr>
            </w:pPr>
            <w:r>
              <w:rPr>
                <w:sz w:val="22"/>
                <w:szCs w:val="22"/>
              </w:rPr>
              <w:t>500,0</w:t>
            </w:r>
          </w:p>
        </w:tc>
      </w:tr>
      <w:tr w:rsidR="008E3BCC" w:rsidRPr="00805F6F" w:rsidTr="00546C5D">
        <w:trPr>
          <w:trHeight w:val="1845"/>
        </w:trPr>
        <w:tc>
          <w:tcPr>
            <w:tcW w:w="710" w:type="dxa"/>
          </w:tcPr>
          <w:p w:rsidR="008E3BCC" w:rsidRPr="00801F46" w:rsidRDefault="008E3BCC" w:rsidP="00546C5D">
            <w:pPr>
              <w:ind w:left="-103" w:right="-108" w:firstLine="0"/>
              <w:jc w:val="center"/>
              <w:rPr>
                <w:sz w:val="22"/>
                <w:szCs w:val="22"/>
              </w:rPr>
            </w:pPr>
            <w:r w:rsidRPr="00801F46">
              <w:rPr>
                <w:sz w:val="22"/>
                <w:szCs w:val="22"/>
              </w:rPr>
              <w:t>1.10</w:t>
            </w:r>
          </w:p>
        </w:tc>
        <w:tc>
          <w:tcPr>
            <w:tcW w:w="1984" w:type="dxa"/>
          </w:tcPr>
          <w:p w:rsidR="008E3BCC" w:rsidRPr="00801F46" w:rsidRDefault="008E3BCC" w:rsidP="00546C5D">
            <w:pPr>
              <w:autoSpaceDE w:val="0"/>
              <w:ind w:firstLine="0"/>
              <w:jc w:val="left"/>
              <w:rPr>
                <w:sz w:val="22"/>
                <w:szCs w:val="22"/>
              </w:rPr>
            </w:pPr>
            <w:r w:rsidRPr="00801F46">
              <w:rPr>
                <w:sz w:val="22"/>
                <w:szCs w:val="22"/>
              </w:rPr>
              <w:t>Мероприятие 1</w:t>
            </w:r>
            <w:r>
              <w:rPr>
                <w:sz w:val="22"/>
                <w:szCs w:val="22"/>
              </w:rPr>
              <w:t>0</w:t>
            </w:r>
          </w:p>
          <w:p w:rsidR="008E3BCC" w:rsidRPr="00801F46" w:rsidRDefault="008E3BCC" w:rsidP="00546C5D">
            <w:pPr>
              <w:autoSpaceDE w:val="0"/>
              <w:ind w:firstLine="0"/>
              <w:jc w:val="left"/>
              <w:rPr>
                <w:sz w:val="22"/>
                <w:szCs w:val="22"/>
              </w:rPr>
            </w:pPr>
            <w:r w:rsidRPr="00801F46">
              <w:rPr>
                <w:sz w:val="22"/>
                <w:szCs w:val="22"/>
              </w:rPr>
              <w:t>Расходы на разработку проектно-сметной документации на ремонт (капитальный ремонт) зданий и сооружений муниципальных учреждений с получением положительного заключения государственной экспертизы</w:t>
            </w:r>
          </w:p>
        </w:tc>
        <w:tc>
          <w:tcPr>
            <w:tcW w:w="1412" w:type="dxa"/>
          </w:tcPr>
          <w:p w:rsidR="008E3BCC" w:rsidRPr="00801F46" w:rsidRDefault="008E3BCC" w:rsidP="00546C5D">
            <w:pPr>
              <w:ind w:firstLine="0"/>
              <w:rPr>
                <w:sz w:val="22"/>
                <w:szCs w:val="22"/>
              </w:rPr>
            </w:pPr>
            <w:r w:rsidRPr="00801F46">
              <w:rPr>
                <w:sz w:val="22"/>
                <w:szCs w:val="22"/>
              </w:rPr>
              <w:t xml:space="preserve">Управление по образованию, ОУ </w:t>
            </w:r>
          </w:p>
          <w:p w:rsidR="008E3BCC" w:rsidRPr="00801F46" w:rsidRDefault="008E3BCC" w:rsidP="00546C5D">
            <w:pPr>
              <w:ind w:firstLine="0"/>
              <w:rPr>
                <w:sz w:val="22"/>
                <w:szCs w:val="22"/>
              </w:rPr>
            </w:pPr>
          </w:p>
        </w:tc>
        <w:tc>
          <w:tcPr>
            <w:tcW w:w="1698" w:type="dxa"/>
            <w:gridSpan w:val="3"/>
          </w:tcPr>
          <w:p w:rsidR="008E3BCC" w:rsidRPr="00801F46" w:rsidRDefault="008E3BCC" w:rsidP="00546C5D">
            <w:pPr>
              <w:ind w:left="-103" w:right="-108" w:firstLine="0"/>
              <w:jc w:val="center"/>
              <w:rPr>
                <w:sz w:val="22"/>
                <w:szCs w:val="22"/>
              </w:rPr>
            </w:pPr>
            <w:r w:rsidRPr="00801F46">
              <w:rPr>
                <w:sz w:val="22"/>
                <w:szCs w:val="22"/>
              </w:rPr>
              <w:t>Бюджет муниципального образования «Дорогобужский муниципальный округ» Смоленской области</w:t>
            </w:r>
          </w:p>
        </w:tc>
        <w:tc>
          <w:tcPr>
            <w:tcW w:w="1285" w:type="dxa"/>
          </w:tcPr>
          <w:p w:rsidR="008E3BCC" w:rsidRPr="00801F46" w:rsidRDefault="008E3BCC" w:rsidP="00546C5D">
            <w:pPr>
              <w:ind w:left="-103" w:right="-108" w:firstLine="0"/>
              <w:jc w:val="center"/>
              <w:rPr>
                <w:sz w:val="22"/>
                <w:szCs w:val="22"/>
              </w:rPr>
            </w:pPr>
            <w:r>
              <w:rPr>
                <w:sz w:val="22"/>
                <w:szCs w:val="22"/>
              </w:rPr>
              <w:t>0,0</w:t>
            </w:r>
          </w:p>
        </w:tc>
        <w:tc>
          <w:tcPr>
            <w:tcW w:w="1134" w:type="dxa"/>
          </w:tcPr>
          <w:p w:rsidR="008E3BCC" w:rsidRPr="00801F46" w:rsidRDefault="008E3BCC" w:rsidP="00546C5D">
            <w:pPr>
              <w:ind w:left="-103" w:right="-108" w:firstLine="0"/>
              <w:jc w:val="center"/>
              <w:rPr>
                <w:sz w:val="22"/>
                <w:szCs w:val="22"/>
              </w:rPr>
            </w:pPr>
            <w:r>
              <w:rPr>
                <w:sz w:val="22"/>
                <w:szCs w:val="22"/>
              </w:rPr>
              <w:t>0,</w:t>
            </w:r>
            <w:r w:rsidRPr="00801F46">
              <w:rPr>
                <w:sz w:val="22"/>
                <w:szCs w:val="22"/>
              </w:rPr>
              <w:t>0</w:t>
            </w:r>
          </w:p>
        </w:tc>
        <w:tc>
          <w:tcPr>
            <w:tcW w:w="1275" w:type="dxa"/>
            <w:gridSpan w:val="2"/>
          </w:tcPr>
          <w:p w:rsidR="008E3BCC" w:rsidRPr="00801F46" w:rsidRDefault="008E3BCC" w:rsidP="00546C5D">
            <w:pPr>
              <w:ind w:left="-103" w:right="-108" w:firstLine="0"/>
              <w:jc w:val="center"/>
              <w:rPr>
                <w:sz w:val="22"/>
                <w:szCs w:val="22"/>
              </w:rPr>
            </w:pPr>
            <w:r w:rsidRPr="00801F46">
              <w:rPr>
                <w:sz w:val="22"/>
                <w:szCs w:val="22"/>
              </w:rPr>
              <w:t>0</w:t>
            </w:r>
            <w:r>
              <w:rPr>
                <w:sz w:val="22"/>
                <w:szCs w:val="22"/>
              </w:rPr>
              <w:t>,0</w:t>
            </w:r>
          </w:p>
        </w:tc>
        <w:tc>
          <w:tcPr>
            <w:tcW w:w="993" w:type="dxa"/>
          </w:tcPr>
          <w:p w:rsidR="008E3BCC" w:rsidRPr="00133E12" w:rsidRDefault="008E3BCC" w:rsidP="00546C5D">
            <w:pPr>
              <w:ind w:left="-103" w:right="-108" w:firstLine="0"/>
              <w:jc w:val="center"/>
              <w:rPr>
                <w:sz w:val="22"/>
                <w:szCs w:val="22"/>
              </w:rPr>
            </w:pPr>
            <w:r w:rsidRPr="00133E12">
              <w:rPr>
                <w:sz w:val="22"/>
                <w:szCs w:val="22"/>
              </w:rPr>
              <w:t>0</w:t>
            </w:r>
            <w:r>
              <w:rPr>
                <w:sz w:val="22"/>
                <w:szCs w:val="22"/>
              </w:rPr>
              <w:t>,0</w:t>
            </w:r>
          </w:p>
        </w:tc>
      </w:tr>
      <w:tr w:rsidR="008E3BCC" w:rsidRPr="00805F6F" w:rsidTr="00546C5D">
        <w:trPr>
          <w:trHeight w:val="1845"/>
        </w:trPr>
        <w:tc>
          <w:tcPr>
            <w:tcW w:w="710" w:type="dxa"/>
          </w:tcPr>
          <w:p w:rsidR="008E3BCC" w:rsidRPr="00801F46" w:rsidRDefault="008E3BCC" w:rsidP="00546C5D">
            <w:pPr>
              <w:ind w:left="-103" w:right="-108" w:firstLine="0"/>
              <w:jc w:val="center"/>
              <w:rPr>
                <w:sz w:val="22"/>
                <w:szCs w:val="22"/>
              </w:rPr>
            </w:pPr>
            <w:r w:rsidRPr="00801F46">
              <w:rPr>
                <w:sz w:val="22"/>
                <w:szCs w:val="22"/>
              </w:rPr>
              <w:lastRenderedPageBreak/>
              <w:t>1.11</w:t>
            </w:r>
          </w:p>
        </w:tc>
        <w:tc>
          <w:tcPr>
            <w:tcW w:w="1984" w:type="dxa"/>
          </w:tcPr>
          <w:p w:rsidR="008E3BCC" w:rsidRPr="00801F46" w:rsidRDefault="008E3BCC" w:rsidP="00546C5D">
            <w:pPr>
              <w:autoSpaceDE w:val="0"/>
              <w:ind w:firstLine="0"/>
              <w:jc w:val="left"/>
              <w:rPr>
                <w:sz w:val="22"/>
                <w:szCs w:val="22"/>
              </w:rPr>
            </w:pPr>
            <w:r w:rsidRPr="00801F46">
              <w:rPr>
                <w:sz w:val="22"/>
                <w:szCs w:val="22"/>
              </w:rPr>
              <w:t>Мероприятие 1</w:t>
            </w:r>
            <w:r>
              <w:rPr>
                <w:sz w:val="22"/>
                <w:szCs w:val="22"/>
              </w:rPr>
              <w:t>1</w:t>
            </w:r>
          </w:p>
          <w:p w:rsidR="008E3BCC" w:rsidRPr="00801F46" w:rsidRDefault="008E3BCC" w:rsidP="00546C5D">
            <w:pPr>
              <w:autoSpaceDE w:val="0"/>
              <w:ind w:firstLine="0"/>
              <w:jc w:val="left"/>
              <w:rPr>
                <w:sz w:val="22"/>
                <w:szCs w:val="22"/>
              </w:rPr>
            </w:pPr>
            <w:r w:rsidRPr="00801F46">
              <w:rPr>
                <w:sz w:val="22"/>
                <w:szCs w:val="22"/>
              </w:rPr>
              <w:t xml:space="preserve">Расходы на обеспечение деятельности муниципальных учреждений (Проведение медицинских осмотров, в том числе </w:t>
            </w:r>
            <w:proofErr w:type="spellStart"/>
            <w:r w:rsidRPr="00801F46">
              <w:rPr>
                <w:sz w:val="22"/>
                <w:szCs w:val="22"/>
              </w:rPr>
              <w:t>предрейсовых</w:t>
            </w:r>
            <w:proofErr w:type="spellEnd"/>
            <w:r w:rsidRPr="00801F46">
              <w:rPr>
                <w:sz w:val="22"/>
                <w:szCs w:val="22"/>
              </w:rPr>
              <w:t xml:space="preserve"> медицинских осмотров водителей)</w:t>
            </w:r>
          </w:p>
        </w:tc>
        <w:tc>
          <w:tcPr>
            <w:tcW w:w="1412" w:type="dxa"/>
          </w:tcPr>
          <w:p w:rsidR="008E3BCC" w:rsidRPr="00801F46" w:rsidRDefault="008E3BCC" w:rsidP="00546C5D">
            <w:pPr>
              <w:ind w:firstLine="0"/>
              <w:rPr>
                <w:sz w:val="22"/>
                <w:szCs w:val="22"/>
              </w:rPr>
            </w:pPr>
            <w:r w:rsidRPr="00801F46">
              <w:rPr>
                <w:sz w:val="22"/>
                <w:szCs w:val="22"/>
              </w:rPr>
              <w:t xml:space="preserve">Управление по образованию, ОУ </w:t>
            </w:r>
          </w:p>
          <w:p w:rsidR="008E3BCC" w:rsidRPr="00801F46" w:rsidRDefault="008E3BCC" w:rsidP="00546C5D">
            <w:pPr>
              <w:ind w:firstLine="0"/>
              <w:rPr>
                <w:sz w:val="22"/>
                <w:szCs w:val="22"/>
              </w:rPr>
            </w:pPr>
          </w:p>
        </w:tc>
        <w:tc>
          <w:tcPr>
            <w:tcW w:w="1698" w:type="dxa"/>
            <w:gridSpan w:val="3"/>
          </w:tcPr>
          <w:p w:rsidR="008E3BCC" w:rsidRPr="00801F46" w:rsidRDefault="008E3BCC" w:rsidP="00546C5D">
            <w:pPr>
              <w:ind w:left="-103" w:right="-108" w:firstLine="0"/>
              <w:jc w:val="center"/>
              <w:rPr>
                <w:sz w:val="22"/>
                <w:szCs w:val="22"/>
              </w:rPr>
            </w:pPr>
            <w:r w:rsidRPr="00801F46">
              <w:rPr>
                <w:sz w:val="22"/>
                <w:szCs w:val="22"/>
              </w:rPr>
              <w:t>Бюджет муниципального образования «Дорогобужский муниципальный округ» Смоленской области</w:t>
            </w:r>
          </w:p>
        </w:tc>
        <w:tc>
          <w:tcPr>
            <w:tcW w:w="1285" w:type="dxa"/>
          </w:tcPr>
          <w:p w:rsidR="008E3BCC" w:rsidRPr="00801F46" w:rsidRDefault="008E3BCC" w:rsidP="00546C5D">
            <w:pPr>
              <w:ind w:left="-103" w:right="-108" w:firstLine="0"/>
              <w:jc w:val="center"/>
              <w:rPr>
                <w:sz w:val="22"/>
                <w:szCs w:val="22"/>
              </w:rPr>
            </w:pPr>
            <w:r>
              <w:rPr>
                <w:sz w:val="22"/>
                <w:szCs w:val="22"/>
              </w:rPr>
              <w:t>600,0</w:t>
            </w:r>
          </w:p>
        </w:tc>
        <w:tc>
          <w:tcPr>
            <w:tcW w:w="1134" w:type="dxa"/>
          </w:tcPr>
          <w:p w:rsidR="008E3BCC" w:rsidRPr="00801F46" w:rsidRDefault="008E3BCC" w:rsidP="00546C5D">
            <w:pPr>
              <w:ind w:left="-103" w:right="-108" w:firstLine="0"/>
              <w:jc w:val="center"/>
              <w:rPr>
                <w:sz w:val="22"/>
                <w:szCs w:val="22"/>
              </w:rPr>
            </w:pPr>
            <w:r>
              <w:rPr>
                <w:sz w:val="22"/>
                <w:szCs w:val="22"/>
              </w:rPr>
              <w:t>600,0</w:t>
            </w:r>
          </w:p>
        </w:tc>
        <w:tc>
          <w:tcPr>
            <w:tcW w:w="1275" w:type="dxa"/>
            <w:gridSpan w:val="2"/>
          </w:tcPr>
          <w:p w:rsidR="008E3BCC" w:rsidRPr="00801F46" w:rsidRDefault="008E3BCC" w:rsidP="00546C5D">
            <w:pPr>
              <w:ind w:left="-103" w:right="-108" w:firstLine="0"/>
              <w:jc w:val="center"/>
              <w:rPr>
                <w:sz w:val="22"/>
                <w:szCs w:val="22"/>
              </w:rPr>
            </w:pPr>
            <w:r>
              <w:rPr>
                <w:sz w:val="22"/>
                <w:szCs w:val="22"/>
              </w:rPr>
              <w:t>0,0</w:t>
            </w:r>
          </w:p>
        </w:tc>
        <w:tc>
          <w:tcPr>
            <w:tcW w:w="993" w:type="dxa"/>
          </w:tcPr>
          <w:p w:rsidR="008E3BCC" w:rsidRPr="00133E12" w:rsidRDefault="008E3BCC" w:rsidP="00546C5D">
            <w:pPr>
              <w:ind w:left="-103" w:right="-108" w:firstLine="0"/>
              <w:jc w:val="center"/>
              <w:rPr>
                <w:sz w:val="22"/>
                <w:szCs w:val="22"/>
              </w:rPr>
            </w:pPr>
            <w:r>
              <w:rPr>
                <w:sz w:val="22"/>
                <w:szCs w:val="22"/>
              </w:rPr>
              <w:t>0,0</w:t>
            </w:r>
          </w:p>
        </w:tc>
      </w:tr>
      <w:tr w:rsidR="008E3BCC" w:rsidRPr="00805F6F" w:rsidTr="00546C5D">
        <w:trPr>
          <w:trHeight w:val="1845"/>
        </w:trPr>
        <w:tc>
          <w:tcPr>
            <w:tcW w:w="710" w:type="dxa"/>
          </w:tcPr>
          <w:p w:rsidR="008E3BCC" w:rsidRPr="00801F46" w:rsidRDefault="008E3BCC" w:rsidP="00546C5D">
            <w:pPr>
              <w:ind w:left="-103" w:right="-108" w:firstLine="0"/>
              <w:jc w:val="center"/>
              <w:rPr>
                <w:sz w:val="22"/>
                <w:szCs w:val="22"/>
              </w:rPr>
            </w:pPr>
            <w:r w:rsidRPr="00C95C2B">
              <w:rPr>
                <w:sz w:val="22"/>
                <w:szCs w:val="22"/>
              </w:rPr>
              <w:t>1.12</w:t>
            </w:r>
          </w:p>
        </w:tc>
        <w:tc>
          <w:tcPr>
            <w:tcW w:w="1984" w:type="dxa"/>
          </w:tcPr>
          <w:p w:rsidR="008E3BCC" w:rsidRPr="00801F46" w:rsidRDefault="008E3BCC" w:rsidP="00546C5D">
            <w:pPr>
              <w:autoSpaceDE w:val="0"/>
              <w:ind w:firstLine="0"/>
              <w:jc w:val="left"/>
              <w:rPr>
                <w:sz w:val="22"/>
                <w:szCs w:val="22"/>
              </w:rPr>
            </w:pPr>
            <w:r w:rsidRPr="00801F46">
              <w:rPr>
                <w:sz w:val="22"/>
                <w:szCs w:val="22"/>
              </w:rPr>
              <w:t>Мероприятие 1</w:t>
            </w:r>
            <w:r>
              <w:rPr>
                <w:sz w:val="22"/>
                <w:szCs w:val="22"/>
              </w:rPr>
              <w:t>2</w:t>
            </w:r>
          </w:p>
          <w:p w:rsidR="008E3BCC" w:rsidRPr="00801F46" w:rsidRDefault="008E3BCC" w:rsidP="00546C5D">
            <w:pPr>
              <w:autoSpaceDE w:val="0"/>
              <w:ind w:firstLine="0"/>
              <w:jc w:val="left"/>
              <w:rPr>
                <w:sz w:val="22"/>
                <w:szCs w:val="22"/>
              </w:rPr>
            </w:pPr>
            <w:r w:rsidRPr="00801F46">
              <w:rPr>
                <w:sz w:val="22"/>
                <w:szCs w:val="22"/>
              </w:rPr>
              <w:t xml:space="preserve">Расходы на обеспечение деятельности муниципальных учреждений </w:t>
            </w:r>
            <w:r>
              <w:rPr>
                <w:sz w:val="22"/>
                <w:szCs w:val="22"/>
              </w:rPr>
              <w:t>(</w:t>
            </w:r>
            <w:r w:rsidRPr="00801F46">
              <w:rPr>
                <w:sz w:val="22"/>
                <w:szCs w:val="22"/>
              </w:rPr>
              <w:t>Обеспечение развития и укрепления материально-технической базы муниципальных учреждений</w:t>
            </w:r>
            <w:r>
              <w:rPr>
                <w:sz w:val="22"/>
                <w:szCs w:val="22"/>
              </w:rPr>
              <w:t>)</w:t>
            </w:r>
          </w:p>
        </w:tc>
        <w:tc>
          <w:tcPr>
            <w:tcW w:w="1412" w:type="dxa"/>
          </w:tcPr>
          <w:p w:rsidR="008E3BCC" w:rsidRPr="00801F46" w:rsidRDefault="008E3BCC" w:rsidP="00546C5D">
            <w:pPr>
              <w:ind w:firstLine="0"/>
              <w:rPr>
                <w:sz w:val="22"/>
                <w:szCs w:val="22"/>
              </w:rPr>
            </w:pPr>
            <w:r w:rsidRPr="00801F46">
              <w:rPr>
                <w:sz w:val="22"/>
                <w:szCs w:val="22"/>
              </w:rPr>
              <w:t xml:space="preserve">Управление по образованию, ОУ </w:t>
            </w:r>
          </w:p>
          <w:p w:rsidR="008E3BCC" w:rsidRPr="00801F46" w:rsidRDefault="008E3BCC" w:rsidP="00546C5D">
            <w:pPr>
              <w:ind w:firstLine="0"/>
              <w:rPr>
                <w:sz w:val="22"/>
                <w:szCs w:val="22"/>
              </w:rPr>
            </w:pPr>
          </w:p>
        </w:tc>
        <w:tc>
          <w:tcPr>
            <w:tcW w:w="1698" w:type="dxa"/>
            <w:gridSpan w:val="3"/>
          </w:tcPr>
          <w:p w:rsidR="008E3BCC" w:rsidRPr="00801F46" w:rsidRDefault="008E3BCC" w:rsidP="00546C5D">
            <w:pPr>
              <w:ind w:left="-103" w:right="-108" w:firstLine="0"/>
              <w:jc w:val="center"/>
              <w:rPr>
                <w:sz w:val="22"/>
                <w:szCs w:val="22"/>
              </w:rPr>
            </w:pPr>
          </w:p>
          <w:p w:rsidR="008E3BCC" w:rsidRPr="00801F46" w:rsidRDefault="008E3BCC" w:rsidP="00546C5D">
            <w:pPr>
              <w:ind w:left="-103" w:right="-108" w:firstLine="0"/>
              <w:jc w:val="center"/>
              <w:rPr>
                <w:sz w:val="22"/>
                <w:szCs w:val="22"/>
              </w:rPr>
            </w:pPr>
            <w:r w:rsidRPr="00801F46">
              <w:rPr>
                <w:sz w:val="22"/>
                <w:szCs w:val="22"/>
              </w:rPr>
              <w:t>Бюджет муниципального образования «Дорогобужский муниципальный округ» Смоленской области</w:t>
            </w:r>
          </w:p>
        </w:tc>
        <w:tc>
          <w:tcPr>
            <w:tcW w:w="1285" w:type="dxa"/>
          </w:tcPr>
          <w:p w:rsidR="008E3BCC" w:rsidRPr="00801F46" w:rsidRDefault="008E3BCC" w:rsidP="00546C5D">
            <w:pPr>
              <w:ind w:left="-103" w:right="-108" w:firstLine="0"/>
              <w:jc w:val="center"/>
              <w:rPr>
                <w:sz w:val="22"/>
                <w:szCs w:val="22"/>
              </w:rPr>
            </w:pPr>
          </w:p>
          <w:p w:rsidR="008E3BCC" w:rsidRPr="00801F46" w:rsidRDefault="008E3BCC" w:rsidP="00546C5D">
            <w:pPr>
              <w:rPr>
                <w:sz w:val="22"/>
                <w:szCs w:val="22"/>
              </w:rPr>
            </w:pPr>
          </w:p>
          <w:p w:rsidR="008E3BCC" w:rsidRPr="00801F46" w:rsidRDefault="008E3BCC" w:rsidP="00546C5D">
            <w:pPr>
              <w:rPr>
                <w:sz w:val="22"/>
                <w:szCs w:val="22"/>
              </w:rPr>
            </w:pPr>
          </w:p>
          <w:p w:rsidR="008E3BCC" w:rsidRPr="00801F46" w:rsidRDefault="008E3BCC" w:rsidP="00546C5D">
            <w:pPr>
              <w:ind w:firstLine="179"/>
              <w:rPr>
                <w:sz w:val="22"/>
                <w:szCs w:val="22"/>
              </w:rPr>
            </w:pPr>
            <w:r>
              <w:rPr>
                <w:sz w:val="22"/>
                <w:szCs w:val="22"/>
              </w:rPr>
              <w:t>1 050,0</w:t>
            </w:r>
          </w:p>
        </w:tc>
        <w:tc>
          <w:tcPr>
            <w:tcW w:w="1134" w:type="dxa"/>
          </w:tcPr>
          <w:p w:rsidR="008E3BCC" w:rsidRPr="00801F46" w:rsidRDefault="008E3BCC" w:rsidP="00546C5D">
            <w:pPr>
              <w:ind w:left="-103" w:right="-108" w:firstLine="0"/>
              <w:jc w:val="center"/>
              <w:rPr>
                <w:sz w:val="22"/>
                <w:szCs w:val="22"/>
              </w:rPr>
            </w:pPr>
          </w:p>
          <w:p w:rsidR="008E3BCC" w:rsidRPr="00801F46" w:rsidRDefault="008E3BCC" w:rsidP="00546C5D">
            <w:pPr>
              <w:rPr>
                <w:sz w:val="22"/>
                <w:szCs w:val="22"/>
              </w:rPr>
            </w:pPr>
          </w:p>
          <w:p w:rsidR="008E3BCC" w:rsidRPr="00801F46" w:rsidRDefault="008E3BCC" w:rsidP="00546C5D">
            <w:pPr>
              <w:rPr>
                <w:sz w:val="22"/>
                <w:szCs w:val="22"/>
              </w:rPr>
            </w:pPr>
          </w:p>
          <w:p w:rsidR="008E3BCC" w:rsidRPr="00801F46" w:rsidRDefault="008E3BCC" w:rsidP="00546C5D">
            <w:pPr>
              <w:ind w:firstLine="33"/>
              <w:rPr>
                <w:sz w:val="22"/>
                <w:szCs w:val="22"/>
              </w:rPr>
            </w:pPr>
            <w:r>
              <w:rPr>
                <w:sz w:val="22"/>
                <w:szCs w:val="22"/>
              </w:rPr>
              <w:t>1 050,0</w:t>
            </w:r>
          </w:p>
        </w:tc>
        <w:tc>
          <w:tcPr>
            <w:tcW w:w="1275" w:type="dxa"/>
            <w:gridSpan w:val="2"/>
          </w:tcPr>
          <w:p w:rsidR="008E3BCC" w:rsidRPr="00801F46" w:rsidRDefault="008E3BCC" w:rsidP="00546C5D">
            <w:pPr>
              <w:ind w:left="-103" w:right="-108" w:firstLine="0"/>
              <w:jc w:val="center"/>
              <w:rPr>
                <w:sz w:val="22"/>
                <w:szCs w:val="22"/>
              </w:rPr>
            </w:pPr>
          </w:p>
          <w:p w:rsidR="008E3BCC" w:rsidRPr="00801F46" w:rsidRDefault="008E3BCC" w:rsidP="00546C5D">
            <w:pPr>
              <w:ind w:left="-103" w:right="-108" w:firstLine="0"/>
              <w:jc w:val="center"/>
              <w:rPr>
                <w:sz w:val="22"/>
                <w:szCs w:val="22"/>
              </w:rPr>
            </w:pPr>
          </w:p>
          <w:p w:rsidR="008E3BCC" w:rsidRPr="00801F46" w:rsidRDefault="008E3BCC" w:rsidP="00546C5D">
            <w:pPr>
              <w:ind w:left="-103" w:right="-108" w:firstLine="0"/>
              <w:jc w:val="center"/>
              <w:rPr>
                <w:sz w:val="22"/>
                <w:szCs w:val="22"/>
              </w:rPr>
            </w:pPr>
          </w:p>
          <w:p w:rsidR="008E3BCC" w:rsidRPr="00801F46" w:rsidRDefault="008E3BCC" w:rsidP="00546C5D">
            <w:pPr>
              <w:ind w:left="-103" w:right="-108" w:firstLine="0"/>
              <w:jc w:val="center"/>
              <w:rPr>
                <w:sz w:val="22"/>
                <w:szCs w:val="22"/>
              </w:rPr>
            </w:pPr>
            <w:r w:rsidRPr="00801F46">
              <w:rPr>
                <w:sz w:val="22"/>
                <w:szCs w:val="22"/>
              </w:rPr>
              <w:t>0</w:t>
            </w:r>
            <w:r>
              <w:rPr>
                <w:sz w:val="22"/>
                <w:szCs w:val="22"/>
              </w:rPr>
              <w:t>,0</w:t>
            </w:r>
          </w:p>
        </w:tc>
        <w:tc>
          <w:tcPr>
            <w:tcW w:w="993" w:type="dxa"/>
          </w:tcPr>
          <w:p w:rsidR="008E3BCC" w:rsidRDefault="008E3BCC" w:rsidP="00546C5D">
            <w:pPr>
              <w:ind w:left="-103" w:right="-108" w:firstLine="0"/>
              <w:jc w:val="center"/>
              <w:rPr>
                <w:sz w:val="22"/>
                <w:szCs w:val="22"/>
              </w:rPr>
            </w:pPr>
          </w:p>
          <w:p w:rsidR="008E3BCC" w:rsidRDefault="008E3BCC" w:rsidP="00546C5D">
            <w:pPr>
              <w:ind w:left="-103" w:right="-108" w:firstLine="0"/>
              <w:jc w:val="center"/>
              <w:rPr>
                <w:sz w:val="22"/>
                <w:szCs w:val="22"/>
              </w:rPr>
            </w:pPr>
          </w:p>
          <w:p w:rsidR="008E3BCC"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r>
              <w:rPr>
                <w:sz w:val="22"/>
                <w:szCs w:val="22"/>
              </w:rPr>
              <w:t>0,0</w:t>
            </w:r>
          </w:p>
        </w:tc>
      </w:tr>
      <w:tr w:rsidR="008E3BCC" w:rsidRPr="00805F6F" w:rsidTr="00546C5D">
        <w:trPr>
          <w:trHeight w:val="1845"/>
        </w:trPr>
        <w:tc>
          <w:tcPr>
            <w:tcW w:w="710" w:type="dxa"/>
          </w:tcPr>
          <w:p w:rsidR="008E3BCC" w:rsidRPr="00801F46" w:rsidRDefault="008E3BCC" w:rsidP="00546C5D">
            <w:pPr>
              <w:ind w:left="-103" w:right="-108" w:firstLine="0"/>
              <w:jc w:val="center"/>
              <w:rPr>
                <w:sz w:val="22"/>
                <w:szCs w:val="22"/>
              </w:rPr>
            </w:pPr>
            <w:r w:rsidRPr="00801F46">
              <w:rPr>
                <w:sz w:val="22"/>
                <w:szCs w:val="22"/>
              </w:rPr>
              <w:t>1.13</w:t>
            </w:r>
          </w:p>
        </w:tc>
        <w:tc>
          <w:tcPr>
            <w:tcW w:w="1984" w:type="dxa"/>
          </w:tcPr>
          <w:p w:rsidR="008E3BCC" w:rsidRPr="00801F46" w:rsidRDefault="008E3BCC" w:rsidP="00546C5D">
            <w:pPr>
              <w:autoSpaceDE w:val="0"/>
              <w:ind w:firstLine="0"/>
              <w:jc w:val="left"/>
              <w:rPr>
                <w:sz w:val="22"/>
                <w:szCs w:val="22"/>
              </w:rPr>
            </w:pPr>
            <w:r w:rsidRPr="00801F46">
              <w:rPr>
                <w:sz w:val="22"/>
                <w:szCs w:val="22"/>
              </w:rPr>
              <w:t>Мероприятие 1</w:t>
            </w:r>
            <w:r>
              <w:rPr>
                <w:sz w:val="22"/>
                <w:szCs w:val="22"/>
              </w:rPr>
              <w:t>3</w:t>
            </w:r>
          </w:p>
          <w:p w:rsidR="008E3BCC" w:rsidRPr="00801F46" w:rsidRDefault="008E3BCC" w:rsidP="00546C5D">
            <w:pPr>
              <w:autoSpaceDE w:val="0"/>
              <w:ind w:firstLine="0"/>
              <w:jc w:val="left"/>
              <w:rPr>
                <w:sz w:val="22"/>
                <w:szCs w:val="22"/>
              </w:rPr>
            </w:pPr>
            <w:r w:rsidRPr="00801F46">
              <w:rPr>
                <w:sz w:val="22"/>
                <w:szCs w:val="22"/>
              </w:rPr>
              <w:t>Реализация мероприятий антитеррористической направленности</w:t>
            </w:r>
          </w:p>
        </w:tc>
        <w:tc>
          <w:tcPr>
            <w:tcW w:w="1412" w:type="dxa"/>
          </w:tcPr>
          <w:p w:rsidR="008E3BCC" w:rsidRPr="00801F46" w:rsidRDefault="008E3BCC" w:rsidP="00546C5D">
            <w:pPr>
              <w:ind w:firstLine="0"/>
              <w:rPr>
                <w:sz w:val="22"/>
                <w:szCs w:val="22"/>
              </w:rPr>
            </w:pPr>
            <w:r w:rsidRPr="00801F46">
              <w:rPr>
                <w:sz w:val="22"/>
                <w:szCs w:val="22"/>
              </w:rPr>
              <w:t xml:space="preserve">Управление по образованию, ОУ </w:t>
            </w:r>
          </w:p>
          <w:p w:rsidR="008E3BCC" w:rsidRPr="00801F46" w:rsidRDefault="008E3BCC" w:rsidP="00546C5D">
            <w:pPr>
              <w:ind w:firstLine="0"/>
              <w:rPr>
                <w:sz w:val="22"/>
                <w:szCs w:val="22"/>
              </w:rPr>
            </w:pPr>
          </w:p>
        </w:tc>
        <w:tc>
          <w:tcPr>
            <w:tcW w:w="1698" w:type="dxa"/>
            <w:gridSpan w:val="3"/>
          </w:tcPr>
          <w:p w:rsidR="008E3BCC" w:rsidRPr="00801F46" w:rsidRDefault="008E3BCC" w:rsidP="00546C5D">
            <w:pPr>
              <w:ind w:left="-103" w:right="-108" w:firstLine="0"/>
              <w:jc w:val="center"/>
              <w:rPr>
                <w:sz w:val="22"/>
                <w:szCs w:val="22"/>
              </w:rPr>
            </w:pPr>
            <w:r w:rsidRPr="00801F46">
              <w:rPr>
                <w:sz w:val="22"/>
                <w:szCs w:val="22"/>
              </w:rPr>
              <w:t>Бюджет муниципального образования «Дорогобужский муниципальный округ» Смоленской области</w:t>
            </w:r>
          </w:p>
        </w:tc>
        <w:tc>
          <w:tcPr>
            <w:tcW w:w="1285" w:type="dxa"/>
          </w:tcPr>
          <w:p w:rsidR="008E3BCC" w:rsidRPr="00801F46" w:rsidRDefault="008E3BCC" w:rsidP="00546C5D">
            <w:pPr>
              <w:ind w:left="-103" w:right="-108" w:firstLine="0"/>
              <w:jc w:val="center"/>
              <w:rPr>
                <w:sz w:val="22"/>
                <w:szCs w:val="22"/>
              </w:rPr>
            </w:pPr>
            <w:r>
              <w:rPr>
                <w:sz w:val="22"/>
                <w:szCs w:val="22"/>
              </w:rPr>
              <w:t>0,0</w:t>
            </w:r>
          </w:p>
        </w:tc>
        <w:tc>
          <w:tcPr>
            <w:tcW w:w="1134" w:type="dxa"/>
          </w:tcPr>
          <w:p w:rsidR="008E3BCC" w:rsidRPr="00801F46" w:rsidRDefault="008E3BCC" w:rsidP="00546C5D">
            <w:pPr>
              <w:ind w:left="-103" w:right="-108" w:firstLine="0"/>
              <w:jc w:val="center"/>
              <w:rPr>
                <w:sz w:val="22"/>
                <w:szCs w:val="22"/>
              </w:rPr>
            </w:pPr>
            <w:r>
              <w:rPr>
                <w:sz w:val="22"/>
                <w:szCs w:val="22"/>
              </w:rPr>
              <w:t>0,0</w:t>
            </w:r>
          </w:p>
        </w:tc>
        <w:tc>
          <w:tcPr>
            <w:tcW w:w="1275" w:type="dxa"/>
            <w:gridSpan w:val="2"/>
          </w:tcPr>
          <w:p w:rsidR="008E3BCC" w:rsidRPr="00801F46" w:rsidRDefault="008E3BCC" w:rsidP="00546C5D">
            <w:pPr>
              <w:ind w:left="-103" w:right="-108" w:firstLine="0"/>
              <w:jc w:val="center"/>
              <w:rPr>
                <w:sz w:val="22"/>
                <w:szCs w:val="22"/>
              </w:rPr>
            </w:pPr>
            <w:r w:rsidRPr="00801F46">
              <w:rPr>
                <w:sz w:val="22"/>
                <w:szCs w:val="22"/>
              </w:rPr>
              <w:t>0</w:t>
            </w:r>
            <w:r>
              <w:rPr>
                <w:sz w:val="22"/>
                <w:szCs w:val="22"/>
              </w:rPr>
              <w:t>,0</w:t>
            </w:r>
          </w:p>
        </w:tc>
        <w:tc>
          <w:tcPr>
            <w:tcW w:w="993" w:type="dxa"/>
          </w:tcPr>
          <w:p w:rsidR="008E3BCC" w:rsidRPr="00133E12" w:rsidRDefault="008E3BCC" w:rsidP="00546C5D">
            <w:pPr>
              <w:ind w:left="-103" w:right="-108" w:firstLine="0"/>
              <w:jc w:val="center"/>
              <w:rPr>
                <w:sz w:val="22"/>
                <w:szCs w:val="22"/>
              </w:rPr>
            </w:pPr>
            <w:r w:rsidRPr="00133E12">
              <w:rPr>
                <w:sz w:val="22"/>
                <w:szCs w:val="22"/>
              </w:rPr>
              <w:t>0</w:t>
            </w:r>
            <w:r>
              <w:rPr>
                <w:sz w:val="22"/>
                <w:szCs w:val="22"/>
              </w:rPr>
              <w:t>,0</w:t>
            </w:r>
          </w:p>
        </w:tc>
      </w:tr>
      <w:tr w:rsidR="008E3BCC" w:rsidRPr="00805F6F" w:rsidTr="00546C5D">
        <w:trPr>
          <w:trHeight w:val="1845"/>
        </w:trPr>
        <w:tc>
          <w:tcPr>
            <w:tcW w:w="710" w:type="dxa"/>
          </w:tcPr>
          <w:p w:rsidR="008E3BCC" w:rsidRPr="00801F46" w:rsidRDefault="008E3BCC" w:rsidP="00546C5D">
            <w:pPr>
              <w:ind w:left="-103" w:right="-108" w:firstLine="0"/>
              <w:jc w:val="center"/>
              <w:rPr>
                <w:sz w:val="22"/>
                <w:szCs w:val="22"/>
              </w:rPr>
            </w:pPr>
            <w:r w:rsidRPr="00801F46">
              <w:rPr>
                <w:sz w:val="22"/>
                <w:szCs w:val="22"/>
              </w:rPr>
              <w:t>1.14</w:t>
            </w:r>
          </w:p>
        </w:tc>
        <w:tc>
          <w:tcPr>
            <w:tcW w:w="1984" w:type="dxa"/>
          </w:tcPr>
          <w:p w:rsidR="008E3BCC" w:rsidRPr="00801F46" w:rsidRDefault="008E3BCC" w:rsidP="00546C5D">
            <w:pPr>
              <w:autoSpaceDE w:val="0"/>
              <w:ind w:firstLine="0"/>
              <w:jc w:val="left"/>
              <w:rPr>
                <w:sz w:val="22"/>
                <w:szCs w:val="22"/>
              </w:rPr>
            </w:pPr>
            <w:r w:rsidRPr="00801F46">
              <w:rPr>
                <w:sz w:val="22"/>
                <w:szCs w:val="22"/>
              </w:rPr>
              <w:t>Мероприятие 1</w:t>
            </w:r>
            <w:r>
              <w:rPr>
                <w:sz w:val="22"/>
                <w:szCs w:val="22"/>
              </w:rPr>
              <w:t>4</w:t>
            </w:r>
          </w:p>
          <w:p w:rsidR="008E3BCC" w:rsidRPr="00801F46" w:rsidRDefault="008E3BCC" w:rsidP="00546C5D">
            <w:pPr>
              <w:autoSpaceDE w:val="0"/>
              <w:ind w:firstLine="0"/>
              <w:jc w:val="left"/>
              <w:rPr>
                <w:sz w:val="22"/>
                <w:szCs w:val="22"/>
              </w:rPr>
            </w:pPr>
            <w:r w:rsidRPr="00801F46">
              <w:rPr>
                <w:sz w:val="22"/>
                <w:szCs w:val="22"/>
              </w:rPr>
              <w:t xml:space="preserve">Освобождение от платы, взимаемой с родителей (законных представителей) за присмотр и уход за детьми в муниципальных образовательных организациях, реализующих образовательную программу  дошкольного образования  в соответствии со ст. 65 Федерального закона от 29.12.2012 № 273-ФЗ «Об образовании в Российской </w:t>
            </w:r>
            <w:r w:rsidRPr="00801F46">
              <w:rPr>
                <w:sz w:val="22"/>
                <w:szCs w:val="22"/>
              </w:rPr>
              <w:lastRenderedPageBreak/>
              <w:t>Федерации»</w:t>
            </w:r>
          </w:p>
        </w:tc>
        <w:tc>
          <w:tcPr>
            <w:tcW w:w="1412" w:type="dxa"/>
          </w:tcPr>
          <w:p w:rsidR="008E3BCC" w:rsidRPr="00801F46" w:rsidRDefault="008E3BCC" w:rsidP="00546C5D">
            <w:pPr>
              <w:ind w:firstLine="0"/>
              <w:rPr>
                <w:sz w:val="22"/>
                <w:szCs w:val="22"/>
              </w:rPr>
            </w:pPr>
            <w:r w:rsidRPr="00801F46">
              <w:rPr>
                <w:sz w:val="22"/>
                <w:szCs w:val="22"/>
              </w:rPr>
              <w:lastRenderedPageBreak/>
              <w:t xml:space="preserve">Управление по образованию, ОУ </w:t>
            </w:r>
          </w:p>
          <w:p w:rsidR="008E3BCC" w:rsidRPr="00801F46" w:rsidRDefault="008E3BCC" w:rsidP="00546C5D">
            <w:pPr>
              <w:ind w:firstLine="0"/>
              <w:rPr>
                <w:sz w:val="22"/>
                <w:szCs w:val="22"/>
              </w:rPr>
            </w:pPr>
          </w:p>
        </w:tc>
        <w:tc>
          <w:tcPr>
            <w:tcW w:w="1698" w:type="dxa"/>
            <w:gridSpan w:val="3"/>
          </w:tcPr>
          <w:p w:rsidR="008E3BCC" w:rsidRPr="00801F46" w:rsidRDefault="008E3BCC" w:rsidP="00546C5D">
            <w:pPr>
              <w:ind w:left="-103" w:right="-108" w:firstLine="0"/>
              <w:jc w:val="center"/>
              <w:rPr>
                <w:sz w:val="22"/>
                <w:szCs w:val="22"/>
              </w:rPr>
            </w:pPr>
            <w:r w:rsidRPr="00801F46">
              <w:rPr>
                <w:sz w:val="22"/>
                <w:szCs w:val="22"/>
              </w:rPr>
              <w:t>Бюджет муниципального образования «Дорогобужский муниципальный округ» Смоленской области</w:t>
            </w:r>
          </w:p>
        </w:tc>
        <w:tc>
          <w:tcPr>
            <w:tcW w:w="1285" w:type="dxa"/>
          </w:tcPr>
          <w:p w:rsidR="008E3BCC" w:rsidRPr="00801F46" w:rsidRDefault="008E3BCC" w:rsidP="00546C5D">
            <w:pPr>
              <w:ind w:left="-103" w:right="-108" w:firstLine="0"/>
              <w:jc w:val="center"/>
              <w:rPr>
                <w:sz w:val="22"/>
                <w:szCs w:val="22"/>
              </w:rPr>
            </w:pPr>
            <w:r>
              <w:rPr>
                <w:sz w:val="22"/>
                <w:szCs w:val="22"/>
              </w:rPr>
              <w:t>638,8</w:t>
            </w:r>
          </w:p>
        </w:tc>
        <w:tc>
          <w:tcPr>
            <w:tcW w:w="1134" w:type="dxa"/>
          </w:tcPr>
          <w:p w:rsidR="008E3BCC" w:rsidRPr="00801F46" w:rsidRDefault="008E3BCC" w:rsidP="00546C5D">
            <w:pPr>
              <w:ind w:left="-103" w:right="-108" w:firstLine="0"/>
              <w:jc w:val="center"/>
              <w:rPr>
                <w:sz w:val="22"/>
                <w:szCs w:val="22"/>
              </w:rPr>
            </w:pPr>
            <w:r>
              <w:rPr>
                <w:sz w:val="22"/>
                <w:szCs w:val="22"/>
              </w:rPr>
              <w:t>238</w:t>
            </w:r>
            <w:r w:rsidRPr="00801F46">
              <w:rPr>
                <w:sz w:val="22"/>
                <w:szCs w:val="22"/>
              </w:rPr>
              <w:t>,8</w:t>
            </w:r>
          </w:p>
        </w:tc>
        <w:tc>
          <w:tcPr>
            <w:tcW w:w="1275" w:type="dxa"/>
            <w:gridSpan w:val="2"/>
          </w:tcPr>
          <w:p w:rsidR="008E3BCC" w:rsidRPr="00801F46" w:rsidRDefault="008E3BCC" w:rsidP="00546C5D">
            <w:pPr>
              <w:ind w:left="-103" w:right="-108" w:firstLine="0"/>
              <w:jc w:val="center"/>
              <w:rPr>
                <w:sz w:val="22"/>
                <w:szCs w:val="22"/>
              </w:rPr>
            </w:pPr>
            <w:r>
              <w:rPr>
                <w:sz w:val="22"/>
                <w:szCs w:val="22"/>
              </w:rPr>
              <w:t>200,</w:t>
            </w:r>
            <w:r w:rsidRPr="00801F46">
              <w:rPr>
                <w:sz w:val="22"/>
                <w:szCs w:val="22"/>
              </w:rPr>
              <w:t>0</w:t>
            </w:r>
          </w:p>
        </w:tc>
        <w:tc>
          <w:tcPr>
            <w:tcW w:w="993" w:type="dxa"/>
          </w:tcPr>
          <w:p w:rsidR="008E3BCC" w:rsidRPr="00133E12" w:rsidRDefault="008E3BCC" w:rsidP="00546C5D">
            <w:pPr>
              <w:ind w:left="-103" w:right="-108" w:firstLine="0"/>
              <w:jc w:val="center"/>
              <w:rPr>
                <w:sz w:val="22"/>
                <w:szCs w:val="22"/>
              </w:rPr>
            </w:pPr>
            <w:r>
              <w:rPr>
                <w:sz w:val="22"/>
                <w:szCs w:val="22"/>
              </w:rPr>
              <w:t>200,</w:t>
            </w:r>
            <w:r w:rsidRPr="00133E12">
              <w:rPr>
                <w:sz w:val="22"/>
                <w:szCs w:val="22"/>
              </w:rPr>
              <w:t>0</w:t>
            </w:r>
          </w:p>
        </w:tc>
      </w:tr>
      <w:tr w:rsidR="008E3BCC" w:rsidRPr="00805F6F" w:rsidTr="00546C5D">
        <w:trPr>
          <w:trHeight w:val="1845"/>
        </w:trPr>
        <w:tc>
          <w:tcPr>
            <w:tcW w:w="710" w:type="dxa"/>
          </w:tcPr>
          <w:p w:rsidR="008E3BCC" w:rsidRPr="00801F46" w:rsidRDefault="008E3BCC" w:rsidP="00546C5D">
            <w:pPr>
              <w:ind w:left="-103" w:right="-108" w:firstLine="0"/>
              <w:jc w:val="center"/>
              <w:rPr>
                <w:sz w:val="22"/>
                <w:szCs w:val="22"/>
              </w:rPr>
            </w:pPr>
            <w:r w:rsidRPr="00801F46">
              <w:rPr>
                <w:sz w:val="22"/>
                <w:szCs w:val="22"/>
              </w:rPr>
              <w:lastRenderedPageBreak/>
              <w:t>1.15</w:t>
            </w:r>
          </w:p>
        </w:tc>
        <w:tc>
          <w:tcPr>
            <w:tcW w:w="1984" w:type="dxa"/>
          </w:tcPr>
          <w:p w:rsidR="008E3BCC" w:rsidRPr="00801F46" w:rsidRDefault="008E3BCC" w:rsidP="00546C5D">
            <w:pPr>
              <w:autoSpaceDE w:val="0"/>
              <w:ind w:firstLine="0"/>
              <w:rPr>
                <w:sz w:val="22"/>
                <w:szCs w:val="22"/>
              </w:rPr>
            </w:pPr>
            <w:r w:rsidRPr="00801F46">
              <w:rPr>
                <w:sz w:val="22"/>
                <w:szCs w:val="22"/>
              </w:rPr>
              <w:t xml:space="preserve">Мероприятие </w:t>
            </w:r>
            <w:r>
              <w:rPr>
                <w:sz w:val="22"/>
                <w:szCs w:val="22"/>
              </w:rPr>
              <w:t>15</w:t>
            </w:r>
          </w:p>
          <w:p w:rsidR="008E3BCC" w:rsidRPr="00801F46" w:rsidRDefault="008E3BCC" w:rsidP="00546C5D">
            <w:pPr>
              <w:autoSpaceDE w:val="0"/>
              <w:ind w:firstLine="0"/>
              <w:jc w:val="left"/>
              <w:rPr>
                <w:sz w:val="22"/>
                <w:szCs w:val="22"/>
              </w:rPr>
            </w:pPr>
            <w:r w:rsidRPr="00801F46">
              <w:rPr>
                <w:sz w:val="22"/>
                <w:szCs w:val="22"/>
              </w:rPr>
              <w:t>Укрепление материально-технической базы образовательных учреждений</w:t>
            </w:r>
          </w:p>
        </w:tc>
        <w:tc>
          <w:tcPr>
            <w:tcW w:w="1412" w:type="dxa"/>
          </w:tcPr>
          <w:p w:rsidR="008E3BCC" w:rsidRPr="00801F46" w:rsidRDefault="008E3BCC" w:rsidP="00546C5D">
            <w:pPr>
              <w:ind w:firstLine="0"/>
              <w:rPr>
                <w:sz w:val="22"/>
                <w:szCs w:val="22"/>
              </w:rPr>
            </w:pPr>
            <w:r w:rsidRPr="00801F46">
              <w:rPr>
                <w:sz w:val="22"/>
                <w:szCs w:val="22"/>
              </w:rPr>
              <w:t>Управление по образованию, ОУ</w:t>
            </w:r>
          </w:p>
        </w:tc>
        <w:tc>
          <w:tcPr>
            <w:tcW w:w="1698" w:type="dxa"/>
            <w:gridSpan w:val="3"/>
          </w:tcPr>
          <w:p w:rsidR="008E3BCC" w:rsidRPr="00801F46" w:rsidRDefault="008E3BCC" w:rsidP="00546C5D">
            <w:pPr>
              <w:ind w:left="-103" w:right="-108" w:firstLine="0"/>
              <w:jc w:val="center"/>
              <w:rPr>
                <w:sz w:val="22"/>
                <w:szCs w:val="22"/>
              </w:rPr>
            </w:pPr>
            <w:r w:rsidRPr="00801F46">
              <w:rPr>
                <w:sz w:val="22"/>
                <w:szCs w:val="22"/>
              </w:rPr>
              <w:t>Областной</w:t>
            </w:r>
          </w:p>
          <w:p w:rsidR="008E3BCC" w:rsidRPr="00801F46" w:rsidRDefault="008E3BCC" w:rsidP="00546C5D">
            <w:pPr>
              <w:ind w:left="-103" w:right="-108" w:firstLine="0"/>
              <w:jc w:val="center"/>
              <w:rPr>
                <w:sz w:val="22"/>
                <w:szCs w:val="22"/>
              </w:rPr>
            </w:pPr>
            <w:r w:rsidRPr="00801F46">
              <w:rPr>
                <w:sz w:val="22"/>
                <w:szCs w:val="22"/>
              </w:rPr>
              <w:t xml:space="preserve"> Бюджет</w:t>
            </w:r>
          </w:p>
          <w:p w:rsidR="008E3BCC" w:rsidRPr="00801F46" w:rsidRDefault="008E3BCC" w:rsidP="00546C5D">
            <w:pPr>
              <w:ind w:left="-103" w:right="-108" w:firstLine="0"/>
              <w:jc w:val="center"/>
              <w:rPr>
                <w:sz w:val="22"/>
                <w:szCs w:val="22"/>
              </w:rPr>
            </w:pPr>
          </w:p>
          <w:p w:rsidR="008E3BCC" w:rsidRPr="00801F46" w:rsidRDefault="008E3BCC" w:rsidP="00546C5D">
            <w:pPr>
              <w:ind w:left="-103" w:right="-108" w:firstLine="0"/>
              <w:jc w:val="center"/>
              <w:rPr>
                <w:sz w:val="22"/>
                <w:szCs w:val="22"/>
              </w:rPr>
            </w:pPr>
            <w:r w:rsidRPr="00801F46">
              <w:rPr>
                <w:sz w:val="22"/>
                <w:szCs w:val="22"/>
              </w:rPr>
              <w:t>Бюджет муниципального образования «Дорогобужский муниципальный округ» Смоленской области</w:t>
            </w:r>
          </w:p>
        </w:tc>
        <w:tc>
          <w:tcPr>
            <w:tcW w:w="1285" w:type="dxa"/>
          </w:tcPr>
          <w:p w:rsidR="008E3BCC" w:rsidRPr="00801F46" w:rsidRDefault="008E3BCC" w:rsidP="00546C5D">
            <w:pPr>
              <w:ind w:left="-103" w:right="-108" w:firstLine="0"/>
              <w:jc w:val="center"/>
              <w:rPr>
                <w:sz w:val="22"/>
                <w:szCs w:val="22"/>
              </w:rPr>
            </w:pPr>
            <w:r>
              <w:rPr>
                <w:sz w:val="22"/>
                <w:szCs w:val="22"/>
              </w:rPr>
              <w:t>0,0</w:t>
            </w:r>
          </w:p>
          <w:p w:rsidR="008E3BCC" w:rsidRPr="00801F46" w:rsidRDefault="008E3BCC" w:rsidP="00546C5D">
            <w:pPr>
              <w:ind w:left="-103" w:right="-108" w:firstLine="0"/>
              <w:jc w:val="center"/>
              <w:rPr>
                <w:sz w:val="22"/>
                <w:szCs w:val="22"/>
              </w:rPr>
            </w:pPr>
          </w:p>
          <w:p w:rsidR="008E3BCC" w:rsidRPr="00801F46" w:rsidRDefault="008E3BCC" w:rsidP="00546C5D">
            <w:pPr>
              <w:ind w:left="-103" w:right="-108" w:firstLine="0"/>
              <w:jc w:val="center"/>
              <w:rPr>
                <w:sz w:val="22"/>
                <w:szCs w:val="22"/>
              </w:rPr>
            </w:pPr>
          </w:p>
          <w:p w:rsidR="008E3BCC" w:rsidRPr="00801F46" w:rsidRDefault="008E3BCC" w:rsidP="00546C5D">
            <w:pPr>
              <w:ind w:left="-103" w:right="-108" w:firstLine="0"/>
              <w:jc w:val="center"/>
              <w:rPr>
                <w:sz w:val="22"/>
                <w:szCs w:val="22"/>
              </w:rPr>
            </w:pPr>
            <w:r>
              <w:rPr>
                <w:sz w:val="22"/>
                <w:szCs w:val="22"/>
              </w:rPr>
              <w:t>0,0</w:t>
            </w:r>
          </w:p>
        </w:tc>
        <w:tc>
          <w:tcPr>
            <w:tcW w:w="1134" w:type="dxa"/>
          </w:tcPr>
          <w:p w:rsidR="008E3BCC" w:rsidRPr="00801F46" w:rsidRDefault="008E3BCC" w:rsidP="00546C5D">
            <w:pPr>
              <w:ind w:left="-103" w:right="-108" w:firstLine="0"/>
              <w:jc w:val="center"/>
              <w:rPr>
                <w:sz w:val="22"/>
                <w:szCs w:val="22"/>
              </w:rPr>
            </w:pPr>
            <w:r>
              <w:rPr>
                <w:sz w:val="22"/>
                <w:szCs w:val="22"/>
              </w:rPr>
              <w:t>0,0</w:t>
            </w:r>
          </w:p>
          <w:p w:rsidR="008E3BCC" w:rsidRPr="00801F46" w:rsidRDefault="008E3BCC" w:rsidP="00546C5D">
            <w:pPr>
              <w:ind w:left="-103" w:right="-108" w:firstLine="0"/>
              <w:jc w:val="center"/>
              <w:rPr>
                <w:sz w:val="22"/>
                <w:szCs w:val="22"/>
              </w:rPr>
            </w:pPr>
          </w:p>
          <w:p w:rsidR="008E3BCC" w:rsidRPr="00801F46" w:rsidRDefault="008E3BCC" w:rsidP="00546C5D">
            <w:pPr>
              <w:ind w:left="-103" w:right="-108" w:firstLine="0"/>
              <w:jc w:val="center"/>
              <w:rPr>
                <w:sz w:val="22"/>
                <w:szCs w:val="22"/>
              </w:rPr>
            </w:pPr>
          </w:p>
          <w:p w:rsidR="008E3BCC" w:rsidRPr="00801F46" w:rsidRDefault="008E3BCC" w:rsidP="00546C5D">
            <w:pPr>
              <w:ind w:left="-103" w:right="-108" w:firstLine="0"/>
              <w:jc w:val="center"/>
              <w:rPr>
                <w:sz w:val="22"/>
                <w:szCs w:val="22"/>
              </w:rPr>
            </w:pPr>
            <w:r>
              <w:rPr>
                <w:sz w:val="22"/>
                <w:szCs w:val="22"/>
              </w:rPr>
              <w:t>0,0</w:t>
            </w:r>
          </w:p>
        </w:tc>
        <w:tc>
          <w:tcPr>
            <w:tcW w:w="1275" w:type="dxa"/>
            <w:gridSpan w:val="2"/>
          </w:tcPr>
          <w:p w:rsidR="008E3BCC" w:rsidRDefault="008E3BCC" w:rsidP="00546C5D">
            <w:pPr>
              <w:ind w:left="-103" w:right="-108" w:firstLine="0"/>
              <w:jc w:val="center"/>
              <w:rPr>
                <w:sz w:val="22"/>
                <w:szCs w:val="22"/>
              </w:rPr>
            </w:pPr>
            <w:r w:rsidRPr="00801F46">
              <w:rPr>
                <w:sz w:val="22"/>
                <w:szCs w:val="22"/>
              </w:rPr>
              <w:t>0</w:t>
            </w:r>
            <w:r>
              <w:rPr>
                <w:sz w:val="22"/>
                <w:szCs w:val="22"/>
              </w:rPr>
              <w:t>,0</w:t>
            </w:r>
          </w:p>
          <w:p w:rsidR="008E3BCC" w:rsidRDefault="008E3BCC" w:rsidP="00546C5D">
            <w:pPr>
              <w:ind w:left="-103" w:right="-108" w:firstLine="0"/>
              <w:jc w:val="center"/>
              <w:rPr>
                <w:sz w:val="22"/>
                <w:szCs w:val="22"/>
              </w:rPr>
            </w:pPr>
          </w:p>
          <w:p w:rsidR="008E3BCC" w:rsidRDefault="008E3BCC" w:rsidP="00546C5D">
            <w:pPr>
              <w:ind w:left="-103" w:right="-108" w:firstLine="0"/>
              <w:jc w:val="center"/>
              <w:rPr>
                <w:sz w:val="22"/>
                <w:szCs w:val="22"/>
              </w:rPr>
            </w:pPr>
          </w:p>
          <w:p w:rsidR="008E3BCC" w:rsidRPr="00801F46" w:rsidRDefault="008E3BCC" w:rsidP="00546C5D">
            <w:pPr>
              <w:ind w:left="-103" w:right="-108" w:firstLine="0"/>
              <w:jc w:val="center"/>
              <w:rPr>
                <w:sz w:val="22"/>
                <w:szCs w:val="22"/>
              </w:rPr>
            </w:pPr>
            <w:r>
              <w:rPr>
                <w:sz w:val="22"/>
                <w:szCs w:val="22"/>
              </w:rPr>
              <w:t>0,0</w:t>
            </w:r>
          </w:p>
        </w:tc>
        <w:tc>
          <w:tcPr>
            <w:tcW w:w="993" w:type="dxa"/>
          </w:tcPr>
          <w:p w:rsidR="008E3BCC" w:rsidRDefault="008E3BCC" w:rsidP="00546C5D">
            <w:pPr>
              <w:ind w:left="-103" w:right="-108" w:firstLine="0"/>
              <w:jc w:val="center"/>
              <w:rPr>
                <w:sz w:val="22"/>
                <w:szCs w:val="22"/>
              </w:rPr>
            </w:pPr>
            <w:r w:rsidRPr="00133E12">
              <w:rPr>
                <w:sz w:val="22"/>
                <w:szCs w:val="22"/>
              </w:rPr>
              <w:t>0</w:t>
            </w:r>
            <w:r>
              <w:rPr>
                <w:sz w:val="22"/>
                <w:szCs w:val="22"/>
              </w:rPr>
              <w:t>,0</w:t>
            </w:r>
          </w:p>
          <w:p w:rsidR="008E3BCC" w:rsidRDefault="008E3BCC" w:rsidP="00546C5D">
            <w:pPr>
              <w:ind w:left="-103" w:right="-108" w:firstLine="0"/>
              <w:jc w:val="center"/>
              <w:rPr>
                <w:sz w:val="22"/>
                <w:szCs w:val="22"/>
              </w:rPr>
            </w:pPr>
          </w:p>
          <w:p w:rsidR="008E3BCC"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r>
              <w:rPr>
                <w:sz w:val="22"/>
                <w:szCs w:val="22"/>
              </w:rPr>
              <w:t>0,0</w:t>
            </w:r>
          </w:p>
        </w:tc>
      </w:tr>
      <w:tr w:rsidR="008E3BCC" w:rsidRPr="00805F6F" w:rsidTr="00546C5D">
        <w:trPr>
          <w:trHeight w:val="1845"/>
        </w:trPr>
        <w:tc>
          <w:tcPr>
            <w:tcW w:w="710" w:type="dxa"/>
          </w:tcPr>
          <w:p w:rsidR="008E3BCC" w:rsidRPr="00801F46" w:rsidRDefault="008E3BCC" w:rsidP="00546C5D">
            <w:pPr>
              <w:ind w:left="-103" w:right="-108" w:firstLine="0"/>
              <w:jc w:val="center"/>
              <w:rPr>
                <w:sz w:val="22"/>
                <w:szCs w:val="22"/>
              </w:rPr>
            </w:pPr>
            <w:r>
              <w:rPr>
                <w:sz w:val="22"/>
                <w:szCs w:val="22"/>
              </w:rPr>
              <w:t>1.16</w:t>
            </w:r>
          </w:p>
        </w:tc>
        <w:tc>
          <w:tcPr>
            <w:tcW w:w="1984" w:type="dxa"/>
          </w:tcPr>
          <w:p w:rsidR="008E3BCC" w:rsidRPr="00801F46" w:rsidRDefault="008E3BCC" w:rsidP="00546C5D">
            <w:pPr>
              <w:autoSpaceDE w:val="0"/>
              <w:ind w:firstLine="0"/>
              <w:jc w:val="left"/>
              <w:rPr>
                <w:sz w:val="22"/>
                <w:szCs w:val="22"/>
              </w:rPr>
            </w:pPr>
            <w:r w:rsidRPr="00801F46">
              <w:rPr>
                <w:sz w:val="22"/>
                <w:szCs w:val="22"/>
              </w:rPr>
              <w:t xml:space="preserve">Мероприятие </w:t>
            </w:r>
            <w:r>
              <w:rPr>
                <w:sz w:val="22"/>
                <w:szCs w:val="22"/>
              </w:rPr>
              <w:t>16</w:t>
            </w:r>
          </w:p>
          <w:p w:rsidR="008E3BCC" w:rsidRPr="00801F46" w:rsidRDefault="008E3BCC" w:rsidP="00546C5D">
            <w:pPr>
              <w:autoSpaceDE w:val="0"/>
              <w:ind w:firstLine="0"/>
              <w:rPr>
                <w:sz w:val="22"/>
                <w:szCs w:val="22"/>
              </w:rPr>
            </w:pPr>
            <w:r w:rsidRPr="00801F46">
              <w:rPr>
                <w:sz w:val="22"/>
                <w:szCs w:val="22"/>
              </w:rPr>
              <w:t>Расходы за счет средств резервного фонда Правительства Смоленской области</w:t>
            </w:r>
          </w:p>
        </w:tc>
        <w:tc>
          <w:tcPr>
            <w:tcW w:w="1412" w:type="dxa"/>
          </w:tcPr>
          <w:p w:rsidR="008E3BCC" w:rsidRPr="00801F46" w:rsidRDefault="008E3BCC" w:rsidP="00546C5D">
            <w:pPr>
              <w:ind w:firstLine="0"/>
              <w:rPr>
                <w:sz w:val="22"/>
                <w:szCs w:val="22"/>
              </w:rPr>
            </w:pPr>
            <w:r w:rsidRPr="00801F46">
              <w:rPr>
                <w:sz w:val="22"/>
                <w:szCs w:val="22"/>
              </w:rPr>
              <w:t>Управление по образованию, ОУ</w:t>
            </w:r>
          </w:p>
        </w:tc>
        <w:tc>
          <w:tcPr>
            <w:tcW w:w="1698" w:type="dxa"/>
            <w:gridSpan w:val="3"/>
          </w:tcPr>
          <w:p w:rsidR="008E3BCC" w:rsidRPr="00801F46" w:rsidRDefault="008E3BCC" w:rsidP="00546C5D">
            <w:pPr>
              <w:ind w:left="-103" w:right="-108" w:firstLine="0"/>
              <w:jc w:val="center"/>
              <w:rPr>
                <w:sz w:val="22"/>
                <w:szCs w:val="22"/>
              </w:rPr>
            </w:pPr>
            <w:r w:rsidRPr="00801F46">
              <w:rPr>
                <w:sz w:val="22"/>
                <w:szCs w:val="22"/>
              </w:rPr>
              <w:t>Областной</w:t>
            </w:r>
          </w:p>
          <w:p w:rsidR="008E3BCC" w:rsidRPr="00801F46" w:rsidRDefault="008E3BCC" w:rsidP="00546C5D">
            <w:pPr>
              <w:ind w:left="-103" w:right="-108" w:firstLine="0"/>
              <w:jc w:val="center"/>
              <w:rPr>
                <w:sz w:val="22"/>
                <w:szCs w:val="22"/>
              </w:rPr>
            </w:pPr>
            <w:r w:rsidRPr="00801F46">
              <w:rPr>
                <w:sz w:val="22"/>
                <w:szCs w:val="22"/>
              </w:rPr>
              <w:t xml:space="preserve"> бюджет</w:t>
            </w:r>
          </w:p>
        </w:tc>
        <w:tc>
          <w:tcPr>
            <w:tcW w:w="1285" w:type="dxa"/>
          </w:tcPr>
          <w:p w:rsidR="008E3BCC" w:rsidRPr="00801F46" w:rsidRDefault="008E3BCC" w:rsidP="00546C5D">
            <w:pPr>
              <w:ind w:left="-103" w:right="-108" w:firstLine="0"/>
              <w:jc w:val="center"/>
              <w:rPr>
                <w:sz w:val="22"/>
                <w:szCs w:val="22"/>
              </w:rPr>
            </w:pPr>
            <w:r>
              <w:rPr>
                <w:sz w:val="22"/>
                <w:szCs w:val="22"/>
              </w:rPr>
              <w:t>0</w:t>
            </w:r>
            <w:r w:rsidRPr="00801F46">
              <w:rPr>
                <w:sz w:val="22"/>
                <w:szCs w:val="22"/>
              </w:rPr>
              <w:t>,0</w:t>
            </w:r>
          </w:p>
        </w:tc>
        <w:tc>
          <w:tcPr>
            <w:tcW w:w="1134" w:type="dxa"/>
          </w:tcPr>
          <w:p w:rsidR="008E3BCC" w:rsidRPr="00801F46" w:rsidRDefault="008E3BCC" w:rsidP="00546C5D">
            <w:pPr>
              <w:ind w:left="-103" w:right="-108" w:firstLine="0"/>
              <w:jc w:val="center"/>
              <w:rPr>
                <w:sz w:val="22"/>
                <w:szCs w:val="22"/>
              </w:rPr>
            </w:pPr>
            <w:r>
              <w:rPr>
                <w:sz w:val="22"/>
                <w:szCs w:val="22"/>
              </w:rPr>
              <w:t>0</w:t>
            </w:r>
            <w:r w:rsidRPr="00801F46">
              <w:rPr>
                <w:sz w:val="22"/>
                <w:szCs w:val="22"/>
              </w:rPr>
              <w:t>,0</w:t>
            </w:r>
          </w:p>
        </w:tc>
        <w:tc>
          <w:tcPr>
            <w:tcW w:w="1275" w:type="dxa"/>
            <w:gridSpan w:val="2"/>
          </w:tcPr>
          <w:p w:rsidR="008E3BCC" w:rsidRPr="00801F46" w:rsidRDefault="008E3BCC" w:rsidP="00546C5D">
            <w:pPr>
              <w:ind w:left="-103" w:right="-108" w:firstLine="0"/>
              <w:jc w:val="center"/>
              <w:rPr>
                <w:sz w:val="22"/>
                <w:szCs w:val="22"/>
              </w:rPr>
            </w:pPr>
            <w:r w:rsidRPr="00801F46">
              <w:rPr>
                <w:sz w:val="22"/>
                <w:szCs w:val="22"/>
              </w:rPr>
              <w:t>0</w:t>
            </w:r>
            <w:r>
              <w:rPr>
                <w:sz w:val="22"/>
                <w:szCs w:val="22"/>
              </w:rPr>
              <w:t>,0</w:t>
            </w:r>
          </w:p>
        </w:tc>
        <w:tc>
          <w:tcPr>
            <w:tcW w:w="993" w:type="dxa"/>
          </w:tcPr>
          <w:p w:rsidR="008E3BCC" w:rsidRPr="00133E12" w:rsidRDefault="008E3BCC" w:rsidP="00546C5D">
            <w:pPr>
              <w:ind w:left="-103" w:right="-108" w:firstLine="0"/>
              <w:jc w:val="center"/>
              <w:rPr>
                <w:sz w:val="22"/>
                <w:szCs w:val="22"/>
              </w:rPr>
            </w:pPr>
            <w:r w:rsidRPr="00133E12">
              <w:rPr>
                <w:sz w:val="22"/>
                <w:szCs w:val="22"/>
              </w:rPr>
              <w:t>0</w:t>
            </w:r>
            <w:r>
              <w:rPr>
                <w:sz w:val="22"/>
                <w:szCs w:val="22"/>
              </w:rPr>
              <w:t>,0</w:t>
            </w:r>
          </w:p>
        </w:tc>
      </w:tr>
      <w:tr w:rsidR="008E3BCC" w:rsidRPr="00805F6F" w:rsidTr="00546C5D">
        <w:trPr>
          <w:trHeight w:val="418"/>
        </w:trPr>
        <w:tc>
          <w:tcPr>
            <w:tcW w:w="2694" w:type="dxa"/>
            <w:gridSpan w:val="2"/>
          </w:tcPr>
          <w:p w:rsidR="008E3BCC" w:rsidRPr="00801F46" w:rsidRDefault="008E3BCC" w:rsidP="00546C5D">
            <w:pPr>
              <w:ind w:firstLine="0"/>
              <w:rPr>
                <w:sz w:val="22"/>
                <w:szCs w:val="22"/>
              </w:rPr>
            </w:pPr>
            <w:r w:rsidRPr="00801F46">
              <w:rPr>
                <w:sz w:val="22"/>
                <w:szCs w:val="22"/>
              </w:rPr>
              <w:t>Итого по комплексу процессных мероприятий</w:t>
            </w:r>
          </w:p>
        </w:tc>
        <w:tc>
          <w:tcPr>
            <w:tcW w:w="1412" w:type="dxa"/>
          </w:tcPr>
          <w:p w:rsidR="008E3BCC" w:rsidRPr="00801F46" w:rsidRDefault="008E3BCC" w:rsidP="00546C5D">
            <w:pPr>
              <w:ind w:left="-103" w:right="-108" w:firstLine="0"/>
              <w:jc w:val="center"/>
              <w:rPr>
                <w:sz w:val="22"/>
                <w:szCs w:val="22"/>
              </w:rPr>
            </w:pPr>
          </w:p>
        </w:tc>
        <w:tc>
          <w:tcPr>
            <w:tcW w:w="1698" w:type="dxa"/>
            <w:gridSpan w:val="3"/>
          </w:tcPr>
          <w:p w:rsidR="008E3BCC" w:rsidRPr="00801F46" w:rsidRDefault="008E3BCC" w:rsidP="00546C5D">
            <w:pPr>
              <w:ind w:left="-103" w:right="-108" w:firstLine="0"/>
              <w:jc w:val="center"/>
              <w:rPr>
                <w:sz w:val="22"/>
                <w:szCs w:val="22"/>
              </w:rPr>
            </w:pPr>
          </w:p>
        </w:tc>
        <w:tc>
          <w:tcPr>
            <w:tcW w:w="1285" w:type="dxa"/>
          </w:tcPr>
          <w:p w:rsidR="008E3BCC" w:rsidRPr="004D2225" w:rsidRDefault="008E3BCC" w:rsidP="00546C5D">
            <w:pPr>
              <w:ind w:left="-103" w:right="-108" w:firstLine="0"/>
              <w:jc w:val="center"/>
              <w:rPr>
                <w:b/>
                <w:sz w:val="22"/>
                <w:szCs w:val="22"/>
              </w:rPr>
            </w:pPr>
            <w:r>
              <w:rPr>
                <w:b/>
                <w:sz w:val="22"/>
                <w:szCs w:val="22"/>
              </w:rPr>
              <w:t>552 836,4</w:t>
            </w:r>
          </w:p>
        </w:tc>
        <w:tc>
          <w:tcPr>
            <w:tcW w:w="1134" w:type="dxa"/>
          </w:tcPr>
          <w:p w:rsidR="008E3BCC" w:rsidRPr="00801F46" w:rsidRDefault="008E3BCC" w:rsidP="00546C5D">
            <w:pPr>
              <w:ind w:left="-103" w:right="-108" w:firstLine="0"/>
              <w:jc w:val="center"/>
              <w:rPr>
                <w:b/>
                <w:sz w:val="22"/>
                <w:szCs w:val="22"/>
              </w:rPr>
            </w:pPr>
            <w:r>
              <w:rPr>
                <w:b/>
                <w:sz w:val="22"/>
                <w:szCs w:val="22"/>
              </w:rPr>
              <w:t>184 254,2</w:t>
            </w:r>
          </w:p>
        </w:tc>
        <w:tc>
          <w:tcPr>
            <w:tcW w:w="1275" w:type="dxa"/>
            <w:gridSpan w:val="2"/>
          </w:tcPr>
          <w:p w:rsidR="008E3BCC" w:rsidRPr="004D2225" w:rsidRDefault="008E3BCC" w:rsidP="00546C5D">
            <w:pPr>
              <w:ind w:left="-103" w:right="-108" w:firstLine="0"/>
              <w:jc w:val="center"/>
              <w:rPr>
                <w:b/>
                <w:sz w:val="22"/>
                <w:szCs w:val="22"/>
              </w:rPr>
            </w:pPr>
            <w:r>
              <w:rPr>
                <w:b/>
                <w:sz w:val="22"/>
                <w:szCs w:val="22"/>
              </w:rPr>
              <w:t>175 864,2</w:t>
            </w:r>
          </w:p>
        </w:tc>
        <w:tc>
          <w:tcPr>
            <w:tcW w:w="993" w:type="dxa"/>
          </w:tcPr>
          <w:p w:rsidR="008E3BCC" w:rsidRPr="00133E12" w:rsidRDefault="008E3BCC" w:rsidP="00546C5D">
            <w:pPr>
              <w:ind w:left="-103" w:right="-108" w:firstLine="0"/>
              <w:jc w:val="center"/>
              <w:rPr>
                <w:b/>
                <w:sz w:val="22"/>
                <w:szCs w:val="22"/>
              </w:rPr>
            </w:pPr>
            <w:r>
              <w:rPr>
                <w:b/>
                <w:sz w:val="22"/>
                <w:szCs w:val="22"/>
              </w:rPr>
              <w:t>192 718,0</w:t>
            </w:r>
          </w:p>
        </w:tc>
      </w:tr>
      <w:tr w:rsidR="008E3BCC" w:rsidRPr="00805F6F" w:rsidTr="00546C5D">
        <w:trPr>
          <w:trHeight w:val="418"/>
        </w:trPr>
        <w:tc>
          <w:tcPr>
            <w:tcW w:w="10491" w:type="dxa"/>
            <w:gridSpan w:val="11"/>
          </w:tcPr>
          <w:p w:rsidR="008E3BCC" w:rsidRPr="00801F46" w:rsidRDefault="008E3BCC" w:rsidP="00546C5D">
            <w:pPr>
              <w:ind w:left="73" w:right="200" w:firstLine="425"/>
              <w:jc w:val="center"/>
              <w:rPr>
                <w:b/>
                <w:sz w:val="22"/>
                <w:szCs w:val="22"/>
              </w:rPr>
            </w:pPr>
            <w:r w:rsidRPr="00801F46">
              <w:rPr>
                <w:b/>
                <w:sz w:val="22"/>
                <w:szCs w:val="22"/>
              </w:rPr>
              <w:t xml:space="preserve">5. Комплекс процессных мероприятий  </w:t>
            </w:r>
            <w:r w:rsidRPr="00801F46">
              <w:rPr>
                <w:b/>
                <w:color w:val="000000"/>
                <w:sz w:val="22"/>
                <w:szCs w:val="22"/>
              </w:rPr>
              <w:t>«Реализация образовательных программ начального общего, основного общего, среднего общего образования»</w:t>
            </w:r>
          </w:p>
        </w:tc>
      </w:tr>
      <w:tr w:rsidR="008E3BCC" w:rsidRPr="00805F6F" w:rsidTr="00546C5D">
        <w:trPr>
          <w:trHeight w:val="418"/>
        </w:trPr>
        <w:tc>
          <w:tcPr>
            <w:tcW w:w="710" w:type="dxa"/>
          </w:tcPr>
          <w:p w:rsidR="008E3BCC" w:rsidRPr="00801F46" w:rsidRDefault="008E3BCC" w:rsidP="00546C5D">
            <w:pPr>
              <w:ind w:left="-103" w:right="-108" w:firstLine="0"/>
              <w:jc w:val="center"/>
              <w:rPr>
                <w:sz w:val="22"/>
                <w:szCs w:val="22"/>
              </w:rPr>
            </w:pPr>
            <w:r w:rsidRPr="00801F46">
              <w:rPr>
                <w:sz w:val="22"/>
                <w:szCs w:val="22"/>
              </w:rPr>
              <w:t>1.1</w:t>
            </w:r>
          </w:p>
        </w:tc>
        <w:tc>
          <w:tcPr>
            <w:tcW w:w="1984" w:type="dxa"/>
          </w:tcPr>
          <w:p w:rsidR="008E3BCC" w:rsidRPr="00801F46" w:rsidRDefault="008E3BCC" w:rsidP="00546C5D">
            <w:pPr>
              <w:ind w:firstLine="0"/>
              <w:rPr>
                <w:sz w:val="22"/>
                <w:szCs w:val="22"/>
              </w:rPr>
            </w:pPr>
            <w:r w:rsidRPr="00801F46">
              <w:rPr>
                <w:sz w:val="22"/>
                <w:szCs w:val="22"/>
              </w:rPr>
              <w:t>Мероприятие 1</w:t>
            </w:r>
          </w:p>
          <w:p w:rsidR="008E3BCC" w:rsidRPr="00801F46" w:rsidRDefault="008E3BCC" w:rsidP="00546C5D">
            <w:pPr>
              <w:ind w:firstLine="0"/>
              <w:rPr>
                <w:sz w:val="22"/>
                <w:szCs w:val="22"/>
              </w:rPr>
            </w:pPr>
            <w:r w:rsidRPr="00801F46">
              <w:rPr>
                <w:sz w:val="22"/>
                <w:szCs w:val="22"/>
              </w:rPr>
              <w:t xml:space="preserve">Проведение государственной итоговой аттестации </w:t>
            </w:r>
            <w:proofErr w:type="gramStart"/>
            <w:r w:rsidRPr="00801F46">
              <w:rPr>
                <w:sz w:val="22"/>
                <w:szCs w:val="22"/>
              </w:rPr>
              <w:t>обучающихся</w:t>
            </w:r>
            <w:proofErr w:type="gramEnd"/>
          </w:p>
        </w:tc>
        <w:tc>
          <w:tcPr>
            <w:tcW w:w="1687" w:type="dxa"/>
            <w:gridSpan w:val="2"/>
          </w:tcPr>
          <w:p w:rsidR="008E3BCC" w:rsidRPr="00801F46" w:rsidRDefault="008E3BCC" w:rsidP="00546C5D">
            <w:pPr>
              <w:ind w:left="-103" w:right="-108" w:firstLine="0"/>
              <w:jc w:val="center"/>
              <w:rPr>
                <w:sz w:val="22"/>
                <w:szCs w:val="22"/>
              </w:rPr>
            </w:pPr>
            <w:r w:rsidRPr="00801F46">
              <w:rPr>
                <w:sz w:val="22"/>
                <w:szCs w:val="22"/>
              </w:rPr>
              <w:t>Управление по образованию, ОУ,</w:t>
            </w:r>
          </w:p>
        </w:tc>
        <w:tc>
          <w:tcPr>
            <w:tcW w:w="1423" w:type="dxa"/>
            <w:gridSpan w:val="2"/>
          </w:tcPr>
          <w:p w:rsidR="008E3BCC" w:rsidRPr="00801F46" w:rsidRDefault="008E3BCC" w:rsidP="00546C5D">
            <w:pPr>
              <w:spacing w:line="230" w:lineRule="auto"/>
              <w:ind w:firstLine="0"/>
              <w:jc w:val="center"/>
              <w:rPr>
                <w:spacing w:val="-2"/>
                <w:sz w:val="22"/>
                <w:szCs w:val="22"/>
              </w:rPr>
            </w:pPr>
            <w:r w:rsidRPr="00801F46">
              <w:rPr>
                <w:spacing w:val="-2"/>
                <w:sz w:val="22"/>
                <w:szCs w:val="22"/>
              </w:rPr>
              <w:t xml:space="preserve">Бюджет муниципального образования «Дорогобужский </w:t>
            </w:r>
            <w:r w:rsidRPr="00801F46">
              <w:rPr>
                <w:sz w:val="22"/>
                <w:szCs w:val="22"/>
              </w:rPr>
              <w:t>муниципальный округ</w:t>
            </w:r>
            <w:r w:rsidRPr="00801F46">
              <w:rPr>
                <w:spacing w:val="-2"/>
                <w:sz w:val="22"/>
                <w:szCs w:val="22"/>
              </w:rPr>
              <w:t>» Смоленской области</w:t>
            </w:r>
          </w:p>
        </w:tc>
        <w:tc>
          <w:tcPr>
            <w:tcW w:w="1285" w:type="dxa"/>
          </w:tcPr>
          <w:p w:rsidR="008E3BCC" w:rsidRPr="00801F46" w:rsidRDefault="008E3BCC" w:rsidP="00546C5D">
            <w:pPr>
              <w:ind w:left="-103" w:right="-108" w:firstLine="0"/>
              <w:jc w:val="center"/>
              <w:rPr>
                <w:sz w:val="22"/>
                <w:szCs w:val="22"/>
              </w:rPr>
            </w:pPr>
            <w:r>
              <w:rPr>
                <w:sz w:val="22"/>
                <w:szCs w:val="22"/>
              </w:rPr>
              <w:t>32,0</w:t>
            </w:r>
          </w:p>
        </w:tc>
        <w:tc>
          <w:tcPr>
            <w:tcW w:w="1134" w:type="dxa"/>
          </w:tcPr>
          <w:p w:rsidR="008E3BCC" w:rsidRPr="00801F46" w:rsidRDefault="008E3BCC" w:rsidP="00546C5D">
            <w:pPr>
              <w:ind w:left="-103" w:right="-108" w:firstLine="0"/>
              <w:jc w:val="center"/>
              <w:rPr>
                <w:sz w:val="22"/>
                <w:szCs w:val="22"/>
              </w:rPr>
            </w:pPr>
            <w:r>
              <w:rPr>
                <w:sz w:val="22"/>
                <w:szCs w:val="22"/>
              </w:rPr>
              <w:t>30,0</w:t>
            </w:r>
          </w:p>
        </w:tc>
        <w:tc>
          <w:tcPr>
            <w:tcW w:w="1275" w:type="dxa"/>
            <w:gridSpan w:val="2"/>
          </w:tcPr>
          <w:p w:rsidR="008E3BCC" w:rsidRPr="00801F46" w:rsidRDefault="008E3BCC" w:rsidP="00546C5D">
            <w:pPr>
              <w:ind w:left="-103" w:right="-108" w:firstLine="0"/>
              <w:jc w:val="center"/>
              <w:rPr>
                <w:sz w:val="22"/>
                <w:szCs w:val="22"/>
              </w:rPr>
            </w:pPr>
            <w:r w:rsidRPr="00801F46">
              <w:rPr>
                <w:sz w:val="22"/>
                <w:szCs w:val="22"/>
              </w:rPr>
              <w:t>1,0</w:t>
            </w:r>
          </w:p>
        </w:tc>
        <w:tc>
          <w:tcPr>
            <w:tcW w:w="993" w:type="dxa"/>
          </w:tcPr>
          <w:p w:rsidR="008E3BCC" w:rsidRPr="00133E12" w:rsidRDefault="008E3BCC" w:rsidP="00546C5D">
            <w:pPr>
              <w:ind w:left="-103" w:right="-108" w:firstLine="0"/>
              <w:jc w:val="center"/>
              <w:rPr>
                <w:sz w:val="22"/>
                <w:szCs w:val="22"/>
              </w:rPr>
            </w:pPr>
            <w:r>
              <w:rPr>
                <w:sz w:val="22"/>
                <w:szCs w:val="22"/>
              </w:rPr>
              <w:t>1,0</w:t>
            </w:r>
          </w:p>
        </w:tc>
      </w:tr>
      <w:tr w:rsidR="008E3BCC" w:rsidRPr="00805F6F" w:rsidTr="00546C5D">
        <w:trPr>
          <w:trHeight w:val="418"/>
        </w:trPr>
        <w:tc>
          <w:tcPr>
            <w:tcW w:w="710" w:type="dxa"/>
          </w:tcPr>
          <w:p w:rsidR="008E3BCC" w:rsidRPr="00801F46" w:rsidRDefault="008E3BCC" w:rsidP="00546C5D">
            <w:pPr>
              <w:ind w:left="-103" w:right="-108" w:firstLine="0"/>
              <w:jc w:val="center"/>
              <w:rPr>
                <w:sz w:val="22"/>
                <w:szCs w:val="22"/>
              </w:rPr>
            </w:pPr>
            <w:r w:rsidRPr="00801F46">
              <w:rPr>
                <w:sz w:val="22"/>
                <w:szCs w:val="22"/>
              </w:rPr>
              <w:t>1.2</w:t>
            </w:r>
          </w:p>
        </w:tc>
        <w:tc>
          <w:tcPr>
            <w:tcW w:w="1984" w:type="dxa"/>
          </w:tcPr>
          <w:p w:rsidR="008E3BCC" w:rsidRPr="00801F46" w:rsidRDefault="008E3BCC" w:rsidP="00546C5D">
            <w:pPr>
              <w:ind w:firstLine="0"/>
              <w:jc w:val="left"/>
              <w:rPr>
                <w:sz w:val="22"/>
                <w:szCs w:val="22"/>
              </w:rPr>
            </w:pPr>
            <w:r w:rsidRPr="00801F46">
              <w:rPr>
                <w:sz w:val="22"/>
                <w:szCs w:val="22"/>
              </w:rPr>
              <w:t>Мероприятие 2</w:t>
            </w:r>
          </w:p>
          <w:p w:rsidR="008E3BCC" w:rsidRPr="00801F46" w:rsidRDefault="008E3BCC" w:rsidP="00546C5D">
            <w:pPr>
              <w:ind w:firstLine="0"/>
              <w:jc w:val="left"/>
              <w:rPr>
                <w:sz w:val="22"/>
                <w:szCs w:val="22"/>
              </w:rPr>
            </w:pPr>
            <w:r w:rsidRPr="00801F46">
              <w:rPr>
                <w:sz w:val="22"/>
                <w:szCs w:val="22"/>
              </w:rPr>
              <w:t xml:space="preserve">Организация получения </w:t>
            </w:r>
            <w:proofErr w:type="gramStart"/>
            <w:r w:rsidRPr="00801F46">
              <w:rPr>
                <w:sz w:val="22"/>
                <w:szCs w:val="22"/>
              </w:rPr>
              <w:t>обучающимися</w:t>
            </w:r>
            <w:proofErr w:type="gramEnd"/>
            <w:r w:rsidRPr="00801F46">
              <w:rPr>
                <w:sz w:val="22"/>
                <w:szCs w:val="22"/>
              </w:rPr>
              <w:t xml:space="preserve"> начальных знаний в области обороны в соответствии с федеральным государственным стандартом</w:t>
            </w:r>
          </w:p>
        </w:tc>
        <w:tc>
          <w:tcPr>
            <w:tcW w:w="1687" w:type="dxa"/>
            <w:gridSpan w:val="2"/>
          </w:tcPr>
          <w:p w:rsidR="008E3BCC" w:rsidRPr="00801F46" w:rsidRDefault="008E3BCC" w:rsidP="00546C5D">
            <w:pPr>
              <w:ind w:left="-103" w:right="-108" w:firstLine="0"/>
              <w:jc w:val="center"/>
              <w:rPr>
                <w:sz w:val="22"/>
                <w:szCs w:val="22"/>
              </w:rPr>
            </w:pPr>
            <w:r w:rsidRPr="00801F46">
              <w:rPr>
                <w:sz w:val="22"/>
                <w:szCs w:val="22"/>
              </w:rPr>
              <w:t>Управление по образованию, ОУ</w:t>
            </w:r>
          </w:p>
        </w:tc>
        <w:tc>
          <w:tcPr>
            <w:tcW w:w="1423" w:type="dxa"/>
            <w:gridSpan w:val="2"/>
          </w:tcPr>
          <w:p w:rsidR="008E3BCC" w:rsidRPr="00801F46" w:rsidRDefault="008E3BCC" w:rsidP="00546C5D">
            <w:pPr>
              <w:spacing w:line="230" w:lineRule="auto"/>
              <w:ind w:firstLine="0"/>
              <w:jc w:val="center"/>
              <w:rPr>
                <w:spacing w:val="-2"/>
                <w:sz w:val="22"/>
                <w:szCs w:val="22"/>
              </w:rPr>
            </w:pPr>
            <w:r w:rsidRPr="00801F46">
              <w:rPr>
                <w:spacing w:val="-2"/>
                <w:sz w:val="22"/>
                <w:szCs w:val="22"/>
              </w:rPr>
              <w:t xml:space="preserve">Бюджет муниципального образования «Дорогобужский </w:t>
            </w:r>
            <w:r w:rsidRPr="00801F46">
              <w:rPr>
                <w:sz w:val="22"/>
                <w:szCs w:val="22"/>
              </w:rPr>
              <w:t>муниципальный округ</w:t>
            </w:r>
            <w:r w:rsidRPr="00801F46">
              <w:rPr>
                <w:spacing w:val="-2"/>
                <w:sz w:val="22"/>
                <w:szCs w:val="22"/>
              </w:rPr>
              <w:t>» Смоленской области</w:t>
            </w:r>
          </w:p>
        </w:tc>
        <w:tc>
          <w:tcPr>
            <w:tcW w:w="1285" w:type="dxa"/>
          </w:tcPr>
          <w:p w:rsidR="008E3BCC" w:rsidRPr="00801F46" w:rsidRDefault="008E3BCC" w:rsidP="00546C5D">
            <w:pPr>
              <w:ind w:left="-103" w:right="-108" w:firstLine="0"/>
              <w:jc w:val="center"/>
              <w:rPr>
                <w:sz w:val="22"/>
                <w:szCs w:val="22"/>
              </w:rPr>
            </w:pPr>
            <w:r>
              <w:rPr>
                <w:sz w:val="22"/>
                <w:szCs w:val="22"/>
              </w:rPr>
              <w:t>17,0</w:t>
            </w:r>
          </w:p>
        </w:tc>
        <w:tc>
          <w:tcPr>
            <w:tcW w:w="1134" w:type="dxa"/>
          </w:tcPr>
          <w:p w:rsidR="008E3BCC" w:rsidRPr="00801F46" w:rsidRDefault="008E3BCC" w:rsidP="00546C5D">
            <w:pPr>
              <w:ind w:left="-103" w:right="-108" w:firstLine="0"/>
              <w:jc w:val="center"/>
              <w:rPr>
                <w:sz w:val="22"/>
                <w:szCs w:val="22"/>
              </w:rPr>
            </w:pPr>
            <w:r w:rsidRPr="00801F46">
              <w:rPr>
                <w:sz w:val="22"/>
                <w:szCs w:val="22"/>
              </w:rPr>
              <w:t>15,0</w:t>
            </w:r>
          </w:p>
        </w:tc>
        <w:tc>
          <w:tcPr>
            <w:tcW w:w="1275" w:type="dxa"/>
            <w:gridSpan w:val="2"/>
          </w:tcPr>
          <w:p w:rsidR="008E3BCC" w:rsidRPr="00801F46" w:rsidRDefault="008E3BCC" w:rsidP="00546C5D">
            <w:pPr>
              <w:ind w:left="-103" w:right="-108" w:firstLine="0"/>
              <w:jc w:val="center"/>
              <w:rPr>
                <w:sz w:val="22"/>
                <w:szCs w:val="22"/>
              </w:rPr>
            </w:pPr>
            <w:r w:rsidRPr="00801F46">
              <w:rPr>
                <w:sz w:val="22"/>
                <w:szCs w:val="22"/>
              </w:rPr>
              <w:t>1,0</w:t>
            </w:r>
          </w:p>
        </w:tc>
        <w:tc>
          <w:tcPr>
            <w:tcW w:w="993" w:type="dxa"/>
          </w:tcPr>
          <w:p w:rsidR="008E3BCC" w:rsidRPr="00133E12" w:rsidRDefault="008E3BCC" w:rsidP="00546C5D">
            <w:pPr>
              <w:ind w:left="-103" w:right="-108" w:firstLine="0"/>
              <w:jc w:val="center"/>
              <w:rPr>
                <w:sz w:val="22"/>
                <w:szCs w:val="22"/>
              </w:rPr>
            </w:pPr>
            <w:r>
              <w:rPr>
                <w:sz w:val="22"/>
                <w:szCs w:val="22"/>
              </w:rPr>
              <w:t>1,0</w:t>
            </w:r>
          </w:p>
        </w:tc>
      </w:tr>
      <w:tr w:rsidR="008E3BCC" w:rsidRPr="00805F6F" w:rsidTr="00546C5D">
        <w:trPr>
          <w:trHeight w:val="418"/>
        </w:trPr>
        <w:tc>
          <w:tcPr>
            <w:tcW w:w="2694" w:type="dxa"/>
            <w:gridSpan w:val="2"/>
          </w:tcPr>
          <w:p w:rsidR="008E3BCC" w:rsidRPr="00801F46" w:rsidRDefault="008E3BCC" w:rsidP="00546C5D">
            <w:pPr>
              <w:ind w:firstLine="0"/>
              <w:rPr>
                <w:sz w:val="22"/>
                <w:szCs w:val="22"/>
              </w:rPr>
            </w:pPr>
            <w:r w:rsidRPr="00801F46">
              <w:rPr>
                <w:sz w:val="22"/>
                <w:szCs w:val="22"/>
              </w:rPr>
              <w:t>Итого по комплексу процессных мероприятий</w:t>
            </w:r>
          </w:p>
        </w:tc>
        <w:tc>
          <w:tcPr>
            <w:tcW w:w="1687" w:type="dxa"/>
            <w:gridSpan w:val="2"/>
          </w:tcPr>
          <w:p w:rsidR="008E3BCC" w:rsidRPr="00801F46" w:rsidRDefault="008E3BCC" w:rsidP="00546C5D">
            <w:pPr>
              <w:ind w:left="-103" w:right="-108" w:firstLine="0"/>
              <w:jc w:val="center"/>
              <w:rPr>
                <w:sz w:val="22"/>
                <w:szCs w:val="22"/>
              </w:rPr>
            </w:pPr>
          </w:p>
        </w:tc>
        <w:tc>
          <w:tcPr>
            <w:tcW w:w="1423" w:type="dxa"/>
            <w:gridSpan w:val="2"/>
          </w:tcPr>
          <w:p w:rsidR="008E3BCC" w:rsidRPr="00801F46" w:rsidRDefault="008E3BCC" w:rsidP="00546C5D">
            <w:pPr>
              <w:ind w:left="-103" w:right="-108" w:firstLine="0"/>
              <w:jc w:val="center"/>
              <w:rPr>
                <w:sz w:val="22"/>
                <w:szCs w:val="22"/>
              </w:rPr>
            </w:pPr>
          </w:p>
        </w:tc>
        <w:tc>
          <w:tcPr>
            <w:tcW w:w="1285" w:type="dxa"/>
          </w:tcPr>
          <w:p w:rsidR="008E3BCC" w:rsidRPr="00801F46" w:rsidRDefault="008E3BCC" w:rsidP="00546C5D">
            <w:pPr>
              <w:ind w:left="-103" w:right="-108" w:firstLine="0"/>
              <w:jc w:val="center"/>
              <w:rPr>
                <w:b/>
                <w:sz w:val="22"/>
                <w:szCs w:val="22"/>
              </w:rPr>
            </w:pPr>
            <w:r>
              <w:rPr>
                <w:b/>
                <w:sz w:val="22"/>
                <w:szCs w:val="22"/>
              </w:rPr>
              <w:t>49</w:t>
            </w:r>
            <w:r w:rsidRPr="00801F46">
              <w:rPr>
                <w:b/>
                <w:sz w:val="22"/>
                <w:szCs w:val="22"/>
              </w:rPr>
              <w:t>,0</w:t>
            </w:r>
          </w:p>
        </w:tc>
        <w:tc>
          <w:tcPr>
            <w:tcW w:w="1134" w:type="dxa"/>
          </w:tcPr>
          <w:p w:rsidR="008E3BCC" w:rsidRPr="00801F46" w:rsidRDefault="008E3BCC" w:rsidP="00546C5D">
            <w:pPr>
              <w:ind w:left="-103" w:right="-108" w:firstLine="0"/>
              <w:jc w:val="center"/>
              <w:rPr>
                <w:b/>
                <w:sz w:val="22"/>
                <w:szCs w:val="22"/>
              </w:rPr>
            </w:pPr>
            <w:r>
              <w:rPr>
                <w:b/>
                <w:sz w:val="22"/>
                <w:szCs w:val="22"/>
              </w:rPr>
              <w:t>45</w:t>
            </w:r>
            <w:r w:rsidRPr="00801F46">
              <w:rPr>
                <w:b/>
                <w:sz w:val="22"/>
                <w:szCs w:val="22"/>
              </w:rPr>
              <w:t>,0</w:t>
            </w:r>
          </w:p>
        </w:tc>
        <w:tc>
          <w:tcPr>
            <w:tcW w:w="1275" w:type="dxa"/>
            <w:gridSpan w:val="2"/>
          </w:tcPr>
          <w:p w:rsidR="008E3BCC" w:rsidRPr="00801F46" w:rsidRDefault="008E3BCC" w:rsidP="00546C5D">
            <w:pPr>
              <w:ind w:left="-103" w:right="-108" w:firstLine="0"/>
              <w:jc w:val="center"/>
              <w:rPr>
                <w:b/>
                <w:sz w:val="22"/>
                <w:szCs w:val="22"/>
              </w:rPr>
            </w:pPr>
            <w:r w:rsidRPr="00801F46">
              <w:rPr>
                <w:b/>
                <w:sz w:val="22"/>
                <w:szCs w:val="22"/>
              </w:rPr>
              <w:t>2,0</w:t>
            </w:r>
          </w:p>
        </w:tc>
        <w:tc>
          <w:tcPr>
            <w:tcW w:w="993" w:type="dxa"/>
          </w:tcPr>
          <w:p w:rsidR="008E3BCC" w:rsidRPr="00133E12" w:rsidRDefault="008E3BCC" w:rsidP="00546C5D">
            <w:pPr>
              <w:tabs>
                <w:tab w:val="left" w:pos="360"/>
                <w:tab w:val="center" w:pos="532"/>
              </w:tabs>
              <w:ind w:left="-103" w:right="-108" w:firstLine="0"/>
              <w:jc w:val="left"/>
              <w:rPr>
                <w:b/>
                <w:sz w:val="22"/>
                <w:szCs w:val="22"/>
              </w:rPr>
            </w:pPr>
            <w:r>
              <w:rPr>
                <w:b/>
                <w:sz w:val="22"/>
                <w:szCs w:val="22"/>
              </w:rPr>
              <w:tab/>
              <w:t>2</w:t>
            </w:r>
            <w:r w:rsidRPr="00133E12">
              <w:rPr>
                <w:b/>
                <w:sz w:val="22"/>
                <w:szCs w:val="22"/>
              </w:rPr>
              <w:t>,0</w:t>
            </w:r>
          </w:p>
        </w:tc>
      </w:tr>
      <w:tr w:rsidR="008E3BCC" w:rsidRPr="00805F6F" w:rsidTr="00546C5D">
        <w:trPr>
          <w:trHeight w:val="418"/>
        </w:trPr>
        <w:tc>
          <w:tcPr>
            <w:tcW w:w="10491" w:type="dxa"/>
            <w:gridSpan w:val="11"/>
          </w:tcPr>
          <w:p w:rsidR="008E3BCC" w:rsidRPr="00801F46" w:rsidRDefault="008E3BCC" w:rsidP="00546C5D">
            <w:pPr>
              <w:ind w:left="-103" w:right="-108" w:firstLine="0"/>
              <w:jc w:val="center"/>
              <w:rPr>
                <w:b/>
                <w:sz w:val="22"/>
                <w:szCs w:val="22"/>
              </w:rPr>
            </w:pPr>
            <w:r w:rsidRPr="00801F46">
              <w:rPr>
                <w:b/>
                <w:sz w:val="22"/>
                <w:szCs w:val="22"/>
              </w:rPr>
              <w:t xml:space="preserve">6. </w:t>
            </w:r>
            <w:r w:rsidRPr="00801F46">
              <w:rPr>
                <w:b/>
                <w:color w:val="000000"/>
                <w:spacing w:val="-2"/>
                <w:sz w:val="22"/>
                <w:szCs w:val="22"/>
              </w:rPr>
              <w:t>Комплекс процессных мероприятий «</w:t>
            </w:r>
            <w:r w:rsidRPr="00801F46">
              <w:rPr>
                <w:b/>
                <w:color w:val="000000"/>
                <w:sz w:val="22"/>
                <w:szCs w:val="22"/>
              </w:rPr>
              <w:t>Организация работы по созданию условий для функционирования учреждений  дополнительного образования детей»</w:t>
            </w:r>
          </w:p>
        </w:tc>
      </w:tr>
      <w:tr w:rsidR="008E3BCC" w:rsidRPr="00805F6F" w:rsidTr="00546C5D">
        <w:trPr>
          <w:trHeight w:val="418"/>
        </w:trPr>
        <w:tc>
          <w:tcPr>
            <w:tcW w:w="710" w:type="dxa"/>
          </w:tcPr>
          <w:p w:rsidR="008E3BCC" w:rsidRPr="00801F46" w:rsidRDefault="008E3BCC" w:rsidP="00546C5D">
            <w:pPr>
              <w:ind w:left="-103" w:right="-108" w:firstLine="0"/>
              <w:jc w:val="center"/>
              <w:rPr>
                <w:sz w:val="22"/>
                <w:szCs w:val="22"/>
              </w:rPr>
            </w:pPr>
            <w:r w:rsidRPr="00801F46">
              <w:rPr>
                <w:sz w:val="22"/>
                <w:szCs w:val="22"/>
              </w:rPr>
              <w:t>1.1.</w:t>
            </w:r>
          </w:p>
        </w:tc>
        <w:tc>
          <w:tcPr>
            <w:tcW w:w="1984" w:type="dxa"/>
          </w:tcPr>
          <w:p w:rsidR="008E3BCC" w:rsidRPr="00801F46" w:rsidRDefault="008E3BCC" w:rsidP="00546C5D">
            <w:pPr>
              <w:autoSpaceDE w:val="0"/>
              <w:ind w:firstLine="0"/>
              <w:jc w:val="left"/>
              <w:rPr>
                <w:sz w:val="22"/>
                <w:szCs w:val="22"/>
              </w:rPr>
            </w:pPr>
            <w:r w:rsidRPr="00801F46">
              <w:rPr>
                <w:sz w:val="22"/>
                <w:szCs w:val="22"/>
              </w:rPr>
              <w:t>Мероприятие 1</w:t>
            </w:r>
          </w:p>
          <w:p w:rsidR="008E3BCC" w:rsidRPr="00801F46" w:rsidRDefault="008E3BCC" w:rsidP="00546C5D">
            <w:pPr>
              <w:ind w:firstLine="0"/>
              <w:jc w:val="left"/>
              <w:rPr>
                <w:sz w:val="22"/>
                <w:szCs w:val="22"/>
              </w:rPr>
            </w:pPr>
            <w:r w:rsidRPr="00801F46">
              <w:rPr>
                <w:sz w:val="22"/>
                <w:szCs w:val="22"/>
              </w:rPr>
              <w:t xml:space="preserve">Расходы на обеспечение деятельности муниципальных </w:t>
            </w:r>
            <w:r w:rsidRPr="00801F46">
              <w:rPr>
                <w:sz w:val="22"/>
                <w:szCs w:val="22"/>
              </w:rPr>
              <w:lastRenderedPageBreak/>
              <w:t>учреждений</w:t>
            </w:r>
          </w:p>
        </w:tc>
        <w:tc>
          <w:tcPr>
            <w:tcW w:w="1412" w:type="dxa"/>
          </w:tcPr>
          <w:p w:rsidR="008E3BCC" w:rsidRPr="00801F46" w:rsidRDefault="008E3BCC" w:rsidP="00546C5D">
            <w:pPr>
              <w:ind w:firstLine="0"/>
              <w:rPr>
                <w:sz w:val="22"/>
                <w:szCs w:val="22"/>
              </w:rPr>
            </w:pPr>
            <w:r w:rsidRPr="00801F46">
              <w:rPr>
                <w:sz w:val="22"/>
                <w:szCs w:val="22"/>
              </w:rPr>
              <w:lastRenderedPageBreak/>
              <w:t>Управление по образованию, ОУ</w:t>
            </w:r>
          </w:p>
        </w:tc>
        <w:tc>
          <w:tcPr>
            <w:tcW w:w="1698" w:type="dxa"/>
            <w:gridSpan w:val="3"/>
          </w:tcPr>
          <w:p w:rsidR="008E3BCC" w:rsidRPr="00801F46" w:rsidRDefault="008E3BCC" w:rsidP="00546C5D">
            <w:pPr>
              <w:ind w:left="-103" w:right="-108" w:firstLine="0"/>
              <w:jc w:val="center"/>
              <w:rPr>
                <w:sz w:val="22"/>
                <w:szCs w:val="22"/>
              </w:rPr>
            </w:pPr>
            <w:r w:rsidRPr="00801F46">
              <w:rPr>
                <w:sz w:val="22"/>
                <w:szCs w:val="22"/>
              </w:rPr>
              <w:t xml:space="preserve">Бюджет муниципального образования «Дорогобужский муниципальный </w:t>
            </w:r>
            <w:r w:rsidRPr="00801F46">
              <w:rPr>
                <w:sz w:val="22"/>
                <w:szCs w:val="22"/>
              </w:rPr>
              <w:lastRenderedPageBreak/>
              <w:t>округ» Смоленской области</w:t>
            </w:r>
          </w:p>
        </w:tc>
        <w:tc>
          <w:tcPr>
            <w:tcW w:w="1285" w:type="dxa"/>
          </w:tcPr>
          <w:p w:rsidR="008E3BCC" w:rsidRPr="00801F46" w:rsidRDefault="008E3BCC" w:rsidP="00546C5D">
            <w:pPr>
              <w:ind w:left="-103" w:right="-108" w:firstLine="0"/>
              <w:jc w:val="center"/>
              <w:rPr>
                <w:sz w:val="22"/>
                <w:szCs w:val="22"/>
              </w:rPr>
            </w:pPr>
            <w:r>
              <w:rPr>
                <w:sz w:val="22"/>
                <w:szCs w:val="22"/>
              </w:rPr>
              <w:lastRenderedPageBreak/>
              <w:t>104 408,5</w:t>
            </w:r>
          </w:p>
        </w:tc>
        <w:tc>
          <w:tcPr>
            <w:tcW w:w="1134" w:type="dxa"/>
          </w:tcPr>
          <w:p w:rsidR="008E3BCC" w:rsidRPr="00801F46" w:rsidRDefault="008E3BCC" w:rsidP="00546C5D">
            <w:pPr>
              <w:ind w:left="-103" w:right="-108" w:firstLine="0"/>
              <w:jc w:val="center"/>
              <w:rPr>
                <w:sz w:val="22"/>
                <w:szCs w:val="22"/>
              </w:rPr>
            </w:pPr>
            <w:r>
              <w:rPr>
                <w:sz w:val="22"/>
                <w:szCs w:val="22"/>
              </w:rPr>
              <w:t>35 328,5</w:t>
            </w:r>
          </w:p>
        </w:tc>
        <w:tc>
          <w:tcPr>
            <w:tcW w:w="1275" w:type="dxa"/>
            <w:gridSpan w:val="2"/>
          </w:tcPr>
          <w:p w:rsidR="008E3BCC" w:rsidRPr="00801F46" w:rsidRDefault="008E3BCC" w:rsidP="00546C5D">
            <w:pPr>
              <w:ind w:left="-103" w:right="-108" w:firstLine="0"/>
              <w:jc w:val="center"/>
              <w:rPr>
                <w:sz w:val="22"/>
                <w:szCs w:val="22"/>
              </w:rPr>
            </w:pPr>
            <w:r>
              <w:rPr>
                <w:sz w:val="22"/>
                <w:szCs w:val="22"/>
              </w:rPr>
              <w:t>34 540,0</w:t>
            </w:r>
          </w:p>
        </w:tc>
        <w:tc>
          <w:tcPr>
            <w:tcW w:w="993" w:type="dxa"/>
          </w:tcPr>
          <w:p w:rsidR="008E3BCC" w:rsidRPr="00133E12" w:rsidRDefault="008E3BCC" w:rsidP="00546C5D">
            <w:pPr>
              <w:ind w:left="-103" w:right="-108" w:firstLine="0"/>
              <w:jc w:val="center"/>
              <w:rPr>
                <w:sz w:val="22"/>
                <w:szCs w:val="22"/>
              </w:rPr>
            </w:pPr>
            <w:r>
              <w:rPr>
                <w:sz w:val="22"/>
                <w:szCs w:val="22"/>
              </w:rPr>
              <w:t>34 540,0</w:t>
            </w:r>
          </w:p>
        </w:tc>
      </w:tr>
      <w:tr w:rsidR="008E3BCC" w:rsidRPr="00805F6F" w:rsidTr="00546C5D">
        <w:trPr>
          <w:trHeight w:val="418"/>
        </w:trPr>
        <w:tc>
          <w:tcPr>
            <w:tcW w:w="710" w:type="dxa"/>
          </w:tcPr>
          <w:p w:rsidR="008E3BCC" w:rsidRPr="00801F46" w:rsidRDefault="008E3BCC" w:rsidP="00546C5D">
            <w:pPr>
              <w:ind w:left="-103" w:right="-108" w:firstLine="0"/>
              <w:jc w:val="center"/>
              <w:rPr>
                <w:sz w:val="22"/>
                <w:szCs w:val="22"/>
              </w:rPr>
            </w:pPr>
            <w:r w:rsidRPr="00801F46">
              <w:rPr>
                <w:sz w:val="22"/>
                <w:szCs w:val="22"/>
              </w:rPr>
              <w:lastRenderedPageBreak/>
              <w:t>1.2.</w:t>
            </w:r>
          </w:p>
        </w:tc>
        <w:tc>
          <w:tcPr>
            <w:tcW w:w="1984" w:type="dxa"/>
          </w:tcPr>
          <w:p w:rsidR="008E3BCC" w:rsidRPr="00801F46" w:rsidRDefault="008E3BCC" w:rsidP="00546C5D">
            <w:pPr>
              <w:autoSpaceDE w:val="0"/>
              <w:ind w:firstLine="0"/>
              <w:jc w:val="left"/>
              <w:rPr>
                <w:sz w:val="22"/>
                <w:szCs w:val="22"/>
              </w:rPr>
            </w:pPr>
            <w:r w:rsidRPr="00801F46">
              <w:rPr>
                <w:sz w:val="22"/>
                <w:szCs w:val="22"/>
              </w:rPr>
              <w:t>Мероприятие 2</w:t>
            </w:r>
          </w:p>
          <w:p w:rsidR="008E3BCC" w:rsidRPr="00801F46" w:rsidRDefault="008E3BCC" w:rsidP="00546C5D">
            <w:pPr>
              <w:autoSpaceDE w:val="0"/>
              <w:ind w:firstLine="0"/>
              <w:jc w:val="left"/>
              <w:rPr>
                <w:sz w:val="22"/>
                <w:szCs w:val="22"/>
              </w:rPr>
            </w:pPr>
            <w:r w:rsidRPr="00801F46">
              <w:rPr>
                <w:sz w:val="22"/>
                <w:szCs w:val="22"/>
              </w:rPr>
              <w:t>Расходы на обеспечение деятельности муниципальных учреждений (Оплата коммунальных услуг)</w:t>
            </w:r>
          </w:p>
        </w:tc>
        <w:tc>
          <w:tcPr>
            <w:tcW w:w="1412" w:type="dxa"/>
          </w:tcPr>
          <w:p w:rsidR="008E3BCC" w:rsidRPr="00801F46" w:rsidRDefault="008E3BCC" w:rsidP="00546C5D">
            <w:pPr>
              <w:ind w:firstLine="0"/>
              <w:rPr>
                <w:sz w:val="22"/>
                <w:szCs w:val="22"/>
              </w:rPr>
            </w:pPr>
            <w:r w:rsidRPr="00801F46">
              <w:rPr>
                <w:sz w:val="22"/>
                <w:szCs w:val="22"/>
              </w:rPr>
              <w:t>Управление по образованию, ОУ</w:t>
            </w:r>
          </w:p>
        </w:tc>
        <w:tc>
          <w:tcPr>
            <w:tcW w:w="1698" w:type="dxa"/>
            <w:gridSpan w:val="3"/>
          </w:tcPr>
          <w:p w:rsidR="008E3BCC" w:rsidRPr="00801F46" w:rsidRDefault="008E3BCC" w:rsidP="00546C5D">
            <w:pPr>
              <w:ind w:left="-103" w:right="-108" w:firstLine="0"/>
              <w:jc w:val="center"/>
              <w:rPr>
                <w:sz w:val="22"/>
                <w:szCs w:val="22"/>
              </w:rPr>
            </w:pPr>
            <w:r w:rsidRPr="00801F46">
              <w:rPr>
                <w:sz w:val="22"/>
                <w:szCs w:val="22"/>
              </w:rPr>
              <w:t>Бюджет муниципального образования «Дорогобужский муниципальный округ» Смоленской области</w:t>
            </w:r>
          </w:p>
        </w:tc>
        <w:tc>
          <w:tcPr>
            <w:tcW w:w="1285" w:type="dxa"/>
          </w:tcPr>
          <w:p w:rsidR="008E3BCC" w:rsidRPr="00801F46" w:rsidRDefault="008E3BCC" w:rsidP="00546C5D">
            <w:pPr>
              <w:ind w:left="-103" w:right="-108" w:firstLine="0"/>
              <w:jc w:val="center"/>
              <w:rPr>
                <w:sz w:val="22"/>
                <w:szCs w:val="22"/>
              </w:rPr>
            </w:pPr>
            <w:r>
              <w:rPr>
                <w:sz w:val="22"/>
                <w:szCs w:val="22"/>
              </w:rPr>
              <w:t>2 200,0</w:t>
            </w:r>
          </w:p>
        </w:tc>
        <w:tc>
          <w:tcPr>
            <w:tcW w:w="1134" w:type="dxa"/>
          </w:tcPr>
          <w:p w:rsidR="008E3BCC" w:rsidRPr="00801F46" w:rsidRDefault="008E3BCC" w:rsidP="00546C5D">
            <w:pPr>
              <w:ind w:left="-103" w:right="-108" w:firstLine="0"/>
              <w:jc w:val="center"/>
              <w:rPr>
                <w:sz w:val="22"/>
                <w:szCs w:val="22"/>
              </w:rPr>
            </w:pPr>
            <w:r w:rsidRPr="00801F46">
              <w:rPr>
                <w:sz w:val="22"/>
                <w:szCs w:val="22"/>
              </w:rPr>
              <w:t xml:space="preserve">1 </w:t>
            </w:r>
            <w:r>
              <w:rPr>
                <w:sz w:val="22"/>
                <w:szCs w:val="22"/>
              </w:rPr>
              <w:t>400</w:t>
            </w:r>
            <w:r w:rsidRPr="00801F46">
              <w:rPr>
                <w:sz w:val="22"/>
                <w:szCs w:val="22"/>
              </w:rPr>
              <w:t>,0</w:t>
            </w:r>
          </w:p>
        </w:tc>
        <w:tc>
          <w:tcPr>
            <w:tcW w:w="1275" w:type="dxa"/>
            <w:gridSpan w:val="2"/>
          </w:tcPr>
          <w:p w:rsidR="008E3BCC" w:rsidRPr="00801F46" w:rsidRDefault="008E3BCC" w:rsidP="00546C5D">
            <w:pPr>
              <w:ind w:left="-103" w:right="-108" w:firstLine="0"/>
              <w:jc w:val="center"/>
              <w:rPr>
                <w:sz w:val="22"/>
                <w:szCs w:val="22"/>
              </w:rPr>
            </w:pPr>
            <w:r>
              <w:rPr>
                <w:sz w:val="22"/>
                <w:szCs w:val="22"/>
              </w:rPr>
              <w:t>400,0</w:t>
            </w:r>
          </w:p>
        </w:tc>
        <w:tc>
          <w:tcPr>
            <w:tcW w:w="993" w:type="dxa"/>
          </w:tcPr>
          <w:p w:rsidR="008E3BCC" w:rsidRPr="00133E12" w:rsidRDefault="008E3BCC" w:rsidP="00546C5D">
            <w:pPr>
              <w:ind w:left="-103" w:right="-108" w:firstLine="0"/>
              <w:jc w:val="center"/>
              <w:rPr>
                <w:sz w:val="22"/>
                <w:szCs w:val="22"/>
              </w:rPr>
            </w:pPr>
            <w:r>
              <w:rPr>
                <w:sz w:val="22"/>
                <w:szCs w:val="22"/>
              </w:rPr>
              <w:t>400,0</w:t>
            </w:r>
          </w:p>
        </w:tc>
      </w:tr>
      <w:tr w:rsidR="008E3BCC" w:rsidRPr="00805F6F" w:rsidTr="00546C5D">
        <w:trPr>
          <w:trHeight w:val="418"/>
        </w:trPr>
        <w:tc>
          <w:tcPr>
            <w:tcW w:w="710" w:type="dxa"/>
          </w:tcPr>
          <w:p w:rsidR="008E3BCC" w:rsidRPr="00801F46" w:rsidRDefault="008E3BCC" w:rsidP="00546C5D">
            <w:pPr>
              <w:ind w:left="-103" w:right="-108" w:firstLine="0"/>
              <w:jc w:val="center"/>
              <w:rPr>
                <w:sz w:val="22"/>
                <w:szCs w:val="22"/>
              </w:rPr>
            </w:pPr>
            <w:r w:rsidRPr="00801F46">
              <w:rPr>
                <w:sz w:val="22"/>
                <w:szCs w:val="22"/>
              </w:rPr>
              <w:t>1.3.</w:t>
            </w:r>
          </w:p>
        </w:tc>
        <w:tc>
          <w:tcPr>
            <w:tcW w:w="1984" w:type="dxa"/>
          </w:tcPr>
          <w:p w:rsidR="008E3BCC" w:rsidRPr="00801F46" w:rsidRDefault="008E3BCC" w:rsidP="00546C5D">
            <w:pPr>
              <w:autoSpaceDE w:val="0"/>
              <w:ind w:firstLine="0"/>
              <w:jc w:val="left"/>
              <w:rPr>
                <w:sz w:val="22"/>
                <w:szCs w:val="22"/>
              </w:rPr>
            </w:pPr>
            <w:r w:rsidRPr="00801F46">
              <w:rPr>
                <w:sz w:val="22"/>
                <w:szCs w:val="22"/>
              </w:rPr>
              <w:t>Мероприятие 3</w:t>
            </w:r>
          </w:p>
          <w:p w:rsidR="008E3BCC" w:rsidRPr="00801F46" w:rsidRDefault="008E3BCC" w:rsidP="00546C5D">
            <w:pPr>
              <w:autoSpaceDE w:val="0"/>
              <w:ind w:firstLine="0"/>
              <w:jc w:val="left"/>
              <w:rPr>
                <w:sz w:val="22"/>
                <w:szCs w:val="22"/>
              </w:rPr>
            </w:pPr>
            <w:r w:rsidRPr="00801F46">
              <w:rPr>
                <w:sz w:val="22"/>
                <w:szCs w:val="22"/>
              </w:rPr>
              <w:t>Расходы на обеспечение деятельности муниципальных учреждений (Уплата налоговых платежей (налог на имущество организаций и транспортный налог))</w:t>
            </w:r>
          </w:p>
        </w:tc>
        <w:tc>
          <w:tcPr>
            <w:tcW w:w="1412" w:type="dxa"/>
          </w:tcPr>
          <w:p w:rsidR="008E3BCC" w:rsidRPr="00801F46" w:rsidRDefault="008E3BCC" w:rsidP="00546C5D">
            <w:pPr>
              <w:ind w:firstLine="0"/>
              <w:rPr>
                <w:sz w:val="22"/>
                <w:szCs w:val="22"/>
              </w:rPr>
            </w:pPr>
            <w:r w:rsidRPr="00801F46">
              <w:rPr>
                <w:sz w:val="22"/>
                <w:szCs w:val="22"/>
              </w:rPr>
              <w:t>Управление по образованию, ОУ</w:t>
            </w:r>
          </w:p>
        </w:tc>
        <w:tc>
          <w:tcPr>
            <w:tcW w:w="1698" w:type="dxa"/>
            <w:gridSpan w:val="3"/>
          </w:tcPr>
          <w:p w:rsidR="008E3BCC" w:rsidRPr="00801F46" w:rsidRDefault="008E3BCC" w:rsidP="00546C5D">
            <w:pPr>
              <w:ind w:left="-103" w:right="-108" w:firstLine="0"/>
              <w:jc w:val="center"/>
              <w:rPr>
                <w:sz w:val="22"/>
                <w:szCs w:val="22"/>
              </w:rPr>
            </w:pPr>
            <w:r w:rsidRPr="00801F46">
              <w:rPr>
                <w:sz w:val="22"/>
                <w:szCs w:val="22"/>
              </w:rPr>
              <w:t>Бюджет муниципального образования «Дорогобужский муниципальный округ» Смоленской области</w:t>
            </w:r>
          </w:p>
        </w:tc>
        <w:tc>
          <w:tcPr>
            <w:tcW w:w="1285" w:type="dxa"/>
          </w:tcPr>
          <w:p w:rsidR="008E3BCC" w:rsidRPr="00801F46" w:rsidRDefault="008E3BCC" w:rsidP="00546C5D">
            <w:pPr>
              <w:ind w:left="-103" w:right="-108" w:firstLine="0"/>
              <w:jc w:val="center"/>
              <w:rPr>
                <w:sz w:val="22"/>
                <w:szCs w:val="22"/>
              </w:rPr>
            </w:pPr>
            <w:r>
              <w:rPr>
                <w:sz w:val="22"/>
                <w:szCs w:val="22"/>
              </w:rPr>
              <w:t>60,0</w:t>
            </w:r>
          </w:p>
        </w:tc>
        <w:tc>
          <w:tcPr>
            <w:tcW w:w="1134" w:type="dxa"/>
          </w:tcPr>
          <w:p w:rsidR="008E3BCC" w:rsidRPr="00801F46" w:rsidRDefault="008E3BCC" w:rsidP="00546C5D">
            <w:pPr>
              <w:ind w:left="-103" w:right="-108" w:firstLine="0"/>
              <w:jc w:val="center"/>
              <w:rPr>
                <w:sz w:val="22"/>
                <w:szCs w:val="22"/>
              </w:rPr>
            </w:pPr>
            <w:r>
              <w:rPr>
                <w:sz w:val="22"/>
                <w:szCs w:val="22"/>
              </w:rPr>
              <w:t>20,0</w:t>
            </w:r>
          </w:p>
        </w:tc>
        <w:tc>
          <w:tcPr>
            <w:tcW w:w="1275" w:type="dxa"/>
            <w:gridSpan w:val="2"/>
          </w:tcPr>
          <w:p w:rsidR="008E3BCC" w:rsidRPr="00801F46" w:rsidRDefault="008E3BCC" w:rsidP="00546C5D">
            <w:pPr>
              <w:ind w:left="-103" w:right="-108" w:firstLine="0"/>
              <w:jc w:val="center"/>
              <w:rPr>
                <w:sz w:val="22"/>
                <w:szCs w:val="22"/>
              </w:rPr>
            </w:pPr>
            <w:r>
              <w:rPr>
                <w:sz w:val="22"/>
                <w:szCs w:val="22"/>
              </w:rPr>
              <w:t>20,</w:t>
            </w:r>
            <w:r w:rsidRPr="00801F46">
              <w:rPr>
                <w:sz w:val="22"/>
                <w:szCs w:val="22"/>
              </w:rPr>
              <w:t>0</w:t>
            </w:r>
          </w:p>
        </w:tc>
        <w:tc>
          <w:tcPr>
            <w:tcW w:w="993" w:type="dxa"/>
          </w:tcPr>
          <w:p w:rsidR="008E3BCC" w:rsidRPr="00133E12" w:rsidRDefault="008E3BCC" w:rsidP="00546C5D">
            <w:pPr>
              <w:ind w:left="-103" w:right="-108" w:firstLine="0"/>
              <w:jc w:val="center"/>
              <w:rPr>
                <w:sz w:val="22"/>
                <w:szCs w:val="22"/>
              </w:rPr>
            </w:pPr>
            <w:r>
              <w:rPr>
                <w:sz w:val="22"/>
                <w:szCs w:val="22"/>
              </w:rPr>
              <w:t>20,</w:t>
            </w:r>
            <w:r w:rsidRPr="00133E12">
              <w:rPr>
                <w:sz w:val="22"/>
                <w:szCs w:val="22"/>
              </w:rPr>
              <w:t>0</w:t>
            </w:r>
          </w:p>
        </w:tc>
      </w:tr>
      <w:tr w:rsidR="008E3BCC" w:rsidRPr="00805F6F" w:rsidTr="00546C5D">
        <w:trPr>
          <w:trHeight w:val="418"/>
        </w:trPr>
        <w:tc>
          <w:tcPr>
            <w:tcW w:w="710" w:type="dxa"/>
          </w:tcPr>
          <w:p w:rsidR="008E3BCC" w:rsidRPr="00801F46" w:rsidRDefault="008E3BCC" w:rsidP="00546C5D">
            <w:pPr>
              <w:ind w:left="-103" w:right="-108" w:firstLine="0"/>
              <w:jc w:val="center"/>
              <w:rPr>
                <w:sz w:val="22"/>
                <w:szCs w:val="22"/>
              </w:rPr>
            </w:pPr>
            <w:r w:rsidRPr="00801F46">
              <w:rPr>
                <w:sz w:val="22"/>
                <w:szCs w:val="22"/>
              </w:rPr>
              <w:t>1.4.</w:t>
            </w:r>
          </w:p>
        </w:tc>
        <w:tc>
          <w:tcPr>
            <w:tcW w:w="1984" w:type="dxa"/>
          </w:tcPr>
          <w:p w:rsidR="008E3BCC" w:rsidRPr="00801F46" w:rsidRDefault="008E3BCC" w:rsidP="00546C5D">
            <w:pPr>
              <w:autoSpaceDE w:val="0"/>
              <w:ind w:firstLine="0"/>
              <w:jc w:val="left"/>
              <w:rPr>
                <w:sz w:val="22"/>
                <w:szCs w:val="22"/>
              </w:rPr>
            </w:pPr>
            <w:r w:rsidRPr="00801F46">
              <w:rPr>
                <w:sz w:val="22"/>
                <w:szCs w:val="22"/>
              </w:rPr>
              <w:t>Мероприятие 4</w:t>
            </w:r>
          </w:p>
          <w:p w:rsidR="008E3BCC" w:rsidRPr="00801F46" w:rsidRDefault="008E3BCC" w:rsidP="00546C5D">
            <w:pPr>
              <w:autoSpaceDE w:val="0"/>
              <w:ind w:firstLine="0"/>
              <w:jc w:val="left"/>
              <w:rPr>
                <w:sz w:val="22"/>
                <w:szCs w:val="22"/>
              </w:rPr>
            </w:pPr>
            <w:r w:rsidRPr="00801F46">
              <w:rPr>
                <w:sz w:val="22"/>
                <w:szCs w:val="22"/>
              </w:rPr>
              <w:t>Расходы на обеспечение деятельности муниципальных учреждений (Обеспечение мер пожарной безопасности учреждений)</w:t>
            </w:r>
          </w:p>
        </w:tc>
        <w:tc>
          <w:tcPr>
            <w:tcW w:w="1412" w:type="dxa"/>
          </w:tcPr>
          <w:p w:rsidR="008E3BCC" w:rsidRPr="00801F46" w:rsidRDefault="008E3BCC" w:rsidP="00546C5D">
            <w:pPr>
              <w:ind w:firstLine="0"/>
              <w:rPr>
                <w:sz w:val="22"/>
                <w:szCs w:val="22"/>
              </w:rPr>
            </w:pPr>
            <w:r w:rsidRPr="00801F46">
              <w:rPr>
                <w:sz w:val="22"/>
                <w:szCs w:val="22"/>
              </w:rPr>
              <w:t>Управление по образованию, ОУ</w:t>
            </w:r>
          </w:p>
        </w:tc>
        <w:tc>
          <w:tcPr>
            <w:tcW w:w="1698" w:type="dxa"/>
            <w:gridSpan w:val="3"/>
          </w:tcPr>
          <w:p w:rsidR="008E3BCC" w:rsidRPr="00801F46" w:rsidRDefault="008E3BCC" w:rsidP="00546C5D">
            <w:pPr>
              <w:ind w:left="-103" w:right="-108" w:firstLine="0"/>
              <w:jc w:val="center"/>
              <w:rPr>
                <w:sz w:val="22"/>
                <w:szCs w:val="22"/>
              </w:rPr>
            </w:pPr>
            <w:r w:rsidRPr="00801F46">
              <w:rPr>
                <w:sz w:val="22"/>
                <w:szCs w:val="22"/>
              </w:rPr>
              <w:t>Бюджет муниципального образования «Дорогобужский муниципальный округ» Смоленской области</w:t>
            </w:r>
          </w:p>
        </w:tc>
        <w:tc>
          <w:tcPr>
            <w:tcW w:w="1285" w:type="dxa"/>
          </w:tcPr>
          <w:p w:rsidR="008E3BCC" w:rsidRPr="00801F46" w:rsidRDefault="008E3BCC" w:rsidP="00546C5D">
            <w:pPr>
              <w:ind w:left="-103" w:right="-108" w:firstLine="0"/>
              <w:jc w:val="center"/>
              <w:rPr>
                <w:sz w:val="22"/>
                <w:szCs w:val="22"/>
              </w:rPr>
            </w:pPr>
            <w:r>
              <w:rPr>
                <w:sz w:val="22"/>
                <w:szCs w:val="22"/>
              </w:rPr>
              <w:t>135,2</w:t>
            </w:r>
          </w:p>
        </w:tc>
        <w:tc>
          <w:tcPr>
            <w:tcW w:w="1134" w:type="dxa"/>
          </w:tcPr>
          <w:p w:rsidR="008E3BCC" w:rsidRPr="00801F46" w:rsidRDefault="008E3BCC" w:rsidP="00546C5D">
            <w:pPr>
              <w:ind w:left="-103" w:right="-108" w:firstLine="0"/>
              <w:jc w:val="center"/>
              <w:rPr>
                <w:sz w:val="22"/>
                <w:szCs w:val="22"/>
              </w:rPr>
            </w:pPr>
            <w:r>
              <w:rPr>
                <w:sz w:val="22"/>
                <w:szCs w:val="22"/>
              </w:rPr>
              <w:t>135,2</w:t>
            </w:r>
          </w:p>
        </w:tc>
        <w:tc>
          <w:tcPr>
            <w:tcW w:w="1275" w:type="dxa"/>
            <w:gridSpan w:val="2"/>
          </w:tcPr>
          <w:p w:rsidR="008E3BCC" w:rsidRPr="00801F46" w:rsidRDefault="008E3BCC" w:rsidP="00546C5D">
            <w:pPr>
              <w:ind w:left="-103" w:right="-108" w:firstLine="0"/>
              <w:jc w:val="center"/>
              <w:rPr>
                <w:sz w:val="22"/>
                <w:szCs w:val="22"/>
              </w:rPr>
            </w:pPr>
            <w:r w:rsidRPr="00801F46">
              <w:rPr>
                <w:sz w:val="22"/>
                <w:szCs w:val="22"/>
              </w:rPr>
              <w:t>0</w:t>
            </w:r>
            <w:r>
              <w:rPr>
                <w:sz w:val="22"/>
                <w:szCs w:val="22"/>
              </w:rPr>
              <w:t>,0</w:t>
            </w:r>
          </w:p>
        </w:tc>
        <w:tc>
          <w:tcPr>
            <w:tcW w:w="993" w:type="dxa"/>
          </w:tcPr>
          <w:p w:rsidR="008E3BCC" w:rsidRPr="00133E12" w:rsidRDefault="008E3BCC" w:rsidP="00546C5D">
            <w:pPr>
              <w:ind w:left="-103" w:right="-108" w:firstLine="0"/>
              <w:jc w:val="center"/>
              <w:rPr>
                <w:sz w:val="22"/>
                <w:szCs w:val="22"/>
              </w:rPr>
            </w:pPr>
            <w:r w:rsidRPr="00133E12">
              <w:rPr>
                <w:sz w:val="22"/>
                <w:szCs w:val="22"/>
              </w:rPr>
              <w:t>0</w:t>
            </w:r>
            <w:r>
              <w:rPr>
                <w:sz w:val="22"/>
                <w:szCs w:val="22"/>
              </w:rPr>
              <w:t>,0</w:t>
            </w:r>
          </w:p>
        </w:tc>
      </w:tr>
      <w:tr w:rsidR="008E3BCC" w:rsidRPr="00805F6F" w:rsidTr="00546C5D">
        <w:trPr>
          <w:trHeight w:val="418"/>
        </w:trPr>
        <w:tc>
          <w:tcPr>
            <w:tcW w:w="710" w:type="dxa"/>
          </w:tcPr>
          <w:p w:rsidR="008E3BCC" w:rsidRPr="00801F46" w:rsidRDefault="008E3BCC" w:rsidP="00546C5D">
            <w:pPr>
              <w:ind w:left="-103" w:right="-108" w:firstLine="0"/>
              <w:jc w:val="center"/>
              <w:rPr>
                <w:sz w:val="22"/>
                <w:szCs w:val="22"/>
              </w:rPr>
            </w:pPr>
            <w:r w:rsidRPr="00801F46">
              <w:rPr>
                <w:sz w:val="22"/>
                <w:szCs w:val="22"/>
              </w:rPr>
              <w:t>1.5.</w:t>
            </w:r>
          </w:p>
        </w:tc>
        <w:tc>
          <w:tcPr>
            <w:tcW w:w="1984" w:type="dxa"/>
          </w:tcPr>
          <w:p w:rsidR="008E3BCC" w:rsidRPr="00801F46" w:rsidRDefault="008E3BCC" w:rsidP="00546C5D">
            <w:pPr>
              <w:autoSpaceDE w:val="0"/>
              <w:ind w:firstLine="0"/>
              <w:jc w:val="left"/>
              <w:rPr>
                <w:sz w:val="22"/>
                <w:szCs w:val="22"/>
              </w:rPr>
            </w:pPr>
            <w:r w:rsidRPr="00801F46">
              <w:rPr>
                <w:sz w:val="22"/>
                <w:szCs w:val="22"/>
              </w:rPr>
              <w:t>Мероприятие 5</w:t>
            </w:r>
          </w:p>
          <w:p w:rsidR="008E3BCC" w:rsidRPr="00801F46" w:rsidRDefault="008E3BCC" w:rsidP="00546C5D">
            <w:pPr>
              <w:autoSpaceDE w:val="0"/>
              <w:ind w:firstLine="0"/>
              <w:jc w:val="left"/>
              <w:rPr>
                <w:sz w:val="22"/>
                <w:szCs w:val="22"/>
              </w:rPr>
            </w:pPr>
            <w:r w:rsidRPr="00801F46">
              <w:rPr>
                <w:sz w:val="22"/>
                <w:szCs w:val="22"/>
              </w:rPr>
              <w:t xml:space="preserve">Расходы на обеспечение деятельности муниципальных учреждений (Проведение медицинских осмотров, в том числе </w:t>
            </w:r>
            <w:proofErr w:type="spellStart"/>
            <w:r w:rsidRPr="00801F46">
              <w:rPr>
                <w:sz w:val="22"/>
                <w:szCs w:val="22"/>
              </w:rPr>
              <w:t>предрейсовых</w:t>
            </w:r>
            <w:proofErr w:type="spellEnd"/>
            <w:r w:rsidRPr="00801F46">
              <w:rPr>
                <w:sz w:val="22"/>
                <w:szCs w:val="22"/>
              </w:rPr>
              <w:t xml:space="preserve"> медицинских осмотров водителей)</w:t>
            </w:r>
          </w:p>
        </w:tc>
        <w:tc>
          <w:tcPr>
            <w:tcW w:w="1412" w:type="dxa"/>
          </w:tcPr>
          <w:p w:rsidR="008E3BCC" w:rsidRPr="00801F46" w:rsidRDefault="008E3BCC" w:rsidP="00546C5D">
            <w:pPr>
              <w:ind w:firstLine="0"/>
              <w:rPr>
                <w:sz w:val="22"/>
                <w:szCs w:val="22"/>
              </w:rPr>
            </w:pPr>
            <w:r w:rsidRPr="00801F46">
              <w:rPr>
                <w:sz w:val="22"/>
                <w:szCs w:val="22"/>
              </w:rPr>
              <w:t>Управление по образованию, ОУ</w:t>
            </w:r>
          </w:p>
        </w:tc>
        <w:tc>
          <w:tcPr>
            <w:tcW w:w="1698" w:type="dxa"/>
            <w:gridSpan w:val="3"/>
          </w:tcPr>
          <w:p w:rsidR="008E3BCC" w:rsidRPr="00801F46" w:rsidRDefault="008E3BCC" w:rsidP="00546C5D">
            <w:pPr>
              <w:ind w:left="-103" w:right="-108" w:firstLine="0"/>
              <w:jc w:val="center"/>
              <w:rPr>
                <w:sz w:val="22"/>
                <w:szCs w:val="22"/>
              </w:rPr>
            </w:pPr>
            <w:r w:rsidRPr="00801F46">
              <w:rPr>
                <w:sz w:val="22"/>
                <w:szCs w:val="22"/>
              </w:rPr>
              <w:t>Бюджет муниципального образования «Дорогобужский муниципальный округ» Смоленской области</w:t>
            </w:r>
          </w:p>
        </w:tc>
        <w:tc>
          <w:tcPr>
            <w:tcW w:w="1285" w:type="dxa"/>
          </w:tcPr>
          <w:p w:rsidR="008E3BCC" w:rsidRPr="00801F46" w:rsidRDefault="008E3BCC" w:rsidP="00546C5D">
            <w:pPr>
              <w:ind w:left="-103" w:right="-108" w:firstLine="0"/>
              <w:jc w:val="center"/>
              <w:rPr>
                <w:sz w:val="22"/>
                <w:szCs w:val="22"/>
              </w:rPr>
            </w:pPr>
            <w:r>
              <w:rPr>
                <w:sz w:val="22"/>
                <w:szCs w:val="22"/>
              </w:rPr>
              <w:t>160</w:t>
            </w:r>
            <w:r w:rsidRPr="00801F46">
              <w:rPr>
                <w:sz w:val="22"/>
                <w:szCs w:val="22"/>
              </w:rPr>
              <w:t>,0</w:t>
            </w:r>
          </w:p>
        </w:tc>
        <w:tc>
          <w:tcPr>
            <w:tcW w:w="1134" w:type="dxa"/>
          </w:tcPr>
          <w:p w:rsidR="008E3BCC" w:rsidRPr="00801F46" w:rsidRDefault="008E3BCC" w:rsidP="00546C5D">
            <w:pPr>
              <w:ind w:left="-103" w:right="-108" w:firstLine="0"/>
              <w:jc w:val="center"/>
              <w:rPr>
                <w:sz w:val="22"/>
                <w:szCs w:val="22"/>
              </w:rPr>
            </w:pPr>
            <w:r>
              <w:rPr>
                <w:sz w:val="22"/>
                <w:szCs w:val="22"/>
              </w:rPr>
              <w:t>160</w:t>
            </w:r>
            <w:r w:rsidRPr="00801F46">
              <w:rPr>
                <w:sz w:val="22"/>
                <w:szCs w:val="22"/>
              </w:rPr>
              <w:t>,0</w:t>
            </w:r>
          </w:p>
        </w:tc>
        <w:tc>
          <w:tcPr>
            <w:tcW w:w="1275" w:type="dxa"/>
            <w:gridSpan w:val="2"/>
          </w:tcPr>
          <w:p w:rsidR="008E3BCC" w:rsidRPr="00801F46" w:rsidRDefault="008E3BCC" w:rsidP="00546C5D">
            <w:pPr>
              <w:ind w:left="-103" w:right="-108" w:firstLine="0"/>
              <w:jc w:val="center"/>
              <w:rPr>
                <w:sz w:val="22"/>
                <w:szCs w:val="22"/>
              </w:rPr>
            </w:pPr>
            <w:r w:rsidRPr="00801F46">
              <w:rPr>
                <w:sz w:val="22"/>
                <w:szCs w:val="22"/>
              </w:rPr>
              <w:t>0</w:t>
            </w:r>
            <w:r>
              <w:rPr>
                <w:sz w:val="22"/>
                <w:szCs w:val="22"/>
              </w:rPr>
              <w:t>,0</w:t>
            </w:r>
          </w:p>
        </w:tc>
        <w:tc>
          <w:tcPr>
            <w:tcW w:w="993" w:type="dxa"/>
          </w:tcPr>
          <w:p w:rsidR="008E3BCC" w:rsidRPr="00133E12" w:rsidRDefault="008E3BCC" w:rsidP="00546C5D">
            <w:pPr>
              <w:ind w:left="-103" w:right="-108" w:firstLine="0"/>
              <w:jc w:val="center"/>
              <w:rPr>
                <w:sz w:val="22"/>
                <w:szCs w:val="22"/>
              </w:rPr>
            </w:pPr>
            <w:r w:rsidRPr="00133E12">
              <w:rPr>
                <w:sz w:val="22"/>
                <w:szCs w:val="22"/>
              </w:rPr>
              <w:t>0</w:t>
            </w:r>
            <w:r>
              <w:rPr>
                <w:sz w:val="22"/>
                <w:szCs w:val="22"/>
              </w:rPr>
              <w:t>,0</w:t>
            </w:r>
          </w:p>
        </w:tc>
      </w:tr>
      <w:tr w:rsidR="008E3BCC" w:rsidRPr="00805F6F" w:rsidTr="00546C5D">
        <w:trPr>
          <w:trHeight w:val="418"/>
        </w:trPr>
        <w:tc>
          <w:tcPr>
            <w:tcW w:w="710" w:type="dxa"/>
          </w:tcPr>
          <w:p w:rsidR="008E3BCC" w:rsidRPr="00801F46" w:rsidRDefault="008E3BCC" w:rsidP="00546C5D">
            <w:pPr>
              <w:ind w:left="-103" w:right="-108" w:firstLine="0"/>
              <w:jc w:val="center"/>
              <w:rPr>
                <w:sz w:val="22"/>
                <w:szCs w:val="22"/>
              </w:rPr>
            </w:pPr>
            <w:r w:rsidRPr="00801F46">
              <w:rPr>
                <w:sz w:val="22"/>
                <w:szCs w:val="22"/>
              </w:rPr>
              <w:t>1.6.</w:t>
            </w:r>
          </w:p>
        </w:tc>
        <w:tc>
          <w:tcPr>
            <w:tcW w:w="1984" w:type="dxa"/>
            <w:vAlign w:val="center"/>
          </w:tcPr>
          <w:p w:rsidR="008E3BCC" w:rsidRPr="00801F46" w:rsidRDefault="008E3BCC" w:rsidP="00546C5D">
            <w:pPr>
              <w:ind w:firstLine="0"/>
              <w:jc w:val="left"/>
              <w:rPr>
                <w:sz w:val="22"/>
                <w:szCs w:val="22"/>
              </w:rPr>
            </w:pPr>
            <w:r w:rsidRPr="00801F46">
              <w:rPr>
                <w:sz w:val="22"/>
                <w:szCs w:val="22"/>
              </w:rPr>
              <w:t>Мероприятие 6</w:t>
            </w:r>
          </w:p>
          <w:p w:rsidR="008E3BCC" w:rsidRPr="00801F46" w:rsidRDefault="008E3BCC" w:rsidP="00546C5D">
            <w:pPr>
              <w:autoSpaceDE w:val="0"/>
              <w:ind w:firstLine="0"/>
              <w:jc w:val="left"/>
              <w:rPr>
                <w:sz w:val="22"/>
                <w:szCs w:val="22"/>
              </w:rPr>
            </w:pPr>
            <w:r w:rsidRPr="00801F46">
              <w:rPr>
                <w:sz w:val="22"/>
                <w:szCs w:val="22"/>
              </w:rPr>
              <w:t xml:space="preserve">Внедрение и обеспечение функционирования системы социального заказа в сфере дополнительного образования, подразумевающей </w:t>
            </w:r>
            <w:r w:rsidRPr="00801F46">
              <w:rPr>
                <w:sz w:val="22"/>
                <w:szCs w:val="22"/>
              </w:rPr>
              <w:lastRenderedPageBreak/>
              <w:t xml:space="preserve">предоставление социальных  сертификатов </w:t>
            </w:r>
          </w:p>
        </w:tc>
        <w:tc>
          <w:tcPr>
            <w:tcW w:w="1412" w:type="dxa"/>
          </w:tcPr>
          <w:p w:rsidR="008E3BCC" w:rsidRPr="00801F46" w:rsidRDefault="008E3BCC" w:rsidP="00546C5D">
            <w:pPr>
              <w:ind w:firstLine="0"/>
              <w:rPr>
                <w:sz w:val="22"/>
                <w:szCs w:val="22"/>
              </w:rPr>
            </w:pPr>
            <w:r w:rsidRPr="00801F46">
              <w:rPr>
                <w:sz w:val="22"/>
                <w:szCs w:val="22"/>
              </w:rPr>
              <w:lastRenderedPageBreak/>
              <w:t>Управление по образованию, ОУ</w:t>
            </w:r>
          </w:p>
        </w:tc>
        <w:tc>
          <w:tcPr>
            <w:tcW w:w="1698" w:type="dxa"/>
            <w:gridSpan w:val="3"/>
          </w:tcPr>
          <w:p w:rsidR="008E3BCC" w:rsidRPr="00801F46" w:rsidRDefault="008E3BCC" w:rsidP="00546C5D">
            <w:pPr>
              <w:ind w:left="-103" w:right="-108" w:firstLine="0"/>
              <w:jc w:val="center"/>
              <w:rPr>
                <w:sz w:val="22"/>
                <w:szCs w:val="22"/>
              </w:rPr>
            </w:pPr>
            <w:r w:rsidRPr="00801F46">
              <w:rPr>
                <w:sz w:val="22"/>
                <w:szCs w:val="22"/>
              </w:rPr>
              <w:t>Бюджет муниципального образования «Дорогобужский муниципальный округ» Смоленской области</w:t>
            </w:r>
          </w:p>
        </w:tc>
        <w:tc>
          <w:tcPr>
            <w:tcW w:w="1285" w:type="dxa"/>
          </w:tcPr>
          <w:p w:rsidR="008E3BCC" w:rsidRPr="00801F46" w:rsidRDefault="008E3BCC" w:rsidP="00546C5D">
            <w:pPr>
              <w:ind w:left="-103" w:right="-108" w:firstLine="0"/>
              <w:jc w:val="center"/>
              <w:rPr>
                <w:sz w:val="22"/>
                <w:szCs w:val="22"/>
              </w:rPr>
            </w:pPr>
            <w:r>
              <w:rPr>
                <w:sz w:val="22"/>
                <w:szCs w:val="22"/>
              </w:rPr>
              <w:t>22 008,3</w:t>
            </w:r>
          </w:p>
        </w:tc>
        <w:tc>
          <w:tcPr>
            <w:tcW w:w="1134" w:type="dxa"/>
          </w:tcPr>
          <w:p w:rsidR="008E3BCC" w:rsidRPr="00801F46" w:rsidRDefault="008E3BCC" w:rsidP="00546C5D">
            <w:pPr>
              <w:ind w:left="-103" w:right="-108" w:firstLine="0"/>
              <w:jc w:val="center"/>
              <w:rPr>
                <w:sz w:val="22"/>
                <w:szCs w:val="22"/>
              </w:rPr>
            </w:pPr>
            <w:r>
              <w:rPr>
                <w:sz w:val="22"/>
                <w:szCs w:val="22"/>
              </w:rPr>
              <w:t>7 336,1</w:t>
            </w:r>
          </w:p>
        </w:tc>
        <w:tc>
          <w:tcPr>
            <w:tcW w:w="1275" w:type="dxa"/>
            <w:gridSpan w:val="2"/>
          </w:tcPr>
          <w:p w:rsidR="008E3BCC" w:rsidRPr="00801F46" w:rsidRDefault="008E3BCC" w:rsidP="00546C5D">
            <w:pPr>
              <w:ind w:left="-103" w:right="-108" w:firstLine="0"/>
              <w:jc w:val="center"/>
              <w:rPr>
                <w:sz w:val="22"/>
                <w:szCs w:val="22"/>
              </w:rPr>
            </w:pPr>
            <w:r>
              <w:rPr>
                <w:sz w:val="22"/>
                <w:szCs w:val="22"/>
              </w:rPr>
              <w:t>7 336,1</w:t>
            </w:r>
          </w:p>
        </w:tc>
        <w:tc>
          <w:tcPr>
            <w:tcW w:w="993" w:type="dxa"/>
          </w:tcPr>
          <w:p w:rsidR="008E3BCC" w:rsidRPr="00133E12" w:rsidRDefault="008E3BCC" w:rsidP="00546C5D">
            <w:pPr>
              <w:ind w:left="-103" w:right="-108" w:firstLine="0"/>
              <w:jc w:val="center"/>
              <w:rPr>
                <w:sz w:val="22"/>
                <w:szCs w:val="22"/>
              </w:rPr>
            </w:pPr>
            <w:r>
              <w:rPr>
                <w:sz w:val="22"/>
                <w:szCs w:val="22"/>
              </w:rPr>
              <w:t>7 336,1</w:t>
            </w:r>
          </w:p>
        </w:tc>
      </w:tr>
      <w:tr w:rsidR="008E3BCC" w:rsidRPr="00805F6F" w:rsidTr="00546C5D">
        <w:trPr>
          <w:trHeight w:val="418"/>
        </w:trPr>
        <w:tc>
          <w:tcPr>
            <w:tcW w:w="710" w:type="dxa"/>
          </w:tcPr>
          <w:p w:rsidR="008E3BCC" w:rsidRPr="00801F46" w:rsidRDefault="008E3BCC" w:rsidP="00546C5D">
            <w:pPr>
              <w:ind w:left="-103" w:right="-108" w:firstLine="0"/>
              <w:jc w:val="center"/>
              <w:rPr>
                <w:sz w:val="22"/>
                <w:szCs w:val="22"/>
              </w:rPr>
            </w:pPr>
            <w:r w:rsidRPr="00801F46">
              <w:rPr>
                <w:sz w:val="22"/>
                <w:szCs w:val="22"/>
              </w:rPr>
              <w:lastRenderedPageBreak/>
              <w:t>1.7.</w:t>
            </w:r>
          </w:p>
        </w:tc>
        <w:tc>
          <w:tcPr>
            <w:tcW w:w="1984" w:type="dxa"/>
          </w:tcPr>
          <w:p w:rsidR="008E3BCC" w:rsidRPr="00801F46" w:rsidRDefault="008E3BCC" w:rsidP="00546C5D">
            <w:pPr>
              <w:autoSpaceDE w:val="0"/>
              <w:ind w:firstLine="0"/>
              <w:jc w:val="left"/>
              <w:rPr>
                <w:sz w:val="22"/>
                <w:szCs w:val="22"/>
              </w:rPr>
            </w:pPr>
            <w:r w:rsidRPr="00801F46">
              <w:rPr>
                <w:sz w:val="22"/>
                <w:szCs w:val="22"/>
              </w:rPr>
              <w:t xml:space="preserve">Мероприятие </w:t>
            </w:r>
            <w:r>
              <w:rPr>
                <w:sz w:val="22"/>
                <w:szCs w:val="22"/>
              </w:rPr>
              <w:t>7</w:t>
            </w:r>
          </w:p>
          <w:p w:rsidR="008E3BCC" w:rsidRPr="00801F46" w:rsidRDefault="008E3BCC" w:rsidP="00546C5D">
            <w:pPr>
              <w:ind w:firstLine="0"/>
              <w:jc w:val="left"/>
              <w:rPr>
                <w:sz w:val="22"/>
                <w:szCs w:val="22"/>
              </w:rPr>
            </w:pPr>
            <w:r w:rsidRPr="00801F46">
              <w:rPr>
                <w:sz w:val="22"/>
                <w:szCs w:val="22"/>
              </w:rPr>
              <w:t>Расходы за счет средств резервного фонда Правительства Смоленской области</w:t>
            </w:r>
          </w:p>
        </w:tc>
        <w:tc>
          <w:tcPr>
            <w:tcW w:w="1412" w:type="dxa"/>
          </w:tcPr>
          <w:p w:rsidR="008E3BCC" w:rsidRPr="00801F46" w:rsidRDefault="008E3BCC" w:rsidP="00546C5D">
            <w:pPr>
              <w:ind w:firstLine="0"/>
              <w:jc w:val="center"/>
              <w:rPr>
                <w:sz w:val="22"/>
                <w:szCs w:val="22"/>
              </w:rPr>
            </w:pPr>
            <w:r w:rsidRPr="00801F46">
              <w:rPr>
                <w:sz w:val="22"/>
                <w:szCs w:val="22"/>
              </w:rPr>
              <w:t>Управление по образованию, ОУ</w:t>
            </w:r>
          </w:p>
        </w:tc>
        <w:tc>
          <w:tcPr>
            <w:tcW w:w="1698" w:type="dxa"/>
            <w:gridSpan w:val="3"/>
          </w:tcPr>
          <w:p w:rsidR="008E3BCC" w:rsidRPr="00801F46" w:rsidRDefault="008E3BCC" w:rsidP="00546C5D">
            <w:pPr>
              <w:ind w:left="-103" w:right="-108" w:firstLine="0"/>
              <w:jc w:val="center"/>
              <w:rPr>
                <w:sz w:val="22"/>
                <w:szCs w:val="22"/>
              </w:rPr>
            </w:pPr>
            <w:r w:rsidRPr="00801F46">
              <w:rPr>
                <w:sz w:val="22"/>
                <w:szCs w:val="22"/>
              </w:rPr>
              <w:t>Областной</w:t>
            </w:r>
          </w:p>
          <w:p w:rsidR="008E3BCC" w:rsidRPr="00801F46" w:rsidRDefault="008E3BCC" w:rsidP="00546C5D">
            <w:pPr>
              <w:ind w:left="-103" w:right="-108" w:firstLine="0"/>
              <w:jc w:val="center"/>
              <w:rPr>
                <w:sz w:val="22"/>
                <w:szCs w:val="22"/>
              </w:rPr>
            </w:pPr>
            <w:r w:rsidRPr="00801F46">
              <w:rPr>
                <w:sz w:val="22"/>
                <w:szCs w:val="22"/>
              </w:rPr>
              <w:t xml:space="preserve"> Бюджет</w:t>
            </w:r>
          </w:p>
          <w:p w:rsidR="008E3BCC" w:rsidRPr="00801F46" w:rsidRDefault="008E3BCC" w:rsidP="00546C5D">
            <w:pPr>
              <w:ind w:left="-103" w:right="-108" w:firstLine="0"/>
              <w:jc w:val="center"/>
              <w:rPr>
                <w:sz w:val="22"/>
                <w:szCs w:val="22"/>
              </w:rPr>
            </w:pPr>
          </w:p>
        </w:tc>
        <w:tc>
          <w:tcPr>
            <w:tcW w:w="1285" w:type="dxa"/>
          </w:tcPr>
          <w:p w:rsidR="008E3BCC" w:rsidRPr="00801F46" w:rsidRDefault="008E3BCC" w:rsidP="00546C5D">
            <w:pPr>
              <w:ind w:left="-103" w:right="-108" w:firstLine="0"/>
              <w:jc w:val="center"/>
              <w:rPr>
                <w:sz w:val="22"/>
                <w:szCs w:val="22"/>
              </w:rPr>
            </w:pPr>
            <w:r>
              <w:rPr>
                <w:sz w:val="22"/>
                <w:szCs w:val="22"/>
              </w:rPr>
              <w:t>0</w:t>
            </w:r>
            <w:r w:rsidRPr="00801F46">
              <w:rPr>
                <w:sz w:val="22"/>
                <w:szCs w:val="22"/>
              </w:rPr>
              <w:t>,0</w:t>
            </w:r>
          </w:p>
        </w:tc>
        <w:tc>
          <w:tcPr>
            <w:tcW w:w="1134" w:type="dxa"/>
          </w:tcPr>
          <w:p w:rsidR="008E3BCC" w:rsidRPr="00801F46" w:rsidRDefault="008E3BCC" w:rsidP="00546C5D">
            <w:pPr>
              <w:ind w:left="-103" w:right="-108" w:firstLine="0"/>
              <w:jc w:val="center"/>
              <w:rPr>
                <w:sz w:val="22"/>
                <w:szCs w:val="22"/>
              </w:rPr>
            </w:pPr>
            <w:r>
              <w:rPr>
                <w:sz w:val="22"/>
                <w:szCs w:val="22"/>
              </w:rPr>
              <w:t>0</w:t>
            </w:r>
            <w:r w:rsidRPr="00801F46">
              <w:rPr>
                <w:sz w:val="22"/>
                <w:szCs w:val="22"/>
              </w:rPr>
              <w:t>,0</w:t>
            </w:r>
          </w:p>
        </w:tc>
        <w:tc>
          <w:tcPr>
            <w:tcW w:w="1275" w:type="dxa"/>
            <w:gridSpan w:val="2"/>
          </w:tcPr>
          <w:p w:rsidR="008E3BCC" w:rsidRPr="00801F46" w:rsidRDefault="008E3BCC" w:rsidP="00546C5D">
            <w:pPr>
              <w:ind w:left="-103" w:right="-108" w:firstLine="0"/>
              <w:jc w:val="center"/>
              <w:rPr>
                <w:sz w:val="22"/>
                <w:szCs w:val="22"/>
              </w:rPr>
            </w:pPr>
            <w:r w:rsidRPr="00801F46">
              <w:rPr>
                <w:sz w:val="22"/>
                <w:szCs w:val="22"/>
              </w:rPr>
              <w:t>0</w:t>
            </w:r>
            <w:r>
              <w:rPr>
                <w:sz w:val="22"/>
                <w:szCs w:val="22"/>
              </w:rPr>
              <w:t>,0</w:t>
            </w:r>
          </w:p>
        </w:tc>
        <w:tc>
          <w:tcPr>
            <w:tcW w:w="993" w:type="dxa"/>
          </w:tcPr>
          <w:p w:rsidR="008E3BCC" w:rsidRPr="00133E12" w:rsidRDefault="008E3BCC" w:rsidP="00546C5D">
            <w:pPr>
              <w:ind w:left="-103" w:right="-108" w:firstLine="0"/>
              <w:jc w:val="center"/>
              <w:rPr>
                <w:sz w:val="22"/>
                <w:szCs w:val="22"/>
              </w:rPr>
            </w:pPr>
            <w:r w:rsidRPr="00133E12">
              <w:rPr>
                <w:sz w:val="22"/>
                <w:szCs w:val="22"/>
              </w:rPr>
              <w:t>0</w:t>
            </w:r>
            <w:r>
              <w:rPr>
                <w:sz w:val="22"/>
                <w:szCs w:val="22"/>
              </w:rPr>
              <w:t>,0</w:t>
            </w:r>
          </w:p>
        </w:tc>
      </w:tr>
      <w:tr w:rsidR="008E3BCC" w:rsidRPr="00805F6F" w:rsidTr="00546C5D">
        <w:trPr>
          <w:trHeight w:val="418"/>
        </w:trPr>
        <w:tc>
          <w:tcPr>
            <w:tcW w:w="710" w:type="dxa"/>
          </w:tcPr>
          <w:p w:rsidR="008E3BCC" w:rsidRPr="00801F46" w:rsidRDefault="008E3BCC" w:rsidP="00546C5D">
            <w:pPr>
              <w:ind w:left="-103" w:right="-108" w:firstLine="0"/>
              <w:jc w:val="center"/>
              <w:rPr>
                <w:sz w:val="22"/>
                <w:szCs w:val="22"/>
              </w:rPr>
            </w:pPr>
            <w:r w:rsidRPr="00801F46">
              <w:rPr>
                <w:sz w:val="22"/>
                <w:szCs w:val="22"/>
              </w:rPr>
              <w:t>1.8.</w:t>
            </w:r>
          </w:p>
        </w:tc>
        <w:tc>
          <w:tcPr>
            <w:tcW w:w="1984" w:type="dxa"/>
          </w:tcPr>
          <w:p w:rsidR="008E3BCC" w:rsidRPr="00801F46" w:rsidRDefault="008E3BCC" w:rsidP="00546C5D">
            <w:pPr>
              <w:autoSpaceDE w:val="0"/>
              <w:ind w:firstLine="0"/>
              <w:jc w:val="left"/>
              <w:rPr>
                <w:sz w:val="22"/>
                <w:szCs w:val="22"/>
              </w:rPr>
            </w:pPr>
            <w:r w:rsidRPr="00801F46">
              <w:rPr>
                <w:sz w:val="22"/>
                <w:szCs w:val="22"/>
              </w:rPr>
              <w:t xml:space="preserve">Мероприятие </w:t>
            </w:r>
            <w:r>
              <w:rPr>
                <w:sz w:val="22"/>
                <w:szCs w:val="22"/>
              </w:rPr>
              <w:t>8</w:t>
            </w:r>
          </w:p>
          <w:p w:rsidR="008E3BCC" w:rsidRPr="00801F46" w:rsidRDefault="008E3BCC" w:rsidP="00546C5D">
            <w:pPr>
              <w:ind w:firstLine="0"/>
              <w:jc w:val="left"/>
              <w:rPr>
                <w:sz w:val="22"/>
                <w:szCs w:val="22"/>
              </w:rPr>
            </w:pPr>
            <w:r w:rsidRPr="00801F46">
              <w:rPr>
                <w:sz w:val="22"/>
                <w:szCs w:val="22"/>
              </w:rPr>
              <w:t>Расходы на организацию и проведение спортивно-массовых мероприятий</w:t>
            </w:r>
          </w:p>
        </w:tc>
        <w:tc>
          <w:tcPr>
            <w:tcW w:w="1412" w:type="dxa"/>
          </w:tcPr>
          <w:p w:rsidR="008E3BCC" w:rsidRPr="00801F46" w:rsidRDefault="008E3BCC" w:rsidP="00546C5D">
            <w:pPr>
              <w:ind w:firstLine="0"/>
              <w:jc w:val="center"/>
              <w:rPr>
                <w:sz w:val="22"/>
                <w:szCs w:val="22"/>
              </w:rPr>
            </w:pPr>
            <w:r w:rsidRPr="00801F46">
              <w:rPr>
                <w:sz w:val="22"/>
                <w:szCs w:val="22"/>
              </w:rPr>
              <w:t>Управление по образованию, ОУ</w:t>
            </w:r>
          </w:p>
        </w:tc>
        <w:tc>
          <w:tcPr>
            <w:tcW w:w="1698" w:type="dxa"/>
            <w:gridSpan w:val="3"/>
          </w:tcPr>
          <w:p w:rsidR="008E3BCC" w:rsidRPr="00801F46" w:rsidRDefault="008E3BCC" w:rsidP="00546C5D">
            <w:pPr>
              <w:ind w:left="-103" w:right="-108" w:firstLine="0"/>
              <w:jc w:val="center"/>
              <w:rPr>
                <w:sz w:val="22"/>
                <w:szCs w:val="22"/>
              </w:rPr>
            </w:pPr>
            <w:r w:rsidRPr="00801F46">
              <w:rPr>
                <w:sz w:val="22"/>
                <w:szCs w:val="22"/>
              </w:rPr>
              <w:t>Бюджет муниципального образования «Дорогобужский муниципальный округ» Смоленской области</w:t>
            </w:r>
          </w:p>
        </w:tc>
        <w:tc>
          <w:tcPr>
            <w:tcW w:w="1285" w:type="dxa"/>
          </w:tcPr>
          <w:p w:rsidR="008E3BCC" w:rsidRPr="00801F46" w:rsidRDefault="008E3BCC" w:rsidP="00546C5D">
            <w:pPr>
              <w:ind w:left="-103" w:right="-108" w:firstLine="0"/>
              <w:jc w:val="center"/>
              <w:rPr>
                <w:sz w:val="22"/>
                <w:szCs w:val="22"/>
              </w:rPr>
            </w:pPr>
            <w:r>
              <w:rPr>
                <w:sz w:val="22"/>
                <w:szCs w:val="22"/>
              </w:rPr>
              <w:t>120</w:t>
            </w:r>
            <w:r w:rsidRPr="00801F46">
              <w:rPr>
                <w:sz w:val="22"/>
                <w:szCs w:val="22"/>
              </w:rPr>
              <w:t>,</w:t>
            </w:r>
            <w:r>
              <w:rPr>
                <w:sz w:val="22"/>
                <w:szCs w:val="22"/>
              </w:rPr>
              <w:t>0</w:t>
            </w:r>
          </w:p>
        </w:tc>
        <w:tc>
          <w:tcPr>
            <w:tcW w:w="1134" w:type="dxa"/>
          </w:tcPr>
          <w:p w:rsidR="008E3BCC" w:rsidRPr="00801F46" w:rsidRDefault="008E3BCC" w:rsidP="00546C5D">
            <w:pPr>
              <w:ind w:left="-103" w:right="-108" w:firstLine="0"/>
              <w:jc w:val="center"/>
              <w:rPr>
                <w:sz w:val="22"/>
                <w:szCs w:val="22"/>
              </w:rPr>
            </w:pPr>
            <w:r>
              <w:rPr>
                <w:sz w:val="22"/>
                <w:szCs w:val="22"/>
              </w:rPr>
              <w:t>120</w:t>
            </w:r>
            <w:r w:rsidRPr="00801F46">
              <w:rPr>
                <w:sz w:val="22"/>
                <w:szCs w:val="22"/>
              </w:rPr>
              <w:t>,</w:t>
            </w:r>
            <w:r>
              <w:rPr>
                <w:sz w:val="22"/>
                <w:szCs w:val="22"/>
              </w:rPr>
              <w:t>0</w:t>
            </w:r>
          </w:p>
        </w:tc>
        <w:tc>
          <w:tcPr>
            <w:tcW w:w="1275" w:type="dxa"/>
            <w:gridSpan w:val="2"/>
          </w:tcPr>
          <w:p w:rsidR="008E3BCC" w:rsidRPr="00801F46" w:rsidRDefault="008E3BCC" w:rsidP="00546C5D">
            <w:pPr>
              <w:ind w:left="-103" w:right="-108" w:firstLine="0"/>
              <w:jc w:val="center"/>
              <w:rPr>
                <w:sz w:val="22"/>
                <w:szCs w:val="22"/>
              </w:rPr>
            </w:pPr>
            <w:r w:rsidRPr="00801F46">
              <w:rPr>
                <w:sz w:val="22"/>
                <w:szCs w:val="22"/>
              </w:rPr>
              <w:t>0</w:t>
            </w:r>
            <w:r>
              <w:rPr>
                <w:sz w:val="22"/>
                <w:szCs w:val="22"/>
              </w:rPr>
              <w:t>,0</w:t>
            </w:r>
          </w:p>
        </w:tc>
        <w:tc>
          <w:tcPr>
            <w:tcW w:w="993" w:type="dxa"/>
          </w:tcPr>
          <w:p w:rsidR="008E3BCC" w:rsidRPr="00133E12" w:rsidRDefault="008E3BCC" w:rsidP="00546C5D">
            <w:pPr>
              <w:ind w:left="-103" w:right="-108" w:firstLine="0"/>
              <w:jc w:val="center"/>
              <w:rPr>
                <w:sz w:val="22"/>
                <w:szCs w:val="22"/>
              </w:rPr>
            </w:pPr>
            <w:r w:rsidRPr="00133E12">
              <w:rPr>
                <w:sz w:val="22"/>
                <w:szCs w:val="22"/>
              </w:rPr>
              <w:t>0</w:t>
            </w:r>
            <w:r>
              <w:rPr>
                <w:sz w:val="22"/>
                <w:szCs w:val="22"/>
              </w:rPr>
              <w:t>,0</w:t>
            </w:r>
          </w:p>
        </w:tc>
      </w:tr>
      <w:tr w:rsidR="008E3BCC" w:rsidRPr="00805F6F" w:rsidTr="00546C5D">
        <w:trPr>
          <w:trHeight w:val="418"/>
        </w:trPr>
        <w:tc>
          <w:tcPr>
            <w:tcW w:w="710" w:type="dxa"/>
          </w:tcPr>
          <w:p w:rsidR="008E3BCC" w:rsidRPr="00801F46" w:rsidRDefault="008E3BCC" w:rsidP="00546C5D">
            <w:pPr>
              <w:ind w:left="-103" w:right="-108" w:firstLine="0"/>
              <w:jc w:val="center"/>
              <w:rPr>
                <w:sz w:val="22"/>
                <w:szCs w:val="22"/>
              </w:rPr>
            </w:pPr>
            <w:r w:rsidRPr="00801F46">
              <w:rPr>
                <w:sz w:val="22"/>
                <w:szCs w:val="22"/>
              </w:rPr>
              <w:t>1.9.</w:t>
            </w:r>
          </w:p>
        </w:tc>
        <w:tc>
          <w:tcPr>
            <w:tcW w:w="1984" w:type="dxa"/>
          </w:tcPr>
          <w:p w:rsidR="008E3BCC" w:rsidRPr="00801F46" w:rsidRDefault="008E3BCC" w:rsidP="00546C5D">
            <w:pPr>
              <w:autoSpaceDE w:val="0"/>
              <w:ind w:firstLine="0"/>
              <w:jc w:val="left"/>
              <w:rPr>
                <w:sz w:val="22"/>
                <w:szCs w:val="22"/>
              </w:rPr>
            </w:pPr>
            <w:r w:rsidRPr="00801F46">
              <w:rPr>
                <w:sz w:val="22"/>
                <w:szCs w:val="22"/>
              </w:rPr>
              <w:t xml:space="preserve">Мероприятие </w:t>
            </w:r>
            <w:r>
              <w:rPr>
                <w:sz w:val="22"/>
                <w:szCs w:val="22"/>
              </w:rPr>
              <w:t>9</w:t>
            </w:r>
          </w:p>
          <w:p w:rsidR="008E3BCC" w:rsidRPr="00801F46" w:rsidRDefault="008E3BCC" w:rsidP="00546C5D">
            <w:pPr>
              <w:ind w:firstLine="0"/>
              <w:jc w:val="left"/>
              <w:rPr>
                <w:sz w:val="22"/>
                <w:szCs w:val="22"/>
              </w:rPr>
            </w:pPr>
            <w:r w:rsidRPr="00801F46">
              <w:rPr>
                <w:sz w:val="22"/>
                <w:szCs w:val="22"/>
              </w:rPr>
              <w:t>Реализация мероприятий антитеррористической направленности</w:t>
            </w:r>
          </w:p>
        </w:tc>
        <w:tc>
          <w:tcPr>
            <w:tcW w:w="1412" w:type="dxa"/>
          </w:tcPr>
          <w:p w:rsidR="008E3BCC" w:rsidRPr="00801F46" w:rsidRDefault="008E3BCC" w:rsidP="00546C5D">
            <w:pPr>
              <w:ind w:firstLine="0"/>
              <w:jc w:val="center"/>
              <w:rPr>
                <w:sz w:val="22"/>
                <w:szCs w:val="22"/>
              </w:rPr>
            </w:pPr>
            <w:r w:rsidRPr="00801F46">
              <w:rPr>
                <w:sz w:val="22"/>
                <w:szCs w:val="22"/>
              </w:rPr>
              <w:t>Управление по образованию, ОУ</w:t>
            </w:r>
          </w:p>
        </w:tc>
        <w:tc>
          <w:tcPr>
            <w:tcW w:w="1698" w:type="dxa"/>
            <w:gridSpan w:val="3"/>
          </w:tcPr>
          <w:p w:rsidR="008E3BCC" w:rsidRPr="00801F46" w:rsidRDefault="008E3BCC" w:rsidP="00546C5D">
            <w:pPr>
              <w:ind w:left="-103" w:right="-108" w:firstLine="0"/>
              <w:jc w:val="center"/>
              <w:rPr>
                <w:sz w:val="22"/>
                <w:szCs w:val="22"/>
              </w:rPr>
            </w:pPr>
            <w:r w:rsidRPr="00801F46">
              <w:rPr>
                <w:sz w:val="22"/>
                <w:szCs w:val="22"/>
              </w:rPr>
              <w:t>Бюджет муниципального образования «Дорогобужский муниципальный округ» Смоленской области</w:t>
            </w:r>
          </w:p>
        </w:tc>
        <w:tc>
          <w:tcPr>
            <w:tcW w:w="1285" w:type="dxa"/>
          </w:tcPr>
          <w:p w:rsidR="008E3BCC" w:rsidRPr="00801F46" w:rsidRDefault="008E3BCC" w:rsidP="00546C5D">
            <w:pPr>
              <w:ind w:left="-103" w:right="-108" w:firstLine="0"/>
              <w:jc w:val="center"/>
              <w:rPr>
                <w:sz w:val="22"/>
                <w:szCs w:val="22"/>
              </w:rPr>
            </w:pPr>
            <w:r>
              <w:rPr>
                <w:sz w:val="22"/>
                <w:szCs w:val="22"/>
              </w:rPr>
              <w:t>0,0</w:t>
            </w:r>
          </w:p>
        </w:tc>
        <w:tc>
          <w:tcPr>
            <w:tcW w:w="1134" w:type="dxa"/>
          </w:tcPr>
          <w:p w:rsidR="008E3BCC" w:rsidRPr="00801F46" w:rsidRDefault="008E3BCC" w:rsidP="00546C5D">
            <w:pPr>
              <w:ind w:left="-103" w:right="-108" w:firstLine="0"/>
              <w:jc w:val="center"/>
              <w:rPr>
                <w:sz w:val="22"/>
                <w:szCs w:val="22"/>
              </w:rPr>
            </w:pPr>
            <w:r>
              <w:rPr>
                <w:sz w:val="22"/>
                <w:szCs w:val="22"/>
              </w:rPr>
              <w:t>0,0</w:t>
            </w:r>
          </w:p>
        </w:tc>
        <w:tc>
          <w:tcPr>
            <w:tcW w:w="1275" w:type="dxa"/>
            <w:gridSpan w:val="2"/>
          </w:tcPr>
          <w:p w:rsidR="008E3BCC" w:rsidRPr="00801F46" w:rsidRDefault="008E3BCC" w:rsidP="00546C5D">
            <w:pPr>
              <w:ind w:left="-103" w:right="-108" w:firstLine="0"/>
              <w:jc w:val="center"/>
              <w:rPr>
                <w:sz w:val="22"/>
                <w:szCs w:val="22"/>
              </w:rPr>
            </w:pPr>
            <w:r w:rsidRPr="00801F46">
              <w:rPr>
                <w:sz w:val="22"/>
                <w:szCs w:val="22"/>
              </w:rPr>
              <w:t>0</w:t>
            </w:r>
            <w:r>
              <w:rPr>
                <w:sz w:val="22"/>
                <w:szCs w:val="22"/>
              </w:rPr>
              <w:t>,0</w:t>
            </w:r>
          </w:p>
        </w:tc>
        <w:tc>
          <w:tcPr>
            <w:tcW w:w="993" w:type="dxa"/>
          </w:tcPr>
          <w:p w:rsidR="008E3BCC" w:rsidRPr="00133E12" w:rsidRDefault="008E3BCC" w:rsidP="00546C5D">
            <w:pPr>
              <w:ind w:left="-103" w:right="-108" w:firstLine="0"/>
              <w:jc w:val="center"/>
              <w:rPr>
                <w:sz w:val="22"/>
                <w:szCs w:val="22"/>
              </w:rPr>
            </w:pPr>
            <w:r w:rsidRPr="00133E12">
              <w:rPr>
                <w:sz w:val="22"/>
                <w:szCs w:val="22"/>
              </w:rPr>
              <w:t>0</w:t>
            </w:r>
            <w:r>
              <w:rPr>
                <w:sz w:val="22"/>
                <w:szCs w:val="22"/>
              </w:rPr>
              <w:t>,0</w:t>
            </w:r>
          </w:p>
        </w:tc>
      </w:tr>
      <w:tr w:rsidR="008E3BCC" w:rsidRPr="00805F6F" w:rsidTr="00546C5D">
        <w:trPr>
          <w:trHeight w:val="418"/>
        </w:trPr>
        <w:tc>
          <w:tcPr>
            <w:tcW w:w="710" w:type="dxa"/>
          </w:tcPr>
          <w:p w:rsidR="008E3BCC" w:rsidRPr="00801F46" w:rsidRDefault="008E3BCC" w:rsidP="00546C5D">
            <w:pPr>
              <w:ind w:left="-103" w:right="-108" w:firstLine="0"/>
              <w:jc w:val="center"/>
              <w:rPr>
                <w:sz w:val="22"/>
                <w:szCs w:val="22"/>
              </w:rPr>
            </w:pPr>
            <w:r w:rsidRPr="00801F46">
              <w:rPr>
                <w:sz w:val="22"/>
                <w:szCs w:val="22"/>
              </w:rPr>
              <w:t>1.10.</w:t>
            </w:r>
          </w:p>
        </w:tc>
        <w:tc>
          <w:tcPr>
            <w:tcW w:w="1984" w:type="dxa"/>
          </w:tcPr>
          <w:p w:rsidR="008E3BCC" w:rsidRPr="00801F46" w:rsidRDefault="008E3BCC" w:rsidP="00546C5D">
            <w:pPr>
              <w:autoSpaceDE w:val="0"/>
              <w:ind w:firstLine="0"/>
              <w:jc w:val="left"/>
              <w:rPr>
                <w:sz w:val="22"/>
                <w:szCs w:val="22"/>
              </w:rPr>
            </w:pPr>
            <w:r w:rsidRPr="00801F46">
              <w:rPr>
                <w:sz w:val="22"/>
                <w:szCs w:val="22"/>
              </w:rPr>
              <w:t>Мероприятие 1</w:t>
            </w:r>
            <w:r>
              <w:rPr>
                <w:sz w:val="22"/>
                <w:szCs w:val="22"/>
              </w:rPr>
              <w:t>0</w:t>
            </w:r>
          </w:p>
          <w:p w:rsidR="008E3BCC" w:rsidRPr="00801F46" w:rsidRDefault="008E3BCC" w:rsidP="00546C5D">
            <w:pPr>
              <w:autoSpaceDE w:val="0"/>
              <w:ind w:firstLine="0"/>
              <w:jc w:val="left"/>
              <w:rPr>
                <w:sz w:val="22"/>
                <w:szCs w:val="22"/>
              </w:rPr>
            </w:pPr>
            <w:r w:rsidRPr="00801F46">
              <w:rPr>
                <w:sz w:val="22"/>
                <w:szCs w:val="22"/>
              </w:rPr>
              <w:t>Расходы на разработку проектно-сметной документации на ремонт (капитальный ремонт) зданий и сооружений муниципальных учреждений с получением положительного заключения государственной экспертизы</w:t>
            </w:r>
          </w:p>
        </w:tc>
        <w:tc>
          <w:tcPr>
            <w:tcW w:w="1412" w:type="dxa"/>
          </w:tcPr>
          <w:p w:rsidR="008E3BCC" w:rsidRPr="00801F46" w:rsidRDefault="008E3BCC" w:rsidP="00546C5D">
            <w:pPr>
              <w:ind w:firstLine="0"/>
              <w:jc w:val="center"/>
              <w:rPr>
                <w:sz w:val="22"/>
                <w:szCs w:val="22"/>
              </w:rPr>
            </w:pPr>
            <w:r w:rsidRPr="00801F46">
              <w:rPr>
                <w:sz w:val="22"/>
                <w:szCs w:val="22"/>
              </w:rPr>
              <w:t>Управление по образованию, ОУ</w:t>
            </w:r>
          </w:p>
          <w:p w:rsidR="008E3BCC" w:rsidRPr="00801F46" w:rsidRDefault="008E3BCC" w:rsidP="00546C5D">
            <w:pPr>
              <w:ind w:firstLine="0"/>
              <w:jc w:val="center"/>
              <w:rPr>
                <w:sz w:val="22"/>
                <w:szCs w:val="22"/>
              </w:rPr>
            </w:pPr>
          </w:p>
        </w:tc>
        <w:tc>
          <w:tcPr>
            <w:tcW w:w="1698" w:type="dxa"/>
            <w:gridSpan w:val="3"/>
          </w:tcPr>
          <w:p w:rsidR="008E3BCC" w:rsidRPr="00801F46" w:rsidRDefault="008E3BCC" w:rsidP="00546C5D">
            <w:pPr>
              <w:ind w:left="-103" w:right="-108" w:firstLine="0"/>
              <w:jc w:val="center"/>
              <w:rPr>
                <w:sz w:val="22"/>
                <w:szCs w:val="22"/>
              </w:rPr>
            </w:pPr>
            <w:r w:rsidRPr="00801F46">
              <w:rPr>
                <w:sz w:val="22"/>
                <w:szCs w:val="22"/>
              </w:rPr>
              <w:t>Бюджет муниципального образования «Дорогобужский муниципальный округ» Смоленской области</w:t>
            </w:r>
          </w:p>
        </w:tc>
        <w:tc>
          <w:tcPr>
            <w:tcW w:w="1285" w:type="dxa"/>
          </w:tcPr>
          <w:p w:rsidR="008E3BCC" w:rsidRPr="00801F46" w:rsidRDefault="008E3BCC" w:rsidP="00546C5D">
            <w:pPr>
              <w:ind w:left="-103" w:right="-108" w:firstLine="0"/>
              <w:jc w:val="center"/>
              <w:rPr>
                <w:sz w:val="22"/>
                <w:szCs w:val="22"/>
              </w:rPr>
            </w:pPr>
            <w:r>
              <w:rPr>
                <w:sz w:val="22"/>
                <w:szCs w:val="22"/>
              </w:rPr>
              <w:t>0</w:t>
            </w:r>
            <w:r w:rsidRPr="00801F46">
              <w:rPr>
                <w:sz w:val="22"/>
                <w:szCs w:val="22"/>
              </w:rPr>
              <w:t>,0</w:t>
            </w:r>
          </w:p>
        </w:tc>
        <w:tc>
          <w:tcPr>
            <w:tcW w:w="1134" w:type="dxa"/>
          </w:tcPr>
          <w:p w:rsidR="008E3BCC" w:rsidRPr="00801F46" w:rsidRDefault="008E3BCC" w:rsidP="00546C5D">
            <w:pPr>
              <w:ind w:left="-103" w:right="-108" w:firstLine="0"/>
              <w:jc w:val="center"/>
              <w:rPr>
                <w:sz w:val="22"/>
                <w:szCs w:val="22"/>
              </w:rPr>
            </w:pPr>
            <w:r>
              <w:rPr>
                <w:sz w:val="22"/>
                <w:szCs w:val="22"/>
              </w:rPr>
              <w:t>0</w:t>
            </w:r>
            <w:r w:rsidRPr="00801F46">
              <w:rPr>
                <w:sz w:val="22"/>
                <w:szCs w:val="22"/>
              </w:rPr>
              <w:t>,0</w:t>
            </w:r>
          </w:p>
        </w:tc>
        <w:tc>
          <w:tcPr>
            <w:tcW w:w="1275" w:type="dxa"/>
            <w:gridSpan w:val="2"/>
          </w:tcPr>
          <w:p w:rsidR="008E3BCC" w:rsidRPr="00801F46" w:rsidRDefault="008E3BCC" w:rsidP="00546C5D">
            <w:pPr>
              <w:ind w:left="-103" w:right="-108" w:firstLine="0"/>
              <w:jc w:val="center"/>
              <w:rPr>
                <w:sz w:val="22"/>
                <w:szCs w:val="22"/>
              </w:rPr>
            </w:pPr>
            <w:r w:rsidRPr="00801F46">
              <w:rPr>
                <w:sz w:val="22"/>
                <w:szCs w:val="22"/>
              </w:rPr>
              <w:t>0</w:t>
            </w:r>
            <w:r>
              <w:rPr>
                <w:sz w:val="22"/>
                <w:szCs w:val="22"/>
              </w:rPr>
              <w:t>,0</w:t>
            </w:r>
          </w:p>
        </w:tc>
        <w:tc>
          <w:tcPr>
            <w:tcW w:w="993" w:type="dxa"/>
          </w:tcPr>
          <w:p w:rsidR="008E3BCC" w:rsidRPr="00133E12" w:rsidRDefault="008E3BCC" w:rsidP="00546C5D">
            <w:pPr>
              <w:ind w:left="-103" w:right="-108" w:firstLine="0"/>
              <w:jc w:val="center"/>
              <w:rPr>
                <w:sz w:val="22"/>
                <w:szCs w:val="22"/>
              </w:rPr>
            </w:pPr>
            <w:r w:rsidRPr="00133E12">
              <w:rPr>
                <w:sz w:val="22"/>
                <w:szCs w:val="22"/>
              </w:rPr>
              <w:t>0</w:t>
            </w:r>
            <w:r>
              <w:rPr>
                <w:sz w:val="22"/>
                <w:szCs w:val="22"/>
              </w:rPr>
              <w:t>,0</w:t>
            </w:r>
          </w:p>
        </w:tc>
      </w:tr>
      <w:tr w:rsidR="008E3BCC" w:rsidRPr="00805F6F" w:rsidTr="00546C5D">
        <w:trPr>
          <w:trHeight w:val="418"/>
        </w:trPr>
        <w:tc>
          <w:tcPr>
            <w:tcW w:w="710" w:type="dxa"/>
          </w:tcPr>
          <w:p w:rsidR="008E3BCC" w:rsidRPr="00801F46" w:rsidRDefault="008E3BCC" w:rsidP="00546C5D">
            <w:pPr>
              <w:ind w:left="-103" w:right="-108" w:firstLine="0"/>
              <w:jc w:val="center"/>
              <w:rPr>
                <w:sz w:val="22"/>
                <w:szCs w:val="22"/>
              </w:rPr>
            </w:pPr>
            <w:r w:rsidRPr="00801F46">
              <w:rPr>
                <w:sz w:val="22"/>
                <w:szCs w:val="22"/>
              </w:rPr>
              <w:t>1.11.</w:t>
            </w:r>
          </w:p>
        </w:tc>
        <w:tc>
          <w:tcPr>
            <w:tcW w:w="1984" w:type="dxa"/>
          </w:tcPr>
          <w:p w:rsidR="008E3BCC" w:rsidRPr="00801F46" w:rsidRDefault="008E3BCC" w:rsidP="00546C5D">
            <w:pPr>
              <w:autoSpaceDE w:val="0"/>
              <w:ind w:firstLine="0"/>
              <w:jc w:val="left"/>
              <w:rPr>
                <w:sz w:val="22"/>
                <w:szCs w:val="22"/>
              </w:rPr>
            </w:pPr>
            <w:r w:rsidRPr="00801F46">
              <w:rPr>
                <w:sz w:val="22"/>
                <w:szCs w:val="22"/>
              </w:rPr>
              <w:t>Мероприятие 1</w:t>
            </w:r>
            <w:r>
              <w:rPr>
                <w:sz w:val="22"/>
                <w:szCs w:val="22"/>
              </w:rPr>
              <w:t>1</w:t>
            </w:r>
          </w:p>
          <w:p w:rsidR="008E3BCC" w:rsidRPr="00801F46" w:rsidRDefault="008E3BCC" w:rsidP="00546C5D">
            <w:pPr>
              <w:autoSpaceDE w:val="0"/>
              <w:ind w:firstLine="0"/>
              <w:jc w:val="left"/>
              <w:rPr>
                <w:sz w:val="22"/>
                <w:szCs w:val="22"/>
              </w:rPr>
            </w:pPr>
            <w:r w:rsidRPr="00801F46">
              <w:rPr>
                <w:sz w:val="22"/>
                <w:szCs w:val="22"/>
              </w:rPr>
              <w:t>Укрепление материально-технической базы образовательных учреждений</w:t>
            </w:r>
          </w:p>
        </w:tc>
        <w:tc>
          <w:tcPr>
            <w:tcW w:w="1412" w:type="dxa"/>
          </w:tcPr>
          <w:p w:rsidR="008E3BCC" w:rsidRPr="00801F46" w:rsidRDefault="008E3BCC" w:rsidP="00546C5D">
            <w:pPr>
              <w:ind w:firstLine="0"/>
              <w:jc w:val="center"/>
              <w:rPr>
                <w:sz w:val="22"/>
                <w:szCs w:val="22"/>
              </w:rPr>
            </w:pPr>
            <w:r w:rsidRPr="00801F46">
              <w:rPr>
                <w:sz w:val="22"/>
                <w:szCs w:val="22"/>
              </w:rPr>
              <w:t>Управление по образованию, ОУ</w:t>
            </w:r>
          </w:p>
          <w:p w:rsidR="008E3BCC" w:rsidRPr="00801F46" w:rsidRDefault="008E3BCC" w:rsidP="00546C5D">
            <w:pPr>
              <w:ind w:firstLine="0"/>
              <w:rPr>
                <w:sz w:val="22"/>
                <w:szCs w:val="22"/>
              </w:rPr>
            </w:pPr>
          </w:p>
        </w:tc>
        <w:tc>
          <w:tcPr>
            <w:tcW w:w="1698" w:type="dxa"/>
            <w:gridSpan w:val="3"/>
          </w:tcPr>
          <w:p w:rsidR="008E3BCC" w:rsidRPr="00801F46" w:rsidRDefault="008E3BCC" w:rsidP="00546C5D">
            <w:pPr>
              <w:ind w:right="-108" w:firstLine="0"/>
              <w:jc w:val="center"/>
              <w:rPr>
                <w:sz w:val="22"/>
                <w:szCs w:val="22"/>
              </w:rPr>
            </w:pPr>
            <w:r w:rsidRPr="00801F46">
              <w:rPr>
                <w:sz w:val="22"/>
                <w:szCs w:val="22"/>
              </w:rPr>
              <w:t>Областной бюджет</w:t>
            </w:r>
          </w:p>
          <w:p w:rsidR="008E3BCC" w:rsidRPr="00801F46" w:rsidRDefault="008E3BCC" w:rsidP="00546C5D">
            <w:pPr>
              <w:ind w:left="-103" w:right="-108" w:firstLine="0"/>
              <w:jc w:val="center"/>
              <w:rPr>
                <w:sz w:val="22"/>
                <w:szCs w:val="22"/>
              </w:rPr>
            </w:pPr>
          </w:p>
          <w:p w:rsidR="008E3BCC" w:rsidRPr="00801F46" w:rsidRDefault="008E3BCC" w:rsidP="00546C5D">
            <w:pPr>
              <w:ind w:left="-103" w:right="-108" w:firstLine="0"/>
              <w:jc w:val="center"/>
              <w:rPr>
                <w:sz w:val="22"/>
                <w:szCs w:val="22"/>
              </w:rPr>
            </w:pPr>
            <w:r w:rsidRPr="00801F46">
              <w:rPr>
                <w:sz w:val="22"/>
                <w:szCs w:val="22"/>
              </w:rPr>
              <w:t>Бюджет муниципального образования «Дорогобужский муниципальный округ» Смоленской области</w:t>
            </w:r>
          </w:p>
        </w:tc>
        <w:tc>
          <w:tcPr>
            <w:tcW w:w="1285" w:type="dxa"/>
          </w:tcPr>
          <w:p w:rsidR="008E3BCC" w:rsidRPr="001A0B12" w:rsidRDefault="008E3BCC" w:rsidP="00546C5D">
            <w:pPr>
              <w:ind w:left="-103" w:right="-108" w:firstLine="0"/>
              <w:jc w:val="center"/>
              <w:rPr>
                <w:sz w:val="22"/>
                <w:szCs w:val="22"/>
              </w:rPr>
            </w:pPr>
            <w:r>
              <w:rPr>
                <w:sz w:val="22"/>
                <w:szCs w:val="22"/>
              </w:rPr>
              <w:t>0,0</w:t>
            </w:r>
          </w:p>
          <w:p w:rsidR="008E3BCC" w:rsidRPr="00801F46" w:rsidRDefault="008E3BCC" w:rsidP="00546C5D">
            <w:pPr>
              <w:ind w:left="-103" w:right="-108" w:firstLine="0"/>
              <w:jc w:val="center"/>
              <w:rPr>
                <w:sz w:val="22"/>
                <w:szCs w:val="22"/>
              </w:rPr>
            </w:pPr>
          </w:p>
          <w:p w:rsidR="008E3BCC" w:rsidRPr="00801F46" w:rsidRDefault="008E3BCC" w:rsidP="00546C5D">
            <w:pPr>
              <w:ind w:left="-103" w:right="-108" w:firstLine="0"/>
              <w:jc w:val="center"/>
              <w:rPr>
                <w:sz w:val="22"/>
                <w:szCs w:val="22"/>
              </w:rPr>
            </w:pPr>
          </w:p>
          <w:p w:rsidR="008E3BCC" w:rsidRPr="00801F46" w:rsidRDefault="008E3BCC" w:rsidP="00546C5D">
            <w:pPr>
              <w:ind w:left="-103" w:right="-108" w:firstLine="0"/>
              <w:jc w:val="center"/>
              <w:rPr>
                <w:sz w:val="22"/>
                <w:szCs w:val="22"/>
              </w:rPr>
            </w:pPr>
            <w:r>
              <w:rPr>
                <w:sz w:val="22"/>
                <w:szCs w:val="22"/>
              </w:rPr>
              <w:t>0,0</w:t>
            </w:r>
          </w:p>
        </w:tc>
        <w:tc>
          <w:tcPr>
            <w:tcW w:w="1134" w:type="dxa"/>
          </w:tcPr>
          <w:p w:rsidR="008E3BCC" w:rsidRPr="00801F46" w:rsidRDefault="008E3BCC" w:rsidP="00546C5D">
            <w:pPr>
              <w:ind w:left="-103" w:right="-108" w:firstLine="0"/>
              <w:jc w:val="center"/>
              <w:rPr>
                <w:sz w:val="22"/>
                <w:szCs w:val="22"/>
              </w:rPr>
            </w:pPr>
            <w:r>
              <w:rPr>
                <w:sz w:val="22"/>
                <w:szCs w:val="22"/>
              </w:rPr>
              <w:t>0,0</w:t>
            </w:r>
          </w:p>
          <w:p w:rsidR="008E3BCC" w:rsidRPr="00801F46" w:rsidRDefault="008E3BCC" w:rsidP="00546C5D">
            <w:pPr>
              <w:ind w:left="-103" w:right="-108" w:firstLine="0"/>
              <w:jc w:val="center"/>
              <w:rPr>
                <w:sz w:val="22"/>
                <w:szCs w:val="22"/>
              </w:rPr>
            </w:pPr>
          </w:p>
          <w:p w:rsidR="008E3BCC" w:rsidRPr="00801F46" w:rsidRDefault="008E3BCC" w:rsidP="00546C5D">
            <w:pPr>
              <w:ind w:left="-103" w:right="-108" w:firstLine="0"/>
              <w:jc w:val="center"/>
              <w:rPr>
                <w:sz w:val="22"/>
                <w:szCs w:val="22"/>
              </w:rPr>
            </w:pPr>
          </w:p>
          <w:p w:rsidR="008E3BCC" w:rsidRPr="00801F46" w:rsidRDefault="008E3BCC" w:rsidP="00546C5D">
            <w:pPr>
              <w:ind w:left="-103" w:right="-108" w:firstLine="0"/>
              <w:jc w:val="center"/>
              <w:rPr>
                <w:sz w:val="22"/>
                <w:szCs w:val="22"/>
              </w:rPr>
            </w:pPr>
            <w:r>
              <w:rPr>
                <w:sz w:val="22"/>
                <w:szCs w:val="22"/>
              </w:rPr>
              <w:t>0,0</w:t>
            </w:r>
          </w:p>
        </w:tc>
        <w:tc>
          <w:tcPr>
            <w:tcW w:w="1275" w:type="dxa"/>
            <w:gridSpan w:val="2"/>
          </w:tcPr>
          <w:p w:rsidR="008E3BCC" w:rsidRPr="00801F46" w:rsidRDefault="008E3BCC" w:rsidP="00546C5D">
            <w:pPr>
              <w:ind w:left="-103" w:right="-108" w:firstLine="0"/>
              <w:jc w:val="center"/>
              <w:rPr>
                <w:sz w:val="22"/>
                <w:szCs w:val="22"/>
              </w:rPr>
            </w:pPr>
            <w:r w:rsidRPr="00801F46">
              <w:rPr>
                <w:sz w:val="22"/>
                <w:szCs w:val="22"/>
              </w:rPr>
              <w:t>0</w:t>
            </w:r>
            <w:r>
              <w:rPr>
                <w:sz w:val="22"/>
                <w:szCs w:val="22"/>
              </w:rPr>
              <w:t>,0</w:t>
            </w:r>
          </w:p>
          <w:p w:rsidR="008E3BCC" w:rsidRPr="00801F46" w:rsidRDefault="008E3BCC" w:rsidP="00546C5D">
            <w:pPr>
              <w:ind w:left="-103" w:right="-108" w:firstLine="0"/>
              <w:jc w:val="center"/>
              <w:rPr>
                <w:sz w:val="22"/>
                <w:szCs w:val="22"/>
              </w:rPr>
            </w:pPr>
          </w:p>
          <w:p w:rsidR="008E3BCC" w:rsidRPr="00801F46" w:rsidRDefault="008E3BCC" w:rsidP="00546C5D">
            <w:pPr>
              <w:ind w:left="-103" w:right="-108" w:firstLine="0"/>
              <w:jc w:val="center"/>
              <w:rPr>
                <w:sz w:val="22"/>
                <w:szCs w:val="22"/>
              </w:rPr>
            </w:pPr>
          </w:p>
          <w:p w:rsidR="008E3BCC" w:rsidRPr="00801F46" w:rsidRDefault="008E3BCC" w:rsidP="00546C5D">
            <w:pPr>
              <w:ind w:left="-103" w:right="-108" w:firstLine="0"/>
              <w:jc w:val="center"/>
              <w:rPr>
                <w:sz w:val="22"/>
                <w:szCs w:val="22"/>
              </w:rPr>
            </w:pPr>
            <w:r w:rsidRPr="00801F46">
              <w:rPr>
                <w:sz w:val="22"/>
                <w:szCs w:val="22"/>
              </w:rPr>
              <w:t>0</w:t>
            </w:r>
            <w:r>
              <w:rPr>
                <w:sz w:val="22"/>
                <w:szCs w:val="22"/>
              </w:rPr>
              <w:t>,0</w:t>
            </w:r>
          </w:p>
        </w:tc>
        <w:tc>
          <w:tcPr>
            <w:tcW w:w="993" w:type="dxa"/>
          </w:tcPr>
          <w:p w:rsidR="008E3BCC" w:rsidRPr="00133E12" w:rsidRDefault="008E3BCC" w:rsidP="00546C5D">
            <w:pPr>
              <w:ind w:left="-103" w:right="-108" w:firstLine="0"/>
              <w:jc w:val="center"/>
              <w:rPr>
                <w:sz w:val="22"/>
                <w:szCs w:val="22"/>
              </w:rPr>
            </w:pPr>
            <w:r w:rsidRPr="00133E12">
              <w:rPr>
                <w:sz w:val="22"/>
                <w:szCs w:val="22"/>
              </w:rPr>
              <w:t>0</w:t>
            </w:r>
            <w:r>
              <w:rPr>
                <w:sz w:val="22"/>
                <w:szCs w:val="22"/>
              </w:rPr>
              <w:t>,0</w:t>
            </w: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r w:rsidRPr="00133E12">
              <w:rPr>
                <w:sz w:val="22"/>
                <w:szCs w:val="22"/>
              </w:rPr>
              <w:t>0</w:t>
            </w:r>
            <w:r>
              <w:rPr>
                <w:sz w:val="22"/>
                <w:szCs w:val="22"/>
              </w:rPr>
              <w:t>,0</w:t>
            </w:r>
          </w:p>
        </w:tc>
      </w:tr>
      <w:tr w:rsidR="008E3BCC" w:rsidRPr="00805F6F" w:rsidTr="00546C5D">
        <w:trPr>
          <w:trHeight w:val="418"/>
        </w:trPr>
        <w:tc>
          <w:tcPr>
            <w:tcW w:w="710" w:type="dxa"/>
          </w:tcPr>
          <w:p w:rsidR="008E3BCC" w:rsidRPr="00801F46" w:rsidRDefault="008E3BCC" w:rsidP="00546C5D">
            <w:pPr>
              <w:ind w:left="-103" w:right="-108" w:firstLine="0"/>
              <w:jc w:val="center"/>
              <w:rPr>
                <w:sz w:val="22"/>
                <w:szCs w:val="22"/>
              </w:rPr>
            </w:pPr>
            <w:r>
              <w:rPr>
                <w:sz w:val="22"/>
                <w:szCs w:val="22"/>
              </w:rPr>
              <w:t>1.12.</w:t>
            </w:r>
          </w:p>
        </w:tc>
        <w:tc>
          <w:tcPr>
            <w:tcW w:w="1984" w:type="dxa"/>
          </w:tcPr>
          <w:p w:rsidR="008E3BCC" w:rsidRPr="00801F46" w:rsidRDefault="008E3BCC" w:rsidP="00546C5D">
            <w:pPr>
              <w:autoSpaceDE w:val="0"/>
              <w:ind w:firstLine="0"/>
              <w:jc w:val="left"/>
              <w:rPr>
                <w:sz w:val="22"/>
                <w:szCs w:val="22"/>
              </w:rPr>
            </w:pPr>
            <w:r w:rsidRPr="00801F46">
              <w:rPr>
                <w:sz w:val="22"/>
                <w:szCs w:val="22"/>
              </w:rPr>
              <w:t>Мероприятие 12</w:t>
            </w:r>
          </w:p>
          <w:p w:rsidR="008E3BCC" w:rsidRPr="00801F46" w:rsidRDefault="008E3BCC" w:rsidP="00546C5D">
            <w:pPr>
              <w:autoSpaceDE w:val="0"/>
              <w:ind w:firstLine="0"/>
              <w:jc w:val="left"/>
              <w:rPr>
                <w:sz w:val="22"/>
                <w:szCs w:val="22"/>
              </w:rPr>
            </w:pPr>
            <w:r w:rsidRPr="007E486E">
              <w:rPr>
                <w:sz w:val="22"/>
                <w:szCs w:val="22"/>
              </w:rPr>
              <w:t xml:space="preserve">Расходы на текущие и капитальные ремонты зданий и сооружений </w:t>
            </w:r>
            <w:r w:rsidRPr="007E486E">
              <w:rPr>
                <w:sz w:val="22"/>
                <w:szCs w:val="22"/>
              </w:rPr>
              <w:lastRenderedPageBreak/>
              <w:t>муниципальных учреждений</w:t>
            </w:r>
          </w:p>
        </w:tc>
        <w:tc>
          <w:tcPr>
            <w:tcW w:w="1412" w:type="dxa"/>
          </w:tcPr>
          <w:p w:rsidR="008E3BCC" w:rsidRPr="00801F46" w:rsidRDefault="008E3BCC" w:rsidP="00546C5D">
            <w:pPr>
              <w:ind w:firstLine="0"/>
              <w:jc w:val="center"/>
              <w:rPr>
                <w:sz w:val="22"/>
                <w:szCs w:val="22"/>
              </w:rPr>
            </w:pPr>
            <w:r w:rsidRPr="00801F46">
              <w:rPr>
                <w:sz w:val="22"/>
                <w:szCs w:val="22"/>
              </w:rPr>
              <w:lastRenderedPageBreak/>
              <w:t>Управление по образованию, ОУ</w:t>
            </w:r>
          </w:p>
          <w:p w:rsidR="008E3BCC" w:rsidRPr="00801F46" w:rsidRDefault="008E3BCC" w:rsidP="00546C5D">
            <w:pPr>
              <w:ind w:firstLine="0"/>
              <w:jc w:val="center"/>
              <w:rPr>
                <w:sz w:val="22"/>
                <w:szCs w:val="22"/>
              </w:rPr>
            </w:pPr>
          </w:p>
        </w:tc>
        <w:tc>
          <w:tcPr>
            <w:tcW w:w="1698" w:type="dxa"/>
            <w:gridSpan w:val="3"/>
          </w:tcPr>
          <w:p w:rsidR="008E3BCC" w:rsidRPr="00801F46" w:rsidRDefault="008E3BCC" w:rsidP="00546C5D">
            <w:pPr>
              <w:ind w:left="-103" w:right="-108" w:firstLine="0"/>
              <w:jc w:val="center"/>
              <w:rPr>
                <w:sz w:val="22"/>
                <w:szCs w:val="22"/>
              </w:rPr>
            </w:pPr>
            <w:r w:rsidRPr="00801F46">
              <w:rPr>
                <w:sz w:val="22"/>
                <w:szCs w:val="22"/>
              </w:rPr>
              <w:t xml:space="preserve">Бюджет муниципального образования «Дорогобужский муниципальный округ» </w:t>
            </w:r>
            <w:r w:rsidRPr="00801F46">
              <w:rPr>
                <w:sz w:val="22"/>
                <w:szCs w:val="22"/>
              </w:rPr>
              <w:lastRenderedPageBreak/>
              <w:t>Смоленской области</w:t>
            </w:r>
          </w:p>
        </w:tc>
        <w:tc>
          <w:tcPr>
            <w:tcW w:w="1285" w:type="dxa"/>
          </w:tcPr>
          <w:p w:rsidR="008E3BCC" w:rsidRDefault="008E3BCC" w:rsidP="00546C5D">
            <w:pPr>
              <w:ind w:left="-103" w:right="-108" w:firstLine="0"/>
              <w:jc w:val="center"/>
              <w:rPr>
                <w:sz w:val="22"/>
                <w:szCs w:val="22"/>
              </w:rPr>
            </w:pPr>
            <w:r>
              <w:rPr>
                <w:sz w:val="22"/>
                <w:szCs w:val="22"/>
              </w:rPr>
              <w:lastRenderedPageBreak/>
              <w:t>40,0</w:t>
            </w:r>
          </w:p>
        </w:tc>
        <w:tc>
          <w:tcPr>
            <w:tcW w:w="1134" w:type="dxa"/>
          </w:tcPr>
          <w:p w:rsidR="008E3BCC" w:rsidRDefault="008E3BCC" w:rsidP="00546C5D">
            <w:pPr>
              <w:ind w:left="-103" w:right="-108" w:firstLine="0"/>
              <w:jc w:val="center"/>
              <w:rPr>
                <w:sz w:val="22"/>
                <w:szCs w:val="22"/>
              </w:rPr>
            </w:pPr>
            <w:r>
              <w:rPr>
                <w:sz w:val="22"/>
                <w:szCs w:val="22"/>
              </w:rPr>
              <w:t>40,0</w:t>
            </w:r>
          </w:p>
        </w:tc>
        <w:tc>
          <w:tcPr>
            <w:tcW w:w="1275" w:type="dxa"/>
            <w:gridSpan w:val="2"/>
          </w:tcPr>
          <w:p w:rsidR="008E3BCC" w:rsidRPr="00801F46" w:rsidRDefault="008E3BCC" w:rsidP="00546C5D">
            <w:pPr>
              <w:ind w:left="-103" w:right="-108" w:firstLine="0"/>
              <w:jc w:val="center"/>
              <w:rPr>
                <w:sz w:val="22"/>
                <w:szCs w:val="22"/>
              </w:rPr>
            </w:pPr>
            <w:r>
              <w:rPr>
                <w:sz w:val="22"/>
                <w:szCs w:val="22"/>
              </w:rPr>
              <w:t>0,0</w:t>
            </w:r>
          </w:p>
        </w:tc>
        <w:tc>
          <w:tcPr>
            <w:tcW w:w="993" w:type="dxa"/>
          </w:tcPr>
          <w:p w:rsidR="008E3BCC" w:rsidRDefault="008E3BCC" w:rsidP="00546C5D">
            <w:pPr>
              <w:ind w:left="-103" w:right="-108" w:firstLine="0"/>
              <w:jc w:val="center"/>
              <w:rPr>
                <w:sz w:val="22"/>
                <w:szCs w:val="22"/>
              </w:rPr>
            </w:pPr>
            <w:r>
              <w:rPr>
                <w:sz w:val="22"/>
                <w:szCs w:val="22"/>
              </w:rPr>
              <w:t>0,0</w:t>
            </w:r>
          </w:p>
          <w:p w:rsidR="008E3BCC" w:rsidRPr="00133E12" w:rsidRDefault="008E3BCC" w:rsidP="00546C5D">
            <w:pPr>
              <w:ind w:left="-103" w:right="-108" w:firstLine="0"/>
              <w:jc w:val="center"/>
              <w:rPr>
                <w:sz w:val="22"/>
                <w:szCs w:val="22"/>
              </w:rPr>
            </w:pPr>
          </w:p>
        </w:tc>
      </w:tr>
      <w:tr w:rsidR="008E3BCC" w:rsidRPr="00805F6F" w:rsidTr="00546C5D">
        <w:trPr>
          <w:trHeight w:val="418"/>
        </w:trPr>
        <w:tc>
          <w:tcPr>
            <w:tcW w:w="710" w:type="dxa"/>
          </w:tcPr>
          <w:p w:rsidR="008E3BCC" w:rsidRDefault="008E3BCC" w:rsidP="00546C5D">
            <w:pPr>
              <w:ind w:left="-103" w:right="-108" w:firstLine="0"/>
              <w:jc w:val="center"/>
              <w:rPr>
                <w:sz w:val="22"/>
                <w:szCs w:val="22"/>
              </w:rPr>
            </w:pPr>
            <w:r>
              <w:rPr>
                <w:sz w:val="22"/>
                <w:szCs w:val="22"/>
              </w:rPr>
              <w:lastRenderedPageBreak/>
              <w:t>1.13.</w:t>
            </w:r>
          </w:p>
        </w:tc>
        <w:tc>
          <w:tcPr>
            <w:tcW w:w="1984" w:type="dxa"/>
          </w:tcPr>
          <w:p w:rsidR="008E3BCC" w:rsidRDefault="008E3BCC" w:rsidP="00546C5D">
            <w:pPr>
              <w:autoSpaceDE w:val="0"/>
              <w:ind w:firstLine="0"/>
              <w:jc w:val="left"/>
              <w:rPr>
                <w:sz w:val="22"/>
                <w:szCs w:val="22"/>
              </w:rPr>
            </w:pPr>
            <w:r>
              <w:rPr>
                <w:sz w:val="22"/>
                <w:szCs w:val="22"/>
              </w:rPr>
              <w:t>Мероприятие 13</w:t>
            </w:r>
          </w:p>
          <w:p w:rsidR="008E3BCC" w:rsidRPr="00801F46" w:rsidRDefault="008E3BCC" w:rsidP="00546C5D">
            <w:pPr>
              <w:autoSpaceDE w:val="0"/>
              <w:ind w:firstLine="0"/>
              <w:jc w:val="left"/>
              <w:rPr>
                <w:sz w:val="22"/>
                <w:szCs w:val="22"/>
              </w:rPr>
            </w:pPr>
            <w:r w:rsidRPr="007E486E">
              <w:rPr>
                <w:sz w:val="22"/>
                <w:szCs w:val="22"/>
              </w:rPr>
              <w:t>Расходы на обеспечение деятельности муниципальных учреждений (Обеспечение развития и укрепления материально-технической базы муниципальных учреждений)</w:t>
            </w:r>
          </w:p>
          <w:p w:rsidR="008E3BCC" w:rsidRPr="00801F46" w:rsidRDefault="008E3BCC" w:rsidP="00546C5D">
            <w:pPr>
              <w:autoSpaceDE w:val="0"/>
              <w:ind w:firstLine="0"/>
              <w:jc w:val="left"/>
              <w:rPr>
                <w:sz w:val="22"/>
                <w:szCs w:val="22"/>
              </w:rPr>
            </w:pPr>
          </w:p>
        </w:tc>
        <w:tc>
          <w:tcPr>
            <w:tcW w:w="1412" w:type="dxa"/>
          </w:tcPr>
          <w:p w:rsidR="008E3BCC" w:rsidRPr="00801F46" w:rsidRDefault="008E3BCC" w:rsidP="00546C5D">
            <w:pPr>
              <w:ind w:firstLine="0"/>
              <w:jc w:val="center"/>
              <w:rPr>
                <w:sz w:val="22"/>
                <w:szCs w:val="22"/>
              </w:rPr>
            </w:pPr>
            <w:r w:rsidRPr="00801F46">
              <w:rPr>
                <w:sz w:val="22"/>
                <w:szCs w:val="22"/>
              </w:rPr>
              <w:t>Управление по образованию, ОУ</w:t>
            </w:r>
          </w:p>
          <w:p w:rsidR="008E3BCC" w:rsidRPr="00801F46" w:rsidRDefault="008E3BCC" w:rsidP="00546C5D">
            <w:pPr>
              <w:ind w:firstLine="0"/>
              <w:jc w:val="center"/>
              <w:rPr>
                <w:sz w:val="22"/>
                <w:szCs w:val="22"/>
              </w:rPr>
            </w:pPr>
          </w:p>
        </w:tc>
        <w:tc>
          <w:tcPr>
            <w:tcW w:w="1698" w:type="dxa"/>
            <w:gridSpan w:val="3"/>
          </w:tcPr>
          <w:p w:rsidR="008E3BCC" w:rsidRPr="00801F46" w:rsidRDefault="008E3BCC" w:rsidP="00546C5D">
            <w:pPr>
              <w:ind w:left="-103" w:right="-108" w:firstLine="0"/>
              <w:jc w:val="center"/>
              <w:rPr>
                <w:sz w:val="22"/>
                <w:szCs w:val="22"/>
              </w:rPr>
            </w:pPr>
            <w:r w:rsidRPr="00801F46">
              <w:rPr>
                <w:sz w:val="22"/>
                <w:szCs w:val="22"/>
              </w:rPr>
              <w:t>Бюджет муниципального образования «Дорогобужский муниципальный округ» Смоленской области</w:t>
            </w:r>
          </w:p>
        </w:tc>
        <w:tc>
          <w:tcPr>
            <w:tcW w:w="1285" w:type="dxa"/>
          </w:tcPr>
          <w:p w:rsidR="008E3BCC" w:rsidRDefault="008E3BCC" w:rsidP="00546C5D">
            <w:pPr>
              <w:ind w:left="-103" w:right="-108" w:firstLine="0"/>
              <w:jc w:val="center"/>
              <w:rPr>
                <w:sz w:val="22"/>
                <w:szCs w:val="22"/>
              </w:rPr>
            </w:pPr>
            <w:r>
              <w:rPr>
                <w:sz w:val="22"/>
                <w:szCs w:val="22"/>
              </w:rPr>
              <w:t>300,0</w:t>
            </w:r>
          </w:p>
        </w:tc>
        <w:tc>
          <w:tcPr>
            <w:tcW w:w="1134" w:type="dxa"/>
          </w:tcPr>
          <w:p w:rsidR="008E3BCC" w:rsidRDefault="008E3BCC" w:rsidP="00546C5D">
            <w:pPr>
              <w:ind w:left="-103" w:right="-108" w:firstLine="0"/>
              <w:jc w:val="center"/>
              <w:rPr>
                <w:sz w:val="22"/>
                <w:szCs w:val="22"/>
              </w:rPr>
            </w:pPr>
            <w:r>
              <w:rPr>
                <w:sz w:val="22"/>
                <w:szCs w:val="22"/>
              </w:rPr>
              <w:t>300,0</w:t>
            </w:r>
          </w:p>
        </w:tc>
        <w:tc>
          <w:tcPr>
            <w:tcW w:w="1275" w:type="dxa"/>
            <w:gridSpan w:val="2"/>
          </w:tcPr>
          <w:p w:rsidR="008E3BCC" w:rsidRDefault="008E3BCC" w:rsidP="00546C5D">
            <w:pPr>
              <w:ind w:left="-103" w:right="-108" w:firstLine="0"/>
              <w:jc w:val="center"/>
              <w:rPr>
                <w:sz w:val="22"/>
                <w:szCs w:val="22"/>
              </w:rPr>
            </w:pPr>
            <w:r>
              <w:rPr>
                <w:sz w:val="22"/>
                <w:szCs w:val="22"/>
              </w:rPr>
              <w:t>0,0</w:t>
            </w:r>
          </w:p>
        </w:tc>
        <w:tc>
          <w:tcPr>
            <w:tcW w:w="993" w:type="dxa"/>
          </w:tcPr>
          <w:p w:rsidR="008E3BCC" w:rsidRDefault="008E3BCC" w:rsidP="00546C5D">
            <w:pPr>
              <w:ind w:left="-103" w:right="-108" w:firstLine="0"/>
              <w:jc w:val="center"/>
              <w:rPr>
                <w:sz w:val="22"/>
                <w:szCs w:val="22"/>
              </w:rPr>
            </w:pPr>
            <w:r>
              <w:rPr>
                <w:sz w:val="22"/>
                <w:szCs w:val="22"/>
              </w:rPr>
              <w:t>0,0</w:t>
            </w:r>
          </w:p>
        </w:tc>
      </w:tr>
      <w:tr w:rsidR="008E3BCC" w:rsidRPr="00805F6F" w:rsidTr="00546C5D">
        <w:trPr>
          <w:trHeight w:val="418"/>
        </w:trPr>
        <w:tc>
          <w:tcPr>
            <w:tcW w:w="2694" w:type="dxa"/>
            <w:gridSpan w:val="2"/>
          </w:tcPr>
          <w:p w:rsidR="008E3BCC" w:rsidRPr="00801F46" w:rsidRDefault="008E3BCC" w:rsidP="00546C5D">
            <w:pPr>
              <w:ind w:firstLine="0"/>
              <w:rPr>
                <w:sz w:val="22"/>
                <w:szCs w:val="22"/>
              </w:rPr>
            </w:pPr>
            <w:r w:rsidRPr="00801F46">
              <w:rPr>
                <w:sz w:val="22"/>
                <w:szCs w:val="22"/>
              </w:rPr>
              <w:t>Итого по комплексу процессных мероприятий</w:t>
            </w:r>
          </w:p>
        </w:tc>
        <w:tc>
          <w:tcPr>
            <w:tcW w:w="1412" w:type="dxa"/>
          </w:tcPr>
          <w:p w:rsidR="008E3BCC" w:rsidRPr="00801F46" w:rsidRDefault="008E3BCC" w:rsidP="00546C5D">
            <w:pPr>
              <w:ind w:left="-103" w:right="-108" w:firstLine="0"/>
              <w:jc w:val="center"/>
              <w:rPr>
                <w:sz w:val="22"/>
                <w:szCs w:val="22"/>
              </w:rPr>
            </w:pPr>
          </w:p>
        </w:tc>
        <w:tc>
          <w:tcPr>
            <w:tcW w:w="1698" w:type="dxa"/>
            <w:gridSpan w:val="3"/>
          </w:tcPr>
          <w:p w:rsidR="008E3BCC" w:rsidRPr="00801F46" w:rsidRDefault="008E3BCC" w:rsidP="00546C5D">
            <w:pPr>
              <w:ind w:left="-103" w:right="-108" w:firstLine="0"/>
              <w:jc w:val="center"/>
              <w:rPr>
                <w:sz w:val="22"/>
                <w:szCs w:val="22"/>
              </w:rPr>
            </w:pPr>
          </w:p>
        </w:tc>
        <w:tc>
          <w:tcPr>
            <w:tcW w:w="1285" w:type="dxa"/>
          </w:tcPr>
          <w:p w:rsidR="008E3BCC" w:rsidRPr="00801F46" w:rsidRDefault="008E3BCC" w:rsidP="00546C5D">
            <w:pPr>
              <w:ind w:left="-103" w:right="-108" w:firstLine="0"/>
              <w:jc w:val="center"/>
              <w:rPr>
                <w:b/>
                <w:sz w:val="22"/>
                <w:szCs w:val="22"/>
              </w:rPr>
            </w:pPr>
            <w:r>
              <w:rPr>
                <w:b/>
                <w:sz w:val="22"/>
                <w:szCs w:val="22"/>
              </w:rPr>
              <w:t>129 432,0</w:t>
            </w:r>
          </w:p>
        </w:tc>
        <w:tc>
          <w:tcPr>
            <w:tcW w:w="1134" w:type="dxa"/>
          </w:tcPr>
          <w:p w:rsidR="008E3BCC" w:rsidRPr="00801F46" w:rsidRDefault="008E3BCC" w:rsidP="00546C5D">
            <w:pPr>
              <w:ind w:left="-103" w:right="-108" w:firstLine="0"/>
              <w:jc w:val="center"/>
              <w:rPr>
                <w:b/>
                <w:sz w:val="22"/>
                <w:szCs w:val="22"/>
              </w:rPr>
            </w:pPr>
            <w:r>
              <w:rPr>
                <w:b/>
                <w:sz w:val="22"/>
                <w:szCs w:val="22"/>
              </w:rPr>
              <w:t>44 839,8</w:t>
            </w:r>
          </w:p>
        </w:tc>
        <w:tc>
          <w:tcPr>
            <w:tcW w:w="1275" w:type="dxa"/>
            <w:gridSpan w:val="2"/>
          </w:tcPr>
          <w:p w:rsidR="008E3BCC" w:rsidRPr="00801F46" w:rsidRDefault="008E3BCC" w:rsidP="00546C5D">
            <w:pPr>
              <w:ind w:left="-103" w:right="-108" w:firstLine="0"/>
              <w:jc w:val="center"/>
              <w:rPr>
                <w:b/>
                <w:sz w:val="22"/>
                <w:szCs w:val="22"/>
              </w:rPr>
            </w:pPr>
            <w:r>
              <w:rPr>
                <w:b/>
                <w:sz w:val="22"/>
                <w:szCs w:val="22"/>
              </w:rPr>
              <w:t>42 296,1</w:t>
            </w:r>
          </w:p>
        </w:tc>
        <w:tc>
          <w:tcPr>
            <w:tcW w:w="993" w:type="dxa"/>
          </w:tcPr>
          <w:p w:rsidR="008E3BCC" w:rsidRPr="00133E12" w:rsidRDefault="008E3BCC" w:rsidP="00546C5D">
            <w:pPr>
              <w:ind w:left="-103" w:right="-108" w:firstLine="0"/>
              <w:jc w:val="center"/>
              <w:rPr>
                <w:b/>
                <w:sz w:val="22"/>
                <w:szCs w:val="22"/>
              </w:rPr>
            </w:pPr>
            <w:r>
              <w:rPr>
                <w:b/>
                <w:sz w:val="22"/>
                <w:szCs w:val="22"/>
              </w:rPr>
              <w:t>42 296,1</w:t>
            </w:r>
          </w:p>
        </w:tc>
      </w:tr>
      <w:tr w:rsidR="008E3BCC" w:rsidRPr="00805F6F" w:rsidTr="00546C5D">
        <w:trPr>
          <w:trHeight w:val="418"/>
        </w:trPr>
        <w:tc>
          <w:tcPr>
            <w:tcW w:w="10491" w:type="dxa"/>
            <w:gridSpan w:val="11"/>
          </w:tcPr>
          <w:p w:rsidR="008E3BCC" w:rsidRPr="00801F46" w:rsidRDefault="008E3BCC" w:rsidP="00546C5D">
            <w:pPr>
              <w:ind w:left="-103" w:right="-108" w:firstLine="0"/>
              <w:jc w:val="center"/>
              <w:rPr>
                <w:b/>
                <w:sz w:val="22"/>
                <w:szCs w:val="22"/>
              </w:rPr>
            </w:pPr>
            <w:r w:rsidRPr="00801F46">
              <w:rPr>
                <w:b/>
                <w:sz w:val="22"/>
                <w:szCs w:val="22"/>
              </w:rPr>
              <w:t xml:space="preserve">7. Комплекс процессных мероприятий «Организация  работы с </w:t>
            </w:r>
            <w:proofErr w:type="gramStart"/>
            <w:r w:rsidRPr="00801F46">
              <w:rPr>
                <w:b/>
                <w:sz w:val="22"/>
                <w:szCs w:val="22"/>
              </w:rPr>
              <w:t>одаренными</w:t>
            </w:r>
            <w:proofErr w:type="gramEnd"/>
            <w:r w:rsidRPr="00801F46">
              <w:rPr>
                <w:b/>
                <w:sz w:val="22"/>
                <w:szCs w:val="22"/>
              </w:rPr>
              <w:t xml:space="preserve"> обучающимися»</w:t>
            </w:r>
          </w:p>
        </w:tc>
      </w:tr>
      <w:tr w:rsidR="008E3BCC" w:rsidRPr="00805F6F" w:rsidTr="00546C5D">
        <w:trPr>
          <w:trHeight w:val="418"/>
        </w:trPr>
        <w:tc>
          <w:tcPr>
            <w:tcW w:w="710" w:type="dxa"/>
          </w:tcPr>
          <w:p w:rsidR="008E3BCC" w:rsidRPr="00801F46" w:rsidRDefault="008E3BCC" w:rsidP="00546C5D">
            <w:pPr>
              <w:ind w:left="-103" w:right="-108" w:firstLine="0"/>
              <w:jc w:val="center"/>
              <w:rPr>
                <w:sz w:val="22"/>
                <w:szCs w:val="22"/>
              </w:rPr>
            </w:pPr>
            <w:r w:rsidRPr="00801F46">
              <w:rPr>
                <w:sz w:val="22"/>
                <w:szCs w:val="22"/>
              </w:rPr>
              <w:t>1.1</w:t>
            </w:r>
          </w:p>
        </w:tc>
        <w:tc>
          <w:tcPr>
            <w:tcW w:w="1984" w:type="dxa"/>
          </w:tcPr>
          <w:p w:rsidR="008E3BCC" w:rsidRPr="00801F46" w:rsidRDefault="008E3BCC" w:rsidP="00546C5D">
            <w:pPr>
              <w:autoSpaceDE w:val="0"/>
              <w:ind w:firstLine="0"/>
              <w:rPr>
                <w:sz w:val="22"/>
                <w:szCs w:val="22"/>
              </w:rPr>
            </w:pPr>
            <w:r w:rsidRPr="00801F46">
              <w:rPr>
                <w:sz w:val="22"/>
                <w:szCs w:val="22"/>
              </w:rPr>
              <w:t>Мероприятие</w:t>
            </w:r>
            <w:r>
              <w:rPr>
                <w:sz w:val="22"/>
                <w:szCs w:val="22"/>
              </w:rPr>
              <w:t xml:space="preserve"> </w:t>
            </w:r>
            <w:r w:rsidRPr="00801F46">
              <w:rPr>
                <w:sz w:val="22"/>
                <w:szCs w:val="22"/>
              </w:rPr>
              <w:t>1</w:t>
            </w:r>
          </w:p>
          <w:p w:rsidR="008E3BCC" w:rsidRPr="00801F46" w:rsidRDefault="008E3BCC" w:rsidP="00546C5D">
            <w:pPr>
              <w:autoSpaceDE w:val="0"/>
              <w:ind w:firstLine="0"/>
              <w:rPr>
                <w:sz w:val="22"/>
                <w:szCs w:val="22"/>
              </w:rPr>
            </w:pPr>
            <w:r w:rsidRPr="00801F46">
              <w:rPr>
                <w:sz w:val="22"/>
                <w:szCs w:val="22"/>
              </w:rPr>
              <w:t>Организация мероприятий по поддержке одаренных детей</w:t>
            </w:r>
          </w:p>
          <w:p w:rsidR="008E3BCC" w:rsidRPr="00801F46" w:rsidRDefault="008E3BCC" w:rsidP="00546C5D">
            <w:pPr>
              <w:autoSpaceDE w:val="0"/>
              <w:ind w:firstLine="0"/>
              <w:rPr>
                <w:sz w:val="22"/>
                <w:szCs w:val="22"/>
              </w:rPr>
            </w:pPr>
          </w:p>
        </w:tc>
        <w:tc>
          <w:tcPr>
            <w:tcW w:w="1412" w:type="dxa"/>
          </w:tcPr>
          <w:p w:rsidR="008E3BCC" w:rsidRPr="00801F46" w:rsidRDefault="008E3BCC" w:rsidP="00546C5D">
            <w:pPr>
              <w:ind w:left="-103" w:right="-108" w:firstLine="0"/>
              <w:jc w:val="center"/>
              <w:rPr>
                <w:sz w:val="22"/>
                <w:szCs w:val="22"/>
              </w:rPr>
            </w:pPr>
            <w:r w:rsidRPr="00801F46">
              <w:rPr>
                <w:sz w:val="22"/>
                <w:szCs w:val="22"/>
              </w:rPr>
              <w:t>Управление по образованию, ОУ</w:t>
            </w:r>
          </w:p>
        </w:tc>
        <w:tc>
          <w:tcPr>
            <w:tcW w:w="1698" w:type="dxa"/>
            <w:gridSpan w:val="3"/>
          </w:tcPr>
          <w:p w:rsidR="008E3BCC" w:rsidRPr="00801F46" w:rsidRDefault="008E3BCC" w:rsidP="00546C5D">
            <w:pPr>
              <w:spacing w:line="230" w:lineRule="auto"/>
              <w:ind w:firstLine="0"/>
              <w:jc w:val="center"/>
              <w:rPr>
                <w:spacing w:val="-2"/>
                <w:sz w:val="22"/>
                <w:szCs w:val="22"/>
              </w:rPr>
            </w:pPr>
            <w:r w:rsidRPr="00801F46">
              <w:rPr>
                <w:spacing w:val="-2"/>
                <w:sz w:val="22"/>
                <w:szCs w:val="22"/>
              </w:rPr>
              <w:t xml:space="preserve">Бюджет муниципального образования «Дорогобужский </w:t>
            </w:r>
            <w:r w:rsidRPr="00801F46">
              <w:rPr>
                <w:sz w:val="22"/>
                <w:szCs w:val="22"/>
              </w:rPr>
              <w:t>муниципальный округ</w:t>
            </w:r>
            <w:r w:rsidRPr="00801F46">
              <w:rPr>
                <w:spacing w:val="-2"/>
                <w:sz w:val="22"/>
                <w:szCs w:val="22"/>
              </w:rPr>
              <w:t>» Смоленской области</w:t>
            </w:r>
          </w:p>
        </w:tc>
        <w:tc>
          <w:tcPr>
            <w:tcW w:w="1285" w:type="dxa"/>
          </w:tcPr>
          <w:p w:rsidR="008E3BCC" w:rsidRPr="00801F46" w:rsidRDefault="008E3BCC" w:rsidP="00546C5D">
            <w:pPr>
              <w:ind w:right="-108" w:firstLine="0"/>
              <w:rPr>
                <w:sz w:val="22"/>
                <w:szCs w:val="22"/>
              </w:rPr>
            </w:pPr>
            <w:r w:rsidRPr="00801F46">
              <w:rPr>
                <w:sz w:val="22"/>
                <w:szCs w:val="22"/>
              </w:rPr>
              <w:t xml:space="preserve">     </w:t>
            </w:r>
            <w:r>
              <w:rPr>
                <w:sz w:val="22"/>
                <w:szCs w:val="22"/>
              </w:rPr>
              <w:t>91,0</w:t>
            </w:r>
          </w:p>
          <w:p w:rsidR="008E3BCC" w:rsidRPr="00801F46" w:rsidRDefault="008E3BCC" w:rsidP="00546C5D">
            <w:pPr>
              <w:ind w:left="-103" w:right="-108" w:firstLine="0"/>
              <w:jc w:val="center"/>
              <w:rPr>
                <w:sz w:val="22"/>
                <w:szCs w:val="22"/>
              </w:rPr>
            </w:pPr>
          </w:p>
        </w:tc>
        <w:tc>
          <w:tcPr>
            <w:tcW w:w="1134" w:type="dxa"/>
          </w:tcPr>
          <w:p w:rsidR="008E3BCC" w:rsidRPr="00801F46" w:rsidRDefault="008E3BCC" w:rsidP="00546C5D">
            <w:pPr>
              <w:ind w:left="-103" w:right="-108" w:firstLine="0"/>
              <w:jc w:val="center"/>
              <w:rPr>
                <w:sz w:val="22"/>
                <w:szCs w:val="22"/>
              </w:rPr>
            </w:pPr>
            <w:r>
              <w:rPr>
                <w:sz w:val="22"/>
                <w:szCs w:val="22"/>
              </w:rPr>
              <w:t>89,0</w:t>
            </w:r>
          </w:p>
        </w:tc>
        <w:tc>
          <w:tcPr>
            <w:tcW w:w="1275" w:type="dxa"/>
            <w:gridSpan w:val="2"/>
          </w:tcPr>
          <w:p w:rsidR="008E3BCC" w:rsidRPr="00801F46" w:rsidRDefault="008E3BCC" w:rsidP="00546C5D">
            <w:pPr>
              <w:ind w:left="-103" w:right="-108" w:firstLine="0"/>
              <w:jc w:val="center"/>
              <w:rPr>
                <w:sz w:val="22"/>
                <w:szCs w:val="22"/>
              </w:rPr>
            </w:pPr>
            <w:r>
              <w:rPr>
                <w:sz w:val="22"/>
                <w:szCs w:val="22"/>
              </w:rPr>
              <w:t>1,0</w:t>
            </w:r>
          </w:p>
        </w:tc>
        <w:tc>
          <w:tcPr>
            <w:tcW w:w="993" w:type="dxa"/>
          </w:tcPr>
          <w:p w:rsidR="008E3BCC" w:rsidRPr="00133E12" w:rsidRDefault="008E3BCC" w:rsidP="00546C5D">
            <w:pPr>
              <w:ind w:left="-103" w:right="-108" w:firstLine="0"/>
              <w:jc w:val="center"/>
              <w:rPr>
                <w:sz w:val="22"/>
                <w:szCs w:val="22"/>
              </w:rPr>
            </w:pPr>
            <w:r>
              <w:rPr>
                <w:sz w:val="22"/>
                <w:szCs w:val="22"/>
              </w:rPr>
              <w:t>1,0</w:t>
            </w:r>
          </w:p>
        </w:tc>
      </w:tr>
      <w:tr w:rsidR="008E3BCC" w:rsidRPr="00805F6F" w:rsidTr="00546C5D">
        <w:trPr>
          <w:trHeight w:val="418"/>
        </w:trPr>
        <w:tc>
          <w:tcPr>
            <w:tcW w:w="710" w:type="dxa"/>
          </w:tcPr>
          <w:p w:rsidR="008E3BCC" w:rsidRPr="00801F46" w:rsidRDefault="008E3BCC" w:rsidP="00546C5D">
            <w:pPr>
              <w:ind w:left="-103" w:right="-108" w:firstLine="0"/>
              <w:jc w:val="center"/>
              <w:rPr>
                <w:sz w:val="22"/>
                <w:szCs w:val="22"/>
              </w:rPr>
            </w:pPr>
            <w:r w:rsidRPr="00801F46">
              <w:rPr>
                <w:sz w:val="22"/>
                <w:szCs w:val="22"/>
              </w:rPr>
              <w:t>1.2</w:t>
            </w:r>
          </w:p>
        </w:tc>
        <w:tc>
          <w:tcPr>
            <w:tcW w:w="1984" w:type="dxa"/>
          </w:tcPr>
          <w:p w:rsidR="008E3BCC" w:rsidRPr="00801F46" w:rsidRDefault="008E3BCC" w:rsidP="00546C5D">
            <w:pPr>
              <w:autoSpaceDE w:val="0"/>
              <w:ind w:firstLine="0"/>
              <w:rPr>
                <w:sz w:val="22"/>
                <w:szCs w:val="22"/>
              </w:rPr>
            </w:pPr>
            <w:r w:rsidRPr="00801F46">
              <w:rPr>
                <w:sz w:val="22"/>
                <w:szCs w:val="22"/>
              </w:rPr>
              <w:t>Мероприятие 2</w:t>
            </w:r>
          </w:p>
          <w:p w:rsidR="008E3BCC" w:rsidRPr="00801F46" w:rsidRDefault="008E3BCC" w:rsidP="00546C5D">
            <w:pPr>
              <w:tabs>
                <w:tab w:val="left" w:pos="271"/>
              </w:tabs>
              <w:autoSpaceDE w:val="0"/>
              <w:ind w:firstLine="0"/>
              <w:rPr>
                <w:sz w:val="22"/>
                <w:szCs w:val="22"/>
              </w:rPr>
            </w:pPr>
            <w:r w:rsidRPr="00801F46">
              <w:rPr>
                <w:sz w:val="22"/>
                <w:szCs w:val="22"/>
              </w:rPr>
              <w:t>Проведение мероприятий, чествований одаренных учащихся</w:t>
            </w:r>
          </w:p>
        </w:tc>
        <w:tc>
          <w:tcPr>
            <w:tcW w:w="1412" w:type="dxa"/>
          </w:tcPr>
          <w:p w:rsidR="008E3BCC" w:rsidRPr="00801F46" w:rsidRDefault="008E3BCC" w:rsidP="00546C5D">
            <w:pPr>
              <w:ind w:left="-103" w:right="-108" w:firstLine="0"/>
              <w:jc w:val="center"/>
              <w:rPr>
                <w:sz w:val="22"/>
                <w:szCs w:val="22"/>
              </w:rPr>
            </w:pPr>
            <w:r w:rsidRPr="00801F46">
              <w:rPr>
                <w:sz w:val="22"/>
                <w:szCs w:val="22"/>
              </w:rPr>
              <w:t>Управление по образованию</w:t>
            </w:r>
          </w:p>
        </w:tc>
        <w:tc>
          <w:tcPr>
            <w:tcW w:w="1698" w:type="dxa"/>
            <w:gridSpan w:val="3"/>
          </w:tcPr>
          <w:p w:rsidR="008E3BCC" w:rsidRPr="00801F46" w:rsidRDefault="008E3BCC" w:rsidP="00546C5D">
            <w:pPr>
              <w:spacing w:line="230" w:lineRule="auto"/>
              <w:ind w:firstLine="0"/>
              <w:jc w:val="center"/>
              <w:rPr>
                <w:spacing w:val="-2"/>
                <w:sz w:val="22"/>
                <w:szCs w:val="22"/>
              </w:rPr>
            </w:pPr>
            <w:r w:rsidRPr="00801F46">
              <w:rPr>
                <w:spacing w:val="-2"/>
                <w:sz w:val="22"/>
                <w:szCs w:val="22"/>
              </w:rPr>
              <w:t xml:space="preserve">Бюджет муниципального образования «Дорогобужский </w:t>
            </w:r>
            <w:r w:rsidRPr="00801F46">
              <w:rPr>
                <w:sz w:val="22"/>
                <w:szCs w:val="22"/>
              </w:rPr>
              <w:t>муниципальный округ</w:t>
            </w:r>
            <w:r w:rsidRPr="00801F46">
              <w:rPr>
                <w:spacing w:val="-2"/>
                <w:sz w:val="22"/>
                <w:szCs w:val="22"/>
              </w:rPr>
              <w:t>» Смоленской области</w:t>
            </w:r>
          </w:p>
        </w:tc>
        <w:tc>
          <w:tcPr>
            <w:tcW w:w="1285" w:type="dxa"/>
          </w:tcPr>
          <w:p w:rsidR="008E3BCC" w:rsidRPr="00801F46" w:rsidRDefault="008E3BCC" w:rsidP="00546C5D">
            <w:pPr>
              <w:ind w:left="-103" w:right="-108" w:firstLine="0"/>
              <w:jc w:val="center"/>
              <w:rPr>
                <w:sz w:val="22"/>
                <w:szCs w:val="22"/>
              </w:rPr>
            </w:pPr>
            <w:r>
              <w:rPr>
                <w:sz w:val="22"/>
                <w:szCs w:val="22"/>
              </w:rPr>
              <w:t>101,2</w:t>
            </w:r>
          </w:p>
        </w:tc>
        <w:tc>
          <w:tcPr>
            <w:tcW w:w="1134" w:type="dxa"/>
          </w:tcPr>
          <w:p w:rsidR="008E3BCC" w:rsidRPr="00801F46" w:rsidRDefault="008E3BCC" w:rsidP="00546C5D">
            <w:pPr>
              <w:ind w:left="-103" w:right="-108" w:firstLine="0"/>
              <w:jc w:val="center"/>
              <w:rPr>
                <w:sz w:val="22"/>
                <w:szCs w:val="22"/>
              </w:rPr>
            </w:pPr>
            <w:r>
              <w:rPr>
                <w:sz w:val="22"/>
                <w:szCs w:val="22"/>
              </w:rPr>
              <w:t>95,2</w:t>
            </w:r>
          </w:p>
        </w:tc>
        <w:tc>
          <w:tcPr>
            <w:tcW w:w="1275" w:type="dxa"/>
            <w:gridSpan w:val="2"/>
          </w:tcPr>
          <w:p w:rsidR="008E3BCC" w:rsidRPr="00801F46" w:rsidRDefault="008E3BCC" w:rsidP="00546C5D">
            <w:pPr>
              <w:ind w:left="-103" w:right="-108" w:firstLine="0"/>
              <w:jc w:val="center"/>
              <w:rPr>
                <w:sz w:val="22"/>
                <w:szCs w:val="22"/>
              </w:rPr>
            </w:pPr>
            <w:r>
              <w:rPr>
                <w:sz w:val="22"/>
                <w:szCs w:val="22"/>
              </w:rPr>
              <w:t>3,0</w:t>
            </w:r>
          </w:p>
        </w:tc>
        <w:tc>
          <w:tcPr>
            <w:tcW w:w="993" w:type="dxa"/>
          </w:tcPr>
          <w:p w:rsidR="008E3BCC" w:rsidRPr="00133E12" w:rsidRDefault="008E3BCC" w:rsidP="00546C5D">
            <w:pPr>
              <w:ind w:left="-103" w:right="-108" w:firstLine="0"/>
              <w:jc w:val="center"/>
              <w:rPr>
                <w:sz w:val="22"/>
                <w:szCs w:val="22"/>
              </w:rPr>
            </w:pPr>
            <w:r>
              <w:rPr>
                <w:sz w:val="22"/>
                <w:szCs w:val="22"/>
              </w:rPr>
              <w:t>3,0</w:t>
            </w:r>
          </w:p>
        </w:tc>
      </w:tr>
      <w:tr w:rsidR="008E3BCC" w:rsidRPr="00805F6F" w:rsidTr="00546C5D">
        <w:trPr>
          <w:trHeight w:val="418"/>
        </w:trPr>
        <w:tc>
          <w:tcPr>
            <w:tcW w:w="2694" w:type="dxa"/>
            <w:gridSpan w:val="2"/>
          </w:tcPr>
          <w:p w:rsidR="008E3BCC" w:rsidRPr="00801F46" w:rsidRDefault="008E3BCC" w:rsidP="00546C5D">
            <w:pPr>
              <w:ind w:firstLine="0"/>
              <w:rPr>
                <w:sz w:val="22"/>
                <w:szCs w:val="22"/>
              </w:rPr>
            </w:pPr>
            <w:r w:rsidRPr="00801F46">
              <w:rPr>
                <w:sz w:val="22"/>
                <w:szCs w:val="22"/>
              </w:rPr>
              <w:t>Итого по комплексу процессных мероприятий</w:t>
            </w:r>
          </w:p>
        </w:tc>
        <w:tc>
          <w:tcPr>
            <w:tcW w:w="1412" w:type="dxa"/>
          </w:tcPr>
          <w:p w:rsidR="008E3BCC" w:rsidRPr="00801F46" w:rsidRDefault="008E3BCC" w:rsidP="00546C5D">
            <w:pPr>
              <w:ind w:left="-103" w:right="-108" w:firstLine="0"/>
              <w:jc w:val="center"/>
              <w:rPr>
                <w:sz w:val="22"/>
                <w:szCs w:val="22"/>
              </w:rPr>
            </w:pPr>
          </w:p>
        </w:tc>
        <w:tc>
          <w:tcPr>
            <w:tcW w:w="1698" w:type="dxa"/>
            <w:gridSpan w:val="3"/>
          </w:tcPr>
          <w:p w:rsidR="008E3BCC" w:rsidRPr="00801F46" w:rsidRDefault="008E3BCC" w:rsidP="00546C5D">
            <w:pPr>
              <w:ind w:left="-103" w:right="-108" w:firstLine="0"/>
              <w:jc w:val="center"/>
              <w:rPr>
                <w:sz w:val="22"/>
                <w:szCs w:val="22"/>
              </w:rPr>
            </w:pPr>
          </w:p>
        </w:tc>
        <w:tc>
          <w:tcPr>
            <w:tcW w:w="1285" w:type="dxa"/>
          </w:tcPr>
          <w:p w:rsidR="008E3BCC" w:rsidRPr="00801F46" w:rsidRDefault="008E3BCC" w:rsidP="00546C5D">
            <w:pPr>
              <w:ind w:left="-103" w:right="-108" w:firstLine="0"/>
              <w:jc w:val="center"/>
              <w:rPr>
                <w:b/>
                <w:sz w:val="22"/>
                <w:szCs w:val="22"/>
              </w:rPr>
            </w:pPr>
            <w:r>
              <w:rPr>
                <w:b/>
                <w:sz w:val="22"/>
                <w:szCs w:val="22"/>
              </w:rPr>
              <w:t>192,2</w:t>
            </w:r>
          </w:p>
        </w:tc>
        <w:tc>
          <w:tcPr>
            <w:tcW w:w="1134" w:type="dxa"/>
          </w:tcPr>
          <w:p w:rsidR="008E3BCC" w:rsidRPr="00801F46" w:rsidRDefault="008E3BCC" w:rsidP="00546C5D">
            <w:pPr>
              <w:ind w:left="-103" w:right="-108" w:firstLine="0"/>
              <w:jc w:val="center"/>
              <w:rPr>
                <w:b/>
                <w:sz w:val="22"/>
                <w:szCs w:val="22"/>
              </w:rPr>
            </w:pPr>
            <w:r>
              <w:rPr>
                <w:b/>
                <w:sz w:val="22"/>
                <w:szCs w:val="22"/>
              </w:rPr>
              <w:t>184,2</w:t>
            </w:r>
          </w:p>
        </w:tc>
        <w:tc>
          <w:tcPr>
            <w:tcW w:w="1275" w:type="dxa"/>
            <w:gridSpan w:val="2"/>
          </w:tcPr>
          <w:p w:rsidR="008E3BCC" w:rsidRPr="00801F46" w:rsidRDefault="008E3BCC" w:rsidP="00546C5D">
            <w:pPr>
              <w:ind w:left="-103" w:right="-108" w:firstLine="0"/>
              <w:jc w:val="center"/>
              <w:rPr>
                <w:b/>
                <w:sz w:val="22"/>
                <w:szCs w:val="22"/>
              </w:rPr>
            </w:pPr>
            <w:r>
              <w:rPr>
                <w:b/>
                <w:sz w:val="22"/>
                <w:szCs w:val="22"/>
              </w:rPr>
              <w:t>4,0</w:t>
            </w:r>
          </w:p>
        </w:tc>
        <w:tc>
          <w:tcPr>
            <w:tcW w:w="993" w:type="dxa"/>
          </w:tcPr>
          <w:p w:rsidR="008E3BCC" w:rsidRPr="00133E12" w:rsidRDefault="008E3BCC" w:rsidP="00546C5D">
            <w:pPr>
              <w:ind w:left="-103" w:right="-108" w:firstLine="0"/>
              <w:jc w:val="center"/>
              <w:rPr>
                <w:b/>
                <w:sz w:val="22"/>
                <w:szCs w:val="22"/>
              </w:rPr>
            </w:pPr>
            <w:r>
              <w:rPr>
                <w:b/>
                <w:sz w:val="22"/>
                <w:szCs w:val="22"/>
              </w:rPr>
              <w:t>4,0</w:t>
            </w:r>
          </w:p>
        </w:tc>
      </w:tr>
      <w:tr w:rsidR="008E3BCC" w:rsidRPr="00805F6F" w:rsidTr="00546C5D">
        <w:trPr>
          <w:trHeight w:val="418"/>
        </w:trPr>
        <w:tc>
          <w:tcPr>
            <w:tcW w:w="10491" w:type="dxa"/>
            <w:gridSpan w:val="11"/>
          </w:tcPr>
          <w:p w:rsidR="008E3BCC" w:rsidRPr="00801F46" w:rsidRDefault="008E3BCC" w:rsidP="00546C5D">
            <w:pPr>
              <w:ind w:left="-103" w:right="-108" w:firstLine="0"/>
              <w:jc w:val="center"/>
              <w:rPr>
                <w:sz w:val="22"/>
                <w:szCs w:val="22"/>
              </w:rPr>
            </w:pPr>
            <w:r w:rsidRPr="00801F46">
              <w:rPr>
                <w:b/>
                <w:sz w:val="22"/>
                <w:szCs w:val="22"/>
              </w:rPr>
              <w:t xml:space="preserve">8. </w:t>
            </w:r>
            <w:r w:rsidRPr="00801F46">
              <w:rPr>
                <w:b/>
                <w:color w:val="000000"/>
                <w:spacing w:val="-2"/>
                <w:sz w:val="22"/>
                <w:szCs w:val="22"/>
              </w:rPr>
              <w:t>Комплекс процессных мероприятий «</w:t>
            </w:r>
            <w:r w:rsidRPr="00801F46">
              <w:rPr>
                <w:b/>
                <w:color w:val="000000"/>
                <w:sz w:val="22"/>
                <w:szCs w:val="22"/>
              </w:rPr>
              <w:t>Организация содержания, отдыха, занятости детей и подростков»</w:t>
            </w:r>
          </w:p>
        </w:tc>
      </w:tr>
      <w:tr w:rsidR="008E3BCC" w:rsidRPr="00805F6F" w:rsidTr="00546C5D">
        <w:trPr>
          <w:trHeight w:val="418"/>
        </w:trPr>
        <w:tc>
          <w:tcPr>
            <w:tcW w:w="710" w:type="dxa"/>
          </w:tcPr>
          <w:p w:rsidR="008E3BCC" w:rsidRPr="00801F46" w:rsidRDefault="008E3BCC" w:rsidP="00546C5D">
            <w:pPr>
              <w:ind w:left="-103" w:right="-108" w:firstLine="0"/>
              <w:jc w:val="center"/>
              <w:rPr>
                <w:sz w:val="22"/>
                <w:szCs w:val="22"/>
              </w:rPr>
            </w:pPr>
            <w:r w:rsidRPr="00801F46">
              <w:rPr>
                <w:sz w:val="22"/>
                <w:szCs w:val="22"/>
              </w:rPr>
              <w:t>1.1.</w:t>
            </w:r>
          </w:p>
        </w:tc>
        <w:tc>
          <w:tcPr>
            <w:tcW w:w="1984" w:type="dxa"/>
          </w:tcPr>
          <w:p w:rsidR="008E3BCC" w:rsidRPr="00801F46" w:rsidRDefault="008E3BCC" w:rsidP="00546C5D">
            <w:pPr>
              <w:autoSpaceDE w:val="0"/>
              <w:ind w:firstLine="0"/>
              <w:jc w:val="left"/>
              <w:rPr>
                <w:sz w:val="22"/>
                <w:szCs w:val="22"/>
              </w:rPr>
            </w:pPr>
            <w:r w:rsidRPr="00801F46">
              <w:rPr>
                <w:sz w:val="22"/>
                <w:szCs w:val="22"/>
              </w:rPr>
              <w:t>Мероприятие 1</w:t>
            </w:r>
          </w:p>
          <w:p w:rsidR="008E3BCC" w:rsidRPr="00801F46" w:rsidRDefault="008E3BCC" w:rsidP="00546C5D">
            <w:pPr>
              <w:autoSpaceDE w:val="0"/>
              <w:ind w:firstLine="0"/>
              <w:jc w:val="left"/>
              <w:rPr>
                <w:sz w:val="22"/>
                <w:szCs w:val="22"/>
              </w:rPr>
            </w:pPr>
            <w:r w:rsidRPr="00801F46">
              <w:rPr>
                <w:bCs/>
                <w:sz w:val="22"/>
                <w:szCs w:val="22"/>
              </w:rPr>
              <w:t>Обеспечение отдыха и оздоровление детей, находящихся в каникулярное время (летнее) в лагерях дневного пребывания</w:t>
            </w:r>
          </w:p>
        </w:tc>
        <w:tc>
          <w:tcPr>
            <w:tcW w:w="1412" w:type="dxa"/>
          </w:tcPr>
          <w:p w:rsidR="008E3BCC" w:rsidRPr="00801F46" w:rsidRDefault="008E3BCC" w:rsidP="00546C5D">
            <w:pPr>
              <w:ind w:firstLine="0"/>
              <w:jc w:val="center"/>
              <w:rPr>
                <w:sz w:val="22"/>
                <w:szCs w:val="22"/>
              </w:rPr>
            </w:pPr>
            <w:r w:rsidRPr="00801F46">
              <w:rPr>
                <w:sz w:val="22"/>
                <w:szCs w:val="22"/>
              </w:rPr>
              <w:t>Управление по образованию, ОУ</w:t>
            </w:r>
          </w:p>
        </w:tc>
        <w:tc>
          <w:tcPr>
            <w:tcW w:w="1698" w:type="dxa"/>
            <w:gridSpan w:val="3"/>
          </w:tcPr>
          <w:p w:rsidR="008E3BCC" w:rsidRPr="00801F46" w:rsidRDefault="008E3BCC" w:rsidP="00546C5D">
            <w:pPr>
              <w:ind w:left="-103" w:right="-108" w:firstLine="0"/>
              <w:jc w:val="center"/>
              <w:rPr>
                <w:sz w:val="22"/>
                <w:szCs w:val="22"/>
              </w:rPr>
            </w:pPr>
            <w:r w:rsidRPr="00801F46">
              <w:rPr>
                <w:sz w:val="22"/>
                <w:szCs w:val="22"/>
              </w:rPr>
              <w:t>Областной</w:t>
            </w:r>
          </w:p>
          <w:p w:rsidR="008E3BCC" w:rsidRPr="00801F46" w:rsidRDefault="008E3BCC" w:rsidP="00546C5D">
            <w:pPr>
              <w:ind w:left="-103" w:right="-108" w:firstLine="0"/>
              <w:jc w:val="center"/>
              <w:rPr>
                <w:sz w:val="22"/>
                <w:szCs w:val="22"/>
              </w:rPr>
            </w:pPr>
            <w:r w:rsidRPr="00801F46">
              <w:rPr>
                <w:sz w:val="22"/>
                <w:szCs w:val="22"/>
              </w:rPr>
              <w:t xml:space="preserve"> бюджет</w:t>
            </w:r>
          </w:p>
        </w:tc>
        <w:tc>
          <w:tcPr>
            <w:tcW w:w="1285" w:type="dxa"/>
          </w:tcPr>
          <w:p w:rsidR="008E3BCC" w:rsidRPr="00801F46" w:rsidRDefault="008E3BCC" w:rsidP="00546C5D">
            <w:pPr>
              <w:ind w:left="-103" w:right="-108" w:firstLine="0"/>
              <w:jc w:val="center"/>
              <w:rPr>
                <w:sz w:val="22"/>
                <w:szCs w:val="22"/>
              </w:rPr>
            </w:pPr>
            <w:r>
              <w:rPr>
                <w:sz w:val="22"/>
                <w:szCs w:val="22"/>
              </w:rPr>
              <w:t>1 961,7</w:t>
            </w:r>
          </w:p>
        </w:tc>
        <w:tc>
          <w:tcPr>
            <w:tcW w:w="1134" w:type="dxa"/>
          </w:tcPr>
          <w:p w:rsidR="008E3BCC" w:rsidRPr="00801F46" w:rsidRDefault="008E3BCC" w:rsidP="00546C5D">
            <w:pPr>
              <w:ind w:left="-103" w:right="-108" w:firstLine="0"/>
              <w:jc w:val="center"/>
              <w:rPr>
                <w:sz w:val="22"/>
                <w:szCs w:val="22"/>
              </w:rPr>
            </w:pPr>
            <w:r>
              <w:rPr>
                <w:sz w:val="22"/>
                <w:szCs w:val="22"/>
              </w:rPr>
              <w:t>653,9</w:t>
            </w:r>
          </w:p>
        </w:tc>
        <w:tc>
          <w:tcPr>
            <w:tcW w:w="1275" w:type="dxa"/>
            <w:gridSpan w:val="2"/>
          </w:tcPr>
          <w:p w:rsidR="008E3BCC" w:rsidRPr="00801F46" w:rsidRDefault="008E3BCC" w:rsidP="00546C5D">
            <w:pPr>
              <w:ind w:left="-103" w:right="-108" w:firstLine="0"/>
              <w:jc w:val="center"/>
              <w:rPr>
                <w:sz w:val="22"/>
                <w:szCs w:val="22"/>
              </w:rPr>
            </w:pPr>
            <w:r>
              <w:rPr>
                <w:sz w:val="22"/>
                <w:szCs w:val="22"/>
              </w:rPr>
              <w:t>653,9</w:t>
            </w:r>
          </w:p>
        </w:tc>
        <w:tc>
          <w:tcPr>
            <w:tcW w:w="993" w:type="dxa"/>
          </w:tcPr>
          <w:p w:rsidR="008E3BCC" w:rsidRPr="00133E12" w:rsidRDefault="008E3BCC" w:rsidP="00546C5D">
            <w:pPr>
              <w:ind w:left="-103" w:right="-108" w:firstLine="0"/>
              <w:jc w:val="center"/>
              <w:rPr>
                <w:sz w:val="22"/>
                <w:szCs w:val="22"/>
              </w:rPr>
            </w:pPr>
            <w:r>
              <w:rPr>
                <w:sz w:val="22"/>
                <w:szCs w:val="22"/>
              </w:rPr>
              <w:t>653,9</w:t>
            </w:r>
          </w:p>
        </w:tc>
      </w:tr>
      <w:tr w:rsidR="008E3BCC" w:rsidRPr="00805F6F" w:rsidTr="00546C5D">
        <w:trPr>
          <w:trHeight w:val="418"/>
        </w:trPr>
        <w:tc>
          <w:tcPr>
            <w:tcW w:w="710" w:type="dxa"/>
          </w:tcPr>
          <w:p w:rsidR="008E3BCC" w:rsidRPr="00801F46" w:rsidRDefault="008E3BCC" w:rsidP="00546C5D">
            <w:pPr>
              <w:ind w:left="-103" w:right="-108" w:firstLine="0"/>
              <w:jc w:val="center"/>
              <w:rPr>
                <w:sz w:val="22"/>
                <w:szCs w:val="22"/>
              </w:rPr>
            </w:pPr>
            <w:r w:rsidRPr="00801F46">
              <w:rPr>
                <w:sz w:val="22"/>
                <w:szCs w:val="22"/>
              </w:rPr>
              <w:t>1.2.</w:t>
            </w:r>
          </w:p>
        </w:tc>
        <w:tc>
          <w:tcPr>
            <w:tcW w:w="1984" w:type="dxa"/>
          </w:tcPr>
          <w:p w:rsidR="008E3BCC" w:rsidRPr="00801F46" w:rsidRDefault="008E3BCC" w:rsidP="00546C5D">
            <w:pPr>
              <w:autoSpaceDE w:val="0"/>
              <w:ind w:firstLine="0"/>
              <w:jc w:val="left"/>
              <w:rPr>
                <w:sz w:val="22"/>
                <w:szCs w:val="22"/>
              </w:rPr>
            </w:pPr>
            <w:r w:rsidRPr="00801F46">
              <w:rPr>
                <w:sz w:val="22"/>
                <w:szCs w:val="22"/>
              </w:rPr>
              <w:t>Мероприятие 2</w:t>
            </w:r>
          </w:p>
          <w:p w:rsidR="008E3BCC" w:rsidRPr="00801F46" w:rsidRDefault="008E3BCC" w:rsidP="00546C5D">
            <w:pPr>
              <w:autoSpaceDE w:val="0"/>
              <w:ind w:firstLine="0"/>
              <w:jc w:val="left"/>
              <w:rPr>
                <w:sz w:val="22"/>
                <w:szCs w:val="22"/>
              </w:rPr>
            </w:pPr>
            <w:r w:rsidRPr="00801F46">
              <w:rPr>
                <w:sz w:val="22"/>
                <w:szCs w:val="22"/>
              </w:rPr>
              <w:t xml:space="preserve">Организация трудоустройства подростков </w:t>
            </w:r>
          </w:p>
          <w:p w:rsidR="008E3BCC" w:rsidRPr="00801F46" w:rsidRDefault="008E3BCC" w:rsidP="00546C5D">
            <w:pPr>
              <w:autoSpaceDE w:val="0"/>
              <w:jc w:val="left"/>
              <w:rPr>
                <w:sz w:val="22"/>
                <w:szCs w:val="22"/>
              </w:rPr>
            </w:pPr>
          </w:p>
        </w:tc>
        <w:tc>
          <w:tcPr>
            <w:tcW w:w="1412" w:type="dxa"/>
          </w:tcPr>
          <w:p w:rsidR="008E3BCC" w:rsidRPr="00801F46" w:rsidRDefault="008E3BCC" w:rsidP="00546C5D">
            <w:pPr>
              <w:ind w:firstLine="0"/>
              <w:jc w:val="center"/>
              <w:rPr>
                <w:sz w:val="22"/>
                <w:szCs w:val="22"/>
              </w:rPr>
            </w:pPr>
            <w:r w:rsidRPr="00801F46">
              <w:rPr>
                <w:sz w:val="22"/>
                <w:szCs w:val="22"/>
              </w:rPr>
              <w:t>Управление по образованию, ОУ</w:t>
            </w:r>
          </w:p>
        </w:tc>
        <w:tc>
          <w:tcPr>
            <w:tcW w:w="1698" w:type="dxa"/>
            <w:gridSpan w:val="3"/>
          </w:tcPr>
          <w:p w:rsidR="008E3BCC" w:rsidRPr="00801F46" w:rsidRDefault="008E3BCC" w:rsidP="00546C5D">
            <w:pPr>
              <w:ind w:left="-103" w:right="-108" w:firstLine="0"/>
              <w:jc w:val="center"/>
              <w:rPr>
                <w:sz w:val="22"/>
                <w:szCs w:val="22"/>
              </w:rPr>
            </w:pPr>
            <w:r w:rsidRPr="00801F46">
              <w:rPr>
                <w:sz w:val="22"/>
                <w:szCs w:val="22"/>
              </w:rPr>
              <w:t>Бюджет муниципального образования «Дорогобужский муниципальный округ» Смоленской области</w:t>
            </w:r>
          </w:p>
        </w:tc>
        <w:tc>
          <w:tcPr>
            <w:tcW w:w="1285" w:type="dxa"/>
          </w:tcPr>
          <w:p w:rsidR="008E3BCC" w:rsidRPr="00801F46" w:rsidRDefault="008E3BCC" w:rsidP="00546C5D">
            <w:pPr>
              <w:ind w:left="-103" w:right="-108" w:firstLine="0"/>
              <w:jc w:val="center"/>
              <w:rPr>
                <w:sz w:val="22"/>
                <w:szCs w:val="22"/>
              </w:rPr>
            </w:pPr>
            <w:r>
              <w:rPr>
                <w:sz w:val="22"/>
                <w:szCs w:val="22"/>
              </w:rPr>
              <w:t>360</w:t>
            </w:r>
            <w:r w:rsidRPr="00801F46">
              <w:rPr>
                <w:sz w:val="22"/>
                <w:szCs w:val="22"/>
              </w:rPr>
              <w:t>,0</w:t>
            </w:r>
          </w:p>
        </w:tc>
        <w:tc>
          <w:tcPr>
            <w:tcW w:w="1134" w:type="dxa"/>
          </w:tcPr>
          <w:p w:rsidR="008E3BCC" w:rsidRPr="00801F46" w:rsidRDefault="008E3BCC" w:rsidP="00546C5D">
            <w:pPr>
              <w:ind w:left="-103" w:right="-108" w:firstLine="0"/>
              <w:jc w:val="center"/>
              <w:rPr>
                <w:sz w:val="22"/>
                <w:szCs w:val="22"/>
              </w:rPr>
            </w:pPr>
            <w:r>
              <w:rPr>
                <w:sz w:val="22"/>
                <w:szCs w:val="22"/>
              </w:rPr>
              <w:t>320</w:t>
            </w:r>
            <w:r w:rsidRPr="00801F46">
              <w:rPr>
                <w:sz w:val="22"/>
                <w:szCs w:val="22"/>
              </w:rPr>
              <w:t>,0</w:t>
            </w:r>
          </w:p>
        </w:tc>
        <w:tc>
          <w:tcPr>
            <w:tcW w:w="1275" w:type="dxa"/>
            <w:gridSpan w:val="2"/>
          </w:tcPr>
          <w:p w:rsidR="008E3BCC" w:rsidRPr="00801F46" w:rsidRDefault="008E3BCC" w:rsidP="00546C5D">
            <w:pPr>
              <w:ind w:left="-103" w:right="-108" w:firstLine="0"/>
              <w:jc w:val="center"/>
              <w:rPr>
                <w:sz w:val="22"/>
                <w:szCs w:val="22"/>
              </w:rPr>
            </w:pPr>
            <w:r>
              <w:rPr>
                <w:sz w:val="22"/>
                <w:szCs w:val="22"/>
              </w:rPr>
              <w:t>20,</w:t>
            </w:r>
            <w:r w:rsidRPr="00801F46">
              <w:rPr>
                <w:sz w:val="22"/>
                <w:szCs w:val="22"/>
              </w:rPr>
              <w:t>0</w:t>
            </w:r>
          </w:p>
        </w:tc>
        <w:tc>
          <w:tcPr>
            <w:tcW w:w="993" w:type="dxa"/>
          </w:tcPr>
          <w:p w:rsidR="008E3BCC" w:rsidRPr="00133E12" w:rsidRDefault="008E3BCC" w:rsidP="00546C5D">
            <w:pPr>
              <w:ind w:left="-103" w:right="-108" w:firstLine="0"/>
              <w:jc w:val="center"/>
              <w:rPr>
                <w:sz w:val="22"/>
                <w:szCs w:val="22"/>
              </w:rPr>
            </w:pPr>
            <w:r>
              <w:rPr>
                <w:sz w:val="22"/>
                <w:szCs w:val="22"/>
              </w:rPr>
              <w:t>20,</w:t>
            </w:r>
            <w:r w:rsidRPr="00133E12">
              <w:rPr>
                <w:sz w:val="22"/>
                <w:szCs w:val="22"/>
              </w:rPr>
              <w:t>0</w:t>
            </w:r>
          </w:p>
        </w:tc>
      </w:tr>
      <w:tr w:rsidR="008E3BCC" w:rsidRPr="00805F6F" w:rsidTr="00546C5D">
        <w:trPr>
          <w:trHeight w:val="418"/>
        </w:trPr>
        <w:tc>
          <w:tcPr>
            <w:tcW w:w="2694" w:type="dxa"/>
            <w:gridSpan w:val="2"/>
          </w:tcPr>
          <w:p w:rsidR="008E3BCC" w:rsidRPr="00801F46" w:rsidRDefault="008E3BCC" w:rsidP="00546C5D">
            <w:pPr>
              <w:ind w:firstLine="0"/>
              <w:rPr>
                <w:sz w:val="22"/>
                <w:szCs w:val="22"/>
              </w:rPr>
            </w:pPr>
            <w:r w:rsidRPr="00801F46">
              <w:rPr>
                <w:sz w:val="22"/>
                <w:szCs w:val="22"/>
              </w:rPr>
              <w:lastRenderedPageBreak/>
              <w:t>Итого по комплексу процессных мероприятий</w:t>
            </w:r>
          </w:p>
        </w:tc>
        <w:tc>
          <w:tcPr>
            <w:tcW w:w="1412" w:type="dxa"/>
          </w:tcPr>
          <w:p w:rsidR="008E3BCC" w:rsidRPr="00801F46" w:rsidRDefault="008E3BCC" w:rsidP="00546C5D">
            <w:pPr>
              <w:ind w:left="-103" w:right="-108" w:firstLine="0"/>
              <w:jc w:val="center"/>
              <w:rPr>
                <w:sz w:val="22"/>
                <w:szCs w:val="22"/>
              </w:rPr>
            </w:pPr>
          </w:p>
        </w:tc>
        <w:tc>
          <w:tcPr>
            <w:tcW w:w="1698" w:type="dxa"/>
            <w:gridSpan w:val="3"/>
          </w:tcPr>
          <w:p w:rsidR="008E3BCC" w:rsidRPr="00801F46" w:rsidRDefault="008E3BCC" w:rsidP="00546C5D">
            <w:pPr>
              <w:ind w:left="-103" w:right="-108" w:firstLine="0"/>
              <w:jc w:val="center"/>
              <w:rPr>
                <w:sz w:val="22"/>
                <w:szCs w:val="22"/>
              </w:rPr>
            </w:pPr>
          </w:p>
        </w:tc>
        <w:tc>
          <w:tcPr>
            <w:tcW w:w="1285" w:type="dxa"/>
          </w:tcPr>
          <w:p w:rsidR="008E3BCC" w:rsidRPr="00801F46" w:rsidRDefault="008E3BCC" w:rsidP="00546C5D">
            <w:pPr>
              <w:ind w:left="-103" w:right="-108" w:firstLine="0"/>
              <w:jc w:val="center"/>
              <w:rPr>
                <w:b/>
                <w:sz w:val="22"/>
                <w:szCs w:val="22"/>
              </w:rPr>
            </w:pPr>
            <w:r w:rsidRPr="00801F46">
              <w:rPr>
                <w:b/>
                <w:sz w:val="22"/>
                <w:szCs w:val="22"/>
              </w:rPr>
              <w:t>2</w:t>
            </w:r>
            <w:r>
              <w:rPr>
                <w:b/>
                <w:sz w:val="22"/>
                <w:szCs w:val="22"/>
              </w:rPr>
              <w:t> 321,7</w:t>
            </w:r>
          </w:p>
        </w:tc>
        <w:tc>
          <w:tcPr>
            <w:tcW w:w="1134" w:type="dxa"/>
          </w:tcPr>
          <w:p w:rsidR="008E3BCC" w:rsidRPr="00801F46" w:rsidRDefault="008E3BCC" w:rsidP="00546C5D">
            <w:pPr>
              <w:ind w:left="-103" w:right="-108" w:firstLine="0"/>
              <w:jc w:val="center"/>
              <w:rPr>
                <w:b/>
                <w:sz w:val="22"/>
                <w:szCs w:val="22"/>
              </w:rPr>
            </w:pPr>
            <w:r>
              <w:rPr>
                <w:b/>
                <w:sz w:val="22"/>
                <w:szCs w:val="22"/>
              </w:rPr>
              <w:t>973</w:t>
            </w:r>
            <w:r w:rsidRPr="00801F46">
              <w:rPr>
                <w:b/>
                <w:sz w:val="22"/>
                <w:szCs w:val="22"/>
              </w:rPr>
              <w:t>,</w:t>
            </w:r>
            <w:r>
              <w:rPr>
                <w:b/>
                <w:sz w:val="22"/>
                <w:szCs w:val="22"/>
              </w:rPr>
              <w:t>9</w:t>
            </w:r>
          </w:p>
        </w:tc>
        <w:tc>
          <w:tcPr>
            <w:tcW w:w="1275" w:type="dxa"/>
            <w:gridSpan w:val="2"/>
          </w:tcPr>
          <w:p w:rsidR="008E3BCC" w:rsidRPr="00801F46" w:rsidRDefault="008E3BCC" w:rsidP="00546C5D">
            <w:pPr>
              <w:ind w:left="-103" w:right="-108" w:firstLine="0"/>
              <w:jc w:val="center"/>
              <w:rPr>
                <w:b/>
                <w:sz w:val="22"/>
                <w:szCs w:val="22"/>
              </w:rPr>
            </w:pPr>
            <w:r>
              <w:rPr>
                <w:b/>
                <w:sz w:val="22"/>
                <w:szCs w:val="22"/>
              </w:rPr>
              <w:t>673,9</w:t>
            </w:r>
          </w:p>
        </w:tc>
        <w:tc>
          <w:tcPr>
            <w:tcW w:w="993" w:type="dxa"/>
          </w:tcPr>
          <w:p w:rsidR="008E3BCC" w:rsidRPr="00133E12" w:rsidRDefault="008E3BCC" w:rsidP="00546C5D">
            <w:pPr>
              <w:ind w:left="-103" w:right="-108" w:firstLine="0"/>
              <w:jc w:val="center"/>
              <w:rPr>
                <w:b/>
                <w:sz w:val="22"/>
                <w:szCs w:val="22"/>
              </w:rPr>
            </w:pPr>
            <w:r>
              <w:rPr>
                <w:b/>
                <w:sz w:val="22"/>
                <w:szCs w:val="22"/>
              </w:rPr>
              <w:t>673,9</w:t>
            </w:r>
          </w:p>
        </w:tc>
      </w:tr>
      <w:tr w:rsidR="008E3BCC" w:rsidRPr="00805F6F" w:rsidTr="00546C5D">
        <w:trPr>
          <w:trHeight w:val="418"/>
        </w:trPr>
        <w:tc>
          <w:tcPr>
            <w:tcW w:w="10491" w:type="dxa"/>
            <w:gridSpan w:val="11"/>
          </w:tcPr>
          <w:p w:rsidR="008E3BCC" w:rsidRPr="00801F46" w:rsidRDefault="008E3BCC" w:rsidP="00546C5D">
            <w:pPr>
              <w:ind w:left="-103" w:right="-108" w:firstLine="0"/>
              <w:jc w:val="center"/>
              <w:rPr>
                <w:b/>
                <w:sz w:val="22"/>
                <w:szCs w:val="22"/>
              </w:rPr>
            </w:pPr>
            <w:r w:rsidRPr="00801F46">
              <w:rPr>
                <w:b/>
                <w:sz w:val="22"/>
                <w:szCs w:val="22"/>
              </w:rPr>
              <w:t xml:space="preserve">9. </w:t>
            </w:r>
            <w:r w:rsidRPr="00801F46">
              <w:rPr>
                <w:b/>
                <w:color w:val="000000"/>
                <w:spacing w:val="-2"/>
                <w:sz w:val="22"/>
                <w:szCs w:val="22"/>
              </w:rPr>
              <w:t>Комплекс процессных мероприятий «</w:t>
            </w:r>
            <w:r w:rsidRPr="00801F46">
              <w:rPr>
                <w:b/>
                <w:color w:val="000000"/>
                <w:sz w:val="22"/>
                <w:szCs w:val="22"/>
              </w:rPr>
              <w:t>Создание условий для повышения квалификации педагогических кадров и престижа педагогической профессии»</w:t>
            </w:r>
          </w:p>
        </w:tc>
      </w:tr>
      <w:tr w:rsidR="008E3BCC" w:rsidRPr="00805F6F" w:rsidTr="00546C5D">
        <w:trPr>
          <w:trHeight w:val="418"/>
        </w:trPr>
        <w:tc>
          <w:tcPr>
            <w:tcW w:w="710" w:type="dxa"/>
          </w:tcPr>
          <w:p w:rsidR="008E3BCC" w:rsidRPr="00801F46" w:rsidRDefault="008E3BCC" w:rsidP="00546C5D">
            <w:pPr>
              <w:ind w:left="-103" w:right="-108" w:firstLine="0"/>
              <w:jc w:val="center"/>
              <w:rPr>
                <w:sz w:val="22"/>
                <w:szCs w:val="22"/>
              </w:rPr>
            </w:pPr>
            <w:r w:rsidRPr="00801F46">
              <w:rPr>
                <w:sz w:val="22"/>
                <w:szCs w:val="22"/>
              </w:rPr>
              <w:t>1.1.</w:t>
            </w:r>
          </w:p>
        </w:tc>
        <w:tc>
          <w:tcPr>
            <w:tcW w:w="1984" w:type="dxa"/>
          </w:tcPr>
          <w:p w:rsidR="008E3BCC" w:rsidRPr="00801F46" w:rsidRDefault="008E3BCC" w:rsidP="00546C5D">
            <w:pPr>
              <w:autoSpaceDE w:val="0"/>
              <w:ind w:firstLine="0"/>
              <w:rPr>
                <w:sz w:val="22"/>
                <w:szCs w:val="22"/>
              </w:rPr>
            </w:pPr>
            <w:r w:rsidRPr="00801F46">
              <w:rPr>
                <w:sz w:val="22"/>
                <w:szCs w:val="22"/>
              </w:rPr>
              <w:t>Мероприятие 1</w:t>
            </w:r>
          </w:p>
          <w:p w:rsidR="008E3BCC" w:rsidRPr="00801F46" w:rsidRDefault="008E3BCC" w:rsidP="00546C5D">
            <w:pPr>
              <w:autoSpaceDE w:val="0"/>
              <w:ind w:firstLine="0"/>
              <w:rPr>
                <w:sz w:val="22"/>
                <w:szCs w:val="22"/>
              </w:rPr>
            </w:pPr>
            <w:r w:rsidRPr="00801F46">
              <w:rPr>
                <w:sz w:val="22"/>
                <w:szCs w:val="22"/>
              </w:rPr>
              <w:t>Проведение мероприятий для работников сферы образования, способствующих осуществлению непрерывного образования и мотивации к повышению качества профессиональной деятельности, и организации их участия в мероприятиях различного уровня.</w:t>
            </w:r>
          </w:p>
        </w:tc>
        <w:tc>
          <w:tcPr>
            <w:tcW w:w="1412" w:type="dxa"/>
          </w:tcPr>
          <w:p w:rsidR="008E3BCC" w:rsidRPr="00801F46" w:rsidRDefault="008E3BCC" w:rsidP="00546C5D">
            <w:pPr>
              <w:ind w:firstLine="0"/>
              <w:jc w:val="center"/>
              <w:rPr>
                <w:sz w:val="22"/>
                <w:szCs w:val="22"/>
              </w:rPr>
            </w:pPr>
            <w:r w:rsidRPr="00801F46">
              <w:rPr>
                <w:sz w:val="22"/>
                <w:szCs w:val="22"/>
              </w:rPr>
              <w:t>Управление по образованию, ОУ</w:t>
            </w:r>
          </w:p>
        </w:tc>
        <w:tc>
          <w:tcPr>
            <w:tcW w:w="1698" w:type="dxa"/>
            <w:gridSpan w:val="3"/>
          </w:tcPr>
          <w:p w:rsidR="008E3BCC" w:rsidRPr="00801F46" w:rsidRDefault="008E3BCC" w:rsidP="00546C5D">
            <w:pPr>
              <w:ind w:left="-103" w:right="-108" w:firstLine="0"/>
              <w:jc w:val="center"/>
              <w:rPr>
                <w:sz w:val="22"/>
                <w:szCs w:val="22"/>
              </w:rPr>
            </w:pPr>
            <w:r w:rsidRPr="00801F46">
              <w:rPr>
                <w:sz w:val="22"/>
                <w:szCs w:val="22"/>
              </w:rPr>
              <w:t>Бюджет муниципального образования «Дорогобужский муниципальный округ» Смоленской области</w:t>
            </w:r>
          </w:p>
        </w:tc>
        <w:tc>
          <w:tcPr>
            <w:tcW w:w="1285" w:type="dxa"/>
          </w:tcPr>
          <w:p w:rsidR="008E3BCC" w:rsidRPr="00801F46" w:rsidRDefault="008E3BCC" w:rsidP="00546C5D">
            <w:pPr>
              <w:ind w:left="-103" w:right="-108" w:firstLine="0"/>
              <w:jc w:val="center"/>
              <w:rPr>
                <w:sz w:val="22"/>
                <w:szCs w:val="22"/>
              </w:rPr>
            </w:pPr>
            <w:r>
              <w:rPr>
                <w:sz w:val="22"/>
                <w:szCs w:val="22"/>
              </w:rPr>
              <w:t>69,0</w:t>
            </w:r>
          </w:p>
        </w:tc>
        <w:tc>
          <w:tcPr>
            <w:tcW w:w="1134" w:type="dxa"/>
          </w:tcPr>
          <w:p w:rsidR="008E3BCC" w:rsidRPr="00801F46" w:rsidRDefault="008E3BCC" w:rsidP="00546C5D">
            <w:pPr>
              <w:ind w:left="-103" w:right="-108" w:firstLine="0"/>
              <w:jc w:val="center"/>
              <w:rPr>
                <w:sz w:val="22"/>
                <w:szCs w:val="22"/>
              </w:rPr>
            </w:pPr>
            <w:r>
              <w:rPr>
                <w:sz w:val="22"/>
                <w:szCs w:val="22"/>
              </w:rPr>
              <w:t>65</w:t>
            </w:r>
            <w:r w:rsidRPr="00801F46">
              <w:rPr>
                <w:sz w:val="22"/>
                <w:szCs w:val="22"/>
              </w:rPr>
              <w:t>,</w:t>
            </w:r>
            <w:r>
              <w:rPr>
                <w:sz w:val="22"/>
                <w:szCs w:val="22"/>
              </w:rPr>
              <w:t>0</w:t>
            </w:r>
          </w:p>
        </w:tc>
        <w:tc>
          <w:tcPr>
            <w:tcW w:w="1275" w:type="dxa"/>
            <w:gridSpan w:val="2"/>
          </w:tcPr>
          <w:p w:rsidR="008E3BCC" w:rsidRPr="00801F46" w:rsidRDefault="008E3BCC" w:rsidP="00546C5D">
            <w:pPr>
              <w:ind w:left="-103" w:right="-108" w:firstLine="0"/>
              <w:jc w:val="center"/>
              <w:rPr>
                <w:sz w:val="22"/>
                <w:szCs w:val="22"/>
              </w:rPr>
            </w:pPr>
            <w:r w:rsidRPr="00801F46">
              <w:rPr>
                <w:sz w:val="22"/>
                <w:szCs w:val="22"/>
              </w:rPr>
              <w:t>2,0</w:t>
            </w:r>
          </w:p>
        </w:tc>
        <w:tc>
          <w:tcPr>
            <w:tcW w:w="993" w:type="dxa"/>
          </w:tcPr>
          <w:p w:rsidR="008E3BCC" w:rsidRPr="00133E12" w:rsidRDefault="008E3BCC" w:rsidP="00546C5D">
            <w:pPr>
              <w:ind w:left="-103" w:right="-108" w:firstLine="0"/>
              <w:jc w:val="center"/>
              <w:rPr>
                <w:sz w:val="22"/>
                <w:szCs w:val="22"/>
              </w:rPr>
            </w:pPr>
            <w:r w:rsidRPr="00133E12">
              <w:rPr>
                <w:sz w:val="22"/>
                <w:szCs w:val="22"/>
              </w:rPr>
              <w:t>2,0</w:t>
            </w:r>
          </w:p>
        </w:tc>
      </w:tr>
      <w:tr w:rsidR="008E3BCC" w:rsidRPr="00805F6F" w:rsidTr="00546C5D">
        <w:trPr>
          <w:trHeight w:val="418"/>
        </w:trPr>
        <w:tc>
          <w:tcPr>
            <w:tcW w:w="710" w:type="dxa"/>
          </w:tcPr>
          <w:p w:rsidR="008E3BCC" w:rsidRPr="00801F46" w:rsidRDefault="008E3BCC" w:rsidP="00546C5D">
            <w:pPr>
              <w:ind w:left="-103" w:right="-108" w:firstLine="0"/>
              <w:jc w:val="center"/>
              <w:rPr>
                <w:sz w:val="22"/>
                <w:szCs w:val="22"/>
              </w:rPr>
            </w:pPr>
            <w:r w:rsidRPr="00801F46">
              <w:rPr>
                <w:sz w:val="22"/>
                <w:szCs w:val="22"/>
              </w:rPr>
              <w:t>1.2.</w:t>
            </w:r>
          </w:p>
        </w:tc>
        <w:tc>
          <w:tcPr>
            <w:tcW w:w="1984" w:type="dxa"/>
          </w:tcPr>
          <w:p w:rsidR="008E3BCC" w:rsidRPr="00801F46" w:rsidRDefault="008E3BCC" w:rsidP="00546C5D">
            <w:pPr>
              <w:autoSpaceDE w:val="0"/>
              <w:ind w:firstLine="0"/>
              <w:rPr>
                <w:sz w:val="22"/>
                <w:szCs w:val="22"/>
              </w:rPr>
            </w:pPr>
            <w:r w:rsidRPr="00801F46">
              <w:rPr>
                <w:sz w:val="22"/>
                <w:szCs w:val="22"/>
              </w:rPr>
              <w:t>Мероприятие 2</w:t>
            </w:r>
          </w:p>
          <w:p w:rsidR="008E3BCC" w:rsidRPr="00801F46" w:rsidRDefault="008E3BCC" w:rsidP="00546C5D">
            <w:pPr>
              <w:autoSpaceDE w:val="0"/>
              <w:ind w:firstLine="0"/>
              <w:rPr>
                <w:sz w:val="22"/>
                <w:szCs w:val="22"/>
              </w:rPr>
            </w:pPr>
            <w:r w:rsidRPr="00801F46">
              <w:rPr>
                <w:sz w:val="22"/>
                <w:szCs w:val="22"/>
              </w:rPr>
              <w:t xml:space="preserve">Организация чествования ветеранов педагогического труда, педагогов и руководителей ОУ к профессиональному празднику и юбилейным датам </w:t>
            </w:r>
          </w:p>
        </w:tc>
        <w:tc>
          <w:tcPr>
            <w:tcW w:w="1412" w:type="dxa"/>
          </w:tcPr>
          <w:p w:rsidR="008E3BCC" w:rsidRPr="00801F46" w:rsidRDefault="008E3BCC" w:rsidP="00546C5D">
            <w:pPr>
              <w:ind w:firstLine="0"/>
              <w:jc w:val="center"/>
              <w:rPr>
                <w:sz w:val="22"/>
                <w:szCs w:val="22"/>
              </w:rPr>
            </w:pPr>
            <w:r w:rsidRPr="00801F46">
              <w:rPr>
                <w:sz w:val="22"/>
                <w:szCs w:val="22"/>
              </w:rPr>
              <w:t>Управление по образованию, ОУ</w:t>
            </w:r>
          </w:p>
        </w:tc>
        <w:tc>
          <w:tcPr>
            <w:tcW w:w="1698" w:type="dxa"/>
            <w:gridSpan w:val="3"/>
          </w:tcPr>
          <w:p w:rsidR="008E3BCC" w:rsidRPr="00801F46" w:rsidRDefault="008E3BCC" w:rsidP="00546C5D">
            <w:pPr>
              <w:ind w:left="-103" w:right="-108" w:firstLine="0"/>
              <w:jc w:val="center"/>
              <w:rPr>
                <w:sz w:val="22"/>
                <w:szCs w:val="22"/>
              </w:rPr>
            </w:pPr>
            <w:r w:rsidRPr="00801F46">
              <w:rPr>
                <w:sz w:val="22"/>
                <w:szCs w:val="22"/>
              </w:rPr>
              <w:t>Бюджет муниципального образования «Дорогобужский муниципальный округ» Смоленской области</w:t>
            </w:r>
          </w:p>
        </w:tc>
        <w:tc>
          <w:tcPr>
            <w:tcW w:w="1285" w:type="dxa"/>
          </w:tcPr>
          <w:p w:rsidR="008E3BCC" w:rsidRPr="00801F46" w:rsidRDefault="008E3BCC" w:rsidP="00546C5D">
            <w:pPr>
              <w:ind w:left="-103" w:right="-108" w:firstLine="0"/>
              <w:jc w:val="center"/>
              <w:rPr>
                <w:sz w:val="22"/>
                <w:szCs w:val="22"/>
              </w:rPr>
            </w:pPr>
            <w:r>
              <w:rPr>
                <w:sz w:val="22"/>
                <w:szCs w:val="22"/>
              </w:rPr>
              <w:t>76,0</w:t>
            </w:r>
          </w:p>
        </w:tc>
        <w:tc>
          <w:tcPr>
            <w:tcW w:w="1134" w:type="dxa"/>
          </w:tcPr>
          <w:p w:rsidR="008E3BCC" w:rsidRPr="00801F46" w:rsidRDefault="008E3BCC" w:rsidP="00546C5D">
            <w:pPr>
              <w:ind w:left="-103" w:right="-108" w:firstLine="0"/>
              <w:jc w:val="center"/>
              <w:rPr>
                <w:sz w:val="22"/>
                <w:szCs w:val="22"/>
              </w:rPr>
            </w:pPr>
            <w:r>
              <w:rPr>
                <w:sz w:val="22"/>
                <w:szCs w:val="22"/>
              </w:rPr>
              <w:t>74,0</w:t>
            </w:r>
          </w:p>
        </w:tc>
        <w:tc>
          <w:tcPr>
            <w:tcW w:w="1275" w:type="dxa"/>
            <w:gridSpan w:val="2"/>
          </w:tcPr>
          <w:p w:rsidR="008E3BCC" w:rsidRPr="00801F46" w:rsidRDefault="008E3BCC" w:rsidP="00546C5D">
            <w:pPr>
              <w:ind w:left="-103" w:right="-108" w:firstLine="0"/>
              <w:jc w:val="center"/>
              <w:rPr>
                <w:sz w:val="22"/>
                <w:szCs w:val="22"/>
              </w:rPr>
            </w:pPr>
            <w:r w:rsidRPr="00801F46">
              <w:rPr>
                <w:sz w:val="22"/>
                <w:szCs w:val="22"/>
              </w:rPr>
              <w:t>1,0</w:t>
            </w:r>
          </w:p>
        </w:tc>
        <w:tc>
          <w:tcPr>
            <w:tcW w:w="993" w:type="dxa"/>
          </w:tcPr>
          <w:p w:rsidR="008E3BCC" w:rsidRPr="00133E12" w:rsidRDefault="008E3BCC" w:rsidP="00546C5D">
            <w:pPr>
              <w:ind w:left="-103" w:right="-108" w:firstLine="0"/>
              <w:jc w:val="center"/>
              <w:rPr>
                <w:sz w:val="22"/>
                <w:szCs w:val="22"/>
              </w:rPr>
            </w:pPr>
            <w:r w:rsidRPr="00133E12">
              <w:rPr>
                <w:sz w:val="22"/>
                <w:szCs w:val="22"/>
              </w:rPr>
              <w:t>1,0</w:t>
            </w:r>
          </w:p>
        </w:tc>
      </w:tr>
      <w:tr w:rsidR="008E3BCC" w:rsidRPr="00805F6F" w:rsidTr="00546C5D">
        <w:trPr>
          <w:trHeight w:val="418"/>
        </w:trPr>
        <w:tc>
          <w:tcPr>
            <w:tcW w:w="2694" w:type="dxa"/>
            <w:gridSpan w:val="2"/>
          </w:tcPr>
          <w:p w:rsidR="008E3BCC" w:rsidRPr="00805F6F" w:rsidRDefault="008E3BCC" w:rsidP="00546C5D">
            <w:pPr>
              <w:ind w:firstLine="0"/>
              <w:rPr>
                <w:sz w:val="22"/>
                <w:szCs w:val="22"/>
              </w:rPr>
            </w:pPr>
            <w:r w:rsidRPr="00805F6F">
              <w:rPr>
                <w:sz w:val="22"/>
                <w:szCs w:val="22"/>
              </w:rPr>
              <w:t>Итого по комплексу процессных мероприятий</w:t>
            </w:r>
          </w:p>
        </w:tc>
        <w:tc>
          <w:tcPr>
            <w:tcW w:w="1412" w:type="dxa"/>
          </w:tcPr>
          <w:p w:rsidR="008E3BCC" w:rsidRPr="00133E12" w:rsidRDefault="008E3BCC" w:rsidP="00546C5D">
            <w:pPr>
              <w:ind w:left="-103" w:right="-108" w:firstLine="0"/>
              <w:jc w:val="center"/>
              <w:rPr>
                <w:sz w:val="22"/>
                <w:szCs w:val="22"/>
              </w:rPr>
            </w:pPr>
          </w:p>
        </w:tc>
        <w:tc>
          <w:tcPr>
            <w:tcW w:w="1698" w:type="dxa"/>
            <w:gridSpan w:val="3"/>
          </w:tcPr>
          <w:p w:rsidR="008E3BCC" w:rsidRPr="00133E12" w:rsidRDefault="008E3BCC" w:rsidP="00546C5D">
            <w:pPr>
              <w:ind w:left="-103" w:right="-108" w:firstLine="0"/>
              <w:jc w:val="center"/>
              <w:rPr>
                <w:sz w:val="22"/>
                <w:szCs w:val="22"/>
              </w:rPr>
            </w:pPr>
          </w:p>
        </w:tc>
        <w:tc>
          <w:tcPr>
            <w:tcW w:w="1285" w:type="dxa"/>
          </w:tcPr>
          <w:p w:rsidR="008E3BCC" w:rsidRPr="00133E12" w:rsidRDefault="008E3BCC" w:rsidP="00546C5D">
            <w:pPr>
              <w:ind w:left="-103" w:right="-108" w:firstLine="0"/>
              <w:jc w:val="center"/>
              <w:rPr>
                <w:b/>
                <w:sz w:val="22"/>
                <w:szCs w:val="22"/>
              </w:rPr>
            </w:pPr>
            <w:r>
              <w:rPr>
                <w:b/>
                <w:sz w:val="22"/>
                <w:szCs w:val="22"/>
              </w:rPr>
              <w:t>145,0</w:t>
            </w:r>
          </w:p>
        </w:tc>
        <w:tc>
          <w:tcPr>
            <w:tcW w:w="1134" w:type="dxa"/>
          </w:tcPr>
          <w:p w:rsidR="008E3BCC" w:rsidRPr="00133E12" w:rsidRDefault="008E3BCC" w:rsidP="00546C5D">
            <w:pPr>
              <w:ind w:left="-103" w:right="-108" w:firstLine="0"/>
              <w:jc w:val="center"/>
              <w:rPr>
                <w:b/>
                <w:sz w:val="22"/>
                <w:szCs w:val="22"/>
              </w:rPr>
            </w:pPr>
            <w:r>
              <w:rPr>
                <w:b/>
                <w:sz w:val="22"/>
                <w:szCs w:val="22"/>
              </w:rPr>
              <w:t>139,0</w:t>
            </w:r>
          </w:p>
        </w:tc>
        <w:tc>
          <w:tcPr>
            <w:tcW w:w="1275" w:type="dxa"/>
            <w:gridSpan w:val="2"/>
          </w:tcPr>
          <w:p w:rsidR="008E3BCC" w:rsidRPr="00133E12" w:rsidRDefault="008E3BCC" w:rsidP="00546C5D">
            <w:pPr>
              <w:ind w:left="-103" w:right="-108" w:firstLine="0"/>
              <w:jc w:val="center"/>
              <w:rPr>
                <w:b/>
                <w:sz w:val="22"/>
                <w:szCs w:val="22"/>
              </w:rPr>
            </w:pPr>
            <w:r w:rsidRPr="00133E12">
              <w:rPr>
                <w:b/>
                <w:sz w:val="22"/>
                <w:szCs w:val="22"/>
              </w:rPr>
              <w:t>3,0</w:t>
            </w:r>
          </w:p>
        </w:tc>
        <w:tc>
          <w:tcPr>
            <w:tcW w:w="993" w:type="dxa"/>
          </w:tcPr>
          <w:p w:rsidR="008E3BCC" w:rsidRPr="00133E12" w:rsidRDefault="008E3BCC" w:rsidP="00546C5D">
            <w:pPr>
              <w:ind w:left="-103" w:right="-108" w:firstLine="0"/>
              <w:jc w:val="center"/>
              <w:rPr>
                <w:b/>
                <w:sz w:val="22"/>
                <w:szCs w:val="22"/>
              </w:rPr>
            </w:pPr>
            <w:r w:rsidRPr="00133E12">
              <w:rPr>
                <w:b/>
                <w:sz w:val="22"/>
                <w:szCs w:val="22"/>
              </w:rPr>
              <w:t>3,0</w:t>
            </w:r>
          </w:p>
        </w:tc>
      </w:tr>
      <w:tr w:rsidR="008E3BCC" w:rsidRPr="00805F6F" w:rsidTr="00546C5D">
        <w:trPr>
          <w:trHeight w:val="418"/>
        </w:trPr>
        <w:tc>
          <w:tcPr>
            <w:tcW w:w="10491" w:type="dxa"/>
            <w:gridSpan w:val="11"/>
          </w:tcPr>
          <w:p w:rsidR="008E3BCC" w:rsidRPr="00133E12" w:rsidRDefault="008E3BCC" w:rsidP="00546C5D">
            <w:pPr>
              <w:ind w:left="-103" w:right="-108" w:firstLine="601"/>
              <w:jc w:val="center"/>
              <w:rPr>
                <w:b/>
                <w:sz w:val="22"/>
                <w:szCs w:val="22"/>
              </w:rPr>
            </w:pPr>
            <w:r w:rsidRPr="00CA4FB9">
              <w:rPr>
                <w:b/>
                <w:sz w:val="22"/>
                <w:szCs w:val="22"/>
              </w:rPr>
              <w:t>10.</w:t>
            </w:r>
            <w:r w:rsidRPr="00133E12">
              <w:rPr>
                <w:b/>
                <w:color w:val="000000"/>
                <w:spacing w:val="-2"/>
                <w:sz w:val="22"/>
                <w:szCs w:val="22"/>
              </w:rPr>
              <w:t xml:space="preserve"> Комплекс процессных мероприятий «</w:t>
            </w:r>
            <w:r w:rsidRPr="00133E12">
              <w:rPr>
                <w:b/>
                <w:color w:val="000000"/>
                <w:sz w:val="22"/>
                <w:szCs w:val="22"/>
              </w:rPr>
              <w:t>Проведение социально значимых мероприятий, направленных на укрепление института семьи и семейных ценностей»</w:t>
            </w:r>
          </w:p>
        </w:tc>
      </w:tr>
      <w:tr w:rsidR="008E3BCC" w:rsidRPr="00805F6F" w:rsidTr="00546C5D">
        <w:trPr>
          <w:trHeight w:val="418"/>
        </w:trPr>
        <w:tc>
          <w:tcPr>
            <w:tcW w:w="710" w:type="dxa"/>
          </w:tcPr>
          <w:p w:rsidR="008E3BCC" w:rsidRPr="00805F6F" w:rsidRDefault="008E3BCC" w:rsidP="00546C5D">
            <w:pPr>
              <w:ind w:left="-103" w:right="-108" w:firstLine="0"/>
              <w:jc w:val="center"/>
              <w:rPr>
                <w:sz w:val="22"/>
                <w:szCs w:val="22"/>
              </w:rPr>
            </w:pPr>
            <w:r w:rsidRPr="00805F6F">
              <w:rPr>
                <w:sz w:val="22"/>
                <w:szCs w:val="22"/>
              </w:rPr>
              <w:t>1.1.</w:t>
            </w:r>
          </w:p>
        </w:tc>
        <w:tc>
          <w:tcPr>
            <w:tcW w:w="1984" w:type="dxa"/>
          </w:tcPr>
          <w:p w:rsidR="008E3BCC" w:rsidRPr="00805F6F" w:rsidRDefault="008E3BCC" w:rsidP="00546C5D">
            <w:pPr>
              <w:autoSpaceDE w:val="0"/>
              <w:ind w:firstLine="0"/>
              <w:jc w:val="left"/>
              <w:rPr>
                <w:sz w:val="22"/>
                <w:szCs w:val="22"/>
              </w:rPr>
            </w:pPr>
            <w:r w:rsidRPr="00805F6F">
              <w:rPr>
                <w:sz w:val="22"/>
                <w:szCs w:val="22"/>
              </w:rPr>
              <w:t>Мероприятие 1</w:t>
            </w:r>
          </w:p>
          <w:p w:rsidR="008E3BCC" w:rsidRPr="00805F6F" w:rsidRDefault="008E3BCC" w:rsidP="00546C5D">
            <w:pPr>
              <w:ind w:firstLine="0"/>
              <w:jc w:val="left"/>
              <w:rPr>
                <w:sz w:val="22"/>
                <w:szCs w:val="22"/>
              </w:rPr>
            </w:pPr>
            <w:r w:rsidRPr="00805F6F">
              <w:rPr>
                <w:sz w:val="22"/>
                <w:szCs w:val="22"/>
              </w:rPr>
              <w:t xml:space="preserve">Проведение </w:t>
            </w:r>
            <w:r>
              <w:rPr>
                <w:sz w:val="22"/>
                <w:szCs w:val="22"/>
              </w:rPr>
              <w:t>окружных</w:t>
            </w:r>
            <w:r w:rsidRPr="00805F6F">
              <w:rPr>
                <w:sz w:val="22"/>
                <w:szCs w:val="22"/>
              </w:rPr>
              <w:t xml:space="preserve"> семейных и детских праздников и обеспечение участия в областных мероприятиях, в том числе для детей-сирот и замещающих родителей</w:t>
            </w:r>
          </w:p>
        </w:tc>
        <w:tc>
          <w:tcPr>
            <w:tcW w:w="1412" w:type="dxa"/>
          </w:tcPr>
          <w:p w:rsidR="008E3BCC" w:rsidRPr="00133E12" w:rsidRDefault="008E3BCC" w:rsidP="00546C5D">
            <w:pPr>
              <w:ind w:left="-103" w:right="-108" w:firstLine="0"/>
              <w:jc w:val="center"/>
              <w:rPr>
                <w:sz w:val="22"/>
                <w:szCs w:val="22"/>
              </w:rPr>
            </w:pPr>
            <w:r w:rsidRPr="00133E12">
              <w:rPr>
                <w:sz w:val="22"/>
                <w:szCs w:val="22"/>
              </w:rPr>
              <w:t>Управление по образованию</w:t>
            </w:r>
          </w:p>
        </w:tc>
        <w:tc>
          <w:tcPr>
            <w:tcW w:w="1698" w:type="dxa"/>
            <w:gridSpan w:val="3"/>
          </w:tcPr>
          <w:p w:rsidR="008E3BCC" w:rsidRPr="00133E12" w:rsidRDefault="008E3BCC" w:rsidP="00546C5D">
            <w:pPr>
              <w:ind w:left="-103" w:right="-108" w:firstLine="0"/>
              <w:jc w:val="center"/>
              <w:rPr>
                <w:sz w:val="22"/>
                <w:szCs w:val="22"/>
              </w:rPr>
            </w:pPr>
            <w:r w:rsidRPr="00133E12">
              <w:rPr>
                <w:sz w:val="22"/>
                <w:szCs w:val="22"/>
              </w:rPr>
              <w:t>Бюджет муниципального образования «Дорогобужский муниципальный округ» Смоленской области</w:t>
            </w:r>
          </w:p>
        </w:tc>
        <w:tc>
          <w:tcPr>
            <w:tcW w:w="1285" w:type="dxa"/>
          </w:tcPr>
          <w:p w:rsidR="008E3BCC" w:rsidRPr="00133E12" w:rsidRDefault="008E3BCC" w:rsidP="00546C5D">
            <w:pPr>
              <w:ind w:left="-103" w:right="-108" w:firstLine="0"/>
              <w:jc w:val="center"/>
              <w:rPr>
                <w:sz w:val="22"/>
                <w:szCs w:val="22"/>
              </w:rPr>
            </w:pPr>
            <w:r>
              <w:rPr>
                <w:sz w:val="22"/>
                <w:szCs w:val="22"/>
              </w:rPr>
              <w:t>32</w:t>
            </w:r>
            <w:r w:rsidRPr="00133E12">
              <w:rPr>
                <w:sz w:val="22"/>
                <w:szCs w:val="22"/>
              </w:rPr>
              <w:t>,0</w:t>
            </w:r>
          </w:p>
        </w:tc>
        <w:tc>
          <w:tcPr>
            <w:tcW w:w="1134" w:type="dxa"/>
          </w:tcPr>
          <w:p w:rsidR="008E3BCC" w:rsidRPr="00133E12" w:rsidRDefault="008E3BCC" w:rsidP="00546C5D">
            <w:pPr>
              <w:ind w:left="-103" w:right="-108" w:firstLine="0"/>
              <w:jc w:val="center"/>
              <w:rPr>
                <w:sz w:val="22"/>
                <w:szCs w:val="22"/>
              </w:rPr>
            </w:pPr>
            <w:r>
              <w:rPr>
                <w:sz w:val="22"/>
                <w:szCs w:val="22"/>
              </w:rPr>
              <w:t>30</w:t>
            </w:r>
            <w:r w:rsidRPr="00133E12">
              <w:rPr>
                <w:sz w:val="22"/>
                <w:szCs w:val="22"/>
              </w:rPr>
              <w:t>,0</w:t>
            </w:r>
          </w:p>
        </w:tc>
        <w:tc>
          <w:tcPr>
            <w:tcW w:w="1275" w:type="dxa"/>
            <w:gridSpan w:val="2"/>
          </w:tcPr>
          <w:p w:rsidR="008E3BCC" w:rsidRPr="00133E12" w:rsidRDefault="008E3BCC" w:rsidP="00546C5D">
            <w:pPr>
              <w:ind w:left="-103" w:right="-108" w:firstLine="0"/>
              <w:jc w:val="center"/>
              <w:rPr>
                <w:sz w:val="22"/>
                <w:szCs w:val="22"/>
              </w:rPr>
            </w:pPr>
            <w:r>
              <w:rPr>
                <w:sz w:val="22"/>
                <w:szCs w:val="22"/>
              </w:rPr>
              <w:t>1,0</w:t>
            </w:r>
          </w:p>
        </w:tc>
        <w:tc>
          <w:tcPr>
            <w:tcW w:w="993" w:type="dxa"/>
          </w:tcPr>
          <w:p w:rsidR="008E3BCC" w:rsidRPr="00133E12" w:rsidRDefault="008E3BCC" w:rsidP="00546C5D">
            <w:pPr>
              <w:ind w:left="-103" w:right="-108" w:firstLine="0"/>
              <w:jc w:val="center"/>
              <w:rPr>
                <w:sz w:val="22"/>
                <w:szCs w:val="22"/>
              </w:rPr>
            </w:pPr>
            <w:r>
              <w:rPr>
                <w:sz w:val="22"/>
                <w:szCs w:val="22"/>
              </w:rPr>
              <w:t>1,0</w:t>
            </w:r>
          </w:p>
        </w:tc>
      </w:tr>
      <w:tr w:rsidR="008E3BCC" w:rsidRPr="00805F6F" w:rsidTr="00546C5D">
        <w:trPr>
          <w:trHeight w:val="418"/>
        </w:trPr>
        <w:tc>
          <w:tcPr>
            <w:tcW w:w="2694" w:type="dxa"/>
            <w:gridSpan w:val="2"/>
          </w:tcPr>
          <w:p w:rsidR="008E3BCC" w:rsidRPr="00805F6F" w:rsidRDefault="008E3BCC" w:rsidP="00546C5D">
            <w:pPr>
              <w:ind w:firstLine="0"/>
              <w:rPr>
                <w:sz w:val="22"/>
                <w:szCs w:val="22"/>
              </w:rPr>
            </w:pPr>
            <w:r w:rsidRPr="00805F6F">
              <w:rPr>
                <w:sz w:val="22"/>
                <w:szCs w:val="22"/>
              </w:rPr>
              <w:t>Итого по комплексу процессных мероприятий</w:t>
            </w:r>
          </w:p>
        </w:tc>
        <w:tc>
          <w:tcPr>
            <w:tcW w:w="1412" w:type="dxa"/>
          </w:tcPr>
          <w:p w:rsidR="008E3BCC" w:rsidRPr="00133E12" w:rsidRDefault="008E3BCC" w:rsidP="00546C5D">
            <w:pPr>
              <w:ind w:left="-103" w:right="-108" w:firstLine="0"/>
              <w:jc w:val="center"/>
              <w:rPr>
                <w:sz w:val="22"/>
                <w:szCs w:val="22"/>
              </w:rPr>
            </w:pPr>
          </w:p>
        </w:tc>
        <w:tc>
          <w:tcPr>
            <w:tcW w:w="1698" w:type="dxa"/>
            <w:gridSpan w:val="3"/>
          </w:tcPr>
          <w:p w:rsidR="008E3BCC" w:rsidRPr="00133E12" w:rsidRDefault="008E3BCC" w:rsidP="00546C5D">
            <w:pPr>
              <w:ind w:left="-103" w:right="-108" w:firstLine="0"/>
              <w:jc w:val="center"/>
              <w:rPr>
                <w:sz w:val="22"/>
                <w:szCs w:val="22"/>
              </w:rPr>
            </w:pPr>
          </w:p>
        </w:tc>
        <w:tc>
          <w:tcPr>
            <w:tcW w:w="1285" w:type="dxa"/>
          </w:tcPr>
          <w:p w:rsidR="008E3BCC" w:rsidRPr="00133E12" w:rsidRDefault="008E3BCC" w:rsidP="00546C5D">
            <w:pPr>
              <w:tabs>
                <w:tab w:val="left" w:pos="240"/>
                <w:tab w:val="center" w:pos="537"/>
              </w:tabs>
              <w:ind w:left="-103" w:right="-108" w:firstLine="0"/>
              <w:jc w:val="center"/>
              <w:rPr>
                <w:b/>
                <w:sz w:val="22"/>
                <w:szCs w:val="22"/>
              </w:rPr>
            </w:pPr>
            <w:r>
              <w:rPr>
                <w:b/>
                <w:sz w:val="22"/>
                <w:szCs w:val="22"/>
              </w:rPr>
              <w:t>32</w:t>
            </w:r>
            <w:r w:rsidRPr="00133E12">
              <w:rPr>
                <w:b/>
                <w:sz w:val="22"/>
                <w:szCs w:val="22"/>
              </w:rPr>
              <w:t>,0</w:t>
            </w:r>
          </w:p>
        </w:tc>
        <w:tc>
          <w:tcPr>
            <w:tcW w:w="1134" w:type="dxa"/>
          </w:tcPr>
          <w:p w:rsidR="008E3BCC" w:rsidRPr="00133E12" w:rsidRDefault="008E3BCC" w:rsidP="00546C5D">
            <w:pPr>
              <w:ind w:left="-103" w:right="-108" w:firstLine="0"/>
              <w:jc w:val="center"/>
              <w:rPr>
                <w:b/>
                <w:sz w:val="22"/>
                <w:szCs w:val="22"/>
              </w:rPr>
            </w:pPr>
            <w:r>
              <w:rPr>
                <w:b/>
                <w:sz w:val="22"/>
                <w:szCs w:val="22"/>
              </w:rPr>
              <w:t>30</w:t>
            </w:r>
            <w:r w:rsidRPr="00133E12">
              <w:rPr>
                <w:b/>
                <w:sz w:val="22"/>
                <w:szCs w:val="22"/>
              </w:rPr>
              <w:t>,0</w:t>
            </w:r>
          </w:p>
        </w:tc>
        <w:tc>
          <w:tcPr>
            <w:tcW w:w="1275" w:type="dxa"/>
            <w:gridSpan w:val="2"/>
          </w:tcPr>
          <w:p w:rsidR="008E3BCC" w:rsidRPr="00133E12" w:rsidRDefault="008E3BCC" w:rsidP="00546C5D">
            <w:pPr>
              <w:ind w:left="-103" w:right="-108" w:firstLine="0"/>
              <w:jc w:val="center"/>
              <w:rPr>
                <w:b/>
                <w:sz w:val="22"/>
                <w:szCs w:val="22"/>
              </w:rPr>
            </w:pPr>
            <w:r>
              <w:rPr>
                <w:b/>
                <w:sz w:val="22"/>
                <w:szCs w:val="22"/>
              </w:rPr>
              <w:t>1,0</w:t>
            </w:r>
          </w:p>
        </w:tc>
        <w:tc>
          <w:tcPr>
            <w:tcW w:w="993" w:type="dxa"/>
          </w:tcPr>
          <w:p w:rsidR="008E3BCC" w:rsidRPr="00133E12" w:rsidRDefault="008E3BCC" w:rsidP="00546C5D">
            <w:pPr>
              <w:ind w:left="-103" w:right="-108" w:firstLine="0"/>
              <w:jc w:val="center"/>
              <w:rPr>
                <w:b/>
                <w:sz w:val="22"/>
                <w:szCs w:val="22"/>
              </w:rPr>
            </w:pPr>
            <w:r>
              <w:rPr>
                <w:b/>
                <w:sz w:val="22"/>
                <w:szCs w:val="22"/>
              </w:rPr>
              <w:t>1,0</w:t>
            </w:r>
          </w:p>
        </w:tc>
      </w:tr>
      <w:tr w:rsidR="008E3BCC" w:rsidRPr="00805F6F" w:rsidTr="00546C5D">
        <w:trPr>
          <w:trHeight w:val="418"/>
        </w:trPr>
        <w:tc>
          <w:tcPr>
            <w:tcW w:w="10491" w:type="dxa"/>
            <w:gridSpan w:val="11"/>
          </w:tcPr>
          <w:p w:rsidR="008E3BCC" w:rsidRPr="00133E12" w:rsidRDefault="008E3BCC" w:rsidP="00546C5D">
            <w:pPr>
              <w:ind w:left="-103" w:right="-108" w:firstLine="601"/>
              <w:jc w:val="center"/>
              <w:rPr>
                <w:b/>
                <w:sz w:val="22"/>
                <w:szCs w:val="22"/>
              </w:rPr>
            </w:pPr>
            <w:r w:rsidRPr="00CA4FB9">
              <w:rPr>
                <w:b/>
                <w:sz w:val="22"/>
                <w:szCs w:val="22"/>
              </w:rPr>
              <w:t>11.</w:t>
            </w:r>
            <w:r w:rsidRPr="00133E12">
              <w:rPr>
                <w:b/>
                <w:color w:val="000000"/>
                <w:spacing w:val="-2"/>
                <w:sz w:val="22"/>
                <w:szCs w:val="22"/>
              </w:rPr>
              <w:t xml:space="preserve"> Комплекс процессных мероприятий</w:t>
            </w:r>
            <w:r w:rsidRPr="00133E12">
              <w:rPr>
                <w:b/>
                <w:color w:val="000000"/>
                <w:sz w:val="22"/>
                <w:szCs w:val="22"/>
              </w:rPr>
              <w:t xml:space="preserve"> «Работа по семейному  жизнеустройству, защите жилищных и имущественных прав детей – сирот,  детей, оставшихся без попечения родителей, и лиц из их числа»</w:t>
            </w:r>
          </w:p>
        </w:tc>
      </w:tr>
      <w:tr w:rsidR="008E3BCC" w:rsidRPr="00805F6F" w:rsidTr="00546C5D">
        <w:trPr>
          <w:trHeight w:val="418"/>
        </w:trPr>
        <w:tc>
          <w:tcPr>
            <w:tcW w:w="710" w:type="dxa"/>
          </w:tcPr>
          <w:p w:rsidR="008E3BCC" w:rsidRPr="00805F6F" w:rsidRDefault="008E3BCC" w:rsidP="00546C5D">
            <w:pPr>
              <w:ind w:left="-103" w:right="-108" w:firstLine="0"/>
              <w:jc w:val="center"/>
              <w:rPr>
                <w:sz w:val="22"/>
                <w:szCs w:val="22"/>
              </w:rPr>
            </w:pPr>
            <w:r w:rsidRPr="00805F6F">
              <w:rPr>
                <w:sz w:val="22"/>
                <w:szCs w:val="22"/>
              </w:rPr>
              <w:t>1.1</w:t>
            </w:r>
          </w:p>
        </w:tc>
        <w:tc>
          <w:tcPr>
            <w:tcW w:w="1984" w:type="dxa"/>
          </w:tcPr>
          <w:p w:rsidR="008E3BCC" w:rsidRPr="00805F6F" w:rsidRDefault="008E3BCC" w:rsidP="00546C5D">
            <w:pPr>
              <w:autoSpaceDE w:val="0"/>
              <w:ind w:firstLine="0"/>
              <w:rPr>
                <w:sz w:val="22"/>
                <w:szCs w:val="22"/>
              </w:rPr>
            </w:pPr>
            <w:r w:rsidRPr="00805F6F">
              <w:rPr>
                <w:sz w:val="22"/>
                <w:szCs w:val="22"/>
              </w:rPr>
              <w:t>Мероприятие 1</w:t>
            </w:r>
          </w:p>
          <w:p w:rsidR="008E3BCC" w:rsidRPr="00805F6F" w:rsidRDefault="008E3BCC" w:rsidP="00546C5D">
            <w:pPr>
              <w:autoSpaceDE w:val="0"/>
              <w:ind w:firstLine="0"/>
              <w:rPr>
                <w:sz w:val="22"/>
                <w:szCs w:val="22"/>
              </w:rPr>
            </w:pPr>
            <w:r w:rsidRPr="00805F6F">
              <w:rPr>
                <w:sz w:val="22"/>
                <w:szCs w:val="22"/>
              </w:rPr>
              <w:t>Информационно-</w:t>
            </w:r>
            <w:r w:rsidRPr="00805F6F">
              <w:rPr>
                <w:sz w:val="22"/>
                <w:szCs w:val="22"/>
              </w:rPr>
              <w:lastRenderedPageBreak/>
              <w:t>просветительская работа по семейному устройству детей - сирот  и детей, оставшихся без попечения родителей,  сопровождение замещающих семей</w:t>
            </w:r>
          </w:p>
        </w:tc>
        <w:tc>
          <w:tcPr>
            <w:tcW w:w="1412" w:type="dxa"/>
          </w:tcPr>
          <w:p w:rsidR="008E3BCC" w:rsidRPr="00133E12" w:rsidRDefault="008E3BCC" w:rsidP="00546C5D">
            <w:pPr>
              <w:ind w:left="-103" w:right="-108" w:firstLine="0"/>
              <w:jc w:val="center"/>
              <w:rPr>
                <w:sz w:val="22"/>
                <w:szCs w:val="22"/>
              </w:rPr>
            </w:pPr>
            <w:r w:rsidRPr="00133E12">
              <w:rPr>
                <w:sz w:val="22"/>
                <w:szCs w:val="22"/>
              </w:rPr>
              <w:lastRenderedPageBreak/>
              <w:t xml:space="preserve">Управление по </w:t>
            </w:r>
            <w:r w:rsidRPr="00133E12">
              <w:rPr>
                <w:sz w:val="22"/>
                <w:szCs w:val="22"/>
              </w:rPr>
              <w:lastRenderedPageBreak/>
              <w:t>образованию</w:t>
            </w:r>
          </w:p>
        </w:tc>
        <w:tc>
          <w:tcPr>
            <w:tcW w:w="1698" w:type="dxa"/>
            <w:gridSpan w:val="3"/>
          </w:tcPr>
          <w:p w:rsidR="008E3BCC" w:rsidRPr="00133E12" w:rsidRDefault="008E3BCC" w:rsidP="00546C5D">
            <w:pPr>
              <w:spacing w:line="230" w:lineRule="auto"/>
              <w:ind w:firstLine="0"/>
              <w:jc w:val="center"/>
              <w:rPr>
                <w:spacing w:val="-2"/>
                <w:sz w:val="22"/>
                <w:szCs w:val="22"/>
              </w:rPr>
            </w:pPr>
            <w:r w:rsidRPr="00133E12">
              <w:rPr>
                <w:spacing w:val="-2"/>
                <w:sz w:val="22"/>
                <w:szCs w:val="22"/>
              </w:rPr>
              <w:lastRenderedPageBreak/>
              <w:t>Бюджет муниципальног</w:t>
            </w:r>
            <w:r w:rsidRPr="00133E12">
              <w:rPr>
                <w:spacing w:val="-2"/>
                <w:sz w:val="22"/>
                <w:szCs w:val="22"/>
              </w:rPr>
              <w:lastRenderedPageBreak/>
              <w:t xml:space="preserve">о образования «Дорогобужский </w:t>
            </w:r>
            <w:r w:rsidRPr="00133E12">
              <w:rPr>
                <w:sz w:val="22"/>
                <w:szCs w:val="22"/>
              </w:rPr>
              <w:t>муниципальный округ</w:t>
            </w:r>
            <w:r w:rsidRPr="00133E12">
              <w:rPr>
                <w:spacing w:val="-2"/>
                <w:sz w:val="22"/>
                <w:szCs w:val="22"/>
              </w:rPr>
              <w:t>» Смоленской области</w:t>
            </w:r>
          </w:p>
        </w:tc>
        <w:tc>
          <w:tcPr>
            <w:tcW w:w="1285" w:type="dxa"/>
          </w:tcPr>
          <w:p w:rsidR="008E3BCC" w:rsidRPr="00133E12" w:rsidRDefault="008E3BCC" w:rsidP="00546C5D">
            <w:pPr>
              <w:ind w:left="-103" w:right="-108" w:firstLine="0"/>
              <w:jc w:val="center"/>
              <w:rPr>
                <w:sz w:val="22"/>
                <w:szCs w:val="22"/>
              </w:rPr>
            </w:pPr>
            <w:r>
              <w:rPr>
                <w:sz w:val="22"/>
                <w:szCs w:val="22"/>
              </w:rPr>
              <w:lastRenderedPageBreak/>
              <w:t>17</w:t>
            </w:r>
            <w:r w:rsidRPr="00133E12">
              <w:rPr>
                <w:sz w:val="22"/>
                <w:szCs w:val="22"/>
              </w:rPr>
              <w:t>,0</w:t>
            </w:r>
          </w:p>
        </w:tc>
        <w:tc>
          <w:tcPr>
            <w:tcW w:w="1134" w:type="dxa"/>
          </w:tcPr>
          <w:p w:rsidR="008E3BCC" w:rsidRPr="00133E12" w:rsidRDefault="008E3BCC" w:rsidP="00546C5D">
            <w:pPr>
              <w:ind w:left="-103" w:right="-108" w:firstLine="0"/>
              <w:jc w:val="center"/>
              <w:rPr>
                <w:sz w:val="22"/>
                <w:szCs w:val="22"/>
              </w:rPr>
            </w:pPr>
            <w:r w:rsidRPr="00133E12">
              <w:rPr>
                <w:sz w:val="22"/>
                <w:szCs w:val="22"/>
              </w:rPr>
              <w:t>15,0</w:t>
            </w:r>
          </w:p>
        </w:tc>
        <w:tc>
          <w:tcPr>
            <w:tcW w:w="1275" w:type="dxa"/>
            <w:gridSpan w:val="2"/>
          </w:tcPr>
          <w:p w:rsidR="008E3BCC" w:rsidRPr="00133E12" w:rsidRDefault="008E3BCC" w:rsidP="00546C5D">
            <w:pPr>
              <w:ind w:left="-103" w:right="-108" w:firstLine="0"/>
              <w:jc w:val="center"/>
              <w:rPr>
                <w:sz w:val="22"/>
                <w:szCs w:val="22"/>
              </w:rPr>
            </w:pPr>
            <w:r>
              <w:rPr>
                <w:sz w:val="22"/>
                <w:szCs w:val="22"/>
              </w:rPr>
              <w:t>1,0</w:t>
            </w:r>
          </w:p>
        </w:tc>
        <w:tc>
          <w:tcPr>
            <w:tcW w:w="993" w:type="dxa"/>
          </w:tcPr>
          <w:p w:rsidR="008E3BCC" w:rsidRPr="00133E12" w:rsidRDefault="008E3BCC" w:rsidP="00546C5D">
            <w:pPr>
              <w:ind w:left="-103" w:right="-108" w:firstLine="0"/>
              <w:jc w:val="center"/>
              <w:rPr>
                <w:sz w:val="22"/>
                <w:szCs w:val="22"/>
              </w:rPr>
            </w:pPr>
            <w:r>
              <w:rPr>
                <w:sz w:val="22"/>
                <w:szCs w:val="22"/>
              </w:rPr>
              <w:t>1,0</w:t>
            </w:r>
          </w:p>
        </w:tc>
      </w:tr>
      <w:tr w:rsidR="008E3BCC" w:rsidRPr="00805F6F" w:rsidTr="00546C5D">
        <w:trPr>
          <w:trHeight w:val="418"/>
        </w:trPr>
        <w:tc>
          <w:tcPr>
            <w:tcW w:w="2694" w:type="dxa"/>
            <w:gridSpan w:val="2"/>
          </w:tcPr>
          <w:p w:rsidR="008E3BCC" w:rsidRPr="00805F6F" w:rsidRDefault="008E3BCC" w:rsidP="00546C5D">
            <w:pPr>
              <w:ind w:firstLine="0"/>
              <w:rPr>
                <w:sz w:val="22"/>
                <w:szCs w:val="22"/>
              </w:rPr>
            </w:pPr>
            <w:r w:rsidRPr="00805F6F">
              <w:rPr>
                <w:sz w:val="22"/>
                <w:szCs w:val="22"/>
              </w:rPr>
              <w:lastRenderedPageBreak/>
              <w:t>Итого по комплексу процессных мероприятий</w:t>
            </w:r>
          </w:p>
        </w:tc>
        <w:tc>
          <w:tcPr>
            <w:tcW w:w="1412" w:type="dxa"/>
          </w:tcPr>
          <w:p w:rsidR="008E3BCC" w:rsidRPr="00133E12" w:rsidRDefault="008E3BCC" w:rsidP="00546C5D">
            <w:pPr>
              <w:ind w:left="-103" w:right="-108" w:firstLine="0"/>
              <w:jc w:val="center"/>
              <w:rPr>
                <w:sz w:val="22"/>
                <w:szCs w:val="22"/>
              </w:rPr>
            </w:pPr>
          </w:p>
        </w:tc>
        <w:tc>
          <w:tcPr>
            <w:tcW w:w="1698" w:type="dxa"/>
            <w:gridSpan w:val="3"/>
          </w:tcPr>
          <w:p w:rsidR="008E3BCC" w:rsidRPr="00133E12" w:rsidRDefault="008E3BCC" w:rsidP="00546C5D">
            <w:pPr>
              <w:ind w:left="-103" w:right="-108" w:firstLine="0"/>
              <w:jc w:val="center"/>
              <w:rPr>
                <w:sz w:val="22"/>
                <w:szCs w:val="22"/>
              </w:rPr>
            </w:pPr>
          </w:p>
        </w:tc>
        <w:tc>
          <w:tcPr>
            <w:tcW w:w="1285" w:type="dxa"/>
          </w:tcPr>
          <w:p w:rsidR="008E3BCC" w:rsidRPr="00133E12" w:rsidRDefault="008E3BCC" w:rsidP="00546C5D">
            <w:pPr>
              <w:ind w:left="-103" w:right="-108" w:firstLine="0"/>
              <w:jc w:val="center"/>
              <w:rPr>
                <w:b/>
                <w:sz w:val="22"/>
                <w:szCs w:val="22"/>
              </w:rPr>
            </w:pPr>
            <w:r>
              <w:rPr>
                <w:b/>
                <w:sz w:val="22"/>
                <w:szCs w:val="22"/>
              </w:rPr>
              <w:t>17</w:t>
            </w:r>
            <w:r w:rsidRPr="00133E12">
              <w:rPr>
                <w:b/>
                <w:sz w:val="22"/>
                <w:szCs w:val="22"/>
              </w:rPr>
              <w:t>,0</w:t>
            </w:r>
          </w:p>
        </w:tc>
        <w:tc>
          <w:tcPr>
            <w:tcW w:w="1134" w:type="dxa"/>
          </w:tcPr>
          <w:p w:rsidR="008E3BCC" w:rsidRPr="00133E12" w:rsidRDefault="008E3BCC" w:rsidP="00546C5D">
            <w:pPr>
              <w:ind w:left="-103" w:right="-108" w:firstLine="0"/>
              <w:jc w:val="center"/>
              <w:rPr>
                <w:b/>
                <w:sz w:val="22"/>
                <w:szCs w:val="22"/>
              </w:rPr>
            </w:pPr>
            <w:r w:rsidRPr="00133E12">
              <w:rPr>
                <w:b/>
                <w:sz w:val="22"/>
                <w:szCs w:val="22"/>
              </w:rPr>
              <w:t>15,0</w:t>
            </w:r>
          </w:p>
        </w:tc>
        <w:tc>
          <w:tcPr>
            <w:tcW w:w="1275" w:type="dxa"/>
            <w:gridSpan w:val="2"/>
          </w:tcPr>
          <w:p w:rsidR="008E3BCC" w:rsidRPr="00133E12" w:rsidRDefault="008E3BCC" w:rsidP="00546C5D">
            <w:pPr>
              <w:ind w:left="-103" w:right="-108" w:firstLine="0"/>
              <w:jc w:val="center"/>
              <w:rPr>
                <w:b/>
                <w:sz w:val="22"/>
                <w:szCs w:val="22"/>
              </w:rPr>
            </w:pPr>
            <w:r>
              <w:rPr>
                <w:b/>
                <w:sz w:val="22"/>
                <w:szCs w:val="22"/>
              </w:rPr>
              <w:t>1,0</w:t>
            </w:r>
          </w:p>
        </w:tc>
        <w:tc>
          <w:tcPr>
            <w:tcW w:w="993" w:type="dxa"/>
          </w:tcPr>
          <w:p w:rsidR="008E3BCC" w:rsidRPr="00133E12" w:rsidRDefault="008E3BCC" w:rsidP="00546C5D">
            <w:pPr>
              <w:ind w:left="-103" w:right="-108" w:firstLine="0"/>
              <w:jc w:val="center"/>
              <w:rPr>
                <w:b/>
                <w:sz w:val="22"/>
                <w:szCs w:val="22"/>
              </w:rPr>
            </w:pPr>
            <w:r>
              <w:rPr>
                <w:b/>
                <w:sz w:val="22"/>
                <w:szCs w:val="22"/>
              </w:rPr>
              <w:t>1,0</w:t>
            </w:r>
          </w:p>
        </w:tc>
      </w:tr>
      <w:tr w:rsidR="008E3BCC" w:rsidRPr="00805F6F" w:rsidTr="00546C5D">
        <w:trPr>
          <w:trHeight w:val="418"/>
        </w:trPr>
        <w:tc>
          <w:tcPr>
            <w:tcW w:w="10491" w:type="dxa"/>
            <w:gridSpan w:val="11"/>
          </w:tcPr>
          <w:p w:rsidR="008E3BCC" w:rsidRPr="00133E12" w:rsidRDefault="008E3BCC" w:rsidP="00546C5D">
            <w:pPr>
              <w:ind w:right="-108"/>
              <w:jc w:val="center"/>
              <w:rPr>
                <w:b/>
                <w:sz w:val="22"/>
                <w:szCs w:val="22"/>
              </w:rPr>
            </w:pPr>
            <w:r>
              <w:rPr>
                <w:b/>
                <w:color w:val="000000"/>
                <w:spacing w:val="-2"/>
                <w:sz w:val="22"/>
                <w:szCs w:val="22"/>
              </w:rPr>
              <w:t>12</w:t>
            </w:r>
            <w:r w:rsidRPr="00133E12">
              <w:rPr>
                <w:b/>
                <w:color w:val="000000"/>
                <w:spacing w:val="-2"/>
                <w:sz w:val="22"/>
                <w:szCs w:val="22"/>
              </w:rPr>
              <w:t xml:space="preserve">.Комплекс процессных мероприятий </w:t>
            </w:r>
            <w:r w:rsidRPr="00133E12">
              <w:rPr>
                <w:b/>
                <w:color w:val="000000"/>
                <w:sz w:val="22"/>
                <w:szCs w:val="22"/>
              </w:rPr>
              <w:t>«Питание учащихся общеобразовательных учреждений»</w:t>
            </w:r>
          </w:p>
        </w:tc>
      </w:tr>
      <w:tr w:rsidR="008E3BCC" w:rsidRPr="00805F6F" w:rsidTr="00546C5D">
        <w:trPr>
          <w:trHeight w:val="418"/>
        </w:trPr>
        <w:tc>
          <w:tcPr>
            <w:tcW w:w="710" w:type="dxa"/>
          </w:tcPr>
          <w:p w:rsidR="008E3BCC" w:rsidRPr="00805F6F" w:rsidRDefault="008E3BCC" w:rsidP="00546C5D">
            <w:pPr>
              <w:ind w:left="-103" w:right="-108" w:firstLine="0"/>
              <w:jc w:val="center"/>
              <w:rPr>
                <w:sz w:val="22"/>
                <w:szCs w:val="22"/>
              </w:rPr>
            </w:pPr>
            <w:r w:rsidRPr="00805F6F">
              <w:rPr>
                <w:sz w:val="22"/>
                <w:szCs w:val="22"/>
              </w:rPr>
              <w:t>1.1</w:t>
            </w:r>
          </w:p>
        </w:tc>
        <w:tc>
          <w:tcPr>
            <w:tcW w:w="1984" w:type="dxa"/>
          </w:tcPr>
          <w:p w:rsidR="008E3BCC" w:rsidRPr="00805F6F" w:rsidRDefault="008E3BCC" w:rsidP="00546C5D">
            <w:pPr>
              <w:autoSpaceDE w:val="0"/>
              <w:ind w:firstLine="0"/>
              <w:rPr>
                <w:sz w:val="22"/>
                <w:szCs w:val="22"/>
              </w:rPr>
            </w:pPr>
            <w:r w:rsidRPr="00805F6F">
              <w:rPr>
                <w:sz w:val="22"/>
                <w:szCs w:val="22"/>
              </w:rPr>
              <w:t>Мероприятие 1</w:t>
            </w:r>
          </w:p>
          <w:p w:rsidR="008E3BCC" w:rsidRPr="00805F6F" w:rsidRDefault="008E3BCC" w:rsidP="00546C5D">
            <w:pPr>
              <w:autoSpaceDE w:val="0"/>
              <w:ind w:firstLine="0"/>
              <w:rPr>
                <w:sz w:val="22"/>
                <w:szCs w:val="22"/>
              </w:rPr>
            </w:pPr>
            <w:r w:rsidRPr="00805F6F">
              <w:rPr>
                <w:sz w:val="22"/>
                <w:szCs w:val="22"/>
              </w:rPr>
              <w:t>Предоставление питания учащимся общеобразовательных учреждений</w:t>
            </w:r>
          </w:p>
        </w:tc>
        <w:tc>
          <w:tcPr>
            <w:tcW w:w="1412" w:type="dxa"/>
          </w:tcPr>
          <w:p w:rsidR="008E3BCC" w:rsidRPr="00133E12" w:rsidRDefault="008E3BCC" w:rsidP="00546C5D">
            <w:pPr>
              <w:ind w:firstLine="0"/>
              <w:jc w:val="center"/>
              <w:rPr>
                <w:sz w:val="22"/>
                <w:szCs w:val="22"/>
              </w:rPr>
            </w:pPr>
            <w:r w:rsidRPr="00133E12">
              <w:rPr>
                <w:sz w:val="22"/>
                <w:szCs w:val="22"/>
              </w:rPr>
              <w:t>Управление по образованию, ОУ</w:t>
            </w:r>
          </w:p>
        </w:tc>
        <w:tc>
          <w:tcPr>
            <w:tcW w:w="1698" w:type="dxa"/>
            <w:gridSpan w:val="3"/>
          </w:tcPr>
          <w:p w:rsidR="008E3BCC" w:rsidRPr="00133E12" w:rsidRDefault="008E3BCC" w:rsidP="00546C5D">
            <w:pPr>
              <w:ind w:left="-103" w:right="-108" w:firstLine="0"/>
              <w:jc w:val="center"/>
              <w:rPr>
                <w:sz w:val="22"/>
                <w:szCs w:val="22"/>
              </w:rPr>
            </w:pPr>
            <w:r w:rsidRPr="00133E12">
              <w:rPr>
                <w:sz w:val="22"/>
                <w:szCs w:val="22"/>
              </w:rPr>
              <w:t>Бюджет муниципального образования «Дорогобужский муниципальный округ» Смоленской области</w:t>
            </w:r>
          </w:p>
        </w:tc>
        <w:tc>
          <w:tcPr>
            <w:tcW w:w="1285" w:type="dxa"/>
          </w:tcPr>
          <w:p w:rsidR="008E3BCC" w:rsidRPr="00133E12" w:rsidRDefault="008E3BCC" w:rsidP="00546C5D">
            <w:pPr>
              <w:ind w:left="-103" w:right="-108" w:firstLine="0"/>
              <w:jc w:val="center"/>
              <w:rPr>
                <w:sz w:val="22"/>
                <w:szCs w:val="22"/>
              </w:rPr>
            </w:pPr>
            <w:r>
              <w:rPr>
                <w:sz w:val="22"/>
                <w:szCs w:val="22"/>
              </w:rPr>
              <w:t>4 248,4</w:t>
            </w:r>
          </w:p>
        </w:tc>
        <w:tc>
          <w:tcPr>
            <w:tcW w:w="1134" w:type="dxa"/>
          </w:tcPr>
          <w:p w:rsidR="008E3BCC" w:rsidRPr="00133E12" w:rsidRDefault="008E3BCC" w:rsidP="00546C5D">
            <w:pPr>
              <w:ind w:left="-103" w:right="-108" w:firstLine="0"/>
              <w:jc w:val="center"/>
              <w:rPr>
                <w:sz w:val="22"/>
                <w:szCs w:val="22"/>
              </w:rPr>
            </w:pPr>
            <w:r w:rsidRPr="00133E12">
              <w:rPr>
                <w:sz w:val="22"/>
                <w:szCs w:val="22"/>
              </w:rPr>
              <w:t xml:space="preserve">1 </w:t>
            </w:r>
            <w:r>
              <w:rPr>
                <w:sz w:val="22"/>
                <w:szCs w:val="22"/>
              </w:rPr>
              <w:t>448</w:t>
            </w:r>
            <w:r w:rsidRPr="00133E12">
              <w:rPr>
                <w:sz w:val="22"/>
                <w:szCs w:val="22"/>
              </w:rPr>
              <w:t>,</w:t>
            </w:r>
            <w:r>
              <w:rPr>
                <w:sz w:val="22"/>
                <w:szCs w:val="22"/>
              </w:rPr>
              <w:t>4</w:t>
            </w:r>
          </w:p>
        </w:tc>
        <w:tc>
          <w:tcPr>
            <w:tcW w:w="1275" w:type="dxa"/>
            <w:gridSpan w:val="2"/>
          </w:tcPr>
          <w:p w:rsidR="008E3BCC" w:rsidRPr="00133E12" w:rsidRDefault="008E3BCC" w:rsidP="00546C5D">
            <w:pPr>
              <w:ind w:left="-103" w:right="-108" w:firstLine="0"/>
              <w:jc w:val="center"/>
              <w:rPr>
                <w:sz w:val="22"/>
                <w:szCs w:val="22"/>
              </w:rPr>
            </w:pPr>
            <w:r>
              <w:rPr>
                <w:sz w:val="22"/>
                <w:szCs w:val="22"/>
              </w:rPr>
              <w:t>1 400,00</w:t>
            </w:r>
          </w:p>
        </w:tc>
        <w:tc>
          <w:tcPr>
            <w:tcW w:w="993" w:type="dxa"/>
          </w:tcPr>
          <w:p w:rsidR="008E3BCC" w:rsidRPr="00133E12" w:rsidRDefault="008E3BCC" w:rsidP="00546C5D">
            <w:pPr>
              <w:ind w:left="-103" w:right="-108" w:firstLine="0"/>
              <w:jc w:val="center"/>
              <w:rPr>
                <w:sz w:val="22"/>
                <w:szCs w:val="22"/>
              </w:rPr>
            </w:pPr>
            <w:r>
              <w:rPr>
                <w:sz w:val="22"/>
                <w:szCs w:val="22"/>
              </w:rPr>
              <w:t>1 400,00</w:t>
            </w:r>
          </w:p>
        </w:tc>
      </w:tr>
      <w:tr w:rsidR="008E3BCC" w:rsidRPr="00805F6F" w:rsidTr="00546C5D">
        <w:trPr>
          <w:trHeight w:val="418"/>
        </w:trPr>
        <w:tc>
          <w:tcPr>
            <w:tcW w:w="710" w:type="dxa"/>
          </w:tcPr>
          <w:p w:rsidR="008E3BCC" w:rsidRPr="00805F6F" w:rsidRDefault="008E3BCC" w:rsidP="00546C5D">
            <w:pPr>
              <w:ind w:left="-103" w:right="-108" w:firstLine="0"/>
              <w:jc w:val="center"/>
              <w:rPr>
                <w:sz w:val="22"/>
                <w:szCs w:val="22"/>
              </w:rPr>
            </w:pPr>
            <w:r w:rsidRPr="00805F6F">
              <w:rPr>
                <w:sz w:val="22"/>
                <w:szCs w:val="22"/>
              </w:rPr>
              <w:t>1.2</w:t>
            </w:r>
          </w:p>
        </w:tc>
        <w:tc>
          <w:tcPr>
            <w:tcW w:w="1984" w:type="dxa"/>
          </w:tcPr>
          <w:p w:rsidR="008E3BCC" w:rsidRPr="00805F6F" w:rsidRDefault="008E3BCC" w:rsidP="00546C5D">
            <w:pPr>
              <w:autoSpaceDE w:val="0"/>
              <w:ind w:firstLine="0"/>
              <w:rPr>
                <w:sz w:val="22"/>
                <w:szCs w:val="22"/>
              </w:rPr>
            </w:pPr>
            <w:r w:rsidRPr="00805F6F">
              <w:rPr>
                <w:sz w:val="22"/>
                <w:szCs w:val="22"/>
              </w:rPr>
              <w:t>Мероприятие 2</w:t>
            </w:r>
          </w:p>
          <w:p w:rsidR="008E3BCC" w:rsidRPr="00805F6F" w:rsidRDefault="008E3BCC" w:rsidP="00546C5D">
            <w:pPr>
              <w:autoSpaceDE w:val="0"/>
              <w:ind w:firstLine="0"/>
              <w:rPr>
                <w:sz w:val="22"/>
                <w:szCs w:val="22"/>
              </w:rPr>
            </w:pPr>
            <w:proofErr w:type="gramStart"/>
            <w:r w:rsidRPr="00805F6F">
              <w:rPr>
                <w:sz w:val="22"/>
                <w:szCs w:val="22"/>
              </w:rPr>
              <w:t xml:space="preserve">Организация бесплатного горячего питания обучающихся, получающих начальное общее образование в </w:t>
            </w:r>
            <w:r>
              <w:rPr>
                <w:sz w:val="22"/>
                <w:szCs w:val="22"/>
              </w:rPr>
              <w:t xml:space="preserve">государственных и </w:t>
            </w:r>
            <w:r w:rsidRPr="00805F6F">
              <w:rPr>
                <w:sz w:val="22"/>
                <w:szCs w:val="22"/>
              </w:rPr>
              <w:t>муниципальных образовательных организациях</w:t>
            </w:r>
            <w:proofErr w:type="gramEnd"/>
          </w:p>
        </w:tc>
        <w:tc>
          <w:tcPr>
            <w:tcW w:w="1412" w:type="dxa"/>
          </w:tcPr>
          <w:p w:rsidR="008E3BCC" w:rsidRPr="00133E12" w:rsidRDefault="008E3BCC" w:rsidP="00546C5D">
            <w:pPr>
              <w:ind w:firstLine="0"/>
              <w:jc w:val="center"/>
              <w:rPr>
                <w:sz w:val="22"/>
                <w:szCs w:val="22"/>
              </w:rPr>
            </w:pPr>
            <w:r w:rsidRPr="00133E12">
              <w:rPr>
                <w:sz w:val="22"/>
                <w:szCs w:val="22"/>
              </w:rPr>
              <w:t>Управление по образованию, ОУ</w:t>
            </w:r>
          </w:p>
        </w:tc>
        <w:tc>
          <w:tcPr>
            <w:tcW w:w="1698" w:type="dxa"/>
            <w:gridSpan w:val="3"/>
          </w:tcPr>
          <w:p w:rsidR="008E3BCC" w:rsidRPr="00133E12" w:rsidRDefault="008E3BCC" w:rsidP="00546C5D">
            <w:pPr>
              <w:ind w:left="-103" w:right="-108" w:firstLine="0"/>
              <w:jc w:val="center"/>
              <w:rPr>
                <w:sz w:val="22"/>
                <w:szCs w:val="22"/>
              </w:rPr>
            </w:pPr>
            <w:r w:rsidRPr="00133E12">
              <w:rPr>
                <w:sz w:val="22"/>
                <w:szCs w:val="22"/>
              </w:rPr>
              <w:t>Федеральный бюджет</w:t>
            </w: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r w:rsidRPr="00133E12">
              <w:rPr>
                <w:sz w:val="22"/>
                <w:szCs w:val="22"/>
              </w:rPr>
              <w:t>Областной</w:t>
            </w:r>
          </w:p>
          <w:p w:rsidR="008E3BCC" w:rsidRPr="00133E12" w:rsidRDefault="008E3BCC" w:rsidP="00546C5D">
            <w:pPr>
              <w:ind w:left="-103" w:right="-108" w:firstLine="0"/>
              <w:jc w:val="center"/>
              <w:rPr>
                <w:sz w:val="22"/>
                <w:szCs w:val="22"/>
              </w:rPr>
            </w:pPr>
            <w:r w:rsidRPr="00133E12">
              <w:rPr>
                <w:sz w:val="22"/>
                <w:szCs w:val="22"/>
              </w:rPr>
              <w:t xml:space="preserve"> бюджет</w:t>
            </w: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r w:rsidRPr="00133E12">
              <w:rPr>
                <w:sz w:val="22"/>
                <w:szCs w:val="22"/>
              </w:rPr>
              <w:t>Бюджет муниципального образования «Дорогобужский муниципальный округ» Смоленской области</w:t>
            </w:r>
          </w:p>
        </w:tc>
        <w:tc>
          <w:tcPr>
            <w:tcW w:w="1285" w:type="dxa"/>
          </w:tcPr>
          <w:p w:rsidR="008E3BCC" w:rsidRPr="00133E12" w:rsidRDefault="008E3BCC" w:rsidP="00546C5D">
            <w:pPr>
              <w:ind w:left="-103" w:right="-108" w:firstLine="0"/>
              <w:jc w:val="center"/>
              <w:rPr>
                <w:sz w:val="22"/>
                <w:szCs w:val="22"/>
              </w:rPr>
            </w:pPr>
            <w:r>
              <w:rPr>
                <w:sz w:val="22"/>
                <w:szCs w:val="22"/>
              </w:rPr>
              <w:t>0,0</w:t>
            </w: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r>
              <w:rPr>
                <w:sz w:val="22"/>
                <w:szCs w:val="22"/>
              </w:rPr>
              <w:t>0,0</w:t>
            </w: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r>
              <w:rPr>
                <w:sz w:val="22"/>
                <w:szCs w:val="22"/>
              </w:rPr>
              <w:t>382,0</w:t>
            </w:r>
          </w:p>
        </w:tc>
        <w:tc>
          <w:tcPr>
            <w:tcW w:w="1134" w:type="dxa"/>
          </w:tcPr>
          <w:p w:rsidR="008E3BCC" w:rsidRPr="00133E12" w:rsidRDefault="008E3BCC" w:rsidP="00546C5D">
            <w:pPr>
              <w:ind w:left="-103" w:right="-108" w:firstLine="0"/>
              <w:jc w:val="center"/>
              <w:rPr>
                <w:sz w:val="22"/>
                <w:szCs w:val="22"/>
              </w:rPr>
            </w:pPr>
            <w:r>
              <w:rPr>
                <w:sz w:val="22"/>
                <w:szCs w:val="22"/>
              </w:rPr>
              <w:t>0,0</w:t>
            </w: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r>
              <w:rPr>
                <w:sz w:val="22"/>
                <w:szCs w:val="22"/>
              </w:rPr>
              <w:t>0,0</w:t>
            </w: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r>
              <w:rPr>
                <w:sz w:val="22"/>
                <w:szCs w:val="22"/>
              </w:rPr>
              <w:t>123,1</w:t>
            </w:r>
          </w:p>
        </w:tc>
        <w:tc>
          <w:tcPr>
            <w:tcW w:w="1275" w:type="dxa"/>
            <w:gridSpan w:val="2"/>
          </w:tcPr>
          <w:p w:rsidR="008E3BCC" w:rsidRPr="00133E12" w:rsidRDefault="008E3BCC" w:rsidP="00546C5D">
            <w:pPr>
              <w:ind w:left="-103" w:right="-108" w:firstLine="0"/>
              <w:jc w:val="center"/>
              <w:rPr>
                <w:sz w:val="22"/>
                <w:szCs w:val="22"/>
              </w:rPr>
            </w:pPr>
            <w:r>
              <w:rPr>
                <w:sz w:val="22"/>
                <w:szCs w:val="22"/>
              </w:rPr>
              <w:t>0,0</w:t>
            </w: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r>
              <w:rPr>
                <w:sz w:val="22"/>
                <w:szCs w:val="22"/>
              </w:rPr>
              <w:t>0,0</w:t>
            </w: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r>
              <w:rPr>
                <w:sz w:val="22"/>
                <w:szCs w:val="22"/>
              </w:rPr>
              <w:t>127,2</w:t>
            </w:r>
          </w:p>
        </w:tc>
        <w:tc>
          <w:tcPr>
            <w:tcW w:w="993" w:type="dxa"/>
          </w:tcPr>
          <w:p w:rsidR="008E3BCC" w:rsidRPr="00133E12" w:rsidRDefault="008E3BCC" w:rsidP="00546C5D">
            <w:pPr>
              <w:ind w:left="-103" w:right="-108" w:firstLine="0"/>
              <w:jc w:val="center"/>
              <w:rPr>
                <w:sz w:val="22"/>
                <w:szCs w:val="22"/>
              </w:rPr>
            </w:pPr>
            <w:r>
              <w:rPr>
                <w:sz w:val="22"/>
                <w:szCs w:val="22"/>
              </w:rPr>
              <w:t>0,0</w:t>
            </w: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r>
              <w:rPr>
                <w:sz w:val="22"/>
                <w:szCs w:val="22"/>
              </w:rPr>
              <w:t>0,0</w:t>
            </w: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p>
          <w:p w:rsidR="008E3BCC" w:rsidRPr="00133E12" w:rsidRDefault="008E3BCC" w:rsidP="00546C5D">
            <w:pPr>
              <w:ind w:left="-103" w:right="-108" w:firstLine="0"/>
              <w:jc w:val="center"/>
              <w:rPr>
                <w:sz w:val="22"/>
                <w:szCs w:val="22"/>
              </w:rPr>
            </w:pPr>
            <w:r>
              <w:rPr>
                <w:sz w:val="22"/>
                <w:szCs w:val="22"/>
              </w:rPr>
              <w:t>131,7</w:t>
            </w:r>
          </w:p>
        </w:tc>
      </w:tr>
      <w:tr w:rsidR="008E3BCC" w:rsidRPr="00805F6F" w:rsidTr="00546C5D">
        <w:trPr>
          <w:trHeight w:val="418"/>
        </w:trPr>
        <w:tc>
          <w:tcPr>
            <w:tcW w:w="2694" w:type="dxa"/>
            <w:gridSpan w:val="2"/>
          </w:tcPr>
          <w:p w:rsidR="008E3BCC" w:rsidRPr="00805F6F" w:rsidRDefault="008E3BCC" w:rsidP="00546C5D">
            <w:pPr>
              <w:ind w:firstLine="0"/>
              <w:rPr>
                <w:sz w:val="22"/>
                <w:szCs w:val="22"/>
              </w:rPr>
            </w:pPr>
            <w:r w:rsidRPr="00805F6F">
              <w:rPr>
                <w:sz w:val="22"/>
                <w:szCs w:val="22"/>
              </w:rPr>
              <w:t>Итого по комплексу процессных мероприятий</w:t>
            </w:r>
          </w:p>
        </w:tc>
        <w:tc>
          <w:tcPr>
            <w:tcW w:w="1412" w:type="dxa"/>
          </w:tcPr>
          <w:p w:rsidR="008E3BCC" w:rsidRPr="00133E12" w:rsidRDefault="008E3BCC" w:rsidP="00546C5D">
            <w:pPr>
              <w:ind w:firstLine="0"/>
              <w:rPr>
                <w:sz w:val="22"/>
                <w:szCs w:val="22"/>
              </w:rPr>
            </w:pPr>
          </w:p>
        </w:tc>
        <w:tc>
          <w:tcPr>
            <w:tcW w:w="1698" w:type="dxa"/>
            <w:gridSpan w:val="3"/>
          </w:tcPr>
          <w:p w:rsidR="008E3BCC" w:rsidRPr="00133E12" w:rsidRDefault="008E3BCC" w:rsidP="00546C5D">
            <w:pPr>
              <w:ind w:left="-103" w:right="-108" w:firstLine="0"/>
              <w:jc w:val="center"/>
              <w:rPr>
                <w:sz w:val="22"/>
                <w:szCs w:val="22"/>
              </w:rPr>
            </w:pPr>
          </w:p>
        </w:tc>
        <w:tc>
          <w:tcPr>
            <w:tcW w:w="1285" w:type="dxa"/>
          </w:tcPr>
          <w:p w:rsidR="008E3BCC" w:rsidRPr="00133E12" w:rsidRDefault="008E3BCC" w:rsidP="00546C5D">
            <w:pPr>
              <w:ind w:left="-103" w:right="-108" w:firstLine="0"/>
              <w:jc w:val="center"/>
              <w:rPr>
                <w:b/>
                <w:sz w:val="22"/>
                <w:szCs w:val="22"/>
              </w:rPr>
            </w:pPr>
            <w:r>
              <w:rPr>
                <w:b/>
                <w:sz w:val="22"/>
                <w:szCs w:val="22"/>
              </w:rPr>
              <w:t>4 630,4</w:t>
            </w:r>
          </w:p>
        </w:tc>
        <w:tc>
          <w:tcPr>
            <w:tcW w:w="1134" w:type="dxa"/>
          </w:tcPr>
          <w:p w:rsidR="008E3BCC" w:rsidRPr="00133E12" w:rsidRDefault="008E3BCC" w:rsidP="00546C5D">
            <w:pPr>
              <w:ind w:left="-103" w:right="-108" w:firstLine="0"/>
              <w:jc w:val="center"/>
              <w:rPr>
                <w:b/>
                <w:sz w:val="22"/>
                <w:szCs w:val="22"/>
              </w:rPr>
            </w:pPr>
            <w:r>
              <w:rPr>
                <w:b/>
                <w:sz w:val="22"/>
                <w:szCs w:val="22"/>
              </w:rPr>
              <w:t>1 571,5</w:t>
            </w:r>
          </w:p>
        </w:tc>
        <w:tc>
          <w:tcPr>
            <w:tcW w:w="1275" w:type="dxa"/>
            <w:gridSpan w:val="2"/>
          </w:tcPr>
          <w:p w:rsidR="008E3BCC" w:rsidRPr="00133E12" w:rsidRDefault="008E3BCC" w:rsidP="00546C5D">
            <w:pPr>
              <w:ind w:left="-103" w:right="-108" w:firstLine="0"/>
              <w:jc w:val="center"/>
              <w:rPr>
                <w:b/>
                <w:sz w:val="22"/>
                <w:szCs w:val="22"/>
              </w:rPr>
            </w:pPr>
            <w:r>
              <w:rPr>
                <w:b/>
                <w:sz w:val="22"/>
                <w:szCs w:val="22"/>
              </w:rPr>
              <w:t>1 527,2</w:t>
            </w:r>
          </w:p>
        </w:tc>
        <w:tc>
          <w:tcPr>
            <w:tcW w:w="993" w:type="dxa"/>
          </w:tcPr>
          <w:p w:rsidR="008E3BCC" w:rsidRPr="00133E12" w:rsidRDefault="008E3BCC" w:rsidP="00546C5D">
            <w:pPr>
              <w:ind w:left="-103" w:right="-108" w:firstLine="0"/>
              <w:jc w:val="center"/>
              <w:rPr>
                <w:b/>
                <w:sz w:val="22"/>
                <w:szCs w:val="22"/>
              </w:rPr>
            </w:pPr>
            <w:r>
              <w:rPr>
                <w:b/>
                <w:sz w:val="22"/>
                <w:szCs w:val="22"/>
              </w:rPr>
              <w:t>1 531,7</w:t>
            </w:r>
          </w:p>
        </w:tc>
      </w:tr>
      <w:tr w:rsidR="008E3BCC" w:rsidRPr="00805F6F" w:rsidTr="00546C5D">
        <w:trPr>
          <w:trHeight w:val="418"/>
        </w:trPr>
        <w:tc>
          <w:tcPr>
            <w:tcW w:w="10491" w:type="dxa"/>
            <w:gridSpan w:val="11"/>
          </w:tcPr>
          <w:p w:rsidR="008E3BCC" w:rsidRPr="00133E12" w:rsidRDefault="008E3BCC" w:rsidP="00546C5D">
            <w:pPr>
              <w:ind w:left="-103" w:right="-108" w:firstLine="601"/>
              <w:rPr>
                <w:b/>
                <w:color w:val="000000"/>
                <w:sz w:val="22"/>
                <w:szCs w:val="22"/>
              </w:rPr>
            </w:pPr>
            <w:r>
              <w:rPr>
                <w:b/>
                <w:color w:val="000000"/>
                <w:spacing w:val="-2"/>
                <w:sz w:val="22"/>
                <w:szCs w:val="22"/>
              </w:rPr>
              <w:t>13</w:t>
            </w:r>
            <w:r w:rsidRPr="00133E12">
              <w:rPr>
                <w:b/>
                <w:color w:val="000000"/>
                <w:spacing w:val="-2"/>
                <w:sz w:val="22"/>
                <w:szCs w:val="22"/>
              </w:rPr>
              <w:t>. Комплекс процессных мероприятий</w:t>
            </w:r>
            <w:r w:rsidRPr="00133E12">
              <w:rPr>
                <w:b/>
                <w:color w:val="000000"/>
                <w:sz w:val="22"/>
                <w:szCs w:val="22"/>
              </w:rPr>
              <w:t xml:space="preserve"> «Организация социальных выплат </w:t>
            </w:r>
          </w:p>
          <w:p w:rsidR="008E3BCC" w:rsidRPr="00133E12" w:rsidRDefault="008E3BCC" w:rsidP="00546C5D">
            <w:pPr>
              <w:ind w:left="-103" w:right="-108" w:firstLine="0"/>
              <w:jc w:val="center"/>
              <w:rPr>
                <w:sz w:val="22"/>
                <w:szCs w:val="22"/>
              </w:rPr>
            </w:pPr>
            <w:proofErr w:type="gramStart"/>
            <w:r w:rsidRPr="00133E12">
              <w:rPr>
                <w:b/>
                <w:color w:val="000000"/>
                <w:sz w:val="22"/>
                <w:szCs w:val="22"/>
              </w:rPr>
              <w:t>имеющим</w:t>
            </w:r>
            <w:proofErr w:type="gramEnd"/>
            <w:r w:rsidRPr="00133E12">
              <w:rPr>
                <w:b/>
                <w:color w:val="000000"/>
                <w:sz w:val="22"/>
                <w:szCs w:val="22"/>
              </w:rPr>
              <w:t xml:space="preserve"> право на их получение»</w:t>
            </w:r>
          </w:p>
        </w:tc>
      </w:tr>
      <w:tr w:rsidR="008E3BCC" w:rsidRPr="00805F6F" w:rsidTr="00546C5D">
        <w:trPr>
          <w:trHeight w:val="418"/>
        </w:trPr>
        <w:tc>
          <w:tcPr>
            <w:tcW w:w="710" w:type="dxa"/>
          </w:tcPr>
          <w:p w:rsidR="008E3BCC" w:rsidRPr="00805F6F" w:rsidRDefault="008E3BCC" w:rsidP="00546C5D">
            <w:pPr>
              <w:ind w:left="-103" w:right="-108" w:firstLine="0"/>
              <w:jc w:val="center"/>
              <w:rPr>
                <w:sz w:val="22"/>
                <w:szCs w:val="22"/>
              </w:rPr>
            </w:pPr>
            <w:r w:rsidRPr="00805F6F">
              <w:rPr>
                <w:sz w:val="22"/>
                <w:szCs w:val="22"/>
              </w:rPr>
              <w:t>1.1</w:t>
            </w:r>
          </w:p>
        </w:tc>
        <w:tc>
          <w:tcPr>
            <w:tcW w:w="1984" w:type="dxa"/>
          </w:tcPr>
          <w:p w:rsidR="008E3BCC" w:rsidRPr="00805F6F" w:rsidRDefault="008E3BCC" w:rsidP="00546C5D">
            <w:pPr>
              <w:autoSpaceDE w:val="0"/>
              <w:ind w:firstLine="0"/>
              <w:jc w:val="left"/>
              <w:rPr>
                <w:sz w:val="22"/>
                <w:szCs w:val="22"/>
              </w:rPr>
            </w:pPr>
            <w:r w:rsidRPr="00805F6F">
              <w:rPr>
                <w:sz w:val="22"/>
                <w:szCs w:val="22"/>
              </w:rPr>
              <w:t>Мероприятие 1</w:t>
            </w:r>
          </w:p>
          <w:p w:rsidR="008E3BCC" w:rsidRPr="00805F6F" w:rsidRDefault="008E3BCC" w:rsidP="00546C5D">
            <w:pPr>
              <w:autoSpaceDE w:val="0"/>
              <w:ind w:firstLine="0"/>
              <w:jc w:val="left"/>
              <w:rPr>
                <w:sz w:val="22"/>
                <w:szCs w:val="22"/>
              </w:rPr>
            </w:pPr>
            <w:r w:rsidRPr="00805F6F">
              <w:rPr>
                <w:sz w:val="22"/>
                <w:szCs w:val="22"/>
              </w:rPr>
              <w:t>Выплата денежных средств на содержание ребенка, переданного на воспитание в приемную семью</w:t>
            </w:r>
          </w:p>
        </w:tc>
        <w:tc>
          <w:tcPr>
            <w:tcW w:w="1412" w:type="dxa"/>
          </w:tcPr>
          <w:p w:rsidR="008E3BCC" w:rsidRPr="00133E12" w:rsidRDefault="008E3BCC" w:rsidP="00546C5D">
            <w:pPr>
              <w:ind w:left="-103" w:right="-108" w:firstLine="0"/>
              <w:jc w:val="center"/>
              <w:rPr>
                <w:sz w:val="22"/>
                <w:szCs w:val="22"/>
              </w:rPr>
            </w:pPr>
            <w:r w:rsidRPr="00133E12">
              <w:rPr>
                <w:sz w:val="22"/>
                <w:szCs w:val="22"/>
              </w:rPr>
              <w:t>Управление по образованию</w:t>
            </w:r>
          </w:p>
        </w:tc>
        <w:tc>
          <w:tcPr>
            <w:tcW w:w="1698" w:type="dxa"/>
            <w:gridSpan w:val="3"/>
          </w:tcPr>
          <w:p w:rsidR="008E3BCC" w:rsidRPr="00133E12" w:rsidRDefault="008E3BCC" w:rsidP="00546C5D">
            <w:pPr>
              <w:ind w:left="-103" w:right="-108" w:firstLine="0"/>
              <w:jc w:val="center"/>
              <w:rPr>
                <w:sz w:val="22"/>
                <w:szCs w:val="22"/>
              </w:rPr>
            </w:pPr>
            <w:r w:rsidRPr="00133E12">
              <w:rPr>
                <w:sz w:val="22"/>
                <w:szCs w:val="22"/>
              </w:rPr>
              <w:t>Областной</w:t>
            </w:r>
          </w:p>
          <w:p w:rsidR="008E3BCC" w:rsidRPr="00133E12" w:rsidRDefault="008E3BCC" w:rsidP="00546C5D">
            <w:pPr>
              <w:ind w:left="-103" w:right="-108" w:firstLine="0"/>
              <w:jc w:val="center"/>
              <w:rPr>
                <w:sz w:val="22"/>
                <w:szCs w:val="22"/>
              </w:rPr>
            </w:pPr>
            <w:r w:rsidRPr="00133E12">
              <w:rPr>
                <w:sz w:val="22"/>
                <w:szCs w:val="22"/>
              </w:rPr>
              <w:t xml:space="preserve"> бюджет</w:t>
            </w:r>
          </w:p>
        </w:tc>
        <w:tc>
          <w:tcPr>
            <w:tcW w:w="1285" w:type="dxa"/>
          </w:tcPr>
          <w:p w:rsidR="008E3BCC" w:rsidRPr="00133E12" w:rsidRDefault="008E3BCC" w:rsidP="00546C5D">
            <w:pPr>
              <w:ind w:left="-103" w:right="-108" w:firstLine="0"/>
              <w:jc w:val="center"/>
              <w:rPr>
                <w:sz w:val="22"/>
                <w:szCs w:val="22"/>
              </w:rPr>
            </w:pPr>
            <w:r w:rsidRPr="00133E12">
              <w:rPr>
                <w:sz w:val="22"/>
                <w:szCs w:val="22"/>
              </w:rPr>
              <w:t>3</w:t>
            </w:r>
            <w:r>
              <w:rPr>
                <w:sz w:val="22"/>
                <w:szCs w:val="22"/>
              </w:rPr>
              <w:t> 236,4</w:t>
            </w:r>
          </w:p>
        </w:tc>
        <w:tc>
          <w:tcPr>
            <w:tcW w:w="1134" w:type="dxa"/>
          </w:tcPr>
          <w:p w:rsidR="008E3BCC" w:rsidRPr="00133E12" w:rsidRDefault="008E3BCC" w:rsidP="00546C5D">
            <w:pPr>
              <w:ind w:left="-103" w:right="-108" w:firstLine="0"/>
              <w:jc w:val="center"/>
              <w:rPr>
                <w:sz w:val="22"/>
                <w:szCs w:val="22"/>
              </w:rPr>
            </w:pPr>
            <w:r w:rsidRPr="00133E12">
              <w:rPr>
                <w:sz w:val="22"/>
                <w:szCs w:val="22"/>
              </w:rPr>
              <w:t>1</w:t>
            </w:r>
            <w:r>
              <w:rPr>
                <w:sz w:val="22"/>
                <w:szCs w:val="22"/>
              </w:rPr>
              <w:t> 078,8</w:t>
            </w:r>
          </w:p>
        </w:tc>
        <w:tc>
          <w:tcPr>
            <w:tcW w:w="1275" w:type="dxa"/>
            <w:gridSpan w:val="2"/>
          </w:tcPr>
          <w:p w:rsidR="008E3BCC" w:rsidRPr="00133E12" w:rsidRDefault="008E3BCC" w:rsidP="00546C5D">
            <w:pPr>
              <w:ind w:left="-103" w:right="-108" w:firstLine="0"/>
              <w:jc w:val="center"/>
              <w:rPr>
                <w:sz w:val="22"/>
                <w:szCs w:val="22"/>
              </w:rPr>
            </w:pPr>
            <w:r w:rsidRPr="00133E12">
              <w:rPr>
                <w:sz w:val="22"/>
                <w:szCs w:val="22"/>
              </w:rPr>
              <w:t>1 078,8</w:t>
            </w:r>
          </w:p>
        </w:tc>
        <w:tc>
          <w:tcPr>
            <w:tcW w:w="993" w:type="dxa"/>
          </w:tcPr>
          <w:p w:rsidR="008E3BCC" w:rsidRPr="00133E12" w:rsidRDefault="008E3BCC" w:rsidP="00546C5D">
            <w:pPr>
              <w:ind w:left="-103" w:right="-108" w:firstLine="0"/>
              <w:jc w:val="center"/>
              <w:rPr>
                <w:sz w:val="22"/>
                <w:szCs w:val="22"/>
              </w:rPr>
            </w:pPr>
            <w:r w:rsidRPr="00133E12">
              <w:rPr>
                <w:sz w:val="22"/>
                <w:szCs w:val="22"/>
              </w:rPr>
              <w:t>1 078,</w:t>
            </w:r>
            <w:r>
              <w:rPr>
                <w:sz w:val="22"/>
                <w:szCs w:val="22"/>
              </w:rPr>
              <w:t>8</w:t>
            </w:r>
          </w:p>
        </w:tc>
      </w:tr>
      <w:tr w:rsidR="008E3BCC" w:rsidRPr="00805F6F" w:rsidTr="00546C5D">
        <w:trPr>
          <w:trHeight w:val="418"/>
        </w:trPr>
        <w:tc>
          <w:tcPr>
            <w:tcW w:w="710" w:type="dxa"/>
          </w:tcPr>
          <w:p w:rsidR="008E3BCC" w:rsidRPr="00805F6F" w:rsidRDefault="008E3BCC" w:rsidP="00546C5D">
            <w:pPr>
              <w:ind w:left="-103" w:right="-108" w:firstLine="0"/>
              <w:jc w:val="center"/>
              <w:rPr>
                <w:sz w:val="22"/>
                <w:szCs w:val="22"/>
              </w:rPr>
            </w:pPr>
            <w:r w:rsidRPr="00805F6F">
              <w:rPr>
                <w:sz w:val="22"/>
                <w:szCs w:val="22"/>
              </w:rPr>
              <w:t>1.2</w:t>
            </w:r>
          </w:p>
        </w:tc>
        <w:tc>
          <w:tcPr>
            <w:tcW w:w="1984" w:type="dxa"/>
          </w:tcPr>
          <w:p w:rsidR="008E3BCC" w:rsidRPr="00805F6F" w:rsidRDefault="008E3BCC" w:rsidP="00546C5D">
            <w:pPr>
              <w:autoSpaceDE w:val="0"/>
              <w:ind w:firstLine="0"/>
              <w:jc w:val="left"/>
              <w:rPr>
                <w:sz w:val="22"/>
                <w:szCs w:val="22"/>
              </w:rPr>
            </w:pPr>
            <w:r w:rsidRPr="00805F6F">
              <w:rPr>
                <w:sz w:val="22"/>
                <w:szCs w:val="22"/>
              </w:rPr>
              <w:t>Мероприятие 2</w:t>
            </w:r>
          </w:p>
          <w:p w:rsidR="008E3BCC" w:rsidRPr="00805F6F" w:rsidRDefault="008E3BCC" w:rsidP="00546C5D">
            <w:pPr>
              <w:autoSpaceDE w:val="0"/>
              <w:ind w:firstLine="0"/>
              <w:jc w:val="left"/>
              <w:rPr>
                <w:sz w:val="22"/>
                <w:szCs w:val="22"/>
              </w:rPr>
            </w:pPr>
            <w:r w:rsidRPr="00805F6F">
              <w:rPr>
                <w:sz w:val="22"/>
                <w:szCs w:val="22"/>
              </w:rPr>
              <w:t>Выплата вознаграждения, причитающегося приемным родителям</w:t>
            </w:r>
          </w:p>
        </w:tc>
        <w:tc>
          <w:tcPr>
            <w:tcW w:w="1412" w:type="dxa"/>
          </w:tcPr>
          <w:p w:rsidR="008E3BCC" w:rsidRPr="00133E12" w:rsidRDefault="008E3BCC" w:rsidP="00546C5D">
            <w:pPr>
              <w:ind w:firstLine="0"/>
              <w:jc w:val="center"/>
              <w:rPr>
                <w:sz w:val="22"/>
                <w:szCs w:val="22"/>
              </w:rPr>
            </w:pPr>
            <w:r w:rsidRPr="00133E12">
              <w:rPr>
                <w:sz w:val="22"/>
                <w:szCs w:val="22"/>
              </w:rPr>
              <w:t>Управление по образованию</w:t>
            </w:r>
          </w:p>
        </w:tc>
        <w:tc>
          <w:tcPr>
            <w:tcW w:w="1698" w:type="dxa"/>
            <w:gridSpan w:val="3"/>
          </w:tcPr>
          <w:p w:rsidR="008E3BCC" w:rsidRPr="00133E12" w:rsidRDefault="008E3BCC" w:rsidP="00546C5D">
            <w:pPr>
              <w:ind w:left="-103" w:right="-108" w:firstLine="0"/>
              <w:jc w:val="center"/>
              <w:rPr>
                <w:sz w:val="22"/>
                <w:szCs w:val="22"/>
              </w:rPr>
            </w:pPr>
            <w:r w:rsidRPr="00133E12">
              <w:rPr>
                <w:sz w:val="22"/>
                <w:szCs w:val="22"/>
              </w:rPr>
              <w:t>Областной</w:t>
            </w:r>
          </w:p>
          <w:p w:rsidR="008E3BCC" w:rsidRPr="00133E12" w:rsidRDefault="008E3BCC" w:rsidP="00546C5D">
            <w:pPr>
              <w:ind w:left="-103" w:right="-108" w:firstLine="0"/>
              <w:jc w:val="center"/>
              <w:rPr>
                <w:sz w:val="22"/>
                <w:szCs w:val="22"/>
              </w:rPr>
            </w:pPr>
            <w:r w:rsidRPr="00133E12">
              <w:rPr>
                <w:sz w:val="22"/>
                <w:szCs w:val="22"/>
              </w:rPr>
              <w:t xml:space="preserve"> бюджет</w:t>
            </w:r>
          </w:p>
        </w:tc>
        <w:tc>
          <w:tcPr>
            <w:tcW w:w="1285" w:type="dxa"/>
          </w:tcPr>
          <w:p w:rsidR="008E3BCC" w:rsidRPr="00133E12" w:rsidRDefault="008E3BCC" w:rsidP="00546C5D">
            <w:pPr>
              <w:ind w:left="-103" w:right="-108" w:firstLine="0"/>
              <w:jc w:val="center"/>
              <w:rPr>
                <w:sz w:val="22"/>
                <w:szCs w:val="22"/>
              </w:rPr>
            </w:pPr>
            <w:r>
              <w:rPr>
                <w:sz w:val="22"/>
                <w:szCs w:val="22"/>
              </w:rPr>
              <w:t>1 033,5</w:t>
            </w:r>
          </w:p>
        </w:tc>
        <w:tc>
          <w:tcPr>
            <w:tcW w:w="1134" w:type="dxa"/>
          </w:tcPr>
          <w:p w:rsidR="008E3BCC" w:rsidRPr="00133E12" w:rsidRDefault="008E3BCC" w:rsidP="00546C5D">
            <w:pPr>
              <w:ind w:left="-103" w:right="-108" w:firstLine="0"/>
              <w:jc w:val="center"/>
              <w:rPr>
                <w:sz w:val="22"/>
                <w:szCs w:val="22"/>
              </w:rPr>
            </w:pPr>
            <w:r>
              <w:rPr>
                <w:sz w:val="22"/>
                <w:szCs w:val="22"/>
              </w:rPr>
              <w:t>344,5</w:t>
            </w:r>
          </w:p>
        </w:tc>
        <w:tc>
          <w:tcPr>
            <w:tcW w:w="1275" w:type="dxa"/>
            <w:gridSpan w:val="2"/>
          </w:tcPr>
          <w:p w:rsidR="008E3BCC" w:rsidRPr="00133E12" w:rsidRDefault="008E3BCC" w:rsidP="00546C5D">
            <w:pPr>
              <w:ind w:left="-103" w:right="-108" w:firstLine="0"/>
              <w:jc w:val="center"/>
              <w:rPr>
                <w:sz w:val="22"/>
                <w:szCs w:val="22"/>
              </w:rPr>
            </w:pPr>
            <w:r>
              <w:rPr>
                <w:sz w:val="22"/>
                <w:szCs w:val="22"/>
              </w:rPr>
              <w:t>344,5</w:t>
            </w:r>
          </w:p>
        </w:tc>
        <w:tc>
          <w:tcPr>
            <w:tcW w:w="993" w:type="dxa"/>
          </w:tcPr>
          <w:p w:rsidR="008E3BCC" w:rsidRPr="00133E12" w:rsidRDefault="008E3BCC" w:rsidP="00546C5D">
            <w:pPr>
              <w:ind w:left="-103" w:right="-108" w:firstLine="0"/>
              <w:jc w:val="center"/>
              <w:rPr>
                <w:sz w:val="22"/>
                <w:szCs w:val="22"/>
              </w:rPr>
            </w:pPr>
            <w:r>
              <w:rPr>
                <w:sz w:val="22"/>
                <w:szCs w:val="22"/>
              </w:rPr>
              <w:t>344,5</w:t>
            </w:r>
          </w:p>
        </w:tc>
      </w:tr>
      <w:tr w:rsidR="008E3BCC" w:rsidRPr="00805F6F" w:rsidTr="00546C5D">
        <w:trPr>
          <w:trHeight w:val="418"/>
        </w:trPr>
        <w:tc>
          <w:tcPr>
            <w:tcW w:w="710" w:type="dxa"/>
          </w:tcPr>
          <w:p w:rsidR="008E3BCC" w:rsidRPr="00805F6F" w:rsidRDefault="008E3BCC" w:rsidP="00546C5D">
            <w:pPr>
              <w:ind w:left="-103" w:right="-108" w:firstLine="0"/>
              <w:jc w:val="center"/>
              <w:rPr>
                <w:sz w:val="22"/>
                <w:szCs w:val="22"/>
              </w:rPr>
            </w:pPr>
            <w:r w:rsidRPr="00805F6F">
              <w:rPr>
                <w:sz w:val="22"/>
                <w:szCs w:val="22"/>
              </w:rPr>
              <w:t>1.3</w:t>
            </w:r>
          </w:p>
        </w:tc>
        <w:tc>
          <w:tcPr>
            <w:tcW w:w="1984" w:type="dxa"/>
          </w:tcPr>
          <w:p w:rsidR="008E3BCC" w:rsidRPr="00805F6F" w:rsidRDefault="008E3BCC" w:rsidP="00546C5D">
            <w:pPr>
              <w:autoSpaceDE w:val="0"/>
              <w:ind w:firstLine="0"/>
              <w:jc w:val="left"/>
              <w:rPr>
                <w:sz w:val="22"/>
                <w:szCs w:val="22"/>
              </w:rPr>
            </w:pPr>
            <w:r w:rsidRPr="00805F6F">
              <w:rPr>
                <w:sz w:val="22"/>
                <w:szCs w:val="22"/>
              </w:rPr>
              <w:t>Мероприятие 3</w:t>
            </w:r>
          </w:p>
          <w:p w:rsidR="008E3BCC" w:rsidRPr="00805F6F" w:rsidRDefault="008E3BCC" w:rsidP="00546C5D">
            <w:pPr>
              <w:autoSpaceDE w:val="0"/>
              <w:ind w:firstLine="0"/>
              <w:jc w:val="left"/>
              <w:rPr>
                <w:sz w:val="22"/>
                <w:szCs w:val="22"/>
              </w:rPr>
            </w:pPr>
            <w:r w:rsidRPr="00805F6F">
              <w:rPr>
                <w:sz w:val="22"/>
                <w:szCs w:val="22"/>
              </w:rPr>
              <w:t xml:space="preserve">Выплата ежемесячных денежных средств </w:t>
            </w:r>
            <w:r w:rsidRPr="00805F6F">
              <w:rPr>
                <w:sz w:val="22"/>
                <w:szCs w:val="22"/>
              </w:rPr>
              <w:lastRenderedPageBreak/>
              <w:t>на содержание ребенка, находящегося под опекой (попечительством)</w:t>
            </w:r>
          </w:p>
        </w:tc>
        <w:tc>
          <w:tcPr>
            <w:tcW w:w="1412" w:type="dxa"/>
          </w:tcPr>
          <w:p w:rsidR="008E3BCC" w:rsidRPr="00133E12" w:rsidRDefault="008E3BCC" w:rsidP="00546C5D">
            <w:pPr>
              <w:ind w:firstLine="0"/>
              <w:jc w:val="center"/>
              <w:rPr>
                <w:sz w:val="22"/>
                <w:szCs w:val="22"/>
              </w:rPr>
            </w:pPr>
            <w:r w:rsidRPr="00133E12">
              <w:rPr>
                <w:sz w:val="22"/>
                <w:szCs w:val="22"/>
              </w:rPr>
              <w:lastRenderedPageBreak/>
              <w:t>Управление по образованию</w:t>
            </w:r>
          </w:p>
        </w:tc>
        <w:tc>
          <w:tcPr>
            <w:tcW w:w="1698" w:type="dxa"/>
            <w:gridSpan w:val="3"/>
          </w:tcPr>
          <w:p w:rsidR="008E3BCC" w:rsidRPr="00133E12" w:rsidRDefault="008E3BCC" w:rsidP="00546C5D">
            <w:pPr>
              <w:ind w:left="-103" w:right="-108" w:firstLine="0"/>
              <w:jc w:val="center"/>
              <w:rPr>
                <w:sz w:val="22"/>
                <w:szCs w:val="22"/>
              </w:rPr>
            </w:pPr>
            <w:r w:rsidRPr="00133E12">
              <w:rPr>
                <w:sz w:val="22"/>
                <w:szCs w:val="22"/>
              </w:rPr>
              <w:t>Областной</w:t>
            </w:r>
          </w:p>
          <w:p w:rsidR="008E3BCC" w:rsidRPr="00133E12" w:rsidRDefault="008E3BCC" w:rsidP="00546C5D">
            <w:pPr>
              <w:ind w:left="-103" w:right="-108" w:firstLine="0"/>
              <w:jc w:val="center"/>
              <w:rPr>
                <w:sz w:val="22"/>
                <w:szCs w:val="22"/>
              </w:rPr>
            </w:pPr>
            <w:r w:rsidRPr="00133E12">
              <w:rPr>
                <w:sz w:val="22"/>
                <w:szCs w:val="22"/>
              </w:rPr>
              <w:t xml:space="preserve"> бюджет</w:t>
            </w:r>
          </w:p>
        </w:tc>
        <w:tc>
          <w:tcPr>
            <w:tcW w:w="1285" w:type="dxa"/>
          </w:tcPr>
          <w:p w:rsidR="008E3BCC" w:rsidRPr="00133E12" w:rsidRDefault="008E3BCC" w:rsidP="00546C5D">
            <w:pPr>
              <w:ind w:left="-103" w:right="-108" w:firstLine="0"/>
              <w:jc w:val="center"/>
              <w:rPr>
                <w:sz w:val="22"/>
                <w:szCs w:val="22"/>
              </w:rPr>
            </w:pPr>
            <w:r>
              <w:rPr>
                <w:sz w:val="22"/>
                <w:szCs w:val="22"/>
              </w:rPr>
              <w:t>14 564,4</w:t>
            </w:r>
          </w:p>
        </w:tc>
        <w:tc>
          <w:tcPr>
            <w:tcW w:w="1134" w:type="dxa"/>
          </w:tcPr>
          <w:p w:rsidR="008E3BCC" w:rsidRPr="00133E12" w:rsidRDefault="008E3BCC" w:rsidP="00546C5D">
            <w:pPr>
              <w:ind w:left="-103" w:right="-108" w:firstLine="0"/>
              <w:jc w:val="center"/>
              <w:rPr>
                <w:sz w:val="22"/>
                <w:szCs w:val="22"/>
              </w:rPr>
            </w:pPr>
            <w:r>
              <w:rPr>
                <w:sz w:val="22"/>
                <w:szCs w:val="22"/>
              </w:rPr>
              <w:t>4 854,8</w:t>
            </w:r>
          </w:p>
        </w:tc>
        <w:tc>
          <w:tcPr>
            <w:tcW w:w="1275" w:type="dxa"/>
            <w:gridSpan w:val="2"/>
          </w:tcPr>
          <w:p w:rsidR="008E3BCC" w:rsidRPr="00133E12" w:rsidRDefault="008E3BCC" w:rsidP="00546C5D">
            <w:pPr>
              <w:ind w:left="-103" w:right="-108" w:firstLine="0"/>
              <w:jc w:val="center"/>
              <w:rPr>
                <w:sz w:val="22"/>
                <w:szCs w:val="22"/>
              </w:rPr>
            </w:pPr>
            <w:r>
              <w:rPr>
                <w:sz w:val="22"/>
                <w:szCs w:val="22"/>
              </w:rPr>
              <w:t>4 854,8</w:t>
            </w:r>
          </w:p>
        </w:tc>
        <w:tc>
          <w:tcPr>
            <w:tcW w:w="993" w:type="dxa"/>
          </w:tcPr>
          <w:p w:rsidR="008E3BCC" w:rsidRPr="00133E12" w:rsidRDefault="008E3BCC" w:rsidP="00546C5D">
            <w:pPr>
              <w:ind w:left="-103" w:right="-108" w:firstLine="0"/>
              <w:jc w:val="center"/>
              <w:rPr>
                <w:sz w:val="22"/>
                <w:szCs w:val="22"/>
              </w:rPr>
            </w:pPr>
            <w:r>
              <w:rPr>
                <w:sz w:val="22"/>
                <w:szCs w:val="22"/>
              </w:rPr>
              <w:t>4 854,8</w:t>
            </w:r>
          </w:p>
        </w:tc>
      </w:tr>
      <w:tr w:rsidR="008E3BCC" w:rsidRPr="00805F6F" w:rsidTr="00546C5D">
        <w:trPr>
          <w:trHeight w:val="418"/>
        </w:trPr>
        <w:tc>
          <w:tcPr>
            <w:tcW w:w="710" w:type="dxa"/>
          </w:tcPr>
          <w:p w:rsidR="008E3BCC" w:rsidRPr="00805F6F" w:rsidRDefault="008E3BCC" w:rsidP="00546C5D">
            <w:pPr>
              <w:ind w:left="-103" w:right="-108" w:firstLine="0"/>
              <w:jc w:val="center"/>
              <w:rPr>
                <w:sz w:val="22"/>
                <w:szCs w:val="22"/>
              </w:rPr>
            </w:pPr>
            <w:r w:rsidRPr="00805F6F">
              <w:rPr>
                <w:sz w:val="22"/>
                <w:szCs w:val="22"/>
              </w:rPr>
              <w:lastRenderedPageBreak/>
              <w:t>1.4</w:t>
            </w:r>
          </w:p>
        </w:tc>
        <w:tc>
          <w:tcPr>
            <w:tcW w:w="1984" w:type="dxa"/>
          </w:tcPr>
          <w:p w:rsidR="008E3BCC" w:rsidRPr="00805F6F" w:rsidRDefault="008E3BCC" w:rsidP="00546C5D">
            <w:pPr>
              <w:autoSpaceDE w:val="0"/>
              <w:ind w:firstLine="0"/>
              <w:jc w:val="left"/>
              <w:rPr>
                <w:sz w:val="22"/>
                <w:szCs w:val="22"/>
              </w:rPr>
            </w:pPr>
            <w:r w:rsidRPr="00805F6F">
              <w:rPr>
                <w:sz w:val="22"/>
                <w:szCs w:val="22"/>
              </w:rPr>
              <w:t>Мероприятие 4</w:t>
            </w:r>
          </w:p>
          <w:p w:rsidR="008E3BCC" w:rsidRPr="00805F6F" w:rsidRDefault="008E3BCC" w:rsidP="00546C5D">
            <w:pPr>
              <w:autoSpaceDE w:val="0"/>
              <w:ind w:firstLine="0"/>
              <w:jc w:val="left"/>
              <w:rPr>
                <w:sz w:val="22"/>
                <w:szCs w:val="22"/>
              </w:rPr>
            </w:pPr>
            <w:r w:rsidRPr="00805F6F">
              <w:rPr>
                <w:sz w:val="22"/>
                <w:szCs w:val="22"/>
              </w:rPr>
              <w:t xml:space="preserve">Осуществление мер социальной поддержки по предоставлению компенсации расходов на оплату жилых помещений, отопления и освещения педагогическим </w:t>
            </w:r>
            <w:r>
              <w:rPr>
                <w:sz w:val="22"/>
                <w:szCs w:val="22"/>
              </w:rPr>
              <w:t>и иным 2</w:t>
            </w:r>
            <w:r w:rsidRPr="00805F6F">
              <w:rPr>
                <w:sz w:val="22"/>
                <w:szCs w:val="22"/>
              </w:rPr>
              <w:t>работникам образовательных организаций</w:t>
            </w:r>
          </w:p>
        </w:tc>
        <w:tc>
          <w:tcPr>
            <w:tcW w:w="1412" w:type="dxa"/>
          </w:tcPr>
          <w:p w:rsidR="008E3BCC" w:rsidRPr="00133E12" w:rsidRDefault="008E3BCC" w:rsidP="00546C5D">
            <w:pPr>
              <w:ind w:firstLine="0"/>
              <w:jc w:val="center"/>
              <w:rPr>
                <w:sz w:val="22"/>
                <w:szCs w:val="22"/>
              </w:rPr>
            </w:pPr>
            <w:r w:rsidRPr="00133E12">
              <w:rPr>
                <w:sz w:val="22"/>
                <w:szCs w:val="22"/>
              </w:rPr>
              <w:t>Управление по образованию</w:t>
            </w:r>
          </w:p>
        </w:tc>
        <w:tc>
          <w:tcPr>
            <w:tcW w:w="1698" w:type="dxa"/>
            <w:gridSpan w:val="3"/>
          </w:tcPr>
          <w:p w:rsidR="008E3BCC" w:rsidRPr="00133E12" w:rsidRDefault="008E3BCC" w:rsidP="00546C5D">
            <w:pPr>
              <w:ind w:left="-103" w:right="-108" w:firstLine="0"/>
              <w:jc w:val="center"/>
              <w:rPr>
                <w:sz w:val="22"/>
                <w:szCs w:val="22"/>
              </w:rPr>
            </w:pPr>
            <w:r w:rsidRPr="00133E12">
              <w:rPr>
                <w:sz w:val="22"/>
                <w:szCs w:val="22"/>
              </w:rPr>
              <w:t>Областной</w:t>
            </w:r>
          </w:p>
          <w:p w:rsidR="008E3BCC" w:rsidRPr="00133E12" w:rsidRDefault="008E3BCC" w:rsidP="00546C5D">
            <w:pPr>
              <w:ind w:left="-103" w:right="-108" w:firstLine="0"/>
              <w:jc w:val="center"/>
              <w:rPr>
                <w:sz w:val="22"/>
                <w:szCs w:val="22"/>
              </w:rPr>
            </w:pPr>
            <w:r w:rsidRPr="00133E12">
              <w:rPr>
                <w:sz w:val="22"/>
                <w:szCs w:val="22"/>
              </w:rPr>
              <w:t xml:space="preserve"> бюджет</w:t>
            </w:r>
          </w:p>
        </w:tc>
        <w:tc>
          <w:tcPr>
            <w:tcW w:w="1285" w:type="dxa"/>
          </w:tcPr>
          <w:p w:rsidR="008E3BCC" w:rsidRPr="00133E12" w:rsidRDefault="008E3BCC" w:rsidP="00546C5D">
            <w:pPr>
              <w:ind w:left="-103" w:right="-108" w:firstLine="0"/>
              <w:jc w:val="center"/>
              <w:rPr>
                <w:sz w:val="22"/>
                <w:szCs w:val="22"/>
              </w:rPr>
            </w:pPr>
            <w:r w:rsidRPr="00133E12">
              <w:rPr>
                <w:sz w:val="22"/>
                <w:szCs w:val="22"/>
              </w:rPr>
              <w:t>16</w:t>
            </w:r>
            <w:r>
              <w:rPr>
                <w:sz w:val="22"/>
                <w:szCs w:val="22"/>
              </w:rPr>
              <w:t xml:space="preserve"> 524</w:t>
            </w:r>
            <w:r w:rsidRPr="00133E12">
              <w:rPr>
                <w:sz w:val="22"/>
                <w:szCs w:val="22"/>
              </w:rPr>
              <w:t>,</w:t>
            </w:r>
            <w:r>
              <w:rPr>
                <w:sz w:val="22"/>
                <w:szCs w:val="22"/>
              </w:rPr>
              <w:t>0</w:t>
            </w:r>
          </w:p>
        </w:tc>
        <w:tc>
          <w:tcPr>
            <w:tcW w:w="1134" w:type="dxa"/>
          </w:tcPr>
          <w:p w:rsidR="008E3BCC" w:rsidRPr="00133E12" w:rsidRDefault="008E3BCC" w:rsidP="00546C5D">
            <w:pPr>
              <w:ind w:left="-103" w:right="-108" w:firstLine="0"/>
              <w:jc w:val="center"/>
              <w:rPr>
                <w:sz w:val="22"/>
                <w:szCs w:val="22"/>
              </w:rPr>
            </w:pPr>
            <w:r>
              <w:rPr>
                <w:sz w:val="22"/>
                <w:szCs w:val="22"/>
              </w:rPr>
              <w:t>5 508,0</w:t>
            </w:r>
          </w:p>
        </w:tc>
        <w:tc>
          <w:tcPr>
            <w:tcW w:w="1275" w:type="dxa"/>
            <w:gridSpan w:val="2"/>
          </w:tcPr>
          <w:p w:rsidR="008E3BCC" w:rsidRPr="00133E12" w:rsidRDefault="008E3BCC" w:rsidP="00546C5D">
            <w:pPr>
              <w:ind w:left="-103" w:right="-108" w:firstLine="0"/>
              <w:jc w:val="center"/>
              <w:rPr>
                <w:sz w:val="22"/>
                <w:szCs w:val="22"/>
              </w:rPr>
            </w:pPr>
            <w:r w:rsidRPr="00133E12">
              <w:rPr>
                <w:sz w:val="22"/>
                <w:szCs w:val="22"/>
              </w:rPr>
              <w:t>5</w:t>
            </w:r>
            <w:r>
              <w:rPr>
                <w:sz w:val="22"/>
                <w:szCs w:val="22"/>
              </w:rPr>
              <w:t xml:space="preserve"> 508</w:t>
            </w:r>
            <w:r w:rsidRPr="00133E12">
              <w:rPr>
                <w:sz w:val="22"/>
                <w:szCs w:val="22"/>
              </w:rPr>
              <w:t>,</w:t>
            </w:r>
            <w:r>
              <w:rPr>
                <w:sz w:val="22"/>
                <w:szCs w:val="22"/>
              </w:rPr>
              <w:t>0</w:t>
            </w:r>
          </w:p>
        </w:tc>
        <w:tc>
          <w:tcPr>
            <w:tcW w:w="993" w:type="dxa"/>
          </w:tcPr>
          <w:p w:rsidR="008E3BCC" w:rsidRPr="00133E12" w:rsidRDefault="008E3BCC" w:rsidP="00546C5D">
            <w:pPr>
              <w:ind w:left="-103" w:right="-108" w:firstLine="0"/>
              <w:jc w:val="center"/>
              <w:rPr>
                <w:sz w:val="22"/>
                <w:szCs w:val="22"/>
              </w:rPr>
            </w:pPr>
            <w:r w:rsidRPr="00133E12">
              <w:rPr>
                <w:sz w:val="22"/>
                <w:szCs w:val="22"/>
              </w:rPr>
              <w:t>5</w:t>
            </w:r>
            <w:r>
              <w:rPr>
                <w:sz w:val="22"/>
                <w:szCs w:val="22"/>
              </w:rPr>
              <w:t xml:space="preserve"> 508</w:t>
            </w:r>
            <w:r w:rsidRPr="00133E12">
              <w:rPr>
                <w:sz w:val="22"/>
                <w:szCs w:val="22"/>
              </w:rPr>
              <w:t>,</w:t>
            </w:r>
            <w:r>
              <w:rPr>
                <w:sz w:val="22"/>
                <w:szCs w:val="22"/>
              </w:rPr>
              <w:t>0</w:t>
            </w:r>
          </w:p>
        </w:tc>
      </w:tr>
      <w:tr w:rsidR="008E3BCC" w:rsidRPr="00805F6F" w:rsidTr="00546C5D">
        <w:trPr>
          <w:trHeight w:val="418"/>
        </w:trPr>
        <w:tc>
          <w:tcPr>
            <w:tcW w:w="2694" w:type="dxa"/>
            <w:gridSpan w:val="2"/>
          </w:tcPr>
          <w:p w:rsidR="008E3BCC" w:rsidRPr="00805F6F" w:rsidRDefault="008E3BCC" w:rsidP="00546C5D">
            <w:pPr>
              <w:ind w:firstLine="0"/>
              <w:rPr>
                <w:sz w:val="22"/>
                <w:szCs w:val="22"/>
              </w:rPr>
            </w:pPr>
            <w:r w:rsidRPr="00805F6F">
              <w:rPr>
                <w:sz w:val="22"/>
                <w:szCs w:val="22"/>
              </w:rPr>
              <w:t>Итого по комплексу процессных мероприятий</w:t>
            </w:r>
          </w:p>
        </w:tc>
        <w:tc>
          <w:tcPr>
            <w:tcW w:w="1412" w:type="dxa"/>
          </w:tcPr>
          <w:p w:rsidR="008E3BCC" w:rsidRPr="00133E12" w:rsidRDefault="008E3BCC" w:rsidP="00546C5D">
            <w:pPr>
              <w:ind w:left="-103" w:right="-108" w:firstLine="0"/>
              <w:jc w:val="center"/>
              <w:rPr>
                <w:sz w:val="22"/>
                <w:szCs w:val="22"/>
              </w:rPr>
            </w:pPr>
          </w:p>
        </w:tc>
        <w:tc>
          <w:tcPr>
            <w:tcW w:w="1698" w:type="dxa"/>
            <w:gridSpan w:val="3"/>
          </w:tcPr>
          <w:p w:rsidR="008E3BCC" w:rsidRPr="00133E12" w:rsidRDefault="008E3BCC" w:rsidP="00546C5D">
            <w:pPr>
              <w:ind w:left="-103" w:right="-108" w:firstLine="0"/>
              <w:jc w:val="center"/>
              <w:rPr>
                <w:sz w:val="22"/>
                <w:szCs w:val="22"/>
              </w:rPr>
            </w:pPr>
          </w:p>
        </w:tc>
        <w:tc>
          <w:tcPr>
            <w:tcW w:w="1285" w:type="dxa"/>
          </w:tcPr>
          <w:p w:rsidR="008E3BCC" w:rsidRPr="00133E12" w:rsidRDefault="008E3BCC" w:rsidP="00546C5D">
            <w:pPr>
              <w:ind w:left="-103" w:right="-108" w:firstLine="0"/>
              <w:jc w:val="center"/>
              <w:rPr>
                <w:b/>
                <w:sz w:val="22"/>
                <w:szCs w:val="22"/>
              </w:rPr>
            </w:pPr>
            <w:r>
              <w:rPr>
                <w:b/>
                <w:sz w:val="22"/>
                <w:szCs w:val="22"/>
              </w:rPr>
              <w:t>35 358,3</w:t>
            </w:r>
          </w:p>
        </w:tc>
        <w:tc>
          <w:tcPr>
            <w:tcW w:w="1134" w:type="dxa"/>
          </w:tcPr>
          <w:p w:rsidR="008E3BCC" w:rsidRPr="00133E12" w:rsidRDefault="008E3BCC" w:rsidP="00546C5D">
            <w:pPr>
              <w:ind w:left="-103" w:right="-108" w:firstLine="0"/>
              <w:jc w:val="center"/>
              <w:rPr>
                <w:b/>
                <w:sz w:val="22"/>
                <w:szCs w:val="22"/>
              </w:rPr>
            </w:pPr>
            <w:r>
              <w:rPr>
                <w:b/>
                <w:sz w:val="22"/>
                <w:szCs w:val="22"/>
              </w:rPr>
              <w:t>11 786,1</w:t>
            </w:r>
          </w:p>
        </w:tc>
        <w:tc>
          <w:tcPr>
            <w:tcW w:w="1275" w:type="dxa"/>
            <w:gridSpan w:val="2"/>
          </w:tcPr>
          <w:p w:rsidR="008E3BCC" w:rsidRPr="00133E12" w:rsidRDefault="008E3BCC" w:rsidP="00546C5D">
            <w:pPr>
              <w:ind w:left="-103" w:right="-108" w:firstLine="0"/>
              <w:jc w:val="center"/>
              <w:rPr>
                <w:b/>
                <w:sz w:val="22"/>
                <w:szCs w:val="22"/>
              </w:rPr>
            </w:pPr>
            <w:r w:rsidRPr="00133E12">
              <w:rPr>
                <w:b/>
                <w:sz w:val="22"/>
                <w:szCs w:val="22"/>
              </w:rPr>
              <w:t xml:space="preserve">11 </w:t>
            </w:r>
            <w:r>
              <w:rPr>
                <w:b/>
                <w:sz w:val="22"/>
                <w:szCs w:val="22"/>
              </w:rPr>
              <w:t>786</w:t>
            </w:r>
            <w:r w:rsidRPr="00133E12">
              <w:rPr>
                <w:b/>
                <w:sz w:val="22"/>
                <w:szCs w:val="22"/>
              </w:rPr>
              <w:t>,</w:t>
            </w:r>
            <w:r>
              <w:rPr>
                <w:b/>
                <w:sz w:val="22"/>
                <w:szCs w:val="22"/>
              </w:rPr>
              <w:t>1</w:t>
            </w:r>
          </w:p>
        </w:tc>
        <w:tc>
          <w:tcPr>
            <w:tcW w:w="993" w:type="dxa"/>
          </w:tcPr>
          <w:p w:rsidR="008E3BCC" w:rsidRPr="00133E12" w:rsidRDefault="008E3BCC" w:rsidP="00546C5D">
            <w:pPr>
              <w:ind w:left="-103" w:right="-108" w:firstLine="0"/>
              <w:jc w:val="center"/>
              <w:rPr>
                <w:b/>
                <w:sz w:val="22"/>
                <w:szCs w:val="22"/>
              </w:rPr>
            </w:pPr>
            <w:r w:rsidRPr="00133E12">
              <w:rPr>
                <w:b/>
                <w:sz w:val="22"/>
                <w:szCs w:val="22"/>
              </w:rPr>
              <w:t xml:space="preserve">11 </w:t>
            </w:r>
            <w:r>
              <w:rPr>
                <w:b/>
                <w:sz w:val="22"/>
                <w:szCs w:val="22"/>
              </w:rPr>
              <w:t>786</w:t>
            </w:r>
            <w:r w:rsidRPr="00133E12">
              <w:rPr>
                <w:b/>
                <w:sz w:val="22"/>
                <w:szCs w:val="22"/>
              </w:rPr>
              <w:t>,</w:t>
            </w:r>
            <w:r>
              <w:rPr>
                <w:b/>
                <w:sz w:val="22"/>
                <w:szCs w:val="22"/>
              </w:rPr>
              <w:t>1</w:t>
            </w:r>
          </w:p>
        </w:tc>
      </w:tr>
      <w:tr w:rsidR="008E3BCC" w:rsidRPr="00805F6F" w:rsidTr="00546C5D">
        <w:trPr>
          <w:trHeight w:val="418"/>
        </w:trPr>
        <w:tc>
          <w:tcPr>
            <w:tcW w:w="10491" w:type="dxa"/>
            <w:gridSpan w:val="11"/>
          </w:tcPr>
          <w:p w:rsidR="008E3BCC" w:rsidRPr="00133E12" w:rsidRDefault="008E3BCC" w:rsidP="00546C5D">
            <w:pPr>
              <w:ind w:left="-103" w:right="-108" w:firstLine="601"/>
              <w:jc w:val="center"/>
              <w:rPr>
                <w:sz w:val="22"/>
                <w:szCs w:val="22"/>
              </w:rPr>
            </w:pPr>
            <w:r>
              <w:rPr>
                <w:b/>
                <w:color w:val="000000"/>
                <w:spacing w:val="-2"/>
                <w:sz w:val="22"/>
                <w:szCs w:val="22"/>
              </w:rPr>
              <w:t>14</w:t>
            </w:r>
            <w:r w:rsidRPr="00133E12">
              <w:rPr>
                <w:b/>
                <w:color w:val="000000"/>
                <w:spacing w:val="-2"/>
                <w:sz w:val="22"/>
                <w:szCs w:val="22"/>
              </w:rPr>
              <w:t>. Комплекс процессных мероприятий  «</w:t>
            </w:r>
            <w:r w:rsidRPr="00133E12">
              <w:rPr>
                <w:b/>
                <w:color w:val="000000"/>
                <w:sz w:val="22"/>
                <w:szCs w:val="22"/>
              </w:rPr>
              <w:t>Обеспечение организационных условий для реализации муниципальной программы</w:t>
            </w:r>
            <w:r w:rsidRPr="00133E12">
              <w:rPr>
                <w:b/>
                <w:color w:val="000000"/>
                <w:spacing w:val="-2"/>
                <w:sz w:val="22"/>
                <w:szCs w:val="22"/>
              </w:rPr>
              <w:t>»</w:t>
            </w:r>
          </w:p>
        </w:tc>
      </w:tr>
      <w:tr w:rsidR="008E3BCC" w:rsidRPr="00805F6F" w:rsidTr="00546C5D">
        <w:trPr>
          <w:trHeight w:val="418"/>
        </w:trPr>
        <w:tc>
          <w:tcPr>
            <w:tcW w:w="710" w:type="dxa"/>
          </w:tcPr>
          <w:p w:rsidR="008E3BCC" w:rsidRPr="00805F6F" w:rsidRDefault="008E3BCC" w:rsidP="00546C5D">
            <w:pPr>
              <w:ind w:left="-103" w:right="-108" w:firstLine="0"/>
              <w:jc w:val="center"/>
              <w:rPr>
                <w:sz w:val="22"/>
                <w:szCs w:val="22"/>
              </w:rPr>
            </w:pPr>
            <w:r w:rsidRPr="00805F6F">
              <w:rPr>
                <w:sz w:val="22"/>
                <w:szCs w:val="22"/>
              </w:rPr>
              <w:t>1.1</w:t>
            </w:r>
          </w:p>
        </w:tc>
        <w:tc>
          <w:tcPr>
            <w:tcW w:w="1984" w:type="dxa"/>
          </w:tcPr>
          <w:p w:rsidR="008E3BCC" w:rsidRPr="00805F6F" w:rsidRDefault="008E3BCC" w:rsidP="00546C5D">
            <w:pPr>
              <w:autoSpaceDE w:val="0"/>
              <w:ind w:firstLine="0"/>
              <w:jc w:val="left"/>
              <w:rPr>
                <w:sz w:val="22"/>
                <w:szCs w:val="22"/>
              </w:rPr>
            </w:pPr>
            <w:r w:rsidRPr="00805F6F">
              <w:rPr>
                <w:sz w:val="22"/>
                <w:szCs w:val="22"/>
              </w:rPr>
              <w:t>Мероприятие 1</w:t>
            </w:r>
          </w:p>
          <w:p w:rsidR="008E3BCC" w:rsidRPr="00805F6F" w:rsidRDefault="008E3BCC" w:rsidP="00546C5D">
            <w:pPr>
              <w:autoSpaceDE w:val="0"/>
              <w:ind w:firstLine="0"/>
              <w:jc w:val="left"/>
              <w:rPr>
                <w:sz w:val="22"/>
                <w:szCs w:val="22"/>
              </w:rPr>
            </w:pPr>
            <w:r w:rsidRPr="00805F6F">
              <w:rPr>
                <w:sz w:val="22"/>
                <w:szCs w:val="22"/>
              </w:rPr>
              <w:t>Расходы на обеспечение функций муниципальных органов</w:t>
            </w:r>
          </w:p>
        </w:tc>
        <w:tc>
          <w:tcPr>
            <w:tcW w:w="1412" w:type="dxa"/>
          </w:tcPr>
          <w:p w:rsidR="008E3BCC" w:rsidRPr="00133E12" w:rsidRDefault="008E3BCC" w:rsidP="00546C5D">
            <w:pPr>
              <w:ind w:left="-103" w:right="-108" w:firstLine="0"/>
              <w:jc w:val="center"/>
              <w:rPr>
                <w:sz w:val="22"/>
                <w:szCs w:val="22"/>
              </w:rPr>
            </w:pPr>
            <w:r w:rsidRPr="00133E12">
              <w:rPr>
                <w:sz w:val="22"/>
                <w:szCs w:val="22"/>
              </w:rPr>
              <w:t xml:space="preserve">Управление по образованию </w:t>
            </w:r>
          </w:p>
        </w:tc>
        <w:tc>
          <w:tcPr>
            <w:tcW w:w="1698" w:type="dxa"/>
            <w:gridSpan w:val="3"/>
          </w:tcPr>
          <w:p w:rsidR="008E3BCC" w:rsidRPr="00133E12" w:rsidRDefault="008E3BCC" w:rsidP="00546C5D">
            <w:pPr>
              <w:ind w:left="-103" w:right="-108" w:firstLine="0"/>
              <w:jc w:val="center"/>
              <w:rPr>
                <w:sz w:val="22"/>
                <w:szCs w:val="22"/>
              </w:rPr>
            </w:pPr>
            <w:r w:rsidRPr="00133E12">
              <w:rPr>
                <w:sz w:val="22"/>
                <w:szCs w:val="22"/>
              </w:rPr>
              <w:t>Бюджет муниципального образования «Дорогобужский муниципальный округ» Смоленской области</w:t>
            </w:r>
          </w:p>
        </w:tc>
        <w:tc>
          <w:tcPr>
            <w:tcW w:w="1285" w:type="dxa"/>
          </w:tcPr>
          <w:p w:rsidR="008E3BCC" w:rsidRPr="00133E12" w:rsidRDefault="008E3BCC" w:rsidP="00546C5D">
            <w:pPr>
              <w:ind w:left="-103" w:right="-108" w:firstLine="0"/>
              <w:jc w:val="center"/>
              <w:rPr>
                <w:sz w:val="22"/>
                <w:szCs w:val="22"/>
              </w:rPr>
            </w:pPr>
            <w:r>
              <w:rPr>
                <w:sz w:val="22"/>
                <w:szCs w:val="22"/>
              </w:rPr>
              <w:t>19 696,6</w:t>
            </w:r>
          </w:p>
        </w:tc>
        <w:tc>
          <w:tcPr>
            <w:tcW w:w="1134" w:type="dxa"/>
          </w:tcPr>
          <w:p w:rsidR="008E3BCC" w:rsidRPr="00133E12" w:rsidRDefault="008E3BCC" w:rsidP="00546C5D">
            <w:pPr>
              <w:ind w:left="-103" w:right="-108" w:firstLine="0"/>
              <w:jc w:val="center"/>
              <w:rPr>
                <w:sz w:val="22"/>
                <w:szCs w:val="22"/>
              </w:rPr>
            </w:pPr>
            <w:r>
              <w:rPr>
                <w:sz w:val="22"/>
                <w:szCs w:val="22"/>
              </w:rPr>
              <w:t>6 455,8</w:t>
            </w:r>
          </w:p>
        </w:tc>
        <w:tc>
          <w:tcPr>
            <w:tcW w:w="1275" w:type="dxa"/>
            <w:gridSpan w:val="2"/>
          </w:tcPr>
          <w:p w:rsidR="008E3BCC" w:rsidRPr="00133E12" w:rsidRDefault="008E3BCC" w:rsidP="00546C5D">
            <w:pPr>
              <w:ind w:left="-103" w:right="-108" w:firstLine="0"/>
              <w:jc w:val="center"/>
              <w:rPr>
                <w:sz w:val="22"/>
                <w:szCs w:val="22"/>
              </w:rPr>
            </w:pPr>
            <w:r>
              <w:rPr>
                <w:sz w:val="22"/>
                <w:szCs w:val="22"/>
              </w:rPr>
              <w:t>6 490,6</w:t>
            </w:r>
          </w:p>
        </w:tc>
        <w:tc>
          <w:tcPr>
            <w:tcW w:w="993" w:type="dxa"/>
          </w:tcPr>
          <w:p w:rsidR="008E3BCC" w:rsidRPr="00133E12" w:rsidRDefault="008E3BCC" w:rsidP="00546C5D">
            <w:pPr>
              <w:ind w:left="-103" w:right="-108" w:firstLine="0"/>
              <w:jc w:val="center"/>
              <w:rPr>
                <w:sz w:val="22"/>
                <w:szCs w:val="22"/>
              </w:rPr>
            </w:pPr>
            <w:r>
              <w:rPr>
                <w:sz w:val="22"/>
                <w:szCs w:val="22"/>
              </w:rPr>
              <w:t>6 750,2</w:t>
            </w:r>
          </w:p>
        </w:tc>
      </w:tr>
      <w:tr w:rsidR="008E3BCC" w:rsidRPr="00805F6F" w:rsidTr="00546C5D">
        <w:trPr>
          <w:trHeight w:val="418"/>
        </w:trPr>
        <w:tc>
          <w:tcPr>
            <w:tcW w:w="710" w:type="dxa"/>
          </w:tcPr>
          <w:p w:rsidR="008E3BCC" w:rsidRPr="00805F6F" w:rsidRDefault="008E3BCC" w:rsidP="00546C5D">
            <w:pPr>
              <w:ind w:left="-103" w:right="-108" w:firstLine="0"/>
              <w:jc w:val="center"/>
              <w:rPr>
                <w:sz w:val="22"/>
                <w:szCs w:val="22"/>
              </w:rPr>
            </w:pPr>
            <w:r w:rsidRPr="00805F6F">
              <w:rPr>
                <w:sz w:val="22"/>
                <w:szCs w:val="22"/>
              </w:rPr>
              <w:t>1.2</w:t>
            </w:r>
          </w:p>
        </w:tc>
        <w:tc>
          <w:tcPr>
            <w:tcW w:w="1984" w:type="dxa"/>
          </w:tcPr>
          <w:p w:rsidR="008E3BCC" w:rsidRPr="00805F6F" w:rsidRDefault="008E3BCC" w:rsidP="00546C5D">
            <w:pPr>
              <w:autoSpaceDE w:val="0"/>
              <w:ind w:firstLine="0"/>
              <w:jc w:val="left"/>
              <w:rPr>
                <w:sz w:val="22"/>
                <w:szCs w:val="22"/>
              </w:rPr>
            </w:pPr>
            <w:r w:rsidRPr="00805F6F">
              <w:rPr>
                <w:sz w:val="22"/>
                <w:szCs w:val="22"/>
              </w:rPr>
              <w:t>Мероприятие 2</w:t>
            </w:r>
          </w:p>
          <w:p w:rsidR="008E3BCC" w:rsidRPr="00805F6F" w:rsidRDefault="008E3BCC" w:rsidP="00546C5D">
            <w:pPr>
              <w:autoSpaceDE w:val="0"/>
              <w:ind w:firstLine="0"/>
              <w:jc w:val="left"/>
              <w:rPr>
                <w:sz w:val="22"/>
                <w:szCs w:val="22"/>
              </w:rPr>
            </w:pPr>
            <w:r w:rsidRPr="00805F6F">
              <w:rPr>
                <w:sz w:val="22"/>
                <w:szCs w:val="22"/>
              </w:rPr>
              <w:t>Осуществление государственных полномочий по организации и осуществлению деятельности по опеке и попечительству</w:t>
            </w:r>
          </w:p>
          <w:p w:rsidR="008E3BCC" w:rsidRPr="00805F6F" w:rsidRDefault="008E3BCC" w:rsidP="00546C5D">
            <w:pPr>
              <w:autoSpaceDE w:val="0"/>
              <w:jc w:val="left"/>
              <w:rPr>
                <w:sz w:val="22"/>
                <w:szCs w:val="22"/>
              </w:rPr>
            </w:pPr>
          </w:p>
        </w:tc>
        <w:tc>
          <w:tcPr>
            <w:tcW w:w="1412" w:type="dxa"/>
          </w:tcPr>
          <w:p w:rsidR="008E3BCC" w:rsidRPr="00133E12" w:rsidRDefault="008E3BCC" w:rsidP="00546C5D">
            <w:pPr>
              <w:ind w:left="-103" w:right="-108" w:firstLine="0"/>
              <w:jc w:val="center"/>
              <w:rPr>
                <w:sz w:val="22"/>
                <w:szCs w:val="22"/>
              </w:rPr>
            </w:pPr>
            <w:r w:rsidRPr="00133E12">
              <w:rPr>
                <w:sz w:val="22"/>
                <w:szCs w:val="22"/>
              </w:rPr>
              <w:t>Управление по образованию</w:t>
            </w:r>
          </w:p>
        </w:tc>
        <w:tc>
          <w:tcPr>
            <w:tcW w:w="1698" w:type="dxa"/>
            <w:gridSpan w:val="3"/>
          </w:tcPr>
          <w:p w:rsidR="008E3BCC" w:rsidRPr="00133E12" w:rsidRDefault="008E3BCC" w:rsidP="00546C5D">
            <w:pPr>
              <w:ind w:left="-103" w:right="-108" w:firstLine="0"/>
              <w:jc w:val="center"/>
              <w:rPr>
                <w:sz w:val="22"/>
                <w:szCs w:val="22"/>
              </w:rPr>
            </w:pPr>
            <w:r w:rsidRPr="00133E12">
              <w:rPr>
                <w:sz w:val="22"/>
                <w:szCs w:val="22"/>
              </w:rPr>
              <w:t>Областной</w:t>
            </w:r>
          </w:p>
          <w:p w:rsidR="008E3BCC" w:rsidRPr="00133E12" w:rsidRDefault="008E3BCC" w:rsidP="00546C5D">
            <w:pPr>
              <w:ind w:left="-103" w:right="-108" w:firstLine="0"/>
              <w:jc w:val="center"/>
              <w:rPr>
                <w:sz w:val="22"/>
                <w:szCs w:val="22"/>
              </w:rPr>
            </w:pPr>
            <w:r w:rsidRPr="00133E12">
              <w:rPr>
                <w:sz w:val="22"/>
                <w:szCs w:val="22"/>
              </w:rPr>
              <w:t xml:space="preserve"> бюджет</w:t>
            </w:r>
          </w:p>
        </w:tc>
        <w:tc>
          <w:tcPr>
            <w:tcW w:w="1285" w:type="dxa"/>
          </w:tcPr>
          <w:p w:rsidR="008E3BCC" w:rsidRPr="00133E12" w:rsidRDefault="008E3BCC" w:rsidP="00546C5D">
            <w:pPr>
              <w:ind w:left="-103" w:right="-108" w:firstLine="0"/>
              <w:jc w:val="center"/>
              <w:rPr>
                <w:sz w:val="22"/>
                <w:szCs w:val="22"/>
              </w:rPr>
            </w:pPr>
            <w:r>
              <w:rPr>
                <w:sz w:val="22"/>
                <w:szCs w:val="22"/>
              </w:rPr>
              <w:t>11 794,6</w:t>
            </w:r>
          </w:p>
        </w:tc>
        <w:tc>
          <w:tcPr>
            <w:tcW w:w="1134" w:type="dxa"/>
          </w:tcPr>
          <w:p w:rsidR="008E3BCC" w:rsidRPr="00133E12" w:rsidRDefault="008E3BCC" w:rsidP="00546C5D">
            <w:pPr>
              <w:ind w:left="-103" w:right="-108" w:firstLine="0"/>
              <w:jc w:val="center"/>
              <w:rPr>
                <w:sz w:val="22"/>
                <w:szCs w:val="22"/>
              </w:rPr>
            </w:pPr>
            <w:r>
              <w:rPr>
                <w:sz w:val="22"/>
                <w:szCs w:val="22"/>
              </w:rPr>
              <w:t>3 652,1</w:t>
            </w:r>
          </w:p>
        </w:tc>
        <w:tc>
          <w:tcPr>
            <w:tcW w:w="1275" w:type="dxa"/>
            <w:gridSpan w:val="2"/>
          </w:tcPr>
          <w:p w:rsidR="008E3BCC" w:rsidRPr="00133E12" w:rsidRDefault="008E3BCC" w:rsidP="00546C5D">
            <w:pPr>
              <w:ind w:left="-103" w:right="-108" w:firstLine="0"/>
              <w:jc w:val="center"/>
              <w:rPr>
                <w:sz w:val="22"/>
                <w:szCs w:val="22"/>
              </w:rPr>
            </w:pPr>
            <w:r>
              <w:rPr>
                <w:sz w:val="22"/>
                <w:szCs w:val="22"/>
              </w:rPr>
              <w:t>3 932,9</w:t>
            </w:r>
          </w:p>
        </w:tc>
        <w:tc>
          <w:tcPr>
            <w:tcW w:w="993" w:type="dxa"/>
          </w:tcPr>
          <w:p w:rsidR="008E3BCC" w:rsidRPr="00133E12" w:rsidRDefault="008E3BCC" w:rsidP="00546C5D">
            <w:pPr>
              <w:ind w:left="-103" w:right="-108" w:firstLine="0"/>
              <w:jc w:val="center"/>
              <w:rPr>
                <w:sz w:val="22"/>
                <w:szCs w:val="22"/>
              </w:rPr>
            </w:pPr>
            <w:r>
              <w:rPr>
                <w:sz w:val="22"/>
                <w:szCs w:val="22"/>
              </w:rPr>
              <w:t>4 209,6</w:t>
            </w:r>
          </w:p>
        </w:tc>
      </w:tr>
      <w:tr w:rsidR="008E3BCC" w:rsidRPr="00805F6F" w:rsidTr="00546C5D">
        <w:trPr>
          <w:trHeight w:val="418"/>
        </w:trPr>
        <w:tc>
          <w:tcPr>
            <w:tcW w:w="2694" w:type="dxa"/>
            <w:gridSpan w:val="2"/>
          </w:tcPr>
          <w:p w:rsidR="008E3BCC" w:rsidRPr="00805F6F" w:rsidRDefault="008E3BCC" w:rsidP="00546C5D">
            <w:pPr>
              <w:ind w:firstLine="0"/>
              <w:rPr>
                <w:sz w:val="22"/>
                <w:szCs w:val="22"/>
              </w:rPr>
            </w:pPr>
            <w:r w:rsidRPr="00805F6F">
              <w:rPr>
                <w:sz w:val="22"/>
                <w:szCs w:val="22"/>
              </w:rPr>
              <w:t>Итого по комплексу процессных мероприятий</w:t>
            </w:r>
          </w:p>
        </w:tc>
        <w:tc>
          <w:tcPr>
            <w:tcW w:w="1412" w:type="dxa"/>
          </w:tcPr>
          <w:p w:rsidR="008E3BCC" w:rsidRPr="00133E12" w:rsidRDefault="008E3BCC" w:rsidP="00546C5D">
            <w:pPr>
              <w:ind w:left="-103" w:right="-108" w:firstLine="0"/>
              <w:jc w:val="center"/>
              <w:rPr>
                <w:sz w:val="22"/>
                <w:szCs w:val="22"/>
              </w:rPr>
            </w:pPr>
          </w:p>
        </w:tc>
        <w:tc>
          <w:tcPr>
            <w:tcW w:w="1698" w:type="dxa"/>
            <w:gridSpan w:val="3"/>
          </w:tcPr>
          <w:p w:rsidR="008E3BCC" w:rsidRPr="00133E12" w:rsidRDefault="008E3BCC" w:rsidP="00546C5D">
            <w:pPr>
              <w:ind w:left="-103" w:right="-108" w:firstLine="0"/>
              <w:jc w:val="center"/>
              <w:rPr>
                <w:sz w:val="22"/>
                <w:szCs w:val="22"/>
              </w:rPr>
            </w:pPr>
          </w:p>
        </w:tc>
        <w:tc>
          <w:tcPr>
            <w:tcW w:w="1285" w:type="dxa"/>
          </w:tcPr>
          <w:p w:rsidR="008E3BCC" w:rsidRDefault="008E3BCC" w:rsidP="00546C5D">
            <w:pPr>
              <w:ind w:left="-103" w:right="-108" w:firstLine="0"/>
              <w:jc w:val="center"/>
              <w:rPr>
                <w:b/>
                <w:sz w:val="22"/>
                <w:szCs w:val="22"/>
              </w:rPr>
            </w:pPr>
            <w:r>
              <w:rPr>
                <w:b/>
                <w:sz w:val="22"/>
                <w:szCs w:val="22"/>
              </w:rPr>
              <w:t>31 491,2</w:t>
            </w:r>
          </w:p>
          <w:p w:rsidR="008E3BCC" w:rsidRPr="00133E12" w:rsidRDefault="008E3BCC" w:rsidP="00546C5D">
            <w:pPr>
              <w:ind w:left="-103" w:right="-108" w:firstLine="0"/>
              <w:jc w:val="center"/>
              <w:rPr>
                <w:b/>
                <w:sz w:val="22"/>
                <w:szCs w:val="22"/>
              </w:rPr>
            </w:pPr>
          </w:p>
        </w:tc>
        <w:tc>
          <w:tcPr>
            <w:tcW w:w="1134" w:type="dxa"/>
          </w:tcPr>
          <w:p w:rsidR="008E3BCC" w:rsidRPr="00133E12" w:rsidRDefault="008E3BCC" w:rsidP="00546C5D">
            <w:pPr>
              <w:ind w:left="-103" w:right="-108" w:firstLine="0"/>
              <w:jc w:val="center"/>
              <w:rPr>
                <w:b/>
                <w:sz w:val="22"/>
                <w:szCs w:val="22"/>
              </w:rPr>
            </w:pPr>
            <w:r>
              <w:rPr>
                <w:b/>
                <w:sz w:val="22"/>
                <w:szCs w:val="22"/>
              </w:rPr>
              <w:t>10 107,9</w:t>
            </w:r>
          </w:p>
        </w:tc>
        <w:tc>
          <w:tcPr>
            <w:tcW w:w="1275" w:type="dxa"/>
            <w:gridSpan w:val="2"/>
          </w:tcPr>
          <w:p w:rsidR="008E3BCC" w:rsidRPr="00133E12" w:rsidRDefault="008E3BCC" w:rsidP="00546C5D">
            <w:pPr>
              <w:ind w:left="-103" w:right="-108" w:firstLine="0"/>
              <w:jc w:val="center"/>
              <w:rPr>
                <w:b/>
                <w:sz w:val="22"/>
                <w:szCs w:val="22"/>
              </w:rPr>
            </w:pPr>
            <w:r>
              <w:rPr>
                <w:b/>
                <w:sz w:val="22"/>
                <w:szCs w:val="22"/>
              </w:rPr>
              <w:t>10 423,5</w:t>
            </w:r>
          </w:p>
        </w:tc>
        <w:tc>
          <w:tcPr>
            <w:tcW w:w="993" w:type="dxa"/>
          </w:tcPr>
          <w:p w:rsidR="008E3BCC" w:rsidRPr="00133E12" w:rsidRDefault="008E3BCC" w:rsidP="00546C5D">
            <w:pPr>
              <w:ind w:left="-103" w:right="-108" w:firstLine="0"/>
              <w:jc w:val="center"/>
              <w:rPr>
                <w:b/>
                <w:sz w:val="22"/>
                <w:szCs w:val="22"/>
              </w:rPr>
            </w:pPr>
            <w:r>
              <w:rPr>
                <w:b/>
                <w:sz w:val="22"/>
                <w:szCs w:val="22"/>
              </w:rPr>
              <w:t>10 959,8</w:t>
            </w:r>
          </w:p>
        </w:tc>
      </w:tr>
      <w:tr w:rsidR="008E3BCC" w:rsidRPr="00805F6F" w:rsidTr="00546C5D">
        <w:trPr>
          <w:trHeight w:val="418"/>
        </w:trPr>
        <w:tc>
          <w:tcPr>
            <w:tcW w:w="10491" w:type="dxa"/>
            <w:gridSpan w:val="11"/>
          </w:tcPr>
          <w:p w:rsidR="008E3BCC" w:rsidRDefault="008E3BCC" w:rsidP="00546C5D">
            <w:pPr>
              <w:ind w:left="-103" w:right="-108" w:firstLine="0"/>
              <w:jc w:val="center"/>
              <w:rPr>
                <w:b/>
                <w:sz w:val="22"/>
                <w:szCs w:val="22"/>
              </w:rPr>
            </w:pPr>
            <w:r>
              <w:rPr>
                <w:b/>
                <w:color w:val="000000"/>
                <w:spacing w:val="-2"/>
                <w:sz w:val="22"/>
                <w:szCs w:val="22"/>
              </w:rPr>
              <w:t>15</w:t>
            </w:r>
            <w:r w:rsidRPr="00133E12">
              <w:rPr>
                <w:b/>
                <w:color w:val="000000"/>
                <w:spacing w:val="-2"/>
                <w:sz w:val="22"/>
                <w:szCs w:val="22"/>
              </w:rPr>
              <w:t xml:space="preserve">. </w:t>
            </w:r>
            <w:r w:rsidRPr="00F805C3">
              <w:rPr>
                <w:b/>
                <w:color w:val="000000"/>
                <w:spacing w:val="-2"/>
                <w:sz w:val="22"/>
                <w:szCs w:val="22"/>
              </w:rPr>
              <w:t>Комплексных процессных мероприятий "Проведение мероприятий с молодежью"</w:t>
            </w:r>
          </w:p>
        </w:tc>
      </w:tr>
      <w:tr w:rsidR="008E3BCC" w:rsidRPr="00805F6F" w:rsidTr="00546C5D">
        <w:trPr>
          <w:trHeight w:val="418"/>
        </w:trPr>
        <w:tc>
          <w:tcPr>
            <w:tcW w:w="710" w:type="dxa"/>
          </w:tcPr>
          <w:p w:rsidR="008E3BCC" w:rsidRPr="00805F6F" w:rsidRDefault="008E3BCC" w:rsidP="00546C5D">
            <w:pPr>
              <w:ind w:firstLine="0"/>
              <w:jc w:val="center"/>
              <w:rPr>
                <w:sz w:val="22"/>
                <w:szCs w:val="22"/>
              </w:rPr>
            </w:pPr>
            <w:r>
              <w:rPr>
                <w:sz w:val="22"/>
                <w:szCs w:val="22"/>
              </w:rPr>
              <w:t>1.1.</w:t>
            </w:r>
          </w:p>
        </w:tc>
        <w:tc>
          <w:tcPr>
            <w:tcW w:w="1984" w:type="dxa"/>
          </w:tcPr>
          <w:p w:rsidR="008E3BCC" w:rsidRPr="00805F6F" w:rsidRDefault="008E3BCC" w:rsidP="00546C5D">
            <w:pPr>
              <w:autoSpaceDE w:val="0"/>
              <w:ind w:firstLine="0"/>
              <w:jc w:val="left"/>
              <w:rPr>
                <w:sz w:val="22"/>
                <w:szCs w:val="22"/>
              </w:rPr>
            </w:pPr>
            <w:r w:rsidRPr="00805F6F">
              <w:rPr>
                <w:sz w:val="22"/>
                <w:szCs w:val="22"/>
              </w:rPr>
              <w:t>Мероприятие 1</w:t>
            </w:r>
          </w:p>
          <w:p w:rsidR="008E3BCC" w:rsidRPr="00805F6F" w:rsidRDefault="008E3BCC" w:rsidP="00546C5D">
            <w:pPr>
              <w:ind w:firstLine="0"/>
              <w:rPr>
                <w:sz w:val="22"/>
                <w:szCs w:val="22"/>
              </w:rPr>
            </w:pPr>
            <w:r w:rsidRPr="00F805C3">
              <w:rPr>
                <w:sz w:val="22"/>
                <w:szCs w:val="22"/>
              </w:rPr>
              <w:t>Проведение окружных мероприятий и организация участия молодежи в социально значимых мероприятиях различного уровня</w:t>
            </w:r>
          </w:p>
        </w:tc>
        <w:tc>
          <w:tcPr>
            <w:tcW w:w="1412" w:type="dxa"/>
          </w:tcPr>
          <w:p w:rsidR="008E3BCC" w:rsidRPr="00133E12" w:rsidRDefault="008E3BCC" w:rsidP="00546C5D">
            <w:pPr>
              <w:ind w:left="-103" w:right="-108" w:firstLine="0"/>
              <w:jc w:val="center"/>
              <w:rPr>
                <w:sz w:val="22"/>
                <w:szCs w:val="22"/>
              </w:rPr>
            </w:pPr>
            <w:r w:rsidRPr="00133E12">
              <w:rPr>
                <w:sz w:val="22"/>
                <w:szCs w:val="22"/>
              </w:rPr>
              <w:t xml:space="preserve">Управление по образованию </w:t>
            </w:r>
          </w:p>
        </w:tc>
        <w:tc>
          <w:tcPr>
            <w:tcW w:w="1698" w:type="dxa"/>
            <w:gridSpan w:val="3"/>
          </w:tcPr>
          <w:p w:rsidR="008E3BCC" w:rsidRPr="00133E12" w:rsidRDefault="008E3BCC" w:rsidP="00546C5D">
            <w:pPr>
              <w:ind w:left="-103" w:right="-108" w:firstLine="0"/>
              <w:jc w:val="center"/>
              <w:rPr>
                <w:sz w:val="22"/>
                <w:szCs w:val="22"/>
              </w:rPr>
            </w:pPr>
            <w:r w:rsidRPr="00133E12">
              <w:rPr>
                <w:sz w:val="22"/>
                <w:szCs w:val="22"/>
              </w:rPr>
              <w:t>Бюджет муниципального образования «Дорогобужский муниципальный округ» Смоленской области</w:t>
            </w:r>
          </w:p>
        </w:tc>
        <w:tc>
          <w:tcPr>
            <w:tcW w:w="1285" w:type="dxa"/>
          </w:tcPr>
          <w:p w:rsidR="008E3BCC" w:rsidRPr="00F805C3" w:rsidRDefault="008E3BCC" w:rsidP="00546C5D">
            <w:pPr>
              <w:ind w:left="-103" w:right="-108" w:firstLine="0"/>
              <w:jc w:val="center"/>
              <w:rPr>
                <w:sz w:val="22"/>
                <w:szCs w:val="22"/>
              </w:rPr>
            </w:pPr>
            <w:r w:rsidRPr="00F805C3">
              <w:rPr>
                <w:sz w:val="22"/>
                <w:szCs w:val="22"/>
              </w:rPr>
              <w:t>310,0</w:t>
            </w:r>
          </w:p>
        </w:tc>
        <w:tc>
          <w:tcPr>
            <w:tcW w:w="1134" w:type="dxa"/>
          </w:tcPr>
          <w:p w:rsidR="008E3BCC" w:rsidRPr="00F805C3" w:rsidRDefault="008E3BCC" w:rsidP="00546C5D">
            <w:pPr>
              <w:ind w:left="-103" w:right="-108" w:firstLine="0"/>
              <w:jc w:val="center"/>
              <w:rPr>
                <w:sz w:val="22"/>
                <w:szCs w:val="22"/>
              </w:rPr>
            </w:pPr>
            <w:r w:rsidRPr="00F805C3">
              <w:rPr>
                <w:sz w:val="22"/>
                <w:szCs w:val="22"/>
              </w:rPr>
              <w:t>300,0</w:t>
            </w:r>
          </w:p>
        </w:tc>
        <w:tc>
          <w:tcPr>
            <w:tcW w:w="1134" w:type="dxa"/>
          </w:tcPr>
          <w:p w:rsidR="008E3BCC" w:rsidRPr="00F805C3" w:rsidRDefault="008E3BCC" w:rsidP="00546C5D">
            <w:pPr>
              <w:ind w:left="-103" w:right="-108" w:firstLine="0"/>
              <w:jc w:val="center"/>
              <w:rPr>
                <w:sz w:val="22"/>
                <w:szCs w:val="22"/>
              </w:rPr>
            </w:pPr>
            <w:r w:rsidRPr="00F805C3">
              <w:rPr>
                <w:sz w:val="22"/>
                <w:szCs w:val="22"/>
              </w:rPr>
              <w:t>5,0</w:t>
            </w:r>
          </w:p>
        </w:tc>
        <w:tc>
          <w:tcPr>
            <w:tcW w:w="1134" w:type="dxa"/>
            <w:gridSpan w:val="2"/>
          </w:tcPr>
          <w:p w:rsidR="008E3BCC" w:rsidRPr="00F805C3" w:rsidRDefault="008E3BCC" w:rsidP="00546C5D">
            <w:pPr>
              <w:ind w:left="-103" w:right="-108" w:firstLine="0"/>
              <w:jc w:val="center"/>
              <w:rPr>
                <w:sz w:val="22"/>
                <w:szCs w:val="22"/>
              </w:rPr>
            </w:pPr>
            <w:r w:rsidRPr="00F805C3">
              <w:rPr>
                <w:sz w:val="22"/>
                <w:szCs w:val="22"/>
              </w:rPr>
              <w:t>5,0</w:t>
            </w:r>
          </w:p>
        </w:tc>
      </w:tr>
      <w:tr w:rsidR="008E3BCC" w:rsidRPr="00805F6F" w:rsidTr="00546C5D">
        <w:trPr>
          <w:trHeight w:val="418"/>
        </w:trPr>
        <w:tc>
          <w:tcPr>
            <w:tcW w:w="2694" w:type="dxa"/>
            <w:gridSpan w:val="2"/>
          </w:tcPr>
          <w:p w:rsidR="008E3BCC" w:rsidRPr="00805F6F" w:rsidRDefault="008E3BCC" w:rsidP="00546C5D">
            <w:pPr>
              <w:ind w:firstLine="0"/>
              <w:rPr>
                <w:sz w:val="22"/>
                <w:szCs w:val="22"/>
              </w:rPr>
            </w:pPr>
            <w:r w:rsidRPr="00805F6F">
              <w:rPr>
                <w:sz w:val="22"/>
                <w:szCs w:val="22"/>
              </w:rPr>
              <w:lastRenderedPageBreak/>
              <w:t>Итого по комплексу процессных мероприятий</w:t>
            </w:r>
          </w:p>
        </w:tc>
        <w:tc>
          <w:tcPr>
            <w:tcW w:w="1412" w:type="dxa"/>
          </w:tcPr>
          <w:p w:rsidR="008E3BCC" w:rsidRPr="00133E12" w:rsidRDefault="008E3BCC" w:rsidP="00546C5D">
            <w:pPr>
              <w:ind w:left="-103" w:right="-108" w:firstLine="0"/>
              <w:jc w:val="center"/>
              <w:rPr>
                <w:sz w:val="22"/>
                <w:szCs w:val="22"/>
              </w:rPr>
            </w:pPr>
          </w:p>
        </w:tc>
        <w:tc>
          <w:tcPr>
            <w:tcW w:w="1698" w:type="dxa"/>
            <w:gridSpan w:val="3"/>
          </w:tcPr>
          <w:p w:rsidR="008E3BCC" w:rsidRPr="00133E12" w:rsidRDefault="008E3BCC" w:rsidP="00546C5D">
            <w:pPr>
              <w:ind w:left="-103" w:right="-108" w:firstLine="0"/>
              <w:jc w:val="center"/>
              <w:rPr>
                <w:sz w:val="22"/>
                <w:szCs w:val="22"/>
              </w:rPr>
            </w:pPr>
          </w:p>
        </w:tc>
        <w:tc>
          <w:tcPr>
            <w:tcW w:w="1285" w:type="dxa"/>
          </w:tcPr>
          <w:p w:rsidR="008E3BCC" w:rsidRDefault="008E3BCC" w:rsidP="00546C5D">
            <w:pPr>
              <w:ind w:left="-103" w:right="-108" w:firstLine="0"/>
              <w:jc w:val="center"/>
              <w:rPr>
                <w:b/>
                <w:sz w:val="22"/>
                <w:szCs w:val="22"/>
              </w:rPr>
            </w:pPr>
            <w:r>
              <w:rPr>
                <w:b/>
                <w:sz w:val="22"/>
                <w:szCs w:val="22"/>
              </w:rPr>
              <w:t>310,0</w:t>
            </w:r>
          </w:p>
          <w:p w:rsidR="008E3BCC" w:rsidRPr="00133E12" w:rsidRDefault="008E3BCC" w:rsidP="00546C5D">
            <w:pPr>
              <w:ind w:left="-103" w:right="-108" w:firstLine="0"/>
              <w:jc w:val="center"/>
              <w:rPr>
                <w:b/>
                <w:sz w:val="22"/>
                <w:szCs w:val="22"/>
              </w:rPr>
            </w:pPr>
          </w:p>
        </w:tc>
        <w:tc>
          <w:tcPr>
            <w:tcW w:w="1134" w:type="dxa"/>
          </w:tcPr>
          <w:p w:rsidR="008E3BCC" w:rsidRPr="00133E12" w:rsidRDefault="008E3BCC" w:rsidP="00546C5D">
            <w:pPr>
              <w:ind w:left="-103" w:right="-108" w:firstLine="0"/>
              <w:jc w:val="center"/>
              <w:rPr>
                <w:b/>
                <w:sz w:val="22"/>
                <w:szCs w:val="22"/>
              </w:rPr>
            </w:pPr>
            <w:r>
              <w:rPr>
                <w:b/>
                <w:sz w:val="22"/>
                <w:szCs w:val="22"/>
              </w:rPr>
              <w:t>300,0</w:t>
            </w:r>
          </w:p>
        </w:tc>
        <w:tc>
          <w:tcPr>
            <w:tcW w:w="1134" w:type="dxa"/>
          </w:tcPr>
          <w:p w:rsidR="008E3BCC" w:rsidRPr="00133E12" w:rsidRDefault="008E3BCC" w:rsidP="00546C5D">
            <w:pPr>
              <w:ind w:left="-103" w:right="-108" w:firstLine="0"/>
              <w:jc w:val="center"/>
              <w:rPr>
                <w:b/>
                <w:sz w:val="22"/>
                <w:szCs w:val="22"/>
              </w:rPr>
            </w:pPr>
            <w:r>
              <w:rPr>
                <w:b/>
                <w:sz w:val="22"/>
                <w:szCs w:val="22"/>
              </w:rPr>
              <w:t>5,0</w:t>
            </w:r>
          </w:p>
        </w:tc>
        <w:tc>
          <w:tcPr>
            <w:tcW w:w="1134" w:type="dxa"/>
            <w:gridSpan w:val="2"/>
          </w:tcPr>
          <w:p w:rsidR="008E3BCC" w:rsidRPr="00133E12" w:rsidRDefault="008E3BCC" w:rsidP="00546C5D">
            <w:pPr>
              <w:ind w:left="-103" w:right="-108" w:firstLine="0"/>
              <w:jc w:val="center"/>
              <w:rPr>
                <w:b/>
                <w:sz w:val="22"/>
                <w:szCs w:val="22"/>
              </w:rPr>
            </w:pPr>
            <w:r>
              <w:rPr>
                <w:b/>
                <w:sz w:val="22"/>
                <w:szCs w:val="22"/>
              </w:rPr>
              <w:t>5,0</w:t>
            </w:r>
          </w:p>
        </w:tc>
      </w:tr>
      <w:tr w:rsidR="008E3BCC" w:rsidRPr="001A2F8B" w:rsidTr="00546C5D">
        <w:trPr>
          <w:trHeight w:val="421"/>
        </w:trPr>
        <w:tc>
          <w:tcPr>
            <w:tcW w:w="4106" w:type="dxa"/>
            <w:gridSpan w:val="3"/>
          </w:tcPr>
          <w:p w:rsidR="008E3BCC" w:rsidRPr="00133E12" w:rsidRDefault="008E3BCC" w:rsidP="00546C5D">
            <w:pPr>
              <w:ind w:left="34" w:right="-108" w:firstLine="0"/>
              <w:rPr>
                <w:b/>
                <w:sz w:val="22"/>
                <w:szCs w:val="22"/>
              </w:rPr>
            </w:pPr>
            <w:r w:rsidRPr="00133E12">
              <w:rPr>
                <w:b/>
                <w:sz w:val="22"/>
                <w:szCs w:val="22"/>
              </w:rPr>
              <w:t>Всего по муниципальной программе</w:t>
            </w:r>
          </w:p>
        </w:tc>
        <w:tc>
          <w:tcPr>
            <w:tcW w:w="1698" w:type="dxa"/>
            <w:gridSpan w:val="3"/>
          </w:tcPr>
          <w:p w:rsidR="008E3BCC" w:rsidRPr="00133E12" w:rsidRDefault="008E3BCC" w:rsidP="00546C5D">
            <w:pPr>
              <w:ind w:firstLine="0"/>
              <w:rPr>
                <w:b/>
                <w:sz w:val="22"/>
                <w:szCs w:val="22"/>
              </w:rPr>
            </w:pPr>
          </w:p>
        </w:tc>
        <w:tc>
          <w:tcPr>
            <w:tcW w:w="1285" w:type="dxa"/>
          </w:tcPr>
          <w:p w:rsidR="008E3BCC" w:rsidRPr="00133E12" w:rsidRDefault="008E3BCC" w:rsidP="00546C5D">
            <w:pPr>
              <w:ind w:firstLine="0"/>
              <w:jc w:val="center"/>
              <w:rPr>
                <w:b/>
                <w:sz w:val="22"/>
                <w:szCs w:val="22"/>
              </w:rPr>
            </w:pPr>
            <w:r>
              <w:rPr>
                <w:b/>
                <w:sz w:val="22"/>
                <w:szCs w:val="22"/>
              </w:rPr>
              <w:t>1 905 788,2</w:t>
            </w:r>
          </w:p>
        </w:tc>
        <w:tc>
          <w:tcPr>
            <w:tcW w:w="1134" w:type="dxa"/>
          </w:tcPr>
          <w:p w:rsidR="008E3BCC" w:rsidRPr="00133E12" w:rsidRDefault="008E3BCC" w:rsidP="00546C5D">
            <w:pPr>
              <w:ind w:firstLine="0"/>
              <w:jc w:val="center"/>
              <w:rPr>
                <w:b/>
                <w:sz w:val="22"/>
                <w:szCs w:val="22"/>
              </w:rPr>
            </w:pPr>
            <w:r>
              <w:rPr>
                <w:b/>
                <w:sz w:val="22"/>
                <w:szCs w:val="22"/>
              </w:rPr>
              <w:t>633 785,9</w:t>
            </w:r>
          </w:p>
        </w:tc>
        <w:tc>
          <w:tcPr>
            <w:tcW w:w="1134" w:type="dxa"/>
          </w:tcPr>
          <w:p w:rsidR="008E3BCC" w:rsidRPr="00133E12" w:rsidRDefault="008E3BCC" w:rsidP="00546C5D">
            <w:pPr>
              <w:ind w:firstLine="0"/>
              <w:jc w:val="center"/>
              <w:rPr>
                <w:b/>
                <w:color w:val="000000"/>
                <w:sz w:val="22"/>
                <w:szCs w:val="22"/>
              </w:rPr>
            </w:pPr>
            <w:r>
              <w:rPr>
                <w:b/>
                <w:color w:val="000000"/>
                <w:sz w:val="22"/>
                <w:szCs w:val="22"/>
              </w:rPr>
              <w:t>616 042,3</w:t>
            </w:r>
          </w:p>
        </w:tc>
        <w:tc>
          <w:tcPr>
            <w:tcW w:w="1134" w:type="dxa"/>
            <w:gridSpan w:val="2"/>
          </w:tcPr>
          <w:p w:rsidR="008E3BCC" w:rsidRPr="00133E12" w:rsidRDefault="008E3BCC" w:rsidP="00546C5D">
            <w:pPr>
              <w:ind w:firstLine="0"/>
              <w:jc w:val="center"/>
              <w:rPr>
                <w:b/>
                <w:color w:val="000000"/>
                <w:sz w:val="22"/>
                <w:szCs w:val="22"/>
              </w:rPr>
            </w:pPr>
            <w:r>
              <w:rPr>
                <w:b/>
                <w:color w:val="000000"/>
                <w:sz w:val="22"/>
                <w:szCs w:val="22"/>
              </w:rPr>
              <w:t>655 960,0</w:t>
            </w:r>
          </w:p>
        </w:tc>
      </w:tr>
    </w:tbl>
    <w:p w:rsidR="008E3BCC" w:rsidRDefault="008E3BCC" w:rsidP="008E3BCC">
      <w:pPr>
        <w:ind w:left="-284"/>
      </w:pPr>
    </w:p>
    <w:p w:rsidR="00224686" w:rsidRDefault="00224686"/>
    <w:sectPr w:rsidR="00224686" w:rsidSect="00AF6397">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Sans Serif">
    <w:altName w:val="Arial"/>
    <w:panose1 w:val="020B0500000000000000"/>
    <w:charset w:val="00"/>
    <w:family w:val="swiss"/>
    <w:pitch w:val="default"/>
    <w:sig w:usb0="00000000" w:usb1="00000000" w:usb2="00000000"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A5EA1"/>
    <w:multiLevelType w:val="hybridMultilevel"/>
    <w:tmpl w:val="13F4EF70"/>
    <w:lvl w:ilvl="0" w:tplc="74E62392">
      <w:start w:val="2"/>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nsid w:val="1277064D"/>
    <w:multiLevelType w:val="hybridMultilevel"/>
    <w:tmpl w:val="BDCE22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6C3BF3"/>
    <w:multiLevelType w:val="multilevel"/>
    <w:tmpl w:val="0B33242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nsid w:val="3DDB3732"/>
    <w:multiLevelType w:val="hybridMultilevel"/>
    <w:tmpl w:val="7D92B1AC"/>
    <w:lvl w:ilvl="0" w:tplc="AA889F08">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4">
    <w:nsid w:val="3F1E25A6"/>
    <w:multiLevelType w:val="hybridMultilevel"/>
    <w:tmpl w:val="B844AE4C"/>
    <w:lvl w:ilvl="0" w:tplc="0CAC902E">
      <w:start w:val="75"/>
      <w:numFmt w:val="decimal"/>
      <w:lvlText w:val="%1"/>
      <w:lvlJc w:val="left"/>
      <w:pPr>
        <w:ind w:left="257" w:hanging="360"/>
      </w:pPr>
      <w:rPr>
        <w:rFonts w:hint="default"/>
      </w:rPr>
    </w:lvl>
    <w:lvl w:ilvl="1" w:tplc="04190019" w:tentative="1">
      <w:start w:val="1"/>
      <w:numFmt w:val="lowerLetter"/>
      <w:lvlText w:val="%2."/>
      <w:lvlJc w:val="left"/>
      <w:pPr>
        <w:ind w:left="977" w:hanging="360"/>
      </w:pPr>
    </w:lvl>
    <w:lvl w:ilvl="2" w:tplc="0419001B" w:tentative="1">
      <w:start w:val="1"/>
      <w:numFmt w:val="lowerRoman"/>
      <w:lvlText w:val="%3."/>
      <w:lvlJc w:val="right"/>
      <w:pPr>
        <w:ind w:left="1697" w:hanging="180"/>
      </w:pPr>
    </w:lvl>
    <w:lvl w:ilvl="3" w:tplc="0419000F" w:tentative="1">
      <w:start w:val="1"/>
      <w:numFmt w:val="decimal"/>
      <w:lvlText w:val="%4."/>
      <w:lvlJc w:val="left"/>
      <w:pPr>
        <w:ind w:left="2417" w:hanging="360"/>
      </w:pPr>
    </w:lvl>
    <w:lvl w:ilvl="4" w:tplc="04190019" w:tentative="1">
      <w:start w:val="1"/>
      <w:numFmt w:val="lowerLetter"/>
      <w:lvlText w:val="%5."/>
      <w:lvlJc w:val="left"/>
      <w:pPr>
        <w:ind w:left="3137" w:hanging="360"/>
      </w:pPr>
    </w:lvl>
    <w:lvl w:ilvl="5" w:tplc="0419001B" w:tentative="1">
      <w:start w:val="1"/>
      <w:numFmt w:val="lowerRoman"/>
      <w:lvlText w:val="%6."/>
      <w:lvlJc w:val="right"/>
      <w:pPr>
        <w:ind w:left="3857" w:hanging="180"/>
      </w:pPr>
    </w:lvl>
    <w:lvl w:ilvl="6" w:tplc="0419000F" w:tentative="1">
      <w:start w:val="1"/>
      <w:numFmt w:val="decimal"/>
      <w:lvlText w:val="%7."/>
      <w:lvlJc w:val="left"/>
      <w:pPr>
        <w:ind w:left="4577" w:hanging="360"/>
      </w:pPr>
    </w:lvl>
    <w:lvl w:ilvl="7" w:tplc="04190019" w:tentative="1">
      <w:start w:val="1"/>
      <w:numFmt w:val="lowerLetter"/>
      <w:lvlText w:val="%8."/>
      <w:lvlJc w:val="left"/>
      <w:pPr>
        <w:ind w:left="5297" w:hanging="360"/>
      </w:pPr>
    </w:lvl>
    <w:lvl w:ilvl="8" w:tplc="0419001B" w:tentative="1">
      <w:start w:val="1"/>
      <w:numFmt w:val="lowerRoman"/>
      <w:lvlText w:val="%9."/>
      <w:lvlJc w:val="right"/>
      <w:pPr>
        <w:ind w:left="6017" w:hanging="180"/>
      </w:pPr>
    </w:lvl>
  </w:abstractNum>
  <w:abstractNum w:abstractNumId="5">
    <w:nsid w:val="40AD6C44"/>
    <w:multiLevelType w:val="hybridMultilevel"/>
    <w:tmpl w:val="1E2E4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0C636D"/>
    <w:multiLevelType w:val="hybridMultilevel"/>
    <w:tmpl w:val="A3F0BD50"/>
    <w:lvl w:ilvl="0" w:tplc="ECDC76EC">
      <w:start w:val="22"/>
      <w:numFmt w:val="decimal"/>
      <w:lvlText w:val="%1"/>
      <w:lvlJc w:val="left"/>
      <w:pPr>
        <w:ind w:left="257" w:hanging="360"/>
      </w:pPr>
      <w:rPr>
        <w:rFonts w:hint="default"/>
      </w:rPr>
    </w:lvl>
    <w:lvl w:ilvl="1" w:tplc="04190019" w:tentative="1">
      <w:start w:val="1"/>
      <w:numFmt w:val="lowerLetter"/>
      <w:lvlText w:val="%2."/>
      <w:lvlJc w:val="left"/>
      <w:pPr>
        <w:ind w:left="977" w:hanging="360"/>
      </w:pPr>
    </w:lvl>
    <w:lvl w:ilvl="2" w:tplc="0419001B" w:tentative="1">
      <w:start w:val="1"/>
      <w:numFmt w:val="lowerRoman"/>
      <w:lvlText w:val="%3."/>
      <w:lvlJc w:val="right"/>
      <w:pPr>
        <w:ind w:left="1697" w:hanging="180"/>
      </w:pPr>
    </w:lvl>
    <w:lvl w:ilvl="3" w:tplc="0419000F" w:tentative="1">
      <w:start w:val="1"/>
      <w:numFmt w:val="decimal"/>
      <w:lvlText w:val="%4."/>
      <w:lvlJc w:val="left"/>
      <w:pPr>
        <w:ind w:left="2417" w:hanging="360"/>
      </w:pPr>
    </w:lvl>
    <w:lvl w:ilvl="4" w:tplc="04190019" w:tentative="1">
      <w:start w:val="1"/>
      <w:numFmt w:val="lowerLetter"/>
      <w:lvlText w:val="%5."/>
      <w:lvlJc w:val="left"/>
      <w:pPr>
        <w:ind w:left="3137" w:hanging="360"/>
      </w:pPr>
    </w:lvl>
    <w:lvl w:ilvl="5" w:tplc="0419001B" w:tentative="1">
      <w:start w:val="1"/>
      <w:numFmt w:val="lowerRoman"/>
      <w:lvlText w:val="%6."/>
      <w:lvlJc w:val="right"/>
      <w:pPr>
        <w:ind w:left="3857" w:hanging="180"/>
      </w:pPr>
    </w:lvl>
    <w:lvl w:ilvl="6" w:tplc="0419000F" w:tentative="1">
      <w:start w:val="1"/>
      <w:numFmt w:val="decimal"/>
      <w:lvlText w:val="%7."/>
      <w:lvlJc w:val="left"/>
      <w:pPr>
        <w:ind w:left="4577" w:hanging="360"/>
      </w:pPr>
    </w:lvl>
    <w:lvl w:ilvl="7" w:tplc="04190019" w:tentative="1">
      <w:start w:val="1"/>
      <w:numFmt w:val="lowerLetter"/>
      <w:lvlText w:val="%8."/>
      <w:lvlJc w:val="left"/>
      <w:pPr>
        <w:ind w:left="5297" w:hanging="360"/>
      </w:pPr>
    </w:lvl>
    <w:lvl w:ilvl="8" w:tplc="0419001B" w:tentative="1">
      <w:start w:val="1"/>
      <w:numFmt w:val="lowerRoman"/>
      <w:lvlText w:val="%9."/>
      <w:lvlJc w:val="right"/>
      <w:pPr>
        <w:ind w:left="6017" w:hanging="180"/>
      </w:pPr>
    </w:lvl>
  </w:abstractNum>
  <w:abstractNum w:abstractNumId="7">
    <w:nsid w:val="5583444B"/>
    <w:multiLevelType w:val="hybridMultilevel"/>
    <w:tmpl w:val="A9B04684"/>
    <w:lvl w:ilvl="0" w:tplc="D402DBB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642347A"/>
    <w:multiLevelType w:val="hybridMultilevel"/>
    <w:tmpl w:val="7674B6BC"/>
    <w:lvl w:ilvl="0" w:tplc="29F05842">
      <w:start w:val="26"/>
      <w:numFmt w:val="decimal"/>
      <w:lvlText w:val="%1"/>
      <w:lvlJc w:val="left"/>
      <w:pPr>
        <w:ind w:left="257" w:hanging="360"/>
      </w:pPr>
      <w:rPr>
        <w:rFonts w:hint="default"/>
      </w:rPr>
    </w:lvl>
    <w:lvl w:ilvl="1" w:tplc="04190019" w:tentative="1">
      <w:start w:val="1"/>
      <w:numFmt w:val="lowerLetter"/>
      <w:lvlText w:val="%2."/>
      <w:lvlJc w:val="left"/>
      <w:pPr>
        <w:ind w:left="977" w:hanging="360"/>
      </w:pPr>
    </w:lvl>
    <w:lvl w:ilvl="2" w:tplc="0419001B" w:tentative="1">
      <w:start w:val="1"/>
      <w:numFmt w:val="lowerRoman"/>
      <w:lvlText w:val="%3."/>
      <w:lvlJc w:val="right"/>
      <w:pPr>
        <w:ind w:left="1697" w:hanging="180"/>
      </w:pPr>
    </w:lvl>
    <w:lvl w:ilvl="3" w:tplc="0419000F" w:tentative="1">
      <w:start w:val="1"/>
      <w:numFmt w:val="decimal"/>
      <w:lvlText w:val="%4."/>
      <w:lvlJc w:val="left"/>
      <w:pPr>
        <w:ind w:left="2417" w:hanging="360"/>
      </w:pPr>
    </w:lvl>
    <w:lvl w:ilvl="4" w:tplc="04190019" w:tentative="1">
      <w:start w:val="1"/>
      <w:numFmt w:val="lowerLetter"/>
      <w:lvlText w:val="%5."/>
      <w:lvlJc w:val="left"/>
      <w:pPr>
        <w:ind w:left="3137" w:hanging="360"/>
      </w:pPr>
    </w:lvl>
    <w:lvl w:ilvl="5" w:tplc="0419001B" w:tentative="1">
      <w:start w:val="1"/>
      <w:numFmt w:val="lowerRoman"/>
      <w:lvlText w:val="%6."/>
      <w:lvlJc w:val="right"/>
      <w:pPr>
        <w:ind w:left="3857" w:hanging="180"/>
      </w:pPr>
    </w:lvl>
    <w:lvl w:ilvl="6" w:tplc="0419000F" w:tentative="1">
      <w:start w:val="1"/>
      <w:numFmt w:val="decimal"/>
      <w:lvlText w:val="%7."/>
      <w:lvlJc w:val="left"/>
      <w:pPr>
        <w:ind w:left="4577" w:hanging="360"/>
      </w:pPr>
    </w:lvl>
    <w:lvl w:ilvl="7" w:tplc="04190019" w:tentative="1">
      <w:start w:val="1"/>
      <w:numFmt w:val="lowerLetter"/>
      <w:lvlText w:val="%8."/>
      <w:lvlJc w:val="left"/>
      <w:pPr>
        <w:ind w:left="5297" w:hanging="360"/>
      </w:pPr>
    </w:lvl>
    <w:lvl w:ilvl="8" w:tplc="0419001B" w:tentative="1">
      <w:start w:val="1"/>
      <w:numFmt w:val="lowerRoman"/>
      <w:lvlText w:val="%9."/>
      <w:lvlJc w:val="right"/>
      <w:pPr>
        <w:ind w:left="6017" w:hanging="180"/>
      </w:pPr>
    </w:lvl>
  </w:abstractNum>
  <w:abstractNum w:abstractNumId="9">
    <w:nsid w:val="75D5415A"/>
    <w:multiLevelType w:val="hybridMultilevel"/>
    <w:tmpl w:val="D6B471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1"/>
  </w:num>
  <w:num w:numId="3">
    <w:abstractNumId w:val="2"/>
  </w:num>
  <w:num w:numId="4">
    <w:abstractNumId w:val="9"/>
  </w:num>
  <w:num w:numId="5">
    <w:abstractNumId w:val="7"/>
  </w:num>
  <w:num w:numId="6">
    <w:abstractNumId w:val="0"/>
  </w:num>
  <w:num w:numId="7">
    <w:abstractNumId w:val="3"/>
  </w:num>
  <w:num w:numId="8">
    <w:abstractNumId w:val="4"/>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E3BCC"/>
    <w:rsid w:val="00224686"/>
    <w:rsid w:val="008C37BA"/>
    <w:rsid w:val="008E3BCC"/>
    <w:rsid w:val="009406EF"/>
    <w:rsid w:val="00AF00D7"/>
    <w:rsid w:val="00D4180E"/>
    <w:rsid w:val="00ED0C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BCC"/>
    <w:pPr>
      <w:widowControl w:val="0"/>
      <w:ind w:firstLine="709"/>
      <w:jc w:val="both"/>
    </w:pPr>
    <w:rPr>
      <w:sz w:val="28"/>
      <w:szCs w:val="24"/>
    </w:rPr>
  </w:style>
  <w:style w:type="paragraph" w:styleId="1">
    <w:name w:val="heading 1"/>
    <w:basedOn w:val="a"/>
    <w:next w:val="a"/>
    <w:link w:val="10"/>
    <w:qFormat/>
    <w:rsid w:val="00AF00D7"/>
    <w:pPr>
      <w:keepNext/>
      <w:outlineLvl w:val="0"/>
    </w:pPr>
    <w:rPr>
      <w:b/>
      <w:bCs/>
    </w:rPr>
  </w:style>
  <w:style w:type="paragraph" w:styleId="2">
    <w:name w:val="heading 2"/>
    <w:basedOn w:val="a"/>
    <w:next w:val="a"/>
    <w:link w:val="20"/>
    <w:qFormat/>
    <w:rsid w:val="008E3BCC"/>
    <w:pPr>
      <w:keepNext/>
      <w:widowControl/>
      <w:ind w:firstLine="0"/>
      <w:jc w:val="center"/>
      <w:outlineLvl w:val="1"/>
    </w:pPr>
    <w:rPr>
      <w:sz w:val="40"/>
      <w:szCs w:val="20"/>
    </w:rPr>
  </w:style>
  <w:style w:type="paragraph" w:styleId="5">
    <w:name w:val="heading 5"/>
    <w:basedOn w:val="a"/>
    <w:next w:val="a"/>
    <w:link w:val="50"/>
    <w:qFormat/>
    <w:rsid w:val="00AF00D7"/>
    <w:pPr>
      <w:keepNext/>
      <w:framePr w:hSpace="180" w:wrap="notBeside" w:vAnchor="text" w:hAnchor="margin" w:y="98"/>
      <w:jc w:val="center"/>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00D7"/>
    <w:rPr>
      <w:b/>
      <w:bCs/>
      <w:sz w:val="28"/>
      <w:szCs w:val="24"/>
    </w:rPr>
  </w:style>
  <w:style w:type="character" w:customStyle="1" w:styleId="50">
    <w:name w:val="Заголовок 5 Знак"/>
    <w:basedOn w:val="a0"/>
    <w:link w:val="5"/>
    <w:rsid w:val="00AF00D7"/>
    <w:rPr>
      <w:b/>
      <w:bCs/>
      <w:sz w:val="24"/>
      <w:szCs w:val="24"/>
    </w:rPr>
  </w:style>
  <w:style w:type="paragraph" w:styleId="a3">
    <w:name w:val="No Spacing"/>
    <w:uiPriority w:val="1"/>
    <w:qFormat/>
    <w:rsid w:val="00AF00D7"/>
    <w:rPr>
      <w:rFonts w:ascii="Calibri" w:eastAsia="Calibri" w:hAnsi="Calibri"/>
      <w:sz w:val="22"/>
      <w:szCs w:val="22"/>
      <w:lang w:eastAsia="en-US"/>
    </w:rPr>
  </w:style>
  <w:style w:type="character" w:customStyle="1" w:styleId="20">
    <w:name w:val="Заголовок 2 Знак"/>
    <w:basedOn w:val="a0"/>
    <w:link w:val="2"/>
    <w:rsid w:val="008E3BCC"/>
    <w:rPr>
      <w:sz w:val="40"/>
    </w:rPr>
  </w:style>
  <w:style w:type="paragraph" w:styleId="a4">
    <w:name w:val="Balloon Text"/>
    <w:basedOn w:val="a"/>
    <w:link w:val="a5"/>
    <w:unhideWhenUsed/>
    <w:rsid w:val="008E3BCC"/>
    <w:rPr>
      <w:rFonts w:ascii="Tahoma" w:hAnsi="Tahoma" w:cs="Tahoma"/>
      <w:sz w:val="16"/>
      <w:szCs w:val="16"/>
    </w:rPr>
  </w:style>
  <w:style w:type="character" w:customStyle="1" w:styleId="a5">
    <w:name w:val="Текст выноски Знак"/>
    <w:basedOn w:val="a0"/>
    <w:link w:val="a4"/>
    <w:rsid w:val="008E3BCC"/>
    <w:rPr>
      <w:rFonts w:ascii="Tahoma" w:hAnsi="Tahoma" w:cs="Tahoma"/>
      <w:sz w:val="16"/>
      <w:szCs w:val="16"/>
    </w:rPr>
  </w:style>
  <w:style w:type="paragraph" w:styleId="a6">
    <w:name w:val="Body Text"/>
    <w:basedOn w:val="a"/>
    <w:link w:val="a7"/>
    <w:rsid w:val="008E3BCC"/>
    <w:pPr>
      <w:widowControl/>
      <w:ind w:firstLine="0"/>
    </w:pPr>
    <w:rPr>
      <w:sz w:val="24"/>
    </w:rPr>
  </w:style>
  <w:style w:type="character" w:customStyle="1" w:styleId="a7">
    <w:name w:val="Основной текст Знак"/>
    <w:basedOn w:val="a0"/>
    <w:link w:val="a6"/>
    <w:rsid w:val="008E3BCC"/>
    <w:rPr>
      <w:sz w:val="24"/>
      <w:szCs w:val="24"/>
    </w:rPr>
  </w:style>
  <w:style w:type="paragraph" w:customStyle="1" w:styleId="ConsNormal">
    <w:name w:val="ConsNormal"/>
    <w:rsid w:val="008E3BCC"/>
    <w:pPr>
      <w:widowControl w:val="0"/>
      <w:ind w:right="19772" w:firstLine="720"/>
    </w:pPr>
    <w:rPr>
      <w:rFonts w:ascii="Arial" w:hAnsi="Arial" w:cs="Arial"/>
    </w:rPr>
  </w:style>
  <w:style w:type="paragraph" w:styleId="3">
    <w:name w:val="Body Text 3"/>
    <w:basedOn w:val="a"/>
    <w:link w:val="30"/>
    <w:rsid w:val="008E3BCC"/>
    <w:pPr>
      <w:widowControl/>
      <w:ind w:firstLine="0"/>
    </w:pPr>
  </w:style>
  <w:style w:type="character" w:customStyle="1" w:styleId="30">
    <w:name w:val="Основной текст 3 Знак"/>
    <w:basedOn w:val="a0"/>
    <w:link w:val="3"/>
    <w:rsid w:val="008E3BCC"/>
    <w:rPr>
      <w:sz w:val="28"/>
      <w:szCs w:val="24"/>
    </w:rPr>
  </w:style>
  <w:style w:type="paragraph" w:styleId="a8">
    <w:name w:val="Body Text Indent"/>
    <w:basedOn w:val="a"/>
    <w:link w:val="a9"/>
    <w:rsid w:val="008E3BCC"/>
    <w:pPr>
      <w:ind w:firstLine="720"/>
    </w:pPr>
  </w:style>
  <w:style w:type="character" w:customStyle="1" w:styleId="a9">
    <w:name w:val="Основной текст с отступом Знак"/>
    <w:basedOn w:val="a0"/>
    <w:link w:val="a8"/>
    <w:rsid w:val="008E3BCC"/>
    <w:rPr>
      <w:sz w:val="28"/>
      <w:szCs w:val="24"/>
    </w:rPr>
  </w:style>
  <w:style w:type="paragraph" w:styleId="aa">
    <w:name w:val="Title"/>
    <w:basedOn w:val="a"/>
    <w:link w:val="ab"/>
    <w:qFormat/>
    <w:rsid w:val="008E3BCC"/>
    <w:pPr>
      <w:widowControl/>
      <w:ind w:firstLine="0"/>
      <w:jc w:val="center"/>
    </w:pPr>
    <w:rPr>
      <w:b/>
      <w:sz w:val="24"/>
    </w:rPr>
  </w:style>
  <w:style w:type="character" w:customStyle="1" w:styleId="ab">
    <w:name w:val="Название Знак"/>
    <w:basedOn w:val="a0"/>
    <w:link w:val="aa"/>
    <w:rsid w:val="008E3BCC"/>
    <w:rPr>
      <w:b/>
      <w:sz w:val="24"/>
      <w:szCs w:val="24"/>
    </w:rPr>
  </w:style>
  <w:style w:type="paragraph" w:styleId="21">
    <w:name w:val="Body Text Indent 2"/>
    <w:basedOn w:val="a"/>
    <w:link w:val="22"/>
    <w:rsid w:val="008E3BCC"/>
    <w:pPr>
      <w:ind w:firstLine="708"/>
    </w:pPr>
  </w:style>
  <w:style w:type="character" w:customStyle="1" w:styleId="22">
    <w:name w:val="Основной текст с отступом 2 Знак"/>
    <w:basedOn w:val="a0"/>
    <w:link w:val="21"/>
    <w:rsid w:val="008E3BCC"/>
    <w:rPr>
      <w:sz w:val="28"/>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E3BCC"/>
    <w:pPr>
      <w:widowControl/>
      <w:spacing w:before="100" w:beforeAutospacing="1" w:after="100" w:afterAutospacing="1"/>
      <w:ind w:firstLine="0"/>
      <w:jc w:val="left"/>
    </w:pPr>
    <w:rPr>
      <w:rFonts w:ascii="Tahoma" w:hAnsi="Tahoma" w:cs="Tahoma"/>
      <w:sz w:val="20"/>
      <w:szCs w:val="20"/>
      <w:lang w:val="en-US" w:eastAsia="en-US"/>
    </w:rPr>
  </w:style>
  <w:style w:type="paragraph" w:customStyle="1" w:styleId="ConsPlusNormal">
    <w:name w:val="ConsPlusNormal"/>
    <w:rsid w:val="008E3BCC"/>
    <w:pPr>
      <w:widowControl w:val="0"/>
      <w:ind w:firstLine="720"/>
    </w:pPr>
    <w:rPr>
      <w:rFonts w:ascii="Arial" w:hAnsi="Arial" w:cs="Arial"/>
    </w:rPr>
  </w:style>
  <w:style w:type="paragraph" w:customStyle="1" w:styleId="s1">
    <w:name w:val="s_1"/>
    <w:basedOn w:val="a"/>
    <w:rsid w:val="008E3BCC"/>
    <w:pPr>
      <w:widowControl/>
      <w:spacing w:before="100" w:beforeAutospacing="1" w:after="100" w:afterAutospacing="1"/>
      <w:ind w:firstLine="0"/>
      <w:jc w:val="left"/>
    </w:pPr>
    <w:rPr>
      <w:sz w:val="24"/>
    </w:rPr>
  </w:style>
  <w:style w:type="paragraph" w:styleId="ac">
    <w:name w:val="header"/>
    <w:basedOn w:val="a"/>
    <w:link w:val="ad"/>
    <w:uiPriority w:val="99"/>
    <w:rsid w:val="008E3BCC"/>
    <w:pPr>
      <w:tabs>
        <w:tab w:val="center" w:pos="4677"/>
        <w:tab w:val="right" w:pos="9355"/>
      </w:tabs>
    </w:pPr>
  </w:style>
  <w:style w:type="character" w:customStyle="1" w:styleId="ad">
    <w:name w:val="Верхний колонтитул Знак"/>
    <w:basedOn w:val="a0"/>
    <w:link w:val="ac"/>
    <w:uiPriority w:val="99"/>
    <w:rsid w:val="008E3BCC"/>
    <w:rPr>
      <w:sz w:val="28"/>
      <w:szCs w:val="24"/>
    </w:rPr>
  </w:style>
  <w:style w:type="paragraph" w:styleId="ae">
    <w:name w:val="footer"/>
    <w:basedOn w:val="a"/>
    <w:link w:val="af"/>
    <w:uiPriority w:val="99"/>
    <w:rsid w:val="008E3BCC"/>
    <w:pPr>
      <w:tabs>
        <w:tab w:val="center" w:pos="4677"/>
        <w:tab w:val="right" w:pos="9355"/>
      </w:tabs>
    </w:pPr>
  </w:style>
  <w:style w:type="character" w:customStyle="1" w:styleId="af">
    <w:name w:val="Нижний колонтитул Знак"/>
    <w:basedOn w:val="a0"/>
    <w:link w:val="ae"/>
    <w:uiPriority w:val="99"/>
    <w:rsid w:val="008E3BCC"/>
    <w:rPr>
      <w:sz w:val="28"/>
      <w:szCs w:val="24"/>
    </w:rPr>
  </w:style>
  <w:style w:type="paragraph" w:customStyle="1" w:styleId="ConsPlusNonformat">
    <w:name w:val="ConsPlusNonformat"/>
    <w:rsid w:val="008E3BCC"/>
    <w:pPr>
      <w:widowControl w:val="0"/>
    </w:pPr>
    <w:rPr>
      <w:rFonts w:ascii="Courier New" w:hAnsi="Courier New" w:cs="Courier New"/>
    </w:rPr>
  </w:style>
  <w:style w:type="paragraph" w:styleId="af0">
    <w:name w:val="footnote text"/>
    <w:basedOn w:val="a"/>
    <w:link w:val="af1"/>
    <w:rsid w:val="008E3BCC"/>
    <w:pPr>
      <w:widowControl/>
      <w:ind w:firstLine="0"/>
      <w:jc w:val="left"/>
    </w:pPr>
    <w:rPr>
      <w:rFonts w:ascii="Calibri" w:eastAsia="Calibri" w:hAnsi="Calibri" w:cs="Calibri"/>
      <w:sz w:val="20"/>
      <w:szCs w:val="20"/>
      <w:lang w:eastAsia="en-US"/>
    </w:rPr>
  </w:style>
  <w:style w:type="character" w:customStyle="1" w:styleId="af1">
    <w:name w:val="Текст сноски Знак"/>
    <w:basedOn w:val="a0"/>
    <w:link w:val="af0"/>
    <w:rsid w:val="008E3BCC"/>
    <w:rPr>
      <w:rFonts w:ascii="Calibri" w:eastAsia="Calibri" w:hAnsi="Calibri" w:cs="Calibri"/>
      <w:lang w:eastAsia="en-US"/>
    </w:rPr>
  </w:style>
  <w:style w:type="paragraph" w:customStyle="1" w:styleId="footnotedescription">
    <w:name w:val="footnote description"/>
    <w:next w:val="a"/>
    <w:rsid w:val="008E3BCC"/>
    <w:pPr>
      <w:spacing w:after="3" w:line="259" w:lineRule="auto"/>
    </w:pPr>
    <w:rPr>
      <w:color w:val="000000"/>
      <w:sz w:val="18"/>
      <w:szCs w:val="22"/>
    </w:rPr>
  </w:style>
  <w:style w:type="paragraph" w:customStyle="1" w:styleId="s3">
    <w:name w:val="s_3"/>
    <w:basedOn w:val="a"/>
    <w:rsid w:val="008E3BCC"/>
    <w:pPr>
      <w:widowControl/>
      <w:spacing w:before="100" w:beforeAutospacing="1" w:after="100" w:afterAutospacing="1"/>
      <w:ind w:firstLine="0"/>
      <w:jc w:val="left"/>
    </w:pPr>
    <w:rPr>
      <w:sz w:val="24"/>
    </w:rPr>
  </w:style>
  <w:style w:type="paragraph" w:styleId="af2">
    <w:name w:val="List Paragraph"/>
    <w:basedOn w:val="a"/>
    <w:qFormat/>
    <w:rsid w:val="008E3BCC"/>
    <w:pPr>
      <w:widowControl/>
      <w:spacing w:after="200" w:line="276" w:lineRule="auto"/>
      <w:ind w:left="720" w:firstLine="0"/>
      <w:contextualSpacing/>
      <w:jc w:val="left"/>
    </w:pPr>
    <w:rPr>
      <w:rFonts w:ascii="Calibri" w:eastAsia="Calibri" w:hAnsi="Calibri" w:cs="Calibri"/>
      <w:sz w:val="22"/>
      <w:szCs w:val="22"/>
      <w:lang w:eastAsia="en-US"/>
    </w:rPr>
  </w:style>
  <w:style w:type="character" w:styleId="af3">
    <w:name w:val="page number"/>
    <w:basedOn w:val="a0"/>
    <w:rsid w:val="008E3BCC"/>
  </w:style>
  <w:style w:type="character" w:styleId="af4">
    <w:name w:val="Hyperlink"/>
    <w:rsid w:val="008E3BCC"/>
    <w:rPr>
      <w:color w:val="auto"/>
      <w:u w:val="single"/>
    </w:rPr>
  </w:style>
  <w:style w:type="character" w:customStyle="1" w:styleId="af5">
    <w:name w:val="Гипертекстовая ссылка"/>
    <w:rsid w:val="008E3BCC"/>
    <w:rPr>
      <w:color w:val="106BBE"/>
    </w:rPr>
  </w:style>
  <w:style w:type="character" w:customStyle="1" w:styleId="af6">
    <w:name w:val="Цветовое выделение"/>
    <w:rsid w:val="008E3BCC"/>
    <w:rPr>
      <w:b/>
      <w:bCs w:val="0"/>
      <w:color w:val="26282F"/>
    </w:rPr>
  </w:style>
  <w:style w:type="character" w:styleId="af7">
    <w:name w:val="footnote reference"/>
    <w:rsid w:val="008E3BCC"/>
    <w:rPr>
      <w:rFonts w:ascii="Times New Roman" w:hAnsi="Times New Roman" w:cs="Times New Roman"/>
      <w:position w:val="-2"/>
      <w:vertAlign w:val="superscript"/>
    </w:rPr>
  </w:style>
  <w:style w:type="character" w:customStyle="1" w:styleId="footnotedescriptionChar">
    <w:name w:val="footnote description Char"/>
    <w:rsid w:val="008E3BCC"/>
    <w:rPr>
      <w:color w:val="000000"/>
      <w:sz w:val="18"/>
      <w:szCs w:val="22"/>
      <w:lang w:bidi="ar-SA"/>
    </w:rPr>
  </w:style>
  <w:style w:type="character" w:customStyle="1" w:styleId="footnotemark">
    <w:name w:val="footnote mark"/>
    <w:rsid w:val="008E3BCC"/>
    <w:rPr>
      <w:rFonts w:ascii="Times New Roman" w:eastAsia="Times New Roman" w:hAnsi="Times New Roman" w:cs="Times New Roman"/>
      <w:color w:val="000000"/>
      <w:position w:val="-2"/>
      <w:sz w:val="18"/>
      <w:vertAlign w:val="superscript"/>
    </w:rPr>
  </w:style>
  <w:style w:type="paragraph" w:styleId="af8">
    <w:name w:val="List"/>
    <w:basedOn w:val="a"/>
    <w:rsid w:val="008E3BCC"/>
    <w:pPr>
      <w:ind w:left="283" w:hanging="283"/>
      <w:jc w:val="left"/>
    </w:pPr>
    <w:rPr>
      <w:sz w:val="20"/>
      <w:szCs w:val="20"/>
    </w:rPr>
  </w:style>
  <w:style w:type="paragraph" w:customStyle="1" w:styleId="11111">
    <w:name w:val="АБЗАЦ 11111"/>
    <w:basedOn w:val="a"/>
    <w:qFormat/>
    <w:rsid w:val="008E3BCC"/>
    <w:pPr>
      <w:widowControl/>
      <w:tabs>
        <w:tab w:val="left" w:pos="680"/>
      </w:tabs>
    </w:pPr>
    <w:rPr>
      <w:szCs w:val="28"/>
    </w:rPr>
  </w:style>
  <w:style w:type="paragraph" w:customStyle="1" w:styleId="11">
    <w:name w:val="Основной текст1"/>
    <w:basedOn w:val="a"/>
    <w:rsid w:val="008E3BCC"/>
    <w:pPr>
      <w:widowControl/>
      <w:spacing w:after="120"/>
      <w:ind w:firstLine="0"/>
    </w:pPr>
    <w:rPr>
      <w:rFonts w:ascii="MS Sans Serif" w:eastAsia="MS Sans Serif" w:hAnsi="MS Sans Serif"/>
      <w:sz w:val="20"/>
      <w:szCs w:val="20"/>
    </w:rPr>
  </w:style>
  <w:style w:type="character" w:customStyle="1" w:styleId="36">
    <w:name w:val="Основной шрифт абзаца36"/>
    <w:rsid w:val="008E3BCC"/>
  </w:style>
  <w:style w:type="paragraph" w:customStyle="1" w:styleId="23">
    <w:name w:val="Обычный2"/>
    <w:qFormat/>
    <w:rsid w:val="008E3BCC"/>
    <w:pPr>
      <w:spacing w:after="120"/>
      <w:jc w:val="both"/>
    </w:pPr>
    <w:rPr>
      <w:rFonts w:ascii="MS Sans Serif" w:eastAsia="MS Sans Serif" w:hAnsi="MS Sans Serif"/>
    </w:rPr>
  </w:style>
  <w:style w:type="character" w:customStyle="1" w:styleId="af9">
    <w:name w:val="Схема документа Знак"/>
    <w:basedOn w:val="a0"/>
    <w:link w:val="afa"/>
    <w:semiHidden/>
    <w:rsid w:val="008E3BCC"/>
    <w:rPr>
      <w:rFonts w:ascii="Tahoma" w:hAnsi="Tahoma"/>
      <w:shd w:val="clear" w:color="auto" w:fill="000080"/>
    </w:rPr>
  </w:style>
  <w:style w:type="paragraph" w:styleId="afa">
    <w:name w:val="Document Map"/>
    <w:basedOn w:val="a"/>
    <w:link w:val="af9"/>
    <w:semiHidden/>
    <w:rsid w:val="008E3BCC"/>
    <w:pPr>
      <w:shd w:val="clear" w:color="auto" w:fill="000080"/>
    </w:pPr>
    <w:rPr>
      <w:rFonts w:ascii="Tahoma" w:hAnsi="Tahoma"/>
      <w:sz w:val="20"/>
      <w:szCs w:val="20"/>
    </w:rPr>
  </w:style>
  <w:style w:type="character" w:customStyle="1" w:styleId="12">
    <w:name w:val="Схема документа Знак1"/>
    <w:basedOn w:val="a0"/>
    <w:uiPriority w:val="99"/>
    <w:semiHidden/>
    <w:rsid w:val="008E3BCC"/>
    <w:rPr>
      <w:rFonts w:ascii="Tahoma" w:hAnsi="Tahoma" w:cs="Tahoma"/>
      <w:sz w:val="16"/>
      <w:szCs w:val="16"/>
    </w:rPr>
  </w:style>
  <w:style w:type="paragraph" w:customStyle="1" w:styleId="formattext">
    <w:name w:val="formattext"/>
    <w:basedOn w:val="a"/>
    <w:rsid w:val="008E3BCC"/>
    <w:pPr>
      <w:widowControl/>
      <w:spacing w:before="100" w:beforeAutospacing="1" w:after="100" w:afterAutospacing="1"/>
      <w:ind w:firstLine="0"/>
      <w:jc w:val="left"/>
    </w:pPr>
    <w:rPr>
      <w:sz w:val="24"/>
    </w:rPr>
  </w:style>
  <w:style w:type="paragraph" w:styleId="afb">
    <w:name w:val="Normal (Web)"/>
    <w:aliases w:val="Обычный (Web)"/>
    <w:basedOn w:val="a"/>
    <w:uiPriority w:val="99"/>
    <w:unhideWhenUsed/>
    <w:qFormat/>
    <w:rsid w:val="008E3BCC"/>
    <w:pPr>
      <w:widowControl/>
      <w:spacing w:before="100" w:beforeAutospacing="1" w:after="100" w:afterAutospacing="1"/>
      <w:ind w:firstLine="0"/>
      <w:jc w:val="left"/>
    </w:pPr>
    <w:rPr>
      <w:sz w:val="24"/>
    </w:rPr>
  </w:style>
  <w:style w:type="table" w:styleId="afc">
    <w:name w:val="Table Grid"/>
    <w:basedOn w:val="a1"/>
    <w:rsid w:val="008E3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14694</Words>
  <Characters>83757</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Кротова Е Н</dc:creator>
  <cp:lastModifiedBy>Пользователь</cp:lastModifiedBy>
  <cp:revision>2</cp:revision>
  <dcterms:created xsi:type="dcterms:W3CDTF">2026-01-27T09:21:00Z</dcterms:created>
  <dcterms:modified xsi:type="dcterms:W3CDTF">2026-01-27T09:21:00Z</dcterms:modified>
</cp:coreProperties>
</file>